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1F5" w:rsidRDefault="00DB61F5" w:rsidP="00DB61F5">
      <w:pPr>
        <w:jc w:val="center"/>
        <w:rPr>
          <w:rFonts w:ascii="Arial" w:hAnsi="Arial" w:cs="Arial"/>
          <w:b/>
          <w:bCs/>
          <w:sz w:val="36"/>
          <w:szCs w:val="36"/>
          <w:shd w:val="clear" w:color="auto" w:fill="FFFFFF"/>
        </w:rPr>
      </w:pPr>
      <w:bookmarkStart w:id="0" w:name="_GoBack"/>
      <w:bookmarkEnd w:id="0"/>
      <w:r>
        <w:rPr>
          <w:rFonts w:ascii="Arial" w:hAnsi="Arial" w:cs="Arial"/>
          <w:b/>
          <w:bCs/>
          <w:sz w:val="36"/>
          <w:szCs w:val="36"/>
          <w:shd w:val="clear" w:color="auto" w:fill="FFFFFF"/>
        </w:rPr>
        <w:t xml:space="preserve"> </w:t>
      </w:r>
    </w:p>
    <w:p w:rsidR="00DB61F5" w:rsidRDefault="005E2E77" w:rsidP="00DB61F5">
      <w:pPr>
        <w:rPr>
          <w:rFonts w:ascii="Arial" w:hAnsi="Arial" w:cs="Arial"/>
          <w:b/>
          <w:bCs/>
          <w:sz w:val="36"/>
          <w:szCs w:val="36"/>
          <w:shd w:val="clear" w:color="auto" w:fill="FFFFFF"/>
        </w:rPr>
      </w:pPr>
      <w:r>
        <w:rPr>
          <w:noProof/>
          <w:lang w:eastAsia="de-DE" w:bidi="ar-SA"/>
        </w:rPr>
        <w:drawing>
          <wp:anchor distT="0" distB="0" distL="0" distR="0" simplePos="0" relativeHeight="251660288" behindDoc="1" locked="0" layoutInCell="1" allowOverlap="1" wp14:anchorId="28D34A6F" wp14:editId="4CDB595E">
            <wp:simplePos x="0" y="0"/>
            <wp:positionH relativeFrom="column">
              <wp:posOffset>4106545</wp:posOffset>
            </wp:positionH>
            <wp:positionV relativeFrom="paragraph">
              <wp:posOffset>10795</wp:posOffset>
            </wp:positionV>
            <wp:extent cx="2025650" cy="1653477"/>
            <wp:effectExtent l="0" t="0" r="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l="15016" t="9999" r="20024" b="15016"/>
                    <a:stretch>
                      <a:fillRect/>
                    </a:stretch>
                  </pic:blipFill>
                  <pic:spPr bwMode="auto">
                    <a:xfrm>
                      <a:off x="0" y="0"/>
                      <a:ext cx="2025650" cy="1653477"/>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DB61F5" w:rsidRDefault="00DB61F5" w:rsidP="00DB61F5">
      <w:pPr>
        <w:rPr>
          <w:rFonts w:ascii="Arial" w:hAnsi="Arial" w:cs="Arial"/>
          <w:b/>
          <w:bCs/>
          <w:sz w:val="36"/>
          <w:szCs w:val="36"/>
          <w:shd w:val="clear" w:color="auto" w:fill="FFFFFF"/>
        </w:rPr>
      </w:pPr>
    </w:p>
    <w:p w:rsidR="005E2E77" w:rsidRDefault="005E2E77" w:rsidP="00DB61F5">
      <w:pPr>
        <w:rPr>
          <w:rFonts w:ascii="Arial" w:hAnsi="Arial" w:cs="Arial"/>
          <w:b/>
          <w:bCs/>
          <w:sz w:val="120"/>
          <w:szCs w:val="120"/>
          <w:shd w:val="clear" w:color="auto" w:fill="E6E6E6"/>
        </w:rPr>
      </w:pPr>
    </w:p>
    <w:p w:rsidR="00DB61F5" w:rsidRDefault="00DB61F5" w:rsidP="00DB61F5">
      <w:pPr>
        <w:rPr>
          <w:rFonts w:ascii="Arial" w:hAnsi="Arial" w:cs="Arial"/>
          <w:b/>
          <w:bCs/>
          <w:sz w:val="160"/>
          <w:szCs w:val="160"/>
          <w:shd w:val="clear" w:color="auto" w:fill="E6E6E6"/>
        </w:rPr>
      </w:pPr>
      <w:r w:rsidRPr="005E2E77">
        <w:rPr>
          <w:rFonts w:ascii="Arial" w:hAnsi="Arial" w:cs="Arial"/>
          <w:b/>
          <w:bCs/>
          <w:sz w:val="96"/>
          <w:szCs w:val="96"/>
          <w:shd w:val="clear" w:color="auto" w:fill="E6E6E6"/>
        </w:rPr>
        <w:t>T</w:t>
      </w:r>
      <w:r>
        <w:rPr>
          <w:rFonts w:ascii="Arial" w:hAnsi="Arial" w:cs="Arial"/>
          <w:b/>
          <w:bCs/>
          <w:sz w:val="160"/>
          <w:szCs w:val="160"/>
          <w:shd w:val="clear" w:color="auto" w:fill="E6E6E6"/>
        </w:rPr>
        <w:tab/>
      </w:r>
      <w:r w:rsidRPr="005E2E77">
        <w:rPr>
          <w:rFonts w:ascii="Arial" w:hAnsi="Arial" w:cs="Arial"/>
          <w:bCs/>
          <w:sz w:val="72"/>
          <w:szCs w:val="72"/>
        </w:rPr>
        <w:t>ipps</w:t>
      </w:r>
      <w:r w:rsidRPr="005E2E77">
        <w:rPr>
          <w:rFonts w:ascii="Arial" w:hAnsi="Arial" w:cs="Arial"/>
          <w:bCs/>
          <w:sz w:val="80"/>
          <w:szCs w:val="80"/>
        </w:rPr>
        <w:t>,</w:t>
      </w:r>
    </w:p>
    <w:p w:rsidR="00DB61F5" w:rsidRPr="005E2E77" w:rsidRDefault="00DB61F5" w:rsidP="00DB61F5">
      <w:r w:rsidRPr="005E2E77">
        <w:rPr>
          <w:rFonts w:ascii="Arial" w:hAnsi="Arial" w:cs="Arial"/>
          <w:b/>
          <w:bCs/>
          <w:sz w:val="96"/>
          <w:szCs w:val="96"/>
          <w:shd w:val="clear" w:color="auto" w:fill="E6E6E6"/>
        </w:rPr>
        <w:t>A</w:t>
      </w:r>
      <w:r>
        <w:rPr>
          <w:rFonts w:ascii="Arial" w:hAnsi="Arial" w:cs="Arial"/>
          <w:b/>
          <w:bCs/>
          <w:sz w:val="160"/>
          <w:szCs w:val="160"/>
          <w:shd w:val="clear" w:color="auto" w:fill="E6E6E6"/>
        </w:rPr>
        <w:tab/>
      </w:r>
      <w:r w:rsidRPr="005E2E77">
        <w:rPr>
          <w:rFonts w:ascii="Arial" w:hAnsi="Arial" w:cs="Arial"/>
          <w:bCs/>
          <w:sz w:val="72"/>
          <w:szCs w:val="72"/>
        </w:rPr>
        <w:t>rbeitstechniken und</w:t>
      </w:r>
      <w:r w:rsidRPr="005E2E77">
        <w:rPr>
          <w:rFonts w:ascii="Arial" w:hAnsi="Arial" w:cs="Arial"/>
          <w:bCs/>
          <w:sz w:val="80"/>
          <w:szCs w:val="80"/>
        </w:rPr>
        <w:t xml:space="preserve"> </w:t>
      </w:r>
    </w:p>
    <w:p w:rsidR="00DB61F5" w:rsidRPr="005E2E77" w:rsidRDefault="00DB61F5" w:rsidP="00DB61F5">
      <w:pPr>
        <w:rPr>
          <w:rFonts w:ascii="Arial" w:hAnsi="Arial" w:cs="Arial"/>
          <w:bCs/>
          <w:sz w:val="80"/>
          <w:szCs w:val="80"/>
        </w:rPr>
      </w:pPr>
      <w:r w:rsidRPr="005E2E77">
        <w:rPr>
          <w:rFonts w:ascii="Arial" w:hAnsi="Arial" w:cs="Arial"/>
          <w:b/>
          <w:bCs/>
          <w:sz w:val="96"/>
          <w:szCs w:val="96"/>
          <w:shd w:val="clear" w:color="auto" w:fill="E6E6E6"/>
        </w:rPr>
        <w:t>M</w:t>
      </w:r>
      <w:r w:rsidRPr="005E2E77">
        <w:rPr>
          <w:rFonts w:ascii="Arial" w:hAnsi="Arial" w:cs="Arial"/>
          <w:bCs/>
          <w:sz w:val="72"/>
          <w:szCs w:val="72"/>
        </w:rPr>
        <w:t>ethoden</w:t>
      </w:r>
    </w:p>
    <w:p w:rsidR="00DB61F5" w:rsidRDefault="00DB61F5" w:rsidP="00DB61F5">
      <w:pPr>
        <w:rPr>
          <w:rFonts w:ascii="Arial" w:hAnsi="Arial" w:cs="Arial"/>
          <w:b/>
          <w:bCs/>
          <w:sz w:val="80"/>
          <w:szCs w:val="80"/>
        </w:rPr>
      </w:pPr>
    </w:p>
    <w:p w:rsidR="00DB61F5" w:rsidRPr="005E2E77" w:rsidRDefault="00DB61F5" w:rsidP="00DB61F5">
      <w:pPr>
        <w:rPr>
          <w:rFonts w:ascii="Arial" w:hAnsi="Arial" w:cs="Arial"/>
          <w:bCs/>
          <w:sz w:val="56"/>
          <w:szCs w:val="56"/>
        </w:rPr>
      </w:pPr>
      <w:r w:rsidRPr="005E2E77">
        <w:rPr>
          <w:rFonts w:ascii="Arial" w:hAnsi="Arial" w:cs="Arial"/>
          <w:bCs/>
          <w:sz w:val="56"/>
          <w:szCs w:val="56"/>
        </w:rPr>
        <w:t>f</w:t>
      </w:r>
      <w:r w:rsidRPr="005E2E77">
        <w:rPr>
          <w:rFonts w:ascii="Arial" w:hAnsi="Arial" w:cs="Arial"/>
          <w:bCs/>
          <w:sz w:val="56"/>
          <w:szCs w:val="56"/>
        </w:rPr>
        <w:tab/>
      </w:r>
      <w:r w:rsidRPr="005E2E77">
        <w:rPr>
          <w:rFonts w:ascii="Arial" w:hAnsi="Arial" w:cs="Arial"/>
          <w:bCs/>
          <w:sz w:val="56"/>
          <w:szCs w:val="56"/>
        </w:rPr>
        <w:tab/>
      </w:r>
      <w:r w:rsidRPr="005E2E77">
        <w:rPr>
          <w:rFonts w:ascii="Arial" w:hAnsi="Arial" w:cs="Arial"/>
          <w:bCs/>
          <w:sz w:val="56"/>
          <w:szCs w:val="56"/>
        </w:rPr>
        <w:tab/>
      </w:r>
      <w:r w:rsidR="005E2E77" w:rsidRPr="005E2E77">
        <w:rPr>
          <w:rFonts w:ascii="Arial" w:hAnsi="Arial" w:cs="Arial"/>
          <w:bCs/>
          <w:sz w:val="56"/>
          <w:szCs w:val="56"/>
        </w:rPr>
        <w:tab/>
      </w:r>
      <w:r w:rsidR="005E2E77" w:rsidRPr="005E2E77">
        <w:rPr>
          <w:rFonts w:ascii="Arial" w:hAnsi="Arial" w:cs="Arial"/>
          <w:bCs/>
          <w:sz w:val="56"/>
          <w:szCs w:val="56"/>
        </w:rPr>
        <w:tab/>
      </w:r>
      <w:r w:rsidRPr="005E2E77">
        <w:rPr>
          <w:rFonts w:ascii="Arial" w:hAnsi="Arial" w:cs="Arial"/>
          <w:bCs/>
          <w:sz w:val="56"/>
          <w:szCs w:val="56"/>
        </w:rPr>
        <w:tab/>
      </w:r>
      <w:r w:rsidR="005E2E77" w:rsidRPr="005E2E77">
        <w:rPr>
          <w:noProof/>
          <w:sz w:val="56"/>
          <w:szCs w:val="56"/>
          <w:lang w:eastAsia="de-DE" w:bidi="ar-SA"/>
        </w:rPr>
        <w:drawing>
          <wp:inline distT="0" distB="0" distL="0" distR="0" wp14:anchorId="00284F0B" wp14:editId="256D043B">
            <wp:extent cx="3048000" cy="1508760"/>
            <wp:effectExtent l="0" t="0" r="0" b="0"/>
            <wp:docPr id="3" name="Bild 1" descr="Bildergebnis für digitalisierung Sch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digitalisierung Schu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1508760"/>
                    </a:xfrm>
                    <a:prstGeom prst="rect">
                      <a:avLst/>
                    </a:prstGeom>
                    <a:noFill/>
                    <a:ln>
                      <a:noFill/>
                    </a:ln>
                  </pic:spPr>
                </pic:pic>
              </a:graphicData>
            </a:graphic>
          </wp:inline>
        </w:drawing>
      </w:r>
    </w:p>
    <w:p w:rsidR="00DB61F5" w:rsidRPr="005E2E77" w:rsidRDefault="00DB61F5" w:rsidP="00DB61F5">
      <w:pPr>
        <w:rPr>
          <w:rFonts w:ascii="Arial" w:hAnsi="Arial" w:cs="Arial"/>
          <w:bCs/>
          <w:sz w:val="56"/>
          <w:szCs w:val="56"/>
        </w:rPr>
      </w:pPr>
      <w:r w:rsidRPr="005E2E77">
        <w:rPr>
          <w:rFonts w:ascii="Arial" w:hAnsi="Arial" w:cs="Arial"/>
          <w:bCs/>
          <w:sz w:val="56"/>
          <w:szCs w:val="56"/>
        </w:rPr>
        <w:tab/>
        <w:t>ü</w:t>
      </w:r>
    </w:p>
    <w:p w:rsidR="00DB61F5" w:rsidRPr="005E2E77" w:rsidRDefault="00DB61F5" w:rsidP="00DB61F5">
      <w:pPr>
        <w:rPr>
          <w:rFonts w:ascii="Arial" w:hAnsi="Arial" w:cs="Arial"/>
          <w:b/>
          <w:bCs/>
          <w:sz w:val="56"/>
          <w:szCs w:val="56"/>
        </w:rPr>
      </w:pPr>
      <w:r w:rsidRPr="005E2E77">
        <w:rPr>
          <w:rFonts w:ascii="Arial" w:hAnsi="Arial" w:cs="Arial"/>
          <w:bCs/>
          <w:sz w:val="56"/>
          <w:szCs w:val="56"/>
        </w:rPr>
        <w:tab/>
      </w:r>
      <w:r w:rsidRPr="005E2E77">
        <w:rPr>
          <w:rFonts w:ascii="Arial" w:hAnsi="Arial" w:cs="Arial"/>
          <w:bCs/>
          <w:sz w:val="56"/>
          <w:szCs w:val="56"/>
        </w:rPr>
        <w:tab/>
        <w:t>r</w:t>
      </w:r>
      <w:r w:rsidRPr="005E2E77">
        <w:rPr>
          <w:rFonts w:ascii="Arial" w:hAnsi="Arial" w:cs="Arial"/>
          <w:b/>
          <w:bCs/>
          <w:sz w:val="56"/>
          <w:szCs w:val="56"/>
        </w:rPr>
        <w:tab/>
      </w:r>
      <w:r w:rsidRPr="005E2E77">
        <w:rPr>
          <w:rFonts w:ascii="Arial" w:hAnsi="Arial" w:cs="Arial"/>
          <w:b/>
          <w:bCs/>
          <w:sz w:val="56"/>
          <w:szCs w:val="56"/>
        </w:rPr>
        <w:tab/>
      </w:r>
    </w:p>
    <w:p w:rsidR="00DB61F5" w:rsidRPr="005E2E77" w:rsidRDefault="00DB61F5" w:rsidP="005E2E77">
      <w:pPr>
        <w:spacing w:line="360" w:lineRule="auto"/>
        <w:rPr>
          <w:rFonts w:ascii="Arial" w:hAnsi="Arial" w:cs="Arial"/>
          <w:bCs/>
          <w:sz w:val="72"/>
          <w:szCs w:val="72"/>
        </w:rPr>
      </w:pPr>
      <w:r w:rsidRPr="005E2E77">
        <w:rPr>
          <w:rFonts w:ascii="Arial" w:hAnsi="Arial" w:cs="Arial"/>
          <w:b/>
          <w:bCs/>
          <w:sz w:val="56"/>
          <w:szCs w:val="56"/>
        </w:rPr>
        <w:tab/>
      </w:r>
      <w:r w:rsidRPr="005E2E77">
        <w:rPr>
          <w:rFonts w:ascii="Arial" w:hAnsi="Arial" w:cs="Arial"/>
          <w:b/>
          <w:bCs/>
          <w:sz w:val="56"/>
          <w:szCs w:val="56"/>
        </w:rPr>
        <w:tab/>
      </w:r>
      <w:r w:rsidRPr="005E2E77">
        <w:rPr>
          <w:rFonts w:ascii="Arial" w:hAnsi="Arial" w:cs="Arial"/>
          <w:b/>
          <w:bCs/>
          <w:sz w:val="56"/>
          <w:szCs w:val="56"/>
        </w:rPr>
        <w:tab/>
      </w:r>
      <w:r w:rsidRPr="005E2E77">
        <w:rPr>
          <w:rFonts w:ascii="Arial" w:hAnsi="Arial" w:cs="Arial"/>
          <w:bCs/>
          <w:sz w:val="56"/>
          <w:szCs w:val="56"/>
        </w:rPr>
        <w:t>… Klassen 7-9</w:t>
      </w:r>
    </w:p>
    <w:p w:rsidR="00DB61F5" w:rsidRDefault="005E2E77" w:rsidP="005E2E77">
      <w:pPr>
        <w:spacing w:line="360" w:lineRule="auto"/>
        <w:ind w:left="1800"/>
        <w:rPr>
          <w:rFonts w:ascii="Arial" w:hAnsi="Arial" w:cs="Arial"/>
          <w:bCs/>
          <w:sz w:val="56"/>
          <w:szCs w:val="56"/>
        </w:rPr>
      </w:pPr>
      <w:r>
        <w:rPr>
          <w:rFonts w:ascii="Arial" w:hAnsi="Arial" w:cs="Arial"/>
          <w:bCs/>
          <w:sz w:val="56"/>
          <w:szCs w:val="56"/>
        </w:rPr>
        <w:t xml:space="preserve">  </w:t>
      </w:r>
      <w:r w:rsidR="00DB61F5" w:rsidRPr="005E2E77">
        <w:rPr>
          <w:rFonts w:ascii="Arial" w:hAnsi="Arial" w:cs="Arial"/>
          <w:bCs/>
          <w:sz w:val="56"/>
          <w:szCs w:val="56"/>
        </w:rPr>
        <w:t>… alle Fächer</w:t>
      </w:r>
    </w:p>
    <w:p w:rsidR="005E2E77" w:rsidRDefault="005E2E77" w:rsidP="005E2E77">
      <w:pPr>
        <w:spacing w:line="360" w:lineRule="auto"/>
        <w:ind w:left="720"/>
        <w:rPr>
          <w:rFonts w:ascii="Arial" w:hAnsi="Arial" w:cs="Arial"/>
          <w:bCs/>
          <w:sz w:val="56"/>
          <w:szCs w:val="56"/>
        </w:rPr>
      </w:pPr>
    </w:p>
    <w:p w:rsidR="005E2E77" w:rsidRPr="005E2E77" w:rsidRDefault="005E2E77" w:rsidP="005E2E77">
      <w:pPr>
        <w:spacing w:line="360" w:lineRule="auto"/>
        <w:ind w:left="1102" w:firstLine="698"/>
        <w:rPr>
          <w:rFonts w:ascii="Arial" w:hAnsi="Arial" w:cs="Arial"/>
          <w:bCs/>
          <w:sz w:val="36"/>
          <w:szCs w:val="36"/>
        </w:rPr>
      </w:pPr>
      <w:r w:rsidRPr="005E2E77">
        <w:rPr>
          <w:rFonts w:ascii="Arial" w:hAnsi="Arial" w:cs="Arial"/>
          <w:bCs/>
          <w:sz w:val="36"/>
          <w:szCs w:val="36"/>
        </w:rPr>
        <w:t>Name: ______</w:t>
      </w:r>
      <w:r>
        <w:rPr>
          <w:rFonts w:ascii="Arial" w:hAnsi="Arial" w:cs="Arial"/>
          <w:bCs/>
          <w:sz w:val="36"/>
          <w:szCs w:val="36"/>
        </w:rPr>
        <w:t>____</w:t>
      </w:r>
      <w:r w:rsidRPr="005E2E77">
        <w:rPr>
          <w:rFonts w:ascii="Arial" w:hAnsi="Arial" w:cs="Arial"/>
          <w:bCs/>
          <w:sz w:val="36"/>
          <w:szCs w:val="36"/>
        </w:rPr>
        <w:t>_________</w:t>
      </w:r>
    </w:p>
    <w:p w:rsidR="00D811C0" w:rsidRDefault="005E2E77" w:rsidP="004B0B32">
      <w:pPr>
        <w:jc w:val="center"/>
        <w:rPr>
          <w:rFonts w:ascii="Arial" w:eastAsia="Arial Unicode MS" w:hAnsi="Arial" w:cs="Arial"/>
          <w:b/>
          <w:iCs/>
          <w:kern w:val="3"/>
          <w:sz w:val="36"/>
          <w:szCs w:val="36"/>
          <w:lang w:eastAsia="de-DE" w:bidi="ar-SA"/>
        </w:rPr>
      </w:pPr>
      <w:r>
        <w:rPr>
          <w:rFonts w:ascii="Arial" w:eastAsia="Arial Unicode MS" w:hAnsi="Arial" w:cs="Arial"/>
          <w:b/>
          <w:iCs/>
          <w:kern w:val="3"/>
          <w:sz w:val="36"/>
          <w:szCs w:val="36"/>
          <w:lang w:eastAsia="de-DE" w:bidi="ar-SA"/>
        </w:rPr>
        <w:lastRenderedPageBreak/>
        <w:t>I</w:t>
      </w:r>
      <w:r w:rsidR="00D811C0" w:rsidRPr="00D811C0">
        <w:rPr>
          <w:rFonts w:ascii="Arial" w:eastAsia="Arial Unicode MS" w:hAnsi="Arial" w:cs="Arial"/>
          <w:b/>
          <w:iCs/>
          <w:kern w:val="3"/>
          <w:sz w:val="36"/>
          <w:szCs w:val="36"/>
          <w:lang w:eastAsia="de-DE" w:bidi="ar-SA"/>
        </w:rPr>
        <w:t>nhaltsverzeichnis</w:t>
      </w:r>
    </w:p>
    <w:p w:rsidR="004B0B32" w:rsidRDefault="004B0B32" w:rsidP="00D811C0">
      <w:pPr>
        <w:rPr>
          <w:rFonts w:ascii="Arial" w:eastAsia="Arial Unicode MS" w:hAnsi="Arial" w:cs="Arial"/>
          <w:iCs/>
          <w:kern w:val="3"/>
          <w:lang w:eastAsia="de-DE" w:bidi="ar-SA"/>
        </w:rPr>
      </w:pPr>
    </w:p>
    <w:p w:rsidR="004B0B32" w:rsidRDefault="004B0B32" w:rsidP="004B0B32">
      <w:pPr>
        <w:tabs>
          <w:tab w:val="right" w:leader="dot" w:pos="8789"/>
        </w:tabs>
        <w:spacing w:before="120" w:after="120"/>
        <w:rPr>
          <w:rFonts w:ascii="Arial" w:eastAsia="Arial Unicode MS" w:hAnsi="Arial" w:cs="Arial"/>
          <w:iCs/>
          <w:kern w:val="3"/>
          <w:lang w:eastAsia="de-DE" w:bidi="ar-SA"/>
        </w:rPr>
      </w:pPr>
      <w:r>
        <w:rPr>
          <w:rFonts w:ascii="Arial" w:eastAsia="Arial Unicode MS" w:hAnsi="Arial" w:cs="Arial"/>
          <w:iCs/>
          <w:kern w:val="3"/>
          <w:lang w:eastAsia="de-DE" w:bidi="ar-SA"/>
        </w:rPr>
        <w:t>Vorwort</w:t>
      </w:r>
      <w:r>
        <w:rPr>
          <w:rFonts w:ascii="Arial" w:eastAsia="Arial Unicode MS" w:hAnsi="Arial" w:cs="Arial"/>
          <w:iCs/>
          <w:kern w:val="3"/>
          <w:lang w:eastAsia="de-DE" w:bidi="ar-SA"/>
        </w:rPr>
        <w:tab/>
        <w:t>3</w:t>
      </w:r>
    </w:p>
    <w:p w:rsidR="004B0B32" w:rsidRDefault="004B0B32" w:rsidP="004B0B32">
      <w:pPr>
        <w:spacing w:before="120" w:after="120"/>
        <w:rPr>
          <w:rFonts w:ascii="Arial" w:eastAsia="Arial Unicode MS" w:hAnsi="Arial" w:cs="Arial"/>
          <w:iCs/>
          <w:kern w:val="3"/>
          <w:lang w:eastAsia="de-DE" w:bidi="ar-SA"/>
        </w:rPr>
      </w:pPr>
    </w:p>
    <w:p w:rsidR="00D811C0" w:rsidRPr="00D811C0" w:rsidRDefault="00D811C0" w:rsidP="004B0B32">
      <w:pPr>
        <w:spacing w:before="120" w:after="120"/>
        <w:rPr>
          <w:rFonts w:ascii="Arial" w:eastAsia="Arial Unicode MS" w:hAnsi="Arial" w:cs="Arial"/>
          <w:b/>
          <w:iCs/>
          <w:kern w:val="3"/>
          <w:sz w:val="28"/>
          <w:szCs w:val="28"/>
          <w:lang w:eastAsia="de-DE" w:bidi="ar-SA"/>
        </w:rPr>
      </w:pPr>
      <w:r w:rsidRPr="00D811C0">
        <w:rPr>
          <w:rFonts w:ascii="Arial" w:eastAsia="Arial Unicode MS" w:hAnsi="Arial" w:cs="Arial"/>
          <w:b/>
          <w:iCs/>
          <w:kern w:val="3"/>
          <w:sz w:val="28"/>
          <w:szCs w:val="28"/>
          <w:lang w:eastAsia="de-DE" w:bidi="ar-SA"/>
        </w:rPr>
        <w:t>Tipps für das Lernen zu Hause</w:t>
      </w:r>
    </w:p>
    <w:p w:rsidR="00D811C0" w:rsidRDefault="00D811C0" w:rsidP="004B0B32">
      <w:pPr>
        <w:tabs>
          <w:tab w:val="right" w:leader="dot" w:pos="8789"/>
        </w:tabs>
        <w:spacing w:before="120" w:after="120"/>
        <w:rPr>
          <w:rFonts w:ascii="Arial" w:eastAsia="Arial Unicode MS" w:hAnsi="Arial" w:cs="Arial"/>
          <w:iCs/>
          <w:kern w:val="3"/>
          <w:lang w:eastAsia="de-DE" w:bidi="ar-SA"/>
        </w:rPr>
      </w:pPr>
      <w:r>
        <w:rPr>
          <w:rFonts w:ascii="Arial" w:eastAsia="Arial Unicode MS" w:hAnsi="Arial" w:cs="Arial"/>
          <w:iCs/>
          <w:kern w:val="3"/>
          <w:lang w:eastAsia="de-DE" w:bidi="ar-SA"/>
        </w:rPr>
        <w:t xml:space="preserve">Hausaufgaben </w:t>
      </w:r>
      <w:r w:rsidRPr="00D811C0">
        <w:rPr>
          <w:rFonts w:ascii="Arial" w:eastAsia="Arial Unicode MS" w:hAnsi="Arial" w:cs="Arial"/>
          <w:iCs/>
          <w:kern w:val="3"/>
          <w:sz w:val="22"/>
          <w:szCs w:val="22"/>
          <w:lang w:eastAsia="de-DE" w:bidi="ar-SA"/>
        </w:rPr>
        <w:t>(</w:t>
      </w:r>
      <w:r w:rsidR="004B0B32">
        <w:rPr>
          <w:rFonts w:ascii="Arial" w:eastAsia="Arial Unicode MS" w:hAnsi="Arial" w:cs="Arial"/>
          <w:iCs/>
          <w:kern w:val="3"/>
          <w:sz w:val="22"/>
          <w:szCs w:val="22"/>
          <w:lang w:eastAsia="de-DE" w:bidi="ar-SA"/>
        </w:rPr>
        <w:t>Geschichte, J</w:t>
      </w:r>
      <w:r w:rsidRPr="00D811C0">
        <w:rPr>
          <w:rFonts w:ascii="Arial" w:eastAsia="Arial Unicode MS" w:hAnsi="Arial" w:cs="Arial"/>
          <w:iCs/>
          <w:kern w:val="3"/>
          <w:sz w:val="22"/>
          <w:szCs w:val="22"/>
          <w:lang w:eastAsia="de-DE" w:bidi="ar-SA"/>
        </w:rPr>
        <w:t>g</w:t>
      </w:r>
      <w:r w:rsidR="004B0B32">
        <w:rPr>
          <w:rFonts w:ascii="Arial" w:eastAsia="Arial Unicode MS" w:hAnsi="Arial" w:cs="Arial"/>
          <w:iCs/>
          <w:kern w:val="3"/>
          <w:sz w:val="22"/>
          <w:szCs w:val="22"/>
          <w:lang w:eastAsia="de-DE" w:bidi="ar-SA"/>
        </w:rPr>
        <w:t>.</w:t>
      </w:r>
      <w:r w:rsidR="00363A1B">
        <w:rPr>
          <w:rFonts w:ascii="Arial" w:eastAsia="Arial Unicode MS" w:hAnsi="Arial" w:cs="Arial"/>
          <w:iCs/>
          <w:kern w:val="3"/>
          <w:sz w:val="22"/>
          <w:szCs w:val="22"/>
          <w:lang w:eastAsia="de-DE" w:bidi="ar-SA"/>
        </w:rPr>
        <w:t xml:space="preserve"> 8</w:t>
      </w:r>
      <w:r w:rsidRPr="00D811C0">
        <w:rPr>
          <w:rFonts w:ascii="Arial" w:eastAsia="Arial Unicode MS" w:hAnsi="Arial" w:cs="Arial"/>
          <w:iCs/>
          <w:kern w:val="3"/>
          <w:sz w:val="22"/>
          <w:szCs w:val="22"/>
          <w:lang w:eastAsia="de-DE" w:bidi="ar-SA"/>
        </w:rPr>
        <w:t>)</w:t>
      </w:r>
      <w:r>
        <w:rPr>
          <w:rFonts w:ascii="Arial" w:eastAsia="Arial Unicode MS" w:hAnsi="Arial" w:cs="Arial"/>
          <w:iCs/>
          <w:kern w:val="3"/>
          <w:lang w:eastAsia="de-DE" w:bidi="ar-SA"/>
        </w:rPr>
        <w:tab/>
        <w:t>10</w:t>
      </w:r>
    </w:p>
    <w:p w:rsidR="00D811C0" w:rsidRDefault="00D811C0" w:rsidP="004B0B32">
      <w:pPr>
        <w:tabs>
          <w:tab w:val="right" w:leader="dot" w:pos="8789"/>
        </w:tabs>
        <w:spacing w:before="120" w:after="120"/>
        <w:rPr>
          <w:rFonts w:ascii="Arial" w:eastAsia="Arial Unicode MS" w:hAnsi="Arial" w:cs="Arial"/>
          <w:iCs/>
          <w:kern w:val="3"/>
          <w:lang w:eastAsia="de-DE" w:bidi="ar-SA"/>
        </w:rPr>
      </w:pPr>
      <w:r>
        <w:rPr>
          <w:rFonts w:ascii="Arial" w:eastAsia="Arial Unicode MS" w:hAnsi="Arial" w:cs="Arial"/>
          <w:iCs/>
          <w:kern w:val="3"/>
          <w:lang w:eastAsia="de-DE" w:bidi="ar-SA"/>
        </w:rPr>
        <w:t xml:space="preserve">Heftführung </w:t>
      </w:r>
      <w:r w:rsidRPr="004B0B32">
        <w:rPr>
          <w:rFonts w:ascii="Arial" w:eastAsia="Arial Unicode MS" w:hAnsi="Arial" w:cs="Arial"/>
          <w:iCs/>
          <w:kern w:val="3"/>
          <w:sz w:val="22"/>
          <w:szCs w:val="22"/>
          <w:lang w:eastAsia="de-DE" w:bidi="ar-SA"/>
        </w:rPr>
        <w:t>(</w:t>
      </w:r>
      <w:r w:rsidR="004B0B32">
        <w:rPr>
          <w:rFonts w:ascii="Arial" w:eastAsia="Arial Unicode MS" w:hAnsi="Arial" w:cs="Arial"/>
          <w:iCs/>
          <w:kern w:val="3"/>
          <w:sz w:val="22"/>
          <w:szCs w:val="22"/>
          <w:lang w:eastAsia="de-DE" w:bidi="ar-SA"/>
        </w:rPr>
        <w:t>Physik, J</w:t>
      </w:r>
      <w:r w:rsidRPr="004B0B32">
        <w:rPr>
          <w:rFonts w:ascii="Arial" w:eastAsia="Arial Unicode MS" w:hAnsi="Arial" w:cs="Arial"/>
          <w:iCs/>
          <w:kern w:val="3"/>
          <w:sz w:val="22"/>
          <w:szCs w:val="22"/>
          <w:lang w:eastAsia="de-DE" w:bidi="ar-SA"/>
        </w:rPr>
        <w:t>g</w:t>
      </w:r>
      <w:r w:rsidR="004B0B32">
        <w:rPr>
          <w:rFonts w:ascii="Arial" w:eastAsia="Arial Unicode MS" w:hAnsi="Arial" w:cs="Arial"/>
          <w:iCs/>
          <w:kern w:val="3"/>
          <w:sz w:val="22"/>
          <w:szCs w:val="22"/>
          <w:lang w:eastAsia="de-DE" w:bidi="ar-SA"/>
        </w:rPr>
        <w:t>.</w:t>
      </w:r>
      <w:r w:rsidR="00363A1B">
        <w:rPr>
          <w:rFonts w:ascii="Arial" w:eastAsia="Arial Unicode MS" w:hAnsi="Arial" w:cs="Arial"/>
          <w:iCs/>
          <w:kern w:val="3"/>
          <w:sz w:val="22"/>
          <w:szCs w:val="22"/>
          <w:lang w:eastAsia="de-DE" w:bidi="ar-SA"/>
        </w:rPr>
        <w:t xml:space="preserve"> 8</w:t>
      </w:r>
      <w:r w:rsidRPr="004B0B32">
        <w:rPr>
          <w:rFonts w:ascii="Arial" w:eastAsia="Arial Unicode MS" w:hAnsi="Arial" w:cs="Arial"/>
          <w:iCs/>
          <w:kern w:val="3"/>
          <w:sz w:val="22"/>
          <w:szCs w:val="22"/>
          <w:lang w:eastAsia="de-DE" w:bidi="ar-SA"/>
        </w:rPr>
        <w:t>)</w:t>
      </w:r>
      <w:r>
        <w:rPr>
          <w:rFonts w:ascii="Arial" w:eastAsia="Arial Unicode MS" w:hAnsi="Arial" w:cs="Arial"/>
          <w:iCs/>
          <w:kern w:val="3"/>
          <w:lang w:eastAsia="de-DE" w:bidi="ar-SA"/>
        </w:rPr>
        <w:tab/>
        <w:t>13</w:t>
      </w:r>
    </w:p>
    <w:p w:rsidR="00D811C0" w:rsidRDefault="00D811C0" w:rsidP="004B0B32">
      <w:pPr>
        <w:tabs>
          <w:tab w:val="right" w:leader="dot" w:pos="8789"/>
        </w:tabs>
        <w:spacing w:before="120" w:after="120"/>
        <w:rPr>
          <w:rFonts w:ascii="Arial" w:eastAsia="Arial Unicode MS" w:hAnsi="Arial" w:cs="Arial"/>
          <w:iCs/>
          <w:kern w:val="3"/>
          <w:lang w:eastAsia="de-DE" w:bidi="ar-SA"/>
        </w:rPr>
      </w:pPr>
      <w:r>
        <w:rPr>
          <w:rFonts w:ascii="Arial" w:eastAsia="Arial Unicode MS" w:hAnsi="Arial" w:cs="Arial"/>
          <w:iCs/>
          <w:kern w:val="3"/>
          <w:lang w:eastAsia="de-DE" w:bidi="ar-SA"/>
        </w:rPr>
        <w:t xml:space="preserve">Vokabeln lernen </w:t>
      </w:r>
      <w:r w:rsidRPr="004B0B32">
        <w:rPr>
          <w:rFonts w:ascii="Arial" w:eastAsia="Arial Unicode MS" w:hAnsi="Arial" w:cs="Arial"/>
          <w:iCs/>
          <w:kern w:val="3"/>
          <w:sz w:val="22"/>
          <w:szCs w:val="22"/>
          <w:lang w:eastAsia="de-DE" w:bidi="ar-SA"/>
        </w:rPr>
        <w:t>(</w:t>
      </w:r>
      <w:r w:rsidR="004B0B32">
        <w:rPr>
          <w:rFonts w:ascii="Arial" w:eastAsia="Arial Unicode MS" w:hAnsi="Arial" w:cs="Arial"/>
          <w:iCs/>
          <w:kern w:val="3"/>
          <w:sz w:val="22"/>
          <w:szCs w:val="22"/>
          <w:lang w:eastAsia="de-DE" w:bidi="ar-SA"/>
        </w:rPr>
        <w:t>Englisch, J</w:t>
      </w:r>
      <w:r w:rsidRPr="004B0B32">
        <w:rPr>
          <w:rFonts w:ascii="Arial" w:eastAsia="Arial Unicode MS" w:hAnsi="Arial" w:cs="Arial"/>
          <w:iCs/>
          <w:kern w:val="3"/>
          <w:sz w:val="22"/>
          <w:szCs w:val="22"/>
          <w:lang w:eastAsia="de-DE" w:bidi="ar-SA"/>
        </w:rPr>
        <w:t>g</w:t>
      </w:r>
      <w:r w:rsidR="004B0B32">
        <w:rPr>
          <w:rFonts w:ascii="Arial" w:eastAsia="Arial Unicode MS" w:hAnsi="Arial" w:cs="Arial"/>
          <w:iCs/>
          <w:kern w:val="3"/>
          <w:sz w:val="22"/>
          <w:szCs w:val="22"/>
          <w:lang w:eastAsia="de-DE" w:bidi="ar-SA"/>
        </w:rPr>
        <w:t>.</w:t>
      </w:r>
      <w:r w:rsidR="00363A1B">
        <w:rPr>
          <w:rFonts w:ascii="Arial" w:eastAsia="Arial Unicode MS" w:hAnsi="Arial" w:cs="Arial"/>
          <w:iCs/>
          <w:kern w:val="3"/>
          <w:sz w:val="22"/>
          <w:szCs w:val="22"/>
          <w:lang w:eastAsia="de-DE" w:bidi="ar-SA"/>
        </w:rPr>
        <w:t xml:space="preserve"> 7</w:t>
      </w:r>
      <w:r w:rsidRPr="004B0B32">
        <w:rPr>
          <w:rFonts w:ascii="Arial" w:eastAsia="Arial Unicode MS" w:hAnsi="Arial" w:cs="Arial"/>
          <w:iCs/>
          <w:kern w:val="3"/>
          <w:sz w:val="22"/>
          <w:szCs w:val="22"/>
          <w:lang w:eastAsia="de-DE" w:bidi="ar-SA"/>
        </w:rPr>
        <w:t>)</w:t>
      </w:r>
      <w:r>
        <w:rPr>
          <w:rFonts w:ascii="Arial" w:eastAsia="Arial Unicode MS" w:hAnsi="Arial" w:cs="Arial"/>
          <w:iCs/>
          <w:kern w:val="3"/>
          <w:lang w:eastAsia="de-DE" w:bidi="ar-SA"/>
        </w:rPr>
        <w:tab/>
        <w:t>41</w:t>
      </w:r>
    </w:p>
    <w:p w:rsidR="00D811C0" w:rsidRDefault="00D811C0" w:rsidP="004B0B32">
      <w:pPr>
        <w:tabs>
          <w:tab w:val="right" w:leader="dot" w:pos="8789"/>
        </w:tabs>
        <w:spacing w:before="120" w:after="120"/>
        <w:rPr>
          <w:rFonts w:ascii="Arial" w:eastAsia="Arial Unicode MS" w:hAnsi="Arial" w:cs="Arial"/>
          <w:iCs/>
          <w:kern w:val="3"/>
          <w:lang w:eastAsia="de-DE" w:bidi="ar-SA"/>
        </w:rPr>
      </w:pPr>
    </w:p>
    <w:p w:rsidR="00D811C0" w:rsidRPr="00D811C0" w:rsidRDefault="00D811C0" w:rsidP="004B0B32">
      <w:pPr>
        <w:tabs>
          <w:tab w:val="right" w:leader="dot" w:pos="8789"/>
        </w:tabs>
        <w:spacing w:before="120" w:after="120"/>
        <w:rPr>
          <w:rFonts w:ascii="Arial" w:eastAsia="Arial Unicode MS" w:hAnsi="Arial" w:cs="Arial"/>
          <w:b/>
          <w:iCs/>
          <w:kern w:val="3"/>
          <w:sz w:val="28"/>
          <w:szCs w:val="28"/>
          <w:lang w:eastAsia="de-DE" w:bidi="ar-SA"/>
        </w:rPr>
      </w:pPr>
      <w:r w:rsidRPr="00D811C0">
        <w:rPr>
          <w:rFonts w:ascii="Arial" w:eastAsia="Arial Unicode MS" w:hAnsi="Arial" w:cs="Arial"/>
          <w:b/>
          <w:iCs/>
          <w:kern w:val="3"/>
          <w:sz w:val="28"/>
          <w:szCs w:val="28"/>
          <w:lang w:eastAsia="de-DE" w:bidi="ar-SA"/>
        </w:rPr>
        <w:t>Arbeitstechniken</w:t>
      </w:r>
    </w:p>
    <w:p w:rsidR="00D811C0" w:rsidRDefault="00D811C0" w:rsidP="004B0B32">
      <w:pPr>
        <w:tabs>
          <w:tab w:val="right" w:leader="dot" w:pos="8789"/>
        </w:tabs>
        <w:spacing w:before="120" w:after="120"/>
        <w:rPr>
          <w:rFonts w:ascii="Arial" w:eastAsia="Arial Unicode MS" w:hAnsi="Arial" w:cs="Arial"/>
          <w:iCs/>
          <w:kern w:val="3"/>
          <w:lang w:eastAsia="de-DE" w:bidi="ar-SA"/>
        </w:rPr>
      </w:pPr>
      <w:r>
        <w:rPr>
          <w:rFonts w:ascii="Arial" w:eastAsia="Arial Unicode MS" w:hAnsi="Arial" w:cs="Arial"/>
          <w:iCs/>
          <w:kern w:val="3"/>
          <w:lang w:eastAsia="de-DE" w:bidi="ar-SA"/>
        </w:rPr>
        <w:t xml:space="preserve">Brainstorming </w:t>
      </w:r>
      <w:r w:rsidRPr="004B0B32">
        <w:rPr>
          <w:rFonts w:ascii="Arial" w:eastAsia="Arial Unicode MS" w:hAnsi="Arial" w:cs="Arial"/>
          <w:iCs/>
          <w:kern w:val="3"/>
          <w:sz w:val="22"/>
          <w:szCs w:val="22"/>
          <w:lang w:eastAsia="de-DE" w:bidi="ar-SA"/>
        </w:rPr>
        <w:t>(Rel</w:t>
      </w:r>
      <w:r w:rsidR="004B0B32">
        <w:rPr>
          <w:rFonts w:ascii="Arial" w:eastAsia="Arial Unicode MS" w:hAnsi="Arial" w:cs="Arial"/>
          <w:iCs/>
          <w:kern w:val="3"/>
          <w:sz w:val="22"/>
          <w:szCs w:val="22"/>
          <w:lang w:eastAsia="de-DE" w:bidi="ar-SA"/>
        </w:rPr>
        <w:t>igionslehre/Philosophie, J</w:t>
      </w:r>
      <w:r w:rsidRPr="004B0B32">
        <w:rPr>
          <w:rFonts w:ascii="Arial" w:eastAsia="Arial Unicode MS" w:hAnsi="Arial" w:cs="Arial"/>
          <w:iCs/>
          <w:kern w:val="3"/>
          <w:sz w:val="22"/>
          <w:szCs w:val="22"/>
          <w:lang w:eastAsia="de-DE" w:bidi="ar-SA"/>
        </w:rPr>
        <w:t>g</w:t>
      </w:r>
      <w:r w:rsidR="004B0B32">
        <w:rPr>
          <w:rFonts w:ascii="Arial" w:eastAsia="Arial Unicode MS" w:hAnsi="Arial" w:cs="Arial"/>
          <w:iCs/>
          <w:kern w:val="3"/>
          <w:sz w:val="22"/>
          <w:szCs w:val="22"/>
          <w:lang w:eastAsia="de-DE" w:bidi="ar-SA"/>
        </w:rPr>
        <w:t>.</w:t>
      </w:r>
      <w:r w:rsidR="00E67F67">
        <w:rPr>
          <w:rFonts w:ascii="Arial" w:eastAsia="Arial Unicode MS" w:hAnsi="Arial" w:cs="Arial"/>
          <w:iCs/>
          <w:kern w:val="3"/>
          <w:sz w:val="22"/>
          <w:szCs w:val="22"/>
          <w:lang w:eastAsia="de-DE" w:bidi="ar-SA"/>
        </w:rPr>
        <w:t xml:space="preserve"> 8</w:t>
      </w:r>
      <w:r w:rsidRPr="004B0B32">
        <w:rPr>
          <w:rFonts w:ascii="Arial" w:eastAsia="Arial Unicode MS" w:hAnsi="Arial" w:cs="Arial"/>
          <w:iCs/>
          <w:kern w:val="3"/>
          <w:sz w:val="22"/>
          <w:szCs w:val="22"/>
          <w:lang w:eastAsia="de-DE" w:bidi="ar-SA"/>
        </w:rPr>
        <w:t>)</w:t>
      </w:r>
      <w:r>
        <w:rPr>
          <w:rFonts w:ascii="Arial" w:eastAsia="Arial Unicode MS" w:hAnsi="Arial" w:cs="Arial"/>
          <w:iCs/>
          <w:kern w:val="3"/>
          <w:lang w:eastAsia="de-DE" w:bidi="ar-SA"/>
        </w:rPr>
        <w:tab/>
        <w:t>4</w:t>
      </w:r>
    </w:p>
    <w:p w:rsidR="00D811C0" w:rsidRDefault="00D811C0" w:rsidP="004B0B32">
      <w:pPr>
        <w:tabs>
          <w:tab w:val="right" w:leader="dot" w:pos="8789"/>
        </w:tabs>
        <w:spacing w:before="120" w:after="120"/>
        <w:rPr>
          <w:rFonts w:ascii="Arial" w:eastAsia="Arial Unicode MS" w:hAnsi="Arial" w:cs="Arial"/>
          <w:iCs/>
          <w:kern w:val="3"/>
          <w:lang w:eastAsia="de-DE" w:bidi="ar-SA"/>
        </w:rPr>
      </w:pPr>
      <w:r>
        <w:rPr>
          <w:rFonts w:ascii="Arial" w:eastAsia="Arial Unicode MS" w:hAnsi="Arial" w:cs="Arial"/>
          <w:iCs/>
          <w:kern w:val="3"/>
          <w:lang w:eastAsia="de-DE" w:bidi="ar-SA"/>
        </w:rPr>
        <w:t xml:space="preserve">Exzerpieren </w:t>
      </w:r>
      <w:r w:rsidRPr="004B0B32">
        <w:rPr>
          <w:rFonts w:ascii="Arial" w:eastAsia="Arial Unicode MS" w:hAnsi="Arial" w:cs="Arial"/>
          <w:iCs/>
          <w:kern w:val="3"/>
          <w:sz w:val="22"/>
          <w:szCs w:val="22"/>
          <w:lang w:eastAsia="de-DE" w:bidi="ar-SA"/>
        </w:rPr>
        <w:t>(</w:t>
      </w:r>
      <w:r w:rsidR="004B0B32">
        <w:rPr>
          <w:rFonts w:ascii="Arial" w:eastAsia="Arial Unicode MS" w:hAnsi="Arial" w:cs="Arial"/>
          <w:iCs/>
          <w:kern w:val="3"/>
          <w:sz w:val="22"/>
          <w:szCs w:val="22"/>
          <w:lang w:eastAsia="de-DE" w:bidi="ar-SA"/>
        </w:rPr>
        <w:t>Geschichte, J</w:t>
      </w:r>
      <w:r w:rsidRPr="004B0B32">
        <w:rPr>
          <w:rFonts w:ascii="Arial" w:eastAsia="Arial Unicode MS" w:hAnsi="Arial" w:cs="Arial"/>
          <w:iCs/>
          <w:kern w:val="3"/>
          <w:sz w:val="22"/>
          <w:szCs w:val="22"/>
          <w:lang w:eastAsia="de-DE" w:bidi="ar-SA"/>
        </w:rPr>
        <w:t>g</w:t>
      </w:r>
      <w:r w:rsidR="004B0B32">
        <w:rPr>
          <w:rFonts w:ascii="Arial" w:eastAsia="Arial Unicode MS" w:hAnsi="Arial" w:cs="Arial"/>
          <w:iCs/>
          <w:kern w:val="3"/>
          <w:sz w:val="22"/>
          <w:szCs w:val="22"/>
          <w:lang w:eastAsia="de-DE" w:bidi="ar-SA"/>
        </w:rPr>
        <w:t>.</w:t>
      </w:r>
      <w:r w:rsidRPr="004B0B32">
        <w:rPr>
          <w:rFonts w:ascii="Arial" w:eastAsia="Arial Unicode MS" w:hAnsi="Arial" w:cs="Arial"/>
          <w:iCs/>
          <w:kern w:val="3"/>
          <w:sz w:val="22"/>
          <w:szCs w:val="22"/>
          <w:lang w:eastAsia="de-DE" w:bidi="ar-SA"/>
        </w:rPr>
        <w:t xml:space="preserve"> 9)</w:t>
      </w:r>
      <w:r>
        <w:rPr>
          <w:rFonts w:ascii="Arial" w:eastAsia="Arial Unicode MS" w:hAnsi="Arial" w:cs="Arial"/>
          <w:iCs/>
          <w:kern w:val="3"/>
          <w:lang w:eastAsia="de-DE" w:bidi="ar-SA"/>
        </w:rPr>
        <w:tab/>
        <w:t>7</w:t>
      </w:r>
    </w:p>
    <w:p w:rsidR="00D811C0" w:rsidRDefault="00D811C0" w:rsidP="004B0B32">
      <w:pPr>
        <w:tabs>
          <w:tab w:val="right" w:leader="dot" w:pos="8789"/>
        </w:tabs>
        <w:spacing w:before="120" w:after="120"/>
        <w:rPr>
          <w:rFonts w:ascii="Arial" w:eastAsia="Arial Unicode MS" w:hAnsi="Arial" w:cs="Arial"/>
          <w:iCs/>
          <w:kern w:val="3"/>
          <w:lang w:eastAsia="de-DE" w:bidi="ar-SA"/>
        </w:rPr>
      </w:pPr>
      <w:r>
        <w:rPr>
          <w:rFonts w:ascii="Arial" w:eastAsia="Arial Unicode MS" w:hAnsi="Arial" w:cs="Arial"/>
          <w:iCs/>
          <w:kern w:val="3"/>
          <w:lang w:eastAsia="de-DE" w:bidi="ar-SA"/>
        </w:rPr>
        <w:t xml:space="preserve">Lesestrategien </w:t>
      </w:r>
      <w:r w:rsidR="00363A1B">
        <w:rPr>
          <w:rFonts w:ascii="Arial" w:eastAsia="Arial Unicode MS" w:hAnsi="Arial" w:cs="Arial"/>
          <w:iCs/>
          <w:kern w:val="3"/>
          <w:sz w:val="22"/>
          <w:szCs w:val="22"/>
          <w:lang w:eastAsia="de-DE" w:bidi="ar-SA"/>
        </w:rPr>
        <w:t xml:space="preserve">(Englisch, Jg. </w:t>
      </w:r>
      <w:r w:rsidRPr="004B0B32">
        <w:rPr>
          <w:rFonts w:ascii="Arial" w:eastAsia="Arial Unicode MS" w:hAnsi="Arial" w:cs="Arial"/>
          <w:iCs/>
          <w:kern w:val="3"/>
          <w:sz w:val="22"/>
          <w:szCs w:val="22"/>
          <w:lang w:eastAsia="de-DE" w:bidi="ar-SA"/>
        </w:rPr>
        <w:t>9)</w:t>
      </w:r>
      <w:r>
        <w:rPr>
          <w:rFonts w:ascii="Arial" w:eastAsia="Arial Unicode MS" w:hAnsi="Arial" w:cs="Arial"/>
          <w:iCs/>
          <w:kern w:val="3"/>
          <w:lang w:eastAsia="de-DE" w:bidi="ar-SA"/>
        </w:rPr>
        <w:tab/>
        <w:t>15</w:t>
      </w:r>
    </w:p>
    <w:p w:rsidR="00D811C0" w:rsidRDefault="00D811C0" w:rsidP="004B0B32">
      <w:pPr>
        <w:tabs>
          <w:tab w:val="right" w:leader="dot" w:pos="8789"/>
        </w:tabs>
        <w:spacing w:before="120" w:after="120"/>
        <w:rPr>
          <w:rFonts w:ascii="Arial" w:eastAsia="Arial Unicode MS" w:hAnsi="Arial" w:cs="Arial"/>
          <w:iCs/>
          <w:kern w:val="3"/>
          <w:lang w:eastAsia="de-DE" w:bidi="ar-SA"/>
        </w:rPr>
      </w:pPr>
      <w:r>
        <w:rPr>
          <w:rFonts w:ascii="Arial" w:eastAsia="Arial Unicode MS" w:hAnsi="Arial" w:cs="Arial"/>
          <w:iCs/>
          <w:kern w:val="3"/>
          <w:lang w:eastAsia="de-DE" w:bidi="ar-SA"/>
        </w:rPr>
        <w:t xml:space="preserve">Präsentieren </w:t>
      </w:r>
      <w:r w:rsidRPr="004B0B32">
        <w:rPr>
          <w:rFonts w:ascii="Arial" w:eastAsia="Arial Unicode MS" w:hAnsi="Arial" w:cs="Arial"/>
          <w:iCs/>
          <w:kern w:val="3"/>
          <w:sz w:val="22"/>
          <w:szCs w:val="22"/>
          <w:lang w:eastAsia="de-DE" w:bidi="ar-SA"/>
        </w:rPr>
        <w:t>(</w:t>
      </w:r>
      <w:r w:rsidR="004B0B32" w:rsidRPr="004B0B32">
        <w:rPr>
          <w:rFonts w:ascii="Arial" w:eastAsia="Arial Unicode MS" w:hAnsi="Arial" w:cs="Arial"/>
          <w:iCs/>
          <w:kern w:val="3"/>
          <w:sz w:val="22"/>
          <w:szCs w:val="22"/>
          <w:lang w:eastAsia="de-DE" w:bidi="ar-SA"/>
        </w:rPr>
        <w:t>Differenzierungskurse</w:t>
      </w:r>
      <w:r w:rsidR="004B0B32">
        <w:rPr>
          <w:rFonts w:ascii="Arial" w:eastAsia="Arial Unicode MS" w:hAnsi="Arial" w:cs="Arial"/>
          <w:iCs/>
          <w:kern w:val="3"/>
          <w:sz w:val="22"/>
          <w:szCs w:val="22"/>
          <w:lang w:eastAsia="de-DE" w:bidi="ar-SA"/>
        </w:rPr>
        <w:t>, J</w:t>
      </w:r>
      <w:r w:rsidRPr="004B0B32">
        <w:rPr>
          <w:rFonts w:ascii="Arial" w:eastAsia="Arial Unicode MS" w:hAnsi="Arial" w:cs="Arial"/>
          <w:iCs/>
          <w:kern w:val="3"/>
          <w:sz w:val="22"/>
          <w:szCs w:val="22"/>
          <w:lang w:eastAsia="de-DE" w:bidi="ar-SA"/>
        </w:rPr>
        <w:t>g</w:t>
      </w:r>
      <w:r w:rsidR="004B0B32">
        <w:rPr>
          <w:rFonts w:ascii="Arial" w:eastAsia="Arial Unicode MS" w:hAnsi="Arial" w:cs="Arial"/>
          <w:iCs/>
          <w:kern w:val="3"/>
          <w:sz w:val="22"/>
          <w:szCs w:val="22"/>
          <w:lang w:eastAsia="de-DE" w:bidi="ar-SA"/>
        </w:rPr>
        <w:t>.</w:t>
      </w:r>
      <w:r w:rsidR="00363A1B">
        <w:rPr>
          <w:rFonts w:ascii="Arial" w:eastAsia="Arial Unicode MS" w:hAnsi="Arial" w:cs="Arial"/>
          <w:iCs/>
          <w:kern w:val="3"/>
          <w:sz w:val="22"/>
          <w:szCs w:val="22"/>
          <w:lang w:eastAsia="de-DE" w:bidi="ar-SA"/>
        </w:rPr>
        <w:t xml:space="preserve"> 8/</w:t>
      </w:r>
      <w:r w:rsidRPr="004B0B32">
        <w:rPr>
          <w:rFonts w:ascii="Arial" w:eastAsia="Arial Unicode MS" w:hAnsi="Arial" w:cs="Arial"/>
          <w:iCs/>
          <w:kern w:val="3"/>
          <w:sz w:val="22"/>
          <w:szCs w:val="22"/>
          <w:lang w:eastAsia="de-DE" w:bidi="ar-SA"/>
        </w:rPr>
        <w:t>)</w:t>
      </w:r>
      <w:r>
        <w:rPr>
          <w:rFonts w:ascii="Arial" w:eastAsia="Arial Unicode MS" w:hAnsi="Arial" w:cs="Arial"/>
          <w:iCs/>
          <w:kern w:val="3"/>
          <w:lang w:eastAsia="de-DE" w:bidi="ar-SA"/>
        </w:rPr>
        <w:tab/>
        <w:t>25</w:t>
      </w:r>
    </w:p>
    <w:p w:rsidR="00D811C0" w:rsidRDefault="00D811C0" w:rsidP="004B0B32">
      <w:pPr>
        <w:tabs>
          <w:tab w:val="right" w:leader="dot" w:pos="8789"/>
        </w:tabs>
        <w:spacing w:before="120" w:after="120"/>
        <w:rPr>
          <w:rFonts w:ascii="Arial" w:eastAsia="Arial Unicode MS" w:hAnsi="Arial" w:cs="Arial"/>
          <w:iCs/>
          <w:kern w:val="3"/>
          <w:lang w:eastAsia="de-DE" w:bidi="ar-SA"/>
        </w:rPr>
      </w:pPr>
      <w:r>
        <w:rPr>
          <w:rFonts w:ascii="Arial" w:eastAsia="Arial Unicode MS" w:hAnsi="Arial" w:cs="Arial"/>
          <w:iCs/>
          <w:kern w:val="3"/>
          <w:lang w:eastAsia="de-DE" w:bidi="ar-SA"/>
        </w:rPr>
        <w:t xml:space="preserve">Pro-und Contra-Debatte </w:t>
      </w:r>
      <w:r w:rsidRPr="004B0B32">
        <w:rPr>
          <w:rFonts w:ascii="Arial" w:eastAsia="Arial Unicode MS" w:hAnsi="Arial" w:cs="Arial"/>
          <w:iCs/>
          <w:kern w:val="3"/>
          <w:sz w:val="22"/>
          <w:szCs w:val="22"/>
          <w:lang w:eastAsia="de-DE" w:bidi="ar-SA"/>
        </w:rPr>
        <w:t>(</w:t>
      </w:r>
      <w:r w:rsidR="004B0B32">
        <w:rPr>
          <w:rFonts w:ascii="Arial" w:eastAsia="Arial Unicode MS" w:hAnsi="Arial" w:cs="Arial"/>
          <w:iCs/>
          <w:kern w:val="3"/>
          <w:sz w:val="22"/>
          <w:szCs w:val="22"/>
          <w:lang w:eastAsia="de-DE" w:bidi="ar-SA"/>
        </w:rPr>
        <w:t>Erdkunde, J</w:t>
      </w:r>
      <w:r w:rsidRPr="004B0B32">
        <w:rPr>
          <w:rFonts w:ascii="Arial" w:eastAsia="Arial Unicode MS" w:hAnsi="Arial" w:cs="Arial"/>
          <w:iCs/>
          <w:kern w:val="3"/>
          <w:sz w:val="22"/>
          <w:szCs w:val="22"/>
          <w:lang w:eastAsia="de-DE" w:bidi="ar-SA"/>
        </w:rPr>
        <w:t>g</w:t>
      </w:r>
      <w:r w:rsidR="004B0B32">
        <w:rPr>
          <w:rFonts w:ascii="Arial" w:eastAsia="Arial Unicode MS" w:hAnsi="Arial" w:cs="Arial"/>
          <w:iCs/>
          <w:kern w:val="3"/>
          <w:sz w:val="22"/>
          <w:szCs w:val="22"/>
          <w:lang w:eastAsia="de-DE" w:bidi="ar-SA"/>
        </w:rPr>
        <w:t>.</w:t>
      </w:r>
      <w:r w:rsidRPr="004B0B32">
        <w:rPr>
          <w:rFonts w:ascii="Arial" w:eastAsia="Arial Unicode MS" w:hAnsi="Arial" w:cs="Arial"/>
          <w:iCs/>
          <w:kern w:val="3"/>
          <w:sz w:val="22"/>
          <w:szCs w:val="22"/>
          <w:lang w:eastAsia="de-DE" w:bidi="ar-SA"/>
        </w:rPr>
        <w:t xml:space="preserve"> 7)</w:t>
      </w:r>
      <w:r>
        <w:rPr>
          <w:rFonts w:ascii="Arial" w:eastAsia="Arial Unicode MS" w:hAnsi="Arial" w:cs="Arial"/>
          <w:iCs/>
          <w:kern w:val="3"/>
          <w:lang w:eastAsia="de-DE" w:bidi="ar-SA"/>
        </w:rPr>
        <w:tab/>
        <w:t>28</w:t>
      </w:r>
    </w:p>
    <w:p w:rsidR="00D811C0" w:rsidRDefault="004B0B32" w:rsidP="004B0B32">
      <w:pPr>
        <w:tabs>
          <w:tab w:val="right" w:leader="dot" w:pos="8789"/>
        </w:tabs>
        <w:spacing w:before="120" w:after="120"/>
        <w:rPr>
          <w:rFonts w:ascii="Arial" w:eastAsia="Arial Unicode MS" w:hAnsi="Arial" w:cs="Arial"/>
          <w:iCs/>
          <w:kern w:val="3"/>
          <w:lang w:eastAsia="de-DE" w:bidi="ar-SA"/>
        </w:rPr>
      </w:pPr>
      <w:r>
        <w:rPr>
          <w:rFonts w:ascii="Arial" w:eastAsia="Arial Unicode MS" w:hAnsi="Arial" w:cs="Arial"/>
          <w:iCs/>
          <w:kern w:val="3"/>
          <w:lang w:eastAsia="de-DE" w:bidi="ar-SA"/>
        </w:rPr>
        <w:t xml:space="preserve">Umgang </w:t>
      </w:r>
      <w:r w:rsidR="00060A57">
        <w:rPr>
          <w:rFonts w:ascii="Arial" w:eastAsia="Arial Unicode MS" w:hAnsi="Arial" w:cs="Arial"/>
          <w:iCs/>
          <w:kern w:val="3"/>
          <w:lang w:eastAsia="de-DE" w:bidi="ar-SA"/>
        </w:rPr>
        <w:t>mit Grafiken</w:t>
      </w:r>
      <w:r>
        <w:rPr>
          <w:rFonts w:ascii="Arial" w:eastAsia="Arial Unicode MS" w:hAnsi="Arial" w:cs="Arial"/>
          <w:iCs/>
          <w:kern w:val="3"/>
          <w:lang w:eastAsia="de-DE" w:bidi="ar-SA"/>
        </w:rPr>
        <w:t xml:space="preserve"> </w:t>
      </w:r>
      <w:r w:rsidRPr="004B0B32">
        <w:rPr>
          <w:rFonts w:ascii="Arial" w:eastAsia="Arial Unicode MS" w:hAnsi="Arial" w:cs="Arial"/>
          <w:iCs/>
          <w:kern w:val="3"/>
          <w:sz w:val="22"/>
          <w:szCs w:val="22"/>
          <w:lang w:eastAsia="de-DE" w:bidi="ar-SA"/>
        </w:rPr>
        <w:t>(Biologie, Jg. 7)</w:t>
      </w:r>
      <w:r w:rsidR="00D811C0">
        <w:rPr>
          <w:rFonts w:ascii="Arial" w:eastAsia="Arial Unicode MS" w:hAnsi="Arial" w:cs="Arial"/>
          <w:iCs/>
          <w:kern w:val="3"/>
          <w:lang w:eastAsia="de-DE" w:bidi="ar-SA"/>
        </w:rPr>
        <w:tab/>
        <w:t>33</w:t>
      </w:r>
    </w:p>
    <w:p w:rsidR="00D811C0" w:rsidRDefault="00D811C0" w:rsidP="004B0B32">
      <w:pPr>
        <w:tabs>
          <w:tab w:val="right" w:leader="dot" w:pos="8789"/>
        </w:tabs>
        <w:spacing w:before="120" w:after="120"/>
        <w:rPr>
          <w:rFonts w:ascii="Arial" w:eastAsia="Arial Unicode MS" w:hAnsi="Arial" w:cs="Arial"/>
          <w:iCs/>
          <w:kern w:val="3"/>
          <w:lang w:eastAsia="de-DE" w:bidi="ar-SA"/>
        </w:rPr>
      </w:pPr>
      <w:r>
        <w:rPr>
          <w:rFonts w:ascii="Arial" w:eastAsia="Arial Unicode MS" w:hAnsi="Arial" w:cs="Arial"/>
          <w:iCs/>
          <w:kern w:val="3"/>
          <w:lang w:eastAsia="de-DE" w:bidi="ar-SA"/>
        </w:rPr>
        <w:t>Zitiertechnik</w:t>
      </w:r>
      <w:r w:rsidR="00C47E5A">
        <w:rPr>
          <w:rFonts w:ascii="Arial" w:eastAsia="Arial Unicode MS" w:hAnsi="Arial" w:cs="Arial"/>
          <w:iCs/>
          <w:kern w:val="3"/>
          <w:lang w:eastAsia="de-DE" w:bidi="ar-SA"/>
        </w:rPr>
        <w:t xml:space="preserve"> </w:t>
      </w:r>
      <w:r w:rsidR="00CC6743">
        <w:rPr>
          <w:rFonts w:ascii="Arial" w:eastAsia="Arial Unicode MS" w:hAnsi="Arial" w:cs="Arial"/>
          <w:iCs/>
          <w:kern w:val="3"/>
          <w:sz w:val="22"/>
          <w:szCs w:val="22"/>
          <w:lang w:eastAsia="de-DE" w:bidi="ar-SA"/>
        </w:rPr>
        <w:t xml:space="preserve">(Deutsch, Jg. </w:t>
      </w:r>
      <w:r w:rsidR="004B0B32" w:rsidRPr="004B0B32">
        <w:rPr>
          <w:rFonts w:ascii="Arial" w:eastAsia="Arial Unicode MS" w:hAnsi="Arial" w:cs="Arial"/>
          <w:iCs/>
          <w:kern w:val="3"/>
          <w:sz w:val="22"/>
          <w:szCs w:val="22"/>
          <w:lang w:eastAsia="de-DE" w:bidi="ar-SA"/>
        </w:rPr>
        <w:t>9)</w:t>
      </w:r>
      <w:r>
        <w:rPr>
          <w:rFonts w:ascii="Arial" w:eastAsia="Arial Unicode MS" w:hAnsi="Arial" w:cs="Arial"/>
          <w:iCs/>
          <w:kern w:val="3"/>
          <w:lang w:eastAsia="de-DE" w:bidi="ar-SA"/>
        </w:rPr>
        <w:tab/>
        <w:t>44</w:t>
      </w:r>
    </w:p>
    <w:p w:rsidR="00D811C0" w:rsidRDefault="00D811C0" w:rsidP="004B0B32">
      <w:pPr>
        <w:tabs>
          <w:tab w:val="right" w:leader="dot" w:pos="8789"/>
        </w:tabs>
        <w:spacing w:before="120" w:after="120"/>
        <w:rPr>
          <w:rFonts w:ascii="Arial" w:eastAsia="Arial Unicode MS" w:hAnsi="Arial" w:cs="Arial"/>
          <w:iCs/>
          <w:kern w:val="3"/>
          <w:lang w:eastAsia="de-DE" w:bidi="ar-SA"/>
        </w:rPr>
      </w:pPr>
    </w:p>
    <w:p w:rsidR="00D811C0" w:rsidRPr="00D811C0" w:rsidRDefault="00D811C0" w:rsidP="004B0B32">
      <w:pPr>
        <w:tabs>
          <w:tab w:val="right" w:leader="dot" w:pos="8789"/>
        </w:tabs>
        <w:spacing w:before="120" w:after="120"/>
        <w:rPr>
          <w:rFonts w:ascii="Arial" w:eastAsia="Arial Unicode MS" w:hAnsi="Arial" w:cs="Arial"/>
          <w:b/>
          <w:iCs/>
          <w:kern w:val="3"/>
          <w:sz w:val="28"/>
          <w:szCs w:val="28"/>
          <w:lang w:eastAsia="de-DE" w:bidi="ar-SA"/>
        </w:rPr>
      </w:pPr>
      <w:r w:rsidRPr="00D811C0">
        <w:rPr>
          <w:rFonts w:ascii="Arial" w:eastAsia="Arial Unicode MS" w:hAnsi="Arial" w:cs="Arial"/>
          <w:b/>
          <w:iCs/>
          <w:kern w:val="3"/>
          <w:sz w:val="28"/>
          <w:szCs w:val="28"/>
          <w:lang w:eastAsia="de-DE" w:bidi="ar-SA"/>
        </w:rPr>
        <w:t>Methoden</w:t>
      </w:r>
    </w:p>
    <w:p w:rsidR="00D811C0" w:rsidRDefault="00D811C0" w:rsidP="004B0B32">
      <w:pPr>
        <w:tabs>
          <w:tab w:val="right" w:leader="dot" w:pos="8789"/>
        </w:tabs>
        <w:spacing w:before="120" w:after="120"/>
        <w:rPr>
          <w:rFonts w:ascii="Arial" w:eastAsia="Arial Unicode MS" w:hAnsi="Arial" w:cs="Arial"/>
          <w:iCs/>
          <w:kern w:val="3"/>
          <w:lang w:eastAsia="de-DE" w:bidi="ar-SA"/>
        </w:rPr>
      </w:pPr>
      <w:r>
        <w:rPr>
          <w:rFonts w:ascii="Arial" w:eastAsia="Arial Unicode MS" w:hAnsi="Arial" w:cs="Arial"/>
          <w:iCs/>
          <w:kern w:val="3"/>
          <w:lang w:eastAsia="de-DE" w:bidi="ar-SA"/>
        </w:rPr>
        <w:t>Digitale Bildbearbeitung</w:t>
      </w:r>
      <w:r w:rsidR="004B0B32">
        <w:rPr>
          <w:rFonts w:ascii="Arial" w:eastAsia="Arial Unicode MS" w:hAnsi="Arial" w:cs="Arial"/>
          <w:iCs/>
          <w:kern w:val="3"/>
          <w:lang w:eastAsia="de-DE" w:bidi="ar-SA"/>
        </w:rPr>
        <w:t xml:space="preserve"> </w:t>
      </w:r>
      <w:r w:rsidR="004B0B32" w:rsidRPr="004B0B32">
        <w:rPr>
          <w:rFonts w:ascii="Arial" w:eastAsia="Arial Unicode MS" w:hAnsi="Arial" w:cs="Arial"/>
          <w:iCs/>
          <w:kern w:val="3"/>
          <w:sz w:val="22"/>
          <w:szCs w:val="22"/>
          <w:lang w:eastAsia="de-DE" w:bidi="ar-SA"/>
        </w:rPr>
        <w:t>(Kunst, Jg. 8)</w:t>
      </w:r>
      <w:r>
        <w:rPr>
          <w:rFonts w:ascii="Arial" w:eastAsia="Arial Unicode MS" w:hAnsi="Arial" w:cs="Arial"/>
          <w:iCs/>
          <w:kern w:val="3"/>
          <w:lang w:eastAsia="de-DE" w:bidi="ar-SA"/>
        </w:rPr>
        <w:tab/>
        <w:t>5</w:t>
      </w:r>
    </w:p>
    <w:p w:rsidR="00D811C0" w:rsidRDefault="00D811C0" w:rsidP="004B0B32">
      <w:pPr>
        <w:tabs>
          <w:tab w:val="right" w:leader="dot" w:pos="8789"/>
        </w:tabs>
        <w:spacing w:before="120" w:after="120"/>
        <w:rPr>
          <w:rFonts w:ascii="Arial" w:eastAsia="Arial Unicode MS" w:hAnsi="Arial" w:cs="Arial"/>
          <w:iCs/>
          <w:kern w:val="3"/>
          <w:lang w:eastAsia="de-DE" w:bidi="ar-SA"/>
        </w:rPr>
      </w:pPr>
      <w:r>
        <w:rPr>
          <w:rFonts w:ascii="Arial" w:eastAsia="Arial Unicode MS" w:hAnsi="Arial" w:cs="Arial"/>
          <w:iCs/>
          <w:kern w:val="3"/>
          <w:lang w:eastAsia="de-DE" w:bidi="ar-SA"/>
        </w:rPr>
        <w:t xml:space="preserve">Modelle </w:t>
      </w:r>
      <w:r w:rsidRPr="004B0B32">
        <w:rPr>
          <w:rFonts w:ascii="Arial" w:eastAsia="Arial Unicode MS" w:hAnsi="Arial" w:cs="Arial"/>
          <w:iCs/>
          <w:kern w:val="3"/>
          <w:sz w:val="22"/>
          <w:szCs w:val="22"/>
          <w:lang w:eastAsia="de-DE" w:bidi="ar-SA"/>
        </w:rPr>
        <w:t>(Chemie, Jg. 8)</w:t>
      </w:r>
      <w:r>
        <w:rPr>
          <w:rFonts w:ascii="Arial" w:eastAsia="Arial Unicode MS" w:hAnsi="Arial" w:cs="Arial"/>
          <w:iCs/>
          <w:kern w:val="3"/>
          <w:lang w:eastAsia="de-DE" w:bidi="ar-SA"/>
        </w:rPr>
        <w:tab/>
        <w:t>20</w:t>
      </w:r>
    </w:p>
    <w:p w:rsidR="00D811C0" w:rsidRDefault="00D811C0" w:rsidP="004B0B32">
      <w:pPr>
        <w:tabs>
          <w:tab w:val="right" w:leader="dot" w:pos="8789"/>
        </w:tabs>
        <w:spacing w:before="120" w:after="120"/>
        <w:rPr>
          <w:rFonts w:ascii="Arial" w:eastAsia="Arial Unicode MS" w:hAnsi="Arial" w:cs="Arial"/>
          <w:iCs/>
          <w:kern w:val="3"/>
          <w:lang w:eastAsia="de-DE" w:bidi="ar-SA"/>
        </w:rPr>
      </w:pPr>
      <w:r>
        <w:rPr>
          <w:rFonts w:ascii="Arial" w:eastAsia="Arial Unicode MS" w:hAnsi="Arial" w:cs="Arial"/>
          <w:iCs/>
          <w:kern w:val="3"/>
          <w:lang w:eastAsia="de-DE" w:bidi="ar-SA"/>
        </w:rPr>
        <w:t xml:space="preserve">Plakate </w:t>
      </w:r>
      <w:r w:rsidRPr="004B0B32">
        <w:rPr>
          <w:rFonts w:ascii="Arial" w:eastAsia="Arial Unicode MS" w:hAnsi="Arial" w:cs="Arial"/>
          <w:iCs/>
          <w:kern w:val="3"/>
          <w:sz w:val="22"/>
          <w:szCs w:val="22"/>
          <w:lang w:eastAsia="de-DE" w:bidi="ar-SA"/>
        </w:rPr>
        <w:t>(Relig</w:t>
      </w:r>
      <w:r w:rsidR="00E67F67">
        <w:rPr>
          <w:rFonts w:ascii="Arial" w:eastAsia="Arial Unicode MS" w:hAnsi="Arial" w:cs="Arial"/>
          <w:iCs/>
          <w:kern w:val="3"/>
          <w:sz w:val="22"/>
          <w:szCs w:val="22"/>
          <w:lang w:eastAsia="de-DE" w:bidi="ar-SA"/>
        </w:rPr>
        <w:t>ionslehre/Philosophie, Jg. 7</w:t>
      </w:r>
      <w:r w:rsidRPr="004B0B32">
        <w:rPr>
          <w:rFonts w:ascii="Arial" w:eastAsia="Arial Unicode MS" w:hAnsi="Arial" w:cs="Arial"/>
          <w:iCs/>
          <w:kern w:val="3"/>
          <w:sz w:val="22"/>
          <w:szCs w:val="22"/>
          <w:lang w:eastAsia="de-DE" w:bidi="ar-SA"/>
        </w:rPr>
        <w:t>)</w:t>
      </w:r>
      <w:r>
        <w:rPr>
          <w:rFonts w:ascii="Arial" w:eastAsia="Arial Unicode MS" w:hAnsi="Arial" w:cs="Arial"/>
          <w:iCs/>
          <w:kern w:val="3"/>
          <w:lang w:eastAsia="de-DE" w:bidi="ar-SA"/>
        </w:rPr>
        <w:tab/>
        <w:t>22</w:t>
      </w:r>
    </w:p>
    <w:p w:rsidR="00D811C0" w:rsidRDefault="00D811C0" w:rsidP="004B0B32">
      <w:pPr>
        <w:tabs>
          <w:tab w:val="right" w:leader="dot" w:pos="8789"/>
        </w:tabs>
        <w:spacing w:before="120" w:after="120"/>
        <w:rPr>
          <w:rFonts w:ascii="Arial" w:eastAsia="Arial Unicode MS" w:hAnsi="Arial" w:cs="Arial"/>
          <w:iCs/>
          <w:kern w:val="3"/>
          <w:lang w:eastAsia="de-DE" w:bidi="ar-SA"/>
        </w:rPr>
      </w:pPr>
      <w:r>
        <w:rPr>
          <w:rFonts w:ascii="Arial" w:eastAsia="Arial Unicode MS" w:hAnsi="Arial" w:cs="Arial"/>
          <w:iCs/>
          <w:kern w:val="3"/>
          <w:lang w:eastAsia="de-DE" w:bidi="ar-SA"/>
        </w:rPr>
        <w:t xml:space="preserve">Rechtschreibstrategien </w:t>
      </w:r>
      <w:r w:rsidR="00CC6743">
        <w:rPr>
          <w:rFonts w:ascii="Arial" w:eastAsia="Arial Unicode MS" w:hAnsi="Arial" w:cs="Arial"/>
          <w:iCs/>
          <w:kern w:val="3"/>
          <w:sz w:val="22"/>
          <w:szCs w:val="22"/>
          <w:lang w:eastAsia="de-DE" w:bidi="ar-SA"/>
        </w:rPr>
        <w:t>(Deutsch, Jg. 7</w:t>
      </w:r>
      <w:r w:rsidRPr="004B0B32">
        <w:rPr>
          <w:rFonts w:ascii="Arial" w:eastAsia="Arial Unicode MS" w:hAnsi="Arial" w:cs="Arial"/>
          <w:iCs/>
          <w:kern w:val="3"/>
          <w:sz w:val="22"/>
          <w:szCs w:val="22"/>
          <w:lang w:eastAsia="de-DE" w:bidi="ar-SA"/>
        </w:rPr>
        <w:t>)</w:t>
      </w:r>
      <w:r>
        <w:rPr>
          <w:rFonts w:ascii="Arial" w:eastAsia="Arial Unicode MS" w:hAnsi="Arial" w:cs="Arial"/>
          <w:iCs/>
          <w:kern w:val="3"/>
          <w:lang w:eastAsia="de-DE" w:bidi="ar-SA"/>
        </w:rPr>
        <w:tab/>
        <w:t>31</w:t>
      </w:r>
    </w:p>
    <w:p w:rsidR="00D811C0" w:rsidRDefault="00D811C0" w:rsidP="004B0B32">
      <w:pPr>
        <w:tabs>
          <w:tab w:val="right" w:leader="dot" w:pos="8789"/>
        </w:tabs>
        <w:spacing w:before="120" w:after="120"/>
        <w:rPr>
          <w:rFonts w:ascii="Arial" w:eastAsia="Arial Unicode MS" w:hAnsi="Arial" w:cs="Arial"/>
          <w:iCs/>
          <w:kern w:val="3"/>
          <w:lang w:eastAsia="de-DE" w:bidi="ar-SA"/>
        </w:rPr>
      </w:pPr>
      <w:r>
        <w:rPr>
          <w:rFonts w:ascii="Arial" w:eastAsia="Arial Unicode MS" w:hAnsi="Arial" w:cs="Arial"/>
          <w:iCs/>
          <w:kern w:val="3"/>
          <w:lang w:eastAsia="de-DE" w:bidi="ar-SA"/>
        </w:rPr>
        <w:t xml:space="preserve">Thinking Maps </w:t>
      </w:r>
      <w:r w:rsidR="00363A1B">
        <w:rPr>
          <w:rFonts w:ascii="Arial" w:eastAsia="Arial Unicode MS" w:hAnsi="Arial" w:cs="Arial"/>
          <w:iCs/>
          <w:kern w:val="3"/>
          <w:sz w:val="22"/>
          <w:szCs w:val="22"/>
          <w:lang w:eastAsia="de-DE" w:bidi="ar-SA"/>
        </w:rPr>
        <w:t xml:space="preserve">(Biologie, Jg. </w:t>
      </w:r>
      <w:r w:rsidRPr="004B0B32">
        <w:rPr>
          <w:rFonts w:ascii="Arial" w:eastAsia="Arial Unicode MS" w:hAnsi="Arial" w:cs="Arial"/>
          <w:iCs/>
          <w:kern w:val="3"/>
          <w:sz w:val="22"/>
          <w:szCs w:val="22"/>
          <w:lang w:eastAsia="de-DE" w:bidi="ar-SA"/>
        </w:rPr>
        <w:t>9</w:t>
      </w:r>
      <w:r w:rsidR="004B0B32" w:rsidRPr="004B0B32">
        <w:rPr>
          <w:rFonts w:ascii="Arial" w:eastAsia="Arial Unicode MS" w:hAnsi="Arial" w:cs="Arial"/>
          <w:iCs/>
          <w:kern w:val="3"/>
          <w:sz w:val="22"/>
          <w:szCs w:val="22"/>
          <w:lang w:eastAsia="de-DE" w:bidi="ar-SA"/>
        </w:rPr>
        <w:t>)</w:t>
      </w:r>
      <w:r>
        <w:rPr>
          <w:rFonts w:ascii="Arial" w:eastAsia="Arial Unicode MS" w:hAnsi="Arial" w:cs="Arial"/>
          <w:iCs/>
          <w:kern w:val="3"/>
          <w:lang w:eastAsia="de-DE" w:bidi="ar-SA"/>
        </w:rPr>
        <w:tab/>
      </w:r>
      <w:r w:rsidR="004B0B32">
        <w:rPr>
          <w:rFonts w:ascii="Arial" w:eastAsia="Arial Unicode MS" w:hAnsi="Arial" w:cs="Arial"/>
          <w:iCs/>
          <w:kern w:val="3"/>
          <w:lang w:eastAsia="de-DE" w:bidi="ar-SA"/>
        </w:rPr>
        <w:t>36</w:t>
      </w:r>
    </w:p>
    <w:p w:rsidR="004B0B32" w:rsidRDefault="004B0B32" w:rsidP="004B0B32">
      <w:pPr>
        <w:tabs>
          <w:tab w:val="right" w:leader="dot" w:pos="8789"/>
        </w:tabs>
        <w:spacing w:before="120" w:after="120"/>
        <w:rPr>
          <w:rFonts w:ascii="Arial" w:eastAsia="Arial Unicode MS" w:hAnsi="Arial" w:cs="Arial"/>
          <w:iCs/>
          <w:kern w:val="3"/>
          <w:lang w:eastAsia="de-DE" w:bidi="ar-SA"/>
        </w:rPr>
      </w:pPr>
      <w:r>
        <w:rPr>
          <w:rFonts w:ascii="Arial" w:eastAsia="Arial Unicode MS" w:hAnsi="Arial" w:cs="Arial"/>
          <w:iCs/>
          <w:kern w:val="3"/>
          <w:lang w:eastAsia="de-DE" w:bidi="ar-SA"/>
        </w:rPr>
        <w:t xml:space="preserve">Versuchsprotokoll </w:t>
      </w:r>
      <w:r w:rsidR="00363A1B">
        <w:rPr>
          <w:rFonts w:ascii="Arial" w:eastAsia="Arial Unicode MS" w:hAnsi="Arial" w:cs="Arial"/>
          <w:iCs/>
          <w:kern w:val="3"/>
          <w:sz w:val="22"/>
          <w:szCs w:val="22"/>
          <w:lang w:eastAsia="de-DE" w:bidi="ar-SA"/>
        </w:rPr>
        <w:t>(Chemie, Jg. 7</w:t>
      </w:r>
      <w:r w:rsidRPr="004B0B32">
        <w:rPr>
          <w:rFonts w:ascii="Arial" w:eastAsia="Arial Unicode MS" w:hAnsi="Arial" w:cs="Arial"/>
          <w:iCs/>
          <w:kern w:val="3"/>
          <w:sz w:val="22"/>
          <w:szCs w:val="22"/>
          <w:lang w:eastAsia="de-DE" w:bidi="ar-SA"/>
        </w:rPr>
        <w:t>)</w:t>
      </w:r>
      <w:r>
        <w:rPr>
          <w:rFonts w:ascii="Arial" w:eastAsia="Arial Unicode MS" w:hAnsi="Arial" w:cs="Arial"/>
          <w:iCs/>
          <w:kern w:val="3"/>
          <w:lang w:eastAsia="de-DE" w:bidi="ar-SA"/>
        </w:rPr>
        <w:tab/>
        <w:t>38</w:t>
      </w:r>
    </w:p>
    <w:p w:rsidR="004B0B32" w:rsidRDefault="004B0B32" w:rsidP="004B0B32">
      <w:pPr>
        <w:tabs>
          <w:tab w:val="right" w:leader="dot" w:pos="8789"/>
        </w:tabs>
        <w:spacing w:before="120" w:after="120"/>
        <w:rPr>
          <w:rFonts w:ascii="Arial" w:eastAsia="Arial Unicode MS" w:hAnsi="Arial" w:cs="Arial"/>
          <w:iCs/>
          <w:kern w:val="3"/>
          <w:lang w:eastAsia="de-DE" w:bidi="ar-SA"/>
        </w:rPr>
      </w:pPr>
      <w:r>
        <w:rPr>
          <w:rFonts w:ascii="Arial" w:eastAsia="Arial Unicode MS" w:hAnsi="Arial" w:cs="Arial"/>
          <w:iCs/>
          <w:kern w:val="3"/>
          <w:lang w:eastAsia="de-DE" w:bidi="ar-SA"/>
        </w:rPr>
        <w:t xml:space="preserve">Wirkungsschema </w:t>
      </w:r>
      <w:r w:rsidR="00363A1B">
        <w:rPr>
          <w:rFonts w:ascii="Arial" w:eastAsia="Arial Unicode MS" w:hAnsi="Arial" w:cs="Arial"/>
          <w:iCs/>
          <w:kern w:val="3"/>
          <w:sz w:val="22"/>
          <w:szCs w:val="22"/>
          <w:lang w:eastAsia="de-DE" w:bidi="ar-SA"/>
        </w:rPr>
        <w:t xml:space="preserve">(Erdkunde, Jg. </w:t>
      </w:r>
      <w:r w:rsidRPr="004B0B32">
        <w:rPr>
          <w:rFonts w:ascii="Arial" w:eastAsia="Arial Unicode MS" w:hAnsi="Arial" w:cs="Arial"/>
          <w:iCs/>
          <w:kern w:val="3"/>
          <w:sz w:val="22"/>
          <w:szCs w:val="22"/>
          <w:lang w:eastAsia="de-DE" w:bidi="ar-SA"/>
        </w:rPr>
        <w:t>9)</w:t>
      </w:r>
      <w:r>
        <w:rPr>
          <w:rFonts w:ascii="Arial" w:eastAsia="Arial Unicode MS" w:hAnsi="Arial" w:cs="Arial"/>
          <w:iCs/>
          <w:kern w:val="3"/>
          <w:lang w:eastAsia="de-DE" w:bidi="ar-SA"/>
        </w:rPr>
        <w:tab/>
        <w:t>42</w:t>
      </w:r>
    </w:p>
    <w:p w:rsidR="004B0B32" w:rsidRDefault="004B0B32" w:rsidP="004B0B32">
      <w:pPr>
        <w:tabs>
          <w:tab w:val="right" w:leader="dot" w:pos="8789"/>
        </w:tabs>
        <w:spacing w:before="120" w:after="120"/>
        <w:rPr>
          <w:rFonts w:ascii="Arial" w:eastAsia="Arial Unicode MS" w:hAnsi="Arial" w:cs="Arial"/>
          <w:iCs/>
          <w:kern w:val="3"/>
          <w:lang w:eastAsia="de-DE" w:bidi="ar-SA"/>
        </w:rPr>
      </w:pPr>
    </w:p>
    <w:p w:rsidR="004B0B32" w:rsidRDefault="004B0B32" w:rsidP="004B0B32">
      <w:pPr>
        <w:tabs>
          <w:tab w:val="right" w:leader="dot" w:pos="8789"/>
        </w:tabs>
        <w:spacing w:before="120" w:after="120"/>
        <w:rPr>
          <w:rFonts w:ascii="Arial" w:eastAsia="Arial Unicode MS" w:hAnsi="Arial" w:cs="Arial"/>
          <w:iCs/>
          <w:kern w:val="3"/>
          <w:lang w:eastAsia="de-DE" w:bidi="ar-SA"/>
        </w:rPr>
      </w:pPr>
      <w:r>
        <w:rPr>
          <w:rFonts w:ascii="Arial" w:eastAsia="Arial Unicode MS" w:hAnsi="Arial" w:cs="Arial"/>
          <w:iCs/>
          <w:kern w:val="3"/>
          <w:lang w:eastAsia="de-DE" w:bidi="ar-SA"/>
        </w:rPr>
        <w:t>Notizen</w:t>
      </w:r>
      <w:r>
        <w:rPr>
          <w:rFonts w:ascii="Arial" w:eastAsia="Arial Unicode MS" w:hAnsi="Arial" w:cs="Arial"/>
          <w:iCs/>
          <w:kern w:val="3"/>
          <w:lang w:eastAsia="de-DE" w:bidi="ar-SA"/>
        </w:rPr>
        <w:tab/>
        <w:t>47</w:t>
      </w:r>
    </w:p>
    <w:p w:rsidR="004B0B32" w:rsidRDefault="004B0B32" w:rsidP="004B0B32">
      <w:pPr>
        <w:tabs>
          <w:tab w:val="right" w:leader="dot" w:pos="8789"/>
        </w:tabs>
        <w:spacing w:before="120" w:after="120"/>
        <w:rPr>
          <w:rFonts w:ascii="Arial" w:eastAsia="Arial Unicode MS" w:hAnsi="Arial" w:cs="Arial"/>
          <w:iCs/>
          <w:kern w:val="3"/>
          <w:lang w:eastAsia="de-DE" w:bidi="ar-SA"/>
        </w:rPr>
      </w:pPr>
      <w:r>
        <w:rPr>
          <w:rFonts w:ascii="Arial" w:eastAsia="Arial Unicode MS" w:hAnsi="Arial" w:cs="Arial"/>
          <w:iCs/>
          <w:kern w:val="3"/>
          <w:lang w:eastAsia="de-DE" w:bidi="ar-SA"/>
        </w:rPr>
        <w:t>Eigene Ideen zu Methoden</w:t>
      </w:r>
      <w:r>
        <w:rPr>
          <w:rFonts w:ascii="Arial" w:eastAsia="Arial Unicode MS" w:hAnsi="Arial" w:cs="Arial"/>
          <w:iCs/>
          <w:kern w:val="3"/>
          <w:lang w:eastAsia="de-DE" w:bidi="ar-SA"/>
        </w:rPr>
        <w:tab/>
        <w:t>48</w:t>
      </w:r>
    </w:p>
    <w:p w:rsidR="00FD3DED" w:rsidRDefault="00FD3DED">
      <w:pPr>
        <w:widowControl/>
        <w:suppressAutoHyphens w:val="0"/>
        <w:spacing w:after="160" w:line="259" w:lineRule="auto"/>
        <w:rPr>
          <w:rFonts w:ascii="Arial" w:eastAsia="Arial Unicode MS" w:hAnsi="Arial" w:cs="Arial"/>
          <w:iCs/>
          <w:kern w:val="3"/>
          <w:lang w:eastAsia="de-DE" w:bidi="ar-SA"/>
        </w:rPr>
      </w:pPr>
    </w:p>
    <w:p w:rsidR="00290DCD" w:rsidRPr="002F0024" w:rsidRDefault="00FD3DED" w:rsidP="002F0024">
      <w:pPr>
        <w:widowControl/>
        <w:suppressAutoHyphens w:val="0"/>
        <w:spacing w:after="160" w:line="259" w:lineRule="auto"/>
        <w:rPr>
          <w:rFonts w:ascii="Arial" w:eastAsia="Arial Unicode MS" w:hAnsi="Arial" w:cs="Arial"/>
          <w:iCs/>
          <w:kern w:val="3"/>
          <w:lang w:eastAsia="de-DE" w:bidi="ar-SA"/>
        </w:rPr>
      </w:pPr>
      <w:r>
        <w:rPr>
          <w:rFonts w:ascii="Arial" w:eastAsia="Arial Unicode MS" w:hAnsi="Arial" w:cs="Arial"/>
          <w:iCs/>
          <w:kern w:val="3"/>
          <w:lang w:eastAsia="de-DE" w:bidi="ar-SA"/>
        </w:rPr>
        <w:br w:type="page"/>
      </w:r>
      <w:bookmarkStart w:id="1" w:name="_Toc527367773"/>
      <w:r w:rsidR="00290DCD" w:rsidRPr="00290DCD">
        <w:rPr>
          <w:color w:val="FFFFFF" w:themeColor="background1"/>
          <w:lang w:eastAsia="de-DE" w:bidi="ar-SA"/>
        </w:rPr>
        <w:lastRenderedPageBreak/>
        <w:t>t</w:t>
      </w:r>
      <w:bookmarkEnd w:id="1"/>
    </w:p>
    <w:p w:rsidR="004B0B32" w:rsidRPr="004B0B32" w:rsidRDefault="004B0B32" w:rsidP="004B0B32">
      <w:pPr>
        <w:widowControl/>
        <w:suppressAutoHyphens w:val="0"/>
        <w:spacing w:after="160" w:line="259" w:lineRule="auto"/>
        <w:rPr>
          <w:rFonts w:ascii="Berlin Sans FB" w:eastAsia="Arial Unicode MS" w:hAnsi="Berlin Sans FB" w:cs="Tahoma"/>
          <w:i/>
          <w:iCs/>
          <w:kern w:val="3"/>
          <w:sz w:val="22"/>
          <w:szCs w:val="22"/>
          <w:lang w:eastAsia="de-DE" w:bidi="ar-SA"/>
        </w:rPr>
      </w:pPr>
      <w:r w:rsidRPr="00BD5E75">
        <w:rPr>
          <w:rFonts w:ascii="Arial" w:eastAsia="Arial Unicode MS" w:hAnsi="Arial" w:cs="Arial"/>
          <w:b/>
          <w:bCs/>
          <w:kern w:val="3"/>
          <w:sz w:val="36"/>
          <w:szCs w:val="36"/>
          <w:lang w:eastAsia="de-DE" w:bidi="ar-SA"/>
        </w:rPr>
        <w:t>Liebe Schülerinnen und Schüler, liebe Eltern,</w:t>
      </w:r>
    </w:p>
    <w:p w:rsidR="004B0B32" w:rsidRPr="009B16F2" w:rsidRDefault="004B0B32" w:rsidP="004B0B32">
      <w:pPr>
        <w:autoSpaceDN w:val="0"/>
        <w:jc w:val="center"/>
        <w:textAlignment w:val="baseline"/>
        <w:rPr>
          <w:rFonts w:ascii="Berlin Sans FB" w:eastAsia="Arial Unicode MS" w:hAnsi="Berlin Sans FB" w:cs="Tahoma"/>
          <w:b/>
          <w:bCs/>
          <w:kern w:val="3"/>
          <w:sz w:val="36"/>
          <w:szCs w:val="36"/>
          <w:lang w:eastAsia="de-DE" w:bidi="ar-SA"/>
        </w:rPr>
      </w:pPr>
    </w:p>
    <w:p w:rsidR="004B0B32" w:rsidRPr="00BD5E75" w:rsidRDefault="004B0B32" w:rsidP="004B0B32">
      <w:pPr>
        <w:autoSpaceDN w:val="0"/>
        <w:jc w:val="both"/>
        <w:textAlignment w:val="baseline"/>
        <w:rPr>
          <w:rFonts w:ascii="Arial" w:eastAsia="Arial Unicode MS" w:hAnsi="Arial" w:cs="Arial"/>
          <w:kern w:val="3"/>
          <w:lang w:eastAsia="de-DE" w:bidi="ar-SA"/>
        </w:rPr>
      </w:pPr>
      <w:r w:rsidRPr="00BD5E75">
        <w:rPr>
          <w:rFonts w:ascii="Arial" w:eastAsia="Arial Unicode MS" w:hAnsi="Arial" w:cs="Arial"/>
          <w:kern w:val="3"/>
          <w:lang w:eastAsia="de-DE" w:bidi="ar-SA"/>
        </w:rPr>
        <w:t>wie ihr schon in der Unterstufe entdeckt habt, gibt es viele Tipps, Arbeitsformen und Methoden, die man nicht nur in einem, sondern in mehreren Unterrichtsfächern anwendet. Auch in diesem vor euch liegenden Mittelstufen-TAM erwartet euch ein ähnliches Prinzip der Veranschaulichung: Zunächst wird euch die einzelne Methode erklärt. Direkt im Anschluss findet ihr eine Anwendungsaufgabe, damit sich die Theorie verfestigt und von euch in eurer schulischen Arbeit selbstständig angewendet werden kann. Natürlich kann man in diesem Heft auch jederzeit Informationen nachschlagen und sich der einzelnen Methoden vergewissern.</w:t>
      </w:r>
    </w:p>
    <w:p w:rsidR="004B0B32" w:rsidRPr="00BD5E75" w:rsidRDefault="004B0B32" w:rsidP="004B0B32">
      <w:pPr>
        <w:autoSpaceDN w:val="0"/>
        <w:jc w:val="both"/>
        <w:textAlignment w:val="baseline"/>
        <w:rPr>
          <w:rFonts w:ascii="Arial" w:eastAsia="Arial Unicode MS" w:hAnsi="Arial" w:cs="Arial"/>
          <w:kern w:val="3"/>
          <w:lang w:eastAsia="de-DE" w:bidi="ar-SA"/>
        </w:rPr>
      </w:pPr>
    </w:p>
    <w:p w:rsidR="004B0B32" w:rsidRPr="00BD5E75" w:rsidRDefault="004B0B32" w:rsidP="004B0B32">
      <w:pPr>
        <w:autoSpaceDN w:val="0"/>
        <w:jc w:val="both"/>
        <w:textAlignment w:val="baseline"/>
        <w:rPr>
          <w:rFonts w:ascii="Arial" w:eastAsia="Arial Unicode MS" w:hAnsi="Arial" w:cs="Arial"/>
          <w:kern w:val="3"/>
          <w:lang w:eastAsia="de-DE" w:bidi="ar-SA"/>
        </w:rPr>
      </w:pPr>
      <w:r w:rsidRPr="00BD5E75">
        <w:rPr>
          <w:rFonts w:ascii="Arial" w:eastAsia="Arial Unicode MS" w:hAnsi="Arial" w:cs="Arial"/>
          <w:kern w:val="3"/>
          <w:lang w:eastAsia="de-DE" w:bidi="ar-SA"/>
        </w:rPr>
        <w:t>Auf diese Weise soll auch dieses zweite „TAM“ dir, liebe Schülerin und lieber Schüler, Klarheit darüber geben, was im Unterricht verlangt wird. Ihnen, liebe Eltern, soll es weiterhin helfen nachzuvollziehen, wie am KAG gelernt wird.</w:t>
      </w:r>
    </w:p>
    <w:p w:rsidR="004B0B32" w:rsidRPr="00BD5E75" w:rsidRDefault="004B0B32" w:rsidP="004B0B32">
      <w:pPr>
        <w:autoSpaceDN w:val="0"/>
        <w:jc w:val="both"/>
        <w:textAlignment w:val="baseline"/>
        <w:rPr>
          <w:rFonts w:ascii="Arial" w:eastAsia="Arial Unicode MS" w:hAnsi="Arial" w:cs="Arial"/>
          <w:kern w:val="3"/>
          <w:lang w:eastAsia="de-DE" w:bidi="ar-SA"/>
        </w:rPr>
      </w:pPr>
    </w:p>
    <w:p w:rsidR="004B0B32" w:rsidRPr="00BD5E75" w:rsidRDefault="004B0B32" w:rsidP="004B0B32">
      <w:pPr>
        <w:autoSpaceDN w:val="0"/>
        <w:jc w:val="both"/>
        <w:textAlignment w:val="baseline"/>
        <w:rPr>
          <w:rFonts w:ascii="Arial" w:eastAsia="Arial Unicode MS" w:hAnsi="Arial" w:cs="Arial"/>
          <w:kern w:val="3"/>
          <w:lang w:eastAsia="de-DE" w:bidi="ar-SA"/>
        </w:rPr>
      </w:pPr>
      <w:r w:rsidRPr="00BD5E75">
        <w:rPr>
          <w:rFonts w:ascii="Arial" w:eastAsia="Arial Unicode MS" w:hAnsi="Arial" w:cs="Arial"/>
          <w:kern w:val="3"/>
          <w:lang w:eastAsia="de-DE" w:bidi="ar-SA"/>
        </w:rPr>
        <w:t>Damit das Heft die gesamte Mittelstufe hindurch seine Dienste tun kann, soll es unbedingt von euch pfleglich behandelt, mit einem Umschlag versehen und im Klassenraum oder in der Schultasche deponiert werden. Es sollte jederzeit verfügbar sein.</w:t>
      </w:r>
    </w:p>
    <w:p w:rsidR="004B0B32" w:rsidRPr="00BD5E75" w:rsidRDefault="004B0B32" w:rsidP="004B0B32">
      <w:pPr>
        <w:autoSpaceDN w:val="0"/>
        <w:jc w:val="both"/>
        <w:textAlignment w:val="baseline"/>
        <w:rPr>
          <w:rFonts w:ascii="Arial" w:eastAsia="Arial Unicode MS" w:hAnsi="Arial" w:cs="Arial"/>
          <w:kern w:val="3"/>
          <w:lang w:eastAsia="de-DE" w:bidi="ar-SA"/>
        </w:rPr>
      </w:pPr>
    </w:p>
    <w:p w:rsidR="004B0B32" w:rsidRPr="00BD5E75" w:rsidRDefault="004B0B32" w:rsidP="004B0B32">
      <w:pPr>
        <w:autoSpaceDN w:val="0"/>
        <w:jc w:val="both"/>
        <w:textAlignment w:val="baseline"/>
        <w:rPr>
          <w:rFonts w:ascii="Arial" w:eastAsia="Arial Unicode MS" w:hAnsi="Arial" w:cs="Arial"/>
          <w:kern w:val="3"/>
          <w:lang w:eastAsia="de-DE" w:bidi="ar-SA"/>
        </w:rPr>
      </w:pPr>
      <w:r w:rsidRPr="00BD5E75">
        <w:rPr>
          <w:rFonts w:ascii="Arial" w:eastAsia="Arial Unicode MS" w:hAnsi="Arial" w:cs="Arial"/>
          <w:kern w:val="3"/>
          <w:lang w:eastAsia="de-DE" w:bidi="ar-SA"/>
        </w:rPr>
        <w:t xml:space="preserve">Am Ende dieses TAM-Heftes findet ihr eine Doppelseite, in der ihr eine eigene Methode mit Anwendungsaufgabe entwerfen könnt. </w:t>
      </w:r>
    </w:p>
    <w:p w:rsidR="004B0B32" w:rsidRPr="00BD5E75" w:rsidRDefault="004B0B32" w:rsidP="004B0B32">
      <w:pPr>
        <w:autoSpaceDN w:val="0"/>
        <w:jc w:val="both"/>
        <w:textAlignment w:val="baseline"/>
        <w:rPr>
          <w:rFonts w:ascii="Arial" w:eastAsia="Arial Unicode MS" w:hAnsi="Arial" w:cs="Arial"/>
          <w:kern w:val="3"/>
          <w:lang w:eastAsia="de-DE" w:bidi="ar-SA"/>
        </w:rPr>
      </w:pPr>
      <w:r w:rsidRPr="00BD5E75">
        <w:rPr>
          <w:rFonts w:ascii="Arial" w:eastAsia="Arial Unicode MS" w:hAnsi="Arial" w:cs="Arial"/>
          <w:kern w:val="3"/>
          <w:lang w:eastAsia="de-DE" w:bidi="ar-SA"/>
        </w:rPr>
        <w:t>Gerne dürft ihr eure Ideen einem/r Lehrer/in einreichen. Vielleicht ergänzen wir sie in der nächsten Auflage.</w:t>
      </w:r>
    </w:p>
    <w:p w:rsidR="004B0B32" w:rsidRPr="00BD5E75" w:rsidRDefault="004B0B32" w:rsidP="004B0B32">
      <w:pPr>
        <w:autoSpaceDN w:val="0"/>
        <w:jc w:val="both"/>
        <w:textAlignment w:val="baseline"/>
        <w:rPr>
          <w:rFonts w:ascii="Arial" w:eastAsia="Arial Unicode MS" w:hAnsi="Arial" w:cs="Arial"/>
          <w:kern w:val="3"/>
          <w:lang w:eastAsia="de-DE" w:bidi="ar-SA"/>
        </w:rPr>
      </w:pPr>
    </w:p>
    <w:p w:rsidR="004B0B32" w:rsidRPr="00BD5E75" w:rsidRDefault="004B0B32" w:rsidP="004B0B32">
      <w:pPr>
        <w:autoSpaceDN w:val="0"/>
        <w:jc w:val="both"/>
        <w:textAlignment w:val="baseline"/>
        <w:rPr>
          <w:rFonts w:ascii="Arial" w:eastAsia="Arial Unicode MS" w:hAnsi="Arial" w:cs="Arial"/>
          <w:kern w:val="3"/>
          <w:lang w:eastAsia="de-DE" w:bidi="ar-SA"/>
        </w:rPr>
      </w:pPr>
      <w:r w:rsidRPr="00BD5E75">
        <w:rPr>
          <w:rFonts w:ascii="Arial" w:eastAsia="Arial Unicode MS" w:hAnsi="Arial" w:cs="Arial"/>
          <w:kern w:val="3"/>
          <w:lang w:eastAsia="de-DE" w:bidi="ar-SA"/>
        </w:rPr>
        <w:t>Allen Mittelstuflern ein erfolgreiches Lernen mit dem „TAM“!</w:t>
      </w:r>
    </w:p>
    <w:p w:rsidR="004B0B32" w:rsidRPr="00BD5E75" w:rsidRDefault="004B0B32" w:rsidP="004B0B32">
      <w:pPr>
        <w:rPr>
          <w:rFonts w:ascii="Arial" w:eastAsia="Arial Unicode MS" w:hAnsi="Arial" w:cs="Arial"/>
          <w:i/>
          <w:iCs/>
          <w:kern w:val="3"/>
          <w:lang w:eastAsia="de-DE" w:bidi="ar-SA"/>
        </w:rPr>
      </w:pPr>
    </w:p>
    <w:p w:rsidR="004B0B32" w:rsidRDefault="004B0B32" w:rsidP="004B0B32">
      <w:pPr>
        <w:rPr>
          <w:rFonts w:ascii="Arial" w:eastAsia="Arial Unicode MS" w:hAnsi="Arial" w:cs="Arial"/>
          <w:iCs/>
          <w:kern w:val="3"/>
          <w:lang w:eastAsia="de-DE" w:bidi="ar-SA"/>
        </w:rPr>
      </w:pPr>
    </w:p>
    <w:p w:rsidR="004B0B32" w:rsidRDefault="004B0B32" w:rsidP="004B0B32">
      <w:pPr>
        <w:rPr>
          <w:rFonts w:ascii="Arial" w:eastAsia="Arial Unicode MS" w:hAnsi="Arial" w:cs="Arial"/>
          <w:iCs/>
          <w:kern w:val="3"/>
          <w:lang w:eastAsia="de-DE" w:bidi="ar-SA"/>
        </w:rPr>
      </w:pPr>
      <w:r w:rsidRPr="00BD5E75">
        <w:rPr>
          <w:rFonts w:ascii="Arial" w:eastAsia="Arial Unicode MS" w:hAnsi="Arial" w:cs="Arial"/>
          <w:iCs/>
          <w:kern w:val="3"/>
          <w:lang w:eastAsia="de-DE" w:bidi="ar-SA"/>
        </w:rPr>
        <w:t>Eure Lehrerinnen und Lehrer des KAG</w:t>
      </w:r>
    </w:p>
    <w:p w:rsidR="004B0B32" w:rsidRDefault="004B0B32">
      <w:pPr>
        <w:widowControl/>
        <w:suppressAutoHyphens w:val="0"/>
        <w:spacing w:after="160" w:line="259" w:lineRule="auto"/>
        <w:rPr>
          <w:rFonts w:ascii="Arial" w:eastAsia="Arial Unicode MS" w:hAnsi="Arial" w:cs="Arial"/>
          <w:iCs/>
          <w:kern w:val="3"/>
          <w:lang w:eastAsia="de-DE" w:bidi="ar-SA"/>
        </w:rPr>
      </w:pPr>
      <w:r>
        <w:rPr>
          <w:rFonts w:ascii="Arial" w:eastAsia="Arial Unicode MS" w:hAnsi="Arial" w:cs="Arial"/>
          <w:iCs/>
          <w:kern w:val="3"/>
          <w:lang w:eastAsia="de-DE" w:bidi="ar-SA"/>
        </w:rPr>
        <w:br w:type="page"/>
      </w:r>
    </w:p>
    <w:p w:rsidR="008772E6" w:rsidRDefault="008772E6" w:rsidP="00CD1608">
      <w:pPr>
        <w:pStyle w:val="berschrift1"/>
      </w:pPr>
      <w:bookmarkStart w:id="2" w:name="_Toc527367774"/>
      <w:r w:rsidRPr="001821AD">
        <w:lastRenderedPageBreak/>
        <w:t>Brainstorming</w:t>
      </w:r>
      <w:bookmarkEnd w:id="2"/>
    </w:p>
    <w:p w:rsidR="00D811C0" w:rsidRDefault="00D811C0" w:rsidP="008772E6">
      <w:pPr>
        <w:jc w:val="both"/>
        <w:rPr>
          <w:rFonts w:ascii="Arial" w:hAnsi="Arial" w:cs="Arial"/>
          <w:b/>
          <w:bCs/>
          <w:color w:val="000000"/>
        </w:rPr>
      </w:pPr>
    </w:p>
    <w:p w:rsidR="008772E6" w:rsidRPr="00BD5E75" w:rsidRDefault="008772E6" w:rsidP="008772E6">
      <w:pPr>
        <w:jc w:val="both"/>
        <w:rPr>
          <w:rFonts w:ascii="Arial" w:hAnsi="Arial" w:cs="Arial"/>
        </w:rPr>
      </w:pPr>
      <w:r w:rsidRPr="001821AD">
        <w:rPr>
          <w:rFonts w:ascii="Arial" w:hAnsi="Arial" w:cs="Arial"/>
          <w:b/>
          <w:bCs/>
          <w:color w:val="000000"/>
        </w:rPr>
        <w:t>Exemplarisch eingeführt</w:t>
      </w:r>
      <w:r w:rsidRPr="001821AD">
        <w:rPr>
          <w:rFonts w:ascii="Arial" w:hAnsi="Arial" w:cs="Arial"/>
          <w:color w:val="000000"/>
        </w:rPr>
        <w:t xml:space="preserve">: </w:t>
      </w:r>
      <w:r w:rsidR="00D11E83">
        <w:rPr>
          <w:rFonts w:ascii="Arial" w:hAnsi="Arial" w:cs="Arial"/>
          <w:color w:val="000000"/>
        </w:rPr>
        <w:t>Religionslehre/ Philosophie</w:t>
      </w:r>
      <w:r w:rsidR="008A66D1">
        <w:rPr>
          <w:rFonts w:ascii="Arial" w:hAnsi="Arial" w:cs="Arial"/>
          <w:color w:val="000000"/>
        </w:rPr>
        <w:t xml:space="preserve">, </w:t>
      </w:r>
      <w:r w:rsidR="00E67F67">
        <w:rPr>
          <w:rFonts w:ascii="Arial" w:hAnsi="Arial" w:cs="Arial"/>
        </w:rPr>
        <w:t>Klasse 8</w:t>
      </w:r>
    </w:p>
    <w:p w:rsidR="003050C2" w:rsidRPr="00BD5E75" w:rsidRDefault="003050C2" w:rsidP="008772E6">
      <w:pPr>
        <w:jc w:val="both"/>
        <w:rPr>
          <w:rFonts w:ascii="Arial" w:hAnsi="Arial" w:cs="Arial"/>
          <w:b/>
          <w:bCs/>
        </w:rPr>
      </w:pPr>
    </w:p>
    <w:p w:rsidR="008772E6" w:rsidRPr="001821AD" w:rsidRDefault="008772E6" w:rsidP="008772E6">
      <w:pPr>
        <w:jc w:val="both"/>
        <w:rPr>
          <w:rFonts w:ascii="Arial" w:hAnsi="Arial" w:cs="Arial"/>
          <w:color w:val="000000"/>
        </w:rPr>
      </w:pPr>
      <w:r w:rsidRPr="001821AD">
        <w:rPr>
          <w:rFonts w:ascii="Arial" w:hAnsi="Arial" w:cs="Arial"/>
          <w:b/>
          <w:bCs/>
          <w:color w:val="000000"/>
        </w:rPr>
        <w:t>So geht´s:</w:t>
      </w:r>
    </w:p>
    <w:p w:rsidR="00D11E83" w:rsidRDefault="00D11E83" w:rsidP="008772E6">
      <w:pPr>
        <w:jc w:val="both"/>
        <w:rPr>
          <w:rFonts w:ascii="Arial" w:hAnsi="Arial" w:cs="Arial"/>
          <w:color w:val="000000"/>
        </w:rPr>
      </w:pPr>
    </w:p>
    <w:p w:rsidR="008772E6" w:rsidRPr="001821AD" w:rsidRDefault="008772E6" w:rsidP="008772E6">
      <w:pPr>
        <w:jc w:val="both"/>
        <w:rPr>
          <w:rFonts w:ascii="Arial" w:hAnsi="Arial" w:cs="Arial"/>
          <w:color w:val="000000"/>
        </w:rPr>
      </w:pPr>
      <w:r w:rsidRPr="001821AD">
        <w:rPr>
          <w:rFonts w:ascii="Arial" w:hAnsi="Arial" w:cs="Arial"/>
          <w:color w:val="000000"/>
        </w:rPr>
        <w:t>Brainstorming bedeutet, die Kreativität mehrerer Gehirne auf ein Problem „losstürmen“ zu lassen. Es dient der Ideenfindung und kann beispielsweise eingesetzt werden</w:t>
      </w:r>
      <w:r w:rsidR="00630DD4">
        <w:rPr>
          <w:rFonts w:ascii="Arial" w:hAnsi="Arial" w:cs="Arial"/>
          <w:color w:val="000000"/>
        </w:rPr>
        <w:t>,</w:t>
      </w:r>
      <w:r w:rsidRPr="001821AD">
        <w:rPr>
          <w:rFonts w:ascii="Arial" w:hAnsi="Arial" w:cs="Arial"/>
          <w:color w:val="000000"/>
        </w:rPr>
        <w:t xml:space="preserve"> wenn eine kreative Aufgabe (Projekt) in einer Gruppe gelöst werden muss, wenn man ein Ziel für eine Stufenfahrt sucht, oder in einer Lerngruppe, wenn man sich auf eine Klausur vorbereiten will (jeder sagt, was ihm zum Thema noch im Gedächtnis ist und welche Querverbindungen ihm spontan zu anderen Themen einfallen etc.)</w:t>
      </w:r>
      <w:r w:rsidR="00D11E83">
        <w:rPr>
          <w:rFonts w:ascii="Arial" w:hAnsi="Arial" w:cs="Arial"/>
          <w:color w:val="000000"/>
        </w:rPr>
        <w:t xml:space="preserve"> </w:t>
      </w:r>
      <w:r w:rsidRPr="001821AD">
        <w:rPr>
          <w:rFonts w:ascii="Arial" w:hAnsi="Arial" w:cs="Arial"/>
          <w:color w:val="000000"/>
        </w:rPr>
        <w:t>...</w:t>
      </w:r>
    </w:p>
    <w:p w:rsidR="00D11E83" w:rsidRDefault="00D11E83" w:rsidP="008772E6">
      <w:pPr>
        <w:jc w:val="both"/>
        <w:rPr>
          <w:rFonts w:ascii="Arial" w:hAnsi="Arial" w:cs="Arial"/>
          <w:color w:val="000000"/>
        </w:rPr>
      </w:pPr>
    </w:p>
    <w:p w:rsidR="00D11E83" w:rsidRDefault="008772E6" w:rsidP="008772E6">
      <w:pPr>
        <w:jc w:val="both"/>
        <w:rPr>
          <w:rFonts w:ascii="Arial" w:hAnsi="Arial" w:cs="Arial"/>
          <w:color w:val="000000"/>
        </w:rPr>
      </w:pPr>
      <w:r w:rsidRPr="001821AD">
        <w:rPr>
          <w:rFonts w:ascii="Arial" w:hAnsi="Arial" w:cs="Arial"/>
          <w:color w:val="000000"/>
        </w:rPr>
        <w:t xml:space="preserve">Alle Ideen sind zugelassen, es gibt keine falschen. Auch leicht abschweifende oder gewagte Ideen sind brauchbar, um die Kreativität der anderen in eine neue Richtung zu bringen. Eine Bewertung findet später statt, zunächst wird nur gesammelt, eine Reflexion, Einordnung und Bewertung würde die Kreativität, die fürs Brainstorming nötig ist, nur bremsen. Ideen von anderen sollten aufgegriffen und weiterentwickelt werden. Es geht auch um Masse: Je mehr Ideen, desto besser. </w:t>
      </w:r>
    </w:p>
    <w:p w:rsidR="00D11E83" w:rsidRDefault="00D11E83" w:rsidP="008772E6">
      <w:pPr>
        <w:jc w:val="both"/>
        <w:rPr>
          <w:rFonts w:ascii="Arial" w:hAnsi="Arial" w:cs="Arial"/>
          <w:color w:val="000000"/>
        </w:rPr>
      </w:pPr>
    </w:p>
    <w:p w:rsidR="008772E6" w:rsidRPr="001821AD" w:rsidRDefault="008772E6" w:rsidP="008772E6">
      <w:pPr>
        <w:jc w:val="both"/>
        <w:rPr>
          <w:rFonts w:ascii="Arial" w:hAnsi="Arial" w:cs="Arial"/>
          <w:color w:val="000000"/>
        </w:rPr>
      </w:pPr>
      <w:r w:rsidRPr="001821AD">
        <w:rPr>
          <w:rFonts w:ascii="Arial" w:hAnsi="Arial" w:cs="Arial"/>
          <w:color w:val="000000"/>
        </w:rPr>
        <w:t>Brainstorming sollte verschriftlicht werden, klassischerweise in einem Cluster (oder „Ideenstern“). Später kann man die Ideen bewerten, sortieren (Mindmap) und ausarbeiten.</w:t>
      </w:r>
    </w:p>
    <w:p w:rsidR="00D11E83" w:rsidRDefault="00D11E83" w:rsidP="008772E6">
      <w:pPr>
        <w:jc w:val="both"/>
        <w:rPr>
          <w:rFonts w:ascii="Arial" w:hAnsi="Arial" w:cs="Arial"/>
          <w:color w:val="000000"/>
        </w:rPr>
      </w:pPr>
    </w:p>
    <w:p w:rsidR="008772E6" w:rsidRPr="001821AD" w:rsidRDefault="008772E6" w:rsidP="008772E6">
      <w:pPr>
        <w:jc w:val="both"/>
        <w:rPr>
          <w:rFonts w:ascii="Arial" w:hAnsi="Arial" w:cs="Arial"/>
          <w:b/>
          <w:bCs/>
          <w:color w:val="000000"/>
          <w:sz w:val="36"/>
          <w:szCs w:val="36"/>
        </w:rPr>
      </w:pPr>
      <w:r w:rsidRPr="00D11E83">
        <w:rPr>
          <w:rFonts w:ascii="Arial" w:hAnsi="Arial" w:cs="Arial"/>
          <w:b/>
          <w:color w:val="000000"/>
        </w:rPr>
        <w:t>Variante</w:t>
      </w:r>
      <w:r w:rsidRPr="001821AD">
        <w:rPr>
          <w:rFonts w:ascii="Arial" w:hAnsi="Arial" w:cs="Arial"/>
          <w:color w:val="000000"/>
        </w:rPr>
        <w:t>: Besonders hilfreich ist es auch, wenn jeder eine Idee aufschreibt und das Blatt dann weitergibt. Der nächste muss die Idee kommentieren. So gibt es zu jeder Idee so</w:t>
      </w:r>
      <w:r w:rsidR="00FF70F7">
        <w:rPr>
          <w:rFonts w:ascii="Arial" w:hAnsi="Arial" w:cs="Arial"/>
          <w:color w:val="000000"/>
        </w:rPr>
        <w:t xml:space="preserve"> </w:t>
      </w:r>
      <w:r w:rsidRPr="001821AD">
        <w:rPr>
          <w:rFonts w:ascii="Arial" w:hAnsi="Arial" w:cs="Arial"/>
          <w:color w:val="000000"/>
        </w:rPr>
        <w:t>viele Anmerkungen wie Teilnehmer.</w:t>
      </w:r>
    </w:p>
    <w:p w:rsidR="008772E6" w:rsidRDefault="008772E6" w:rsidP="008772E6">
      <w:pPr>
        <w:widowControl/>
        <w:suppressAutoHyphens w:val="0"/>
        <w:spacing w:after="160" w:line="259" w:lineRule="auto"/>
        <w:rPr>
          <w:rFonts w:ascii="Berlin Sans FB" w:eastAsia="Arial Unicode MS" w:hAnsi="Berlin Sans FB" w:cs="Tahoma"/>
          <w:kern w:val="3"/>
          <w:sz w:val="28"/>
          <w:szCs w:val="28"/>
          <w:lang w:eastAsia="de-DE" w:bidi="ar-SA"/>
        </w:rPr>
      </w:pPr>
    </w:p>
    <w:p w:rsidR="008772E6" w:rsidRPr="00BD5E75" w:rsidRDefault="00D11E83" w:rsidP="008772E6">
      <w:pPr>
        <w:widowControl/>
        <w:suppressAutoHyphens w:val="0"/>
        <w:spacing w:after="160" w:line="259" w:lineRule="auto"/>
        <w:rPr>
          <w:rFonts w:ascii="Arial" w:eastAsia="Arial Unicode MS" w:hAnsi="Arial" w:cs="Arial"/>
          <w:b/>
          <w:kern w:val="3"/>
          <w:lang w:eastAsia="de-DE" w:bidi="ar-SA"/>
        </w:rPr>
      </w:pPr>
      <w:r w:rsidRPr="00BD5E75">
        <w:rPr>
          <w:rFonts w:ascii="Arial" w:eastAsia="Arial Unicode MS" w:hAnsi="Arial" w:cs="Arial"/>
          <w:b/>
          <w:kern w:val="3"/>
          <w:lang w:eastAsia="de-DE" w:bidi="ar-SA"/>
        </w:rPr>
        <w:t xml:space="preserve">Aufgabe: </w:t>
      </w:r>
    </w:p>
    <w:p w:rsidR="00D11E83" w:rsidRPr="00E67F67" w:rsidRDefault="00E67F67" w:rsidP="008772E6">
      <w:pPr>
        <w:widowControl/>
        <w:suppressAutoHyphens w:val="0"/>
        <w:spacing w:after="160" w:line="259" w:lineRule="auto"/>
        <w:rPr>
          <w:rFonts w:ascii="Arial" w:eastAsia="Arial Unicode MS" w:hAnsi="Arial" w:cs="Arial"/>
          <w:kern w:val="3"/>
          <w:lang w:eastAsia="de-DE" w:bidi="ar-SA"/>
        </w:rPr>
      </w:pPr>
      <w:r w:rsidRPr="00E67F67">
        <w:rPr>
          <w:rFonts w:ascii="Arial" w:hAnsi="Arial" w:cs="Arial"/>
        </w:rPr>
        <w:t>Bildet Kleingruppen und macht ein Brainstorming zum Thema "Medien". Sammelt, wie oben beschrieben, alle Ideen und Beiträge und einigt euch auf eine Form der Verschriftlichung. Stellt eure Ideen dem Kurs vor.</w:t>
      </w:r>
      <w:r w:rsidR="00D11E83" w:rsidRPr="00E67F67">
        <w:rPr>
          <w:rFonts w:ascii="Arial" w:eastAsia="Arial Unicode MS" w:hAnsi="Arial" w:cs="Arial"/>
          <w:kern w:val="3"/>
          <w:lang w:eastAsia="de-DE" w:bidi="ar-SA"/>
        </w:rPr>
        <w:t xml:space="preserve"> </w:t>
      </w:r>
    </w:p>
    <w:p w:rsidR="00484624" w:rsidRPr="002F0024" w:rsidRDefault="00484624" w:rsidP="008772E6">
      <w:pPr>
        <w:widowControl/>
        <w:suppressAutoHyphens w:val="0"/>
        <w:spacing w:after="160" w:line="259" w:lineRule="auto"/>
        <w:rPr>
          <w:rFonts w:ascii="Arial" w:eastAsia="Arial Unicode MS" w:hAnsi="Arial" w:cs="Arial"/>
          <w:kern w:val="3"/>
          <w:sz w:val="28"/>
          <w:szCs w:val="28"/>
          <w:lang w:eastAsia="de-DE" w:bidi="ar-SA"/>
        </w:rPr>
      </w:pPr>
    </w:p>
    <w:p w:rsidR="002F0024" w:rsidRDefault="002F0024">
      <w:pPr>
        <w:widowControl/>
        <w:suppressAutoHyphens w:val="0"/>
        <w:spacing w:after="160" w:line="259" w:lineRule="auto"/>
        <w:rPr>
          <w:rFonts w:ascii="Arial" w:eastAsia="Arial Unicode MS" w:hAnsi="Arial" w:cs="Arial"/>
          <w:kern w:val="3"/>
          <w:sz w:val="28"/>
          <w:szCs w:val="28"/>
          <w:lang w:eastAsia="de-DE" w:bidi="ar-SA"/>
        </w:rPr>
      </w:pPr>
      <w:r>
        <w:rPr>
          <w:rFonts w:ascii="Arial" w:eastAsia="Arial Unicode MS" w:hAnsi="Arial" w:cs="Arial"/>
          <w:kern w:val="3"/>
          <w:sz w:val="28"/>
          <w:szCs w:val="28"/>
          <w:lang w:eastAsia="de-DE" w:bidi="ar-SA"/>
        </w:rPr>
        <w:br w:type="page"/>
      </w:r>
    </w:p>
    <w:p w:rsidR="00D11E83" w:rsidRDefault="00D11E83" w:rsidP="00CD1608">
      <w:pPr>
        <w:pStyle w:val="berschrift1"/>
        <w:rPr>
          <w:i/>
        </w:rPr>
      </w:pPr>
      <w:bookmarkStart w:id="3" w:name="_Toc527367775"/>
      <w:r w:rsidRPr="00D11E83">
        <w:lastRenderedPageBreak/>
        <w:t>„</w:t>
      </w:r>
      <w:r w:rsidR="00B649CA" w:rsidRPr="00D11E83">
        <w:t>Das könnte ich sein“</w:t>
      </w:r>
      <w:bookmarkEnd w:id="3"/>
      <w:r w:rsidR="00B649CA" w:rsidRPr="00D11E83">
        <w:rPr>
          <w:i/>
        </w:rPr>
        <w:t xml:space="preserve"> </w:t>
      </w:r>
    </w:p>
    <w:p w:rsidR="00D11E83" w:rsidRDefault="00D11E83" w:rsidP="00B649CA">
      <w:pPr>
        <w:jc w:val="center"/>
        <w:rPr>
          <w:rFonts w:ascii="Arial" w:hAnsi="Arial" w:cs="Arial"/>
          <w:i/>
        </w:rPr>
      </w:pPr>
    </w:p>
    <w:p w:rsidR="00B649CA" w:rsidRPr="00D11E83" w:rsidRDefault="00D11E83" w:rsidP="00D11E83">
      <w:pPr>
        <w:rPr>
          <w:rFonts w:ascii="Arial" w:eastAsiaTheme="minorHAnsi" w:hAnsi="Arial" w:cs="Arial"/>
          <w:i/>
          <w:kern w:val="0"/>
          <w:lang w:eastAsia="en-US" w:bidi="ar-SA"/>
        </w:rPr>
      </w:pPr>
      <w:r w:rsidRPr="00D11E83">
        <w:rPr>
          <w:rFonts w:ascii="Arial" w:hAnsi="Arial" w:cs="Arial"/>
          <w:b/>
        </w:rPr>
        <w:t xml:space="preserve">Exemplarisch eingeführt: </w:t>
      </w:r>
      <w:r w:rsidR="00B649CA" w:rsidRPr="00D11E83">
        <w:rPr>
          <w:rFonts w:ascii="Arial" w:hAnsi="Arial" w:cs="Arial"/>
        </w:rPr>
        <w:t>Kunst Klasse 8</w:t>
      </w:r>
    </w:p>
    <w:p w:rsidR="00D11E83" w:rsidRDefault="00D11E83" w:rsidP="00B649CA">
      <w:pPr>
        <w:jc w:val="center"/>
        <w:rPr>
          <w:rFonts w:ascii="Arial" w:hAnsi="Arial" w:cs="Arial"/>
        </w:rPr>
      </w:pPr>
    </w:p>
    <w:p w:rsidR="00B649CA" w:rsidRPr="00D11E83" w:rsidRDefault="00B649CA" w:rsidP="00B649CA">
      <w:pPr>
        <w:jc w:val="center"/>
        <w:rPr>
          <w:rFonts w:ascii="Arial" w:hAnsi="Arial" w:cs="Arial"/>
          <w:b/>
        </w:rPr>
      </w:pPr>
      <w:r w:rsidRPr="00D11E83">
        <w:rPr>
          <w:rFonts w:ascii="Arial" w:hAnsi="Arial" w:cs="Arial"/>
          <w:b/>
        </w:rPr>
        <w:t>Anleitung zur Foto-Bild-Bearbeitung mit GIMP</w:t>
      </w:r>
    </w:p>
    <w:p w:rsidR="00B649CA" w:rsidRPr="00D11E83" w:rsidRDefault="00B649CA" w:rsidP="00B649CA">
      <w:pPr>
        <w:jc w:val="both"/>
        <w:rPr>
          <w:rFonts w:ascii="Arial" w:hAnsi="Arial" w:cs="Arial"/>
        </w:rPr>
      </w:pPr>
      <w:r w:rsidRPr="00D11E83">
        <w:rPr>
          <w:rFonts w:ascii="Arial" w:hAnsi="Arial" w:cs="Arial"/>
          <w:b/>
        </w:rPr>
        <w:t>Vorab</w:t>
      </w:r>
      <w:r w:rsidRPr="00D11E83">
        <w:rPr>
          <w:rFonts w:ascii="Arial" w:hAnsi="Arial" w:cs="Arial"/>
        </w:rPr>
        <w:t>:</w:t>
      </w:r>
    </w:p>
    <w:p w:rsidR="00B649CA" w:rsidRPr="00D11E83" w:rsidRDefault="00B649CA" w:rsidP="00B649CA">
      <w:pPr>
        <w:pStyle w:val="Listenabsatz"/>
        <w:numPr>
          <w:ilvl w:val="0"/>
          <w:numId w:val="16"/>
        </w:numPr>
        <w:spacing w:after="160" w:line="256" w:lineRule="auto"/>
        <w:jc w:val="both"/>
        <w:rPr>
          <w:rFonts w:ascii="Arial" w:hAnsi="Arial" w:cs="Arial"/>
          <w:sz w:val="24"/>
          <w:szCs w:val="24"/>
        </w:rPr>
      </w:pPr>
      <w:r w:rsidRPr="00D11E83">
        <w:rPr>
          <w:rFonts w:ascii="Arial" w:hAnsi="Arial" w:cs="Arial"/>
          <w:sz w:val="24"/>
          <w:szCs w:val="24"/>
        </w:rPr>
        <w:t>Dein</w:t>
      </w:r>
      <w:r w:rsidRPr="00D11E83">
        <w:rPr>
          <w:rFonts w:ascii="Arial" w:hAnsi="Arial" w:cs="Arial"/>
          <w:b/>
          <w:sz w:val="24"/>
          <w:szCs w:val="24"/>
        </w:rPr>
        <w:t xml:space="preserve"> Passwort</w:t>
      </w:r>
      <w:r w:rsidRPr="00D11E83">
        <w:rPr>
          <w:rFonts w:ascii="Arial" w:hAnsi="Arial" w:cs="Arial"/>
          <w:sz w:val="24"/>
          <w:szCs w:val="24"/>
        </w:rPr>
        <w:t xml:space="preserve"> sollte dir bekannt sein. Wenn dies nicht der Fall ist, musst du es dir beim Hausmeister abholen</w:t>
      </w:r>
    </w:p>
    <w:p w:rsidR="00B649CA" w:rsidRPr="00D11E83" w:rsidRDefault="00B649CA" w:rsidP="00B649CA">
      <w:pPr>
        <w:pStyle w:val="Listenabsatz"/>
        <w:numPr>
          <w:ilvl w:val="0"/>
          <w:numId w:val="16"/>
        </w:numPr>
        <w:spacing w:after="160" w:line="256" w:lineRule="auto"/>
        <w:jc w:val="both"/>
        <w:rPr>
          <w:rFonts w:ascii="Arial" w:hAnsi="Arial" w:cs="Arial"/>
          <w:sz w:val="24"/>
          <w:szCs w:val="24"/>
        </w:rPr>
      </w:pPr>
      <w:r w:rsidRPr="00D11E83">
        <w:rPr>
          <w:rFonts w:ascii="Arial" w:hAnsi="Arial" w:cs="Arial"/>
          <w:sz w:val="24"/>
          <w:szCs w:val="24"/>
        </w:rPr>
        <w:t xml:space="preserve">Dein Gemälde musst du vorab auf einem </w:t>
      </w:r>
      <w:r w:rsidRPr="00D11E83">
        <w:rPr>
          <w:rFonts w:ascii="Arial" w:hAnsi="Arial" w:cs="Arial"/>
          <w:b/>
          <w:sz w:val="24"/>
          <w:szCs w:val="24"/>
        </w:rPr>
        <w:t>Stick</w:t>
      </w:r>
      <w:r w:rsidRPr="00D11E83">
        <w:rPr>
          <w:rFonts w:ascii="Arial" w:hAnsi="Arial" w:cs="Arial"/>
          <w:sz w:val="24"/>
          <w:szCs w:val="24"/>
        </w:rPr>
        <w:t xml:space="preserve"> gespeichert haben</w:t>
      </w:r>
    </w:p>
    <w:p w:rsidR="00B649CA" w:rsidRPr="00D11E83" w:rsidRDefault="00B649CA" w:rsidP="00B649CA">
      <w:pPr>
        <w:pStyle w:val="Listenabsatz"/>
        <w:numPr>
          <w:ilvl w:val="0"/>
          <w:numId w:val="16"/>
        </w:numPr>
        <w:spacing w:after="160" w:line="256" w:lineRule="auto"/>
        <w:jc w:val="both"/>
        <w:rPr>
          <w:rFonts w:ascii="Arial" w:hAnsi="Arial" w:cs="Arial"/>
          <w:sz w:val="24"/>
          <w:szCs w:val="24"/>
        </w:rPr>
      </w:pPr>
      <w:r w:rsidRPr="00D11E83">
        <w:rPr>
          <w:rFonts w:ascii="Arial" w:hAnsi="Arial" w:cs="Arial"/>
          <w:b/>
          <w:sz w:val="24"/>
          <w:szCs w:val="24"/>
        </w:rPr>
        <w:t xml:space="preserve">GIMP </w:t>
      </w:r>
      <w:r w:rsidR="00630DD4">
        <w:rPr>
          <w:rFonts w:ascii="Arial" w:hAnsi="Arial" w:cs="Arial"/>
          <w:sz w:val="24"/>
          <w:szCs w:val="24"/>
        </w:rPr>
        <w:t>öffnen (du kannst GIMP</w:t>
      </w:r>
      <w:r w:rsidRPr="00D11E83">
        <w:rPr>
          <w:rFonts w:ascii="Arial" w:hAnsi="Arial" w:cs="Arial"/>
          <w:sz w:val="24"/>
          <w:szCs w:val="24"/>
        </w:rPr>
        <w:t xml:space="preserve"> kostenlos runterladen)</w:t>
      </w:r>
    </w:p>
    <w:p w:rsidR="00B649CA" w:rsidRPr="00D11E83" w:rsidRDefault="00B649CA" w:rsidP="00B649CA">
      <w:pPr>
        <w:pStyle w:val="Listenabsatz"/>
        <w:numPr>
          <w:ilvl w:val="0"/>
          <w:numId w:val="16"/>
        </w:numPr>
        <w:spacing w:after="160" w:line="256" w:lineRule="auto"/>
        <w:jc w:val="both"/>
        <w:rPr>
          <w:rFonts w:ascii="Arial" w:hAnsi="Arial" w:cs="Arial"/>
          <w:sz w:val="24"/>
          <w:szCs w:val="24"/>
        </w:rPr>
      </w:pPr>
      <w:r w:rsidRPr="00D11E83">
        <w:rPr>
          <w:rFonts w:ascii="Arial" w:hAnsi="Arial" w:cs="Arial"/>
          <w:b/>
          <w:sz w:val="24"/>
          <w:szCs w:val="24"/>
        </w:rPr>
        <w:t>Merke</w:t>
      </w:r>
      <w:r w:rsidRPr="00D11E83">
        <w:rPr>
          <w:rFonts w:ascii="Arial" w:hAnsi="Arial" w:cs="Arial"/>
          <w:sz w:val="24"/>
          <w:szCs w:val="24"/>
        </w:rPr>
        <w:t>: wenn ein Arbeitsschritt nicht gelungen ist, kannst du mit der ESC-Taste den Schritt rückgängig machen</w:t>
      </w:r>
    </w:p>
    <w:p w:rsidR="00B649CA" w:rsidRPr="00D11E83" w:rsidRDefault="00B649CA" w:rsidP="00B649CA">
      <w:pPr>
        <w:jc w:val="both"/>
        <w:rPr>
          <w:rFonts w:ascii="Arial" w:hAnsi="Arial" w:cs="Arial"/>
          <w:b/>
        </w:rPr>
      </w:pPr>
      <w:r w:rsidRPr="00D11E83">
        <w:rPr>
          <w:rFonts w:ascii="Arial" w:hAnsi="Arial" w:cs="Arial"/>
          <w:b/>
        </w:rPr>
        <w:t>Jetzt geht es los:</w:t>
      </w:r>
    </w:p>
    <w:p w:rsidR="00B649CA" w:rsidRPr="00D11E83" w:rsidRDefault="00B649CA" w:rsidP="00B649CA">
      <w:pPr>
        <w:pStyle w:val="Listenabsatz"/>
        <w:numPr>
          <w:ilvl w:val="0"/>
          <w:numId w:val="17"/>
        </w:numPr>
        <w:spacing w:after="160" w:line="256" w:lineRule="auto"/>
        <w:jc w:val="both"/>
        <w:rPr>
          <w:rFonts w:ascii="Arial" w:hAnsi="Arial" w:cs="Arial"/>
          <w:sz w:val="24"/>
          <w:szCs w:val="24"/>
        </w:rPr>
      </w:pPr>
      <w:r w:rsidRPr="00D11E83">
        <w:rPr>
          <w:rFonts w:ascii="Arial" w:hAnsi="Arial" w:cs="Arial"/>
          <w:b/>
          <w:sz w:val="24"/>
          <w:szCs w:val="24"/>
        </w:rPr>
        <w:t>Verkleinere</w:t>
      </w:r>
      <w:r w:rsidR="00630DD4">
        <w:rPr>
          <w:rFonts w:ascii="Arial" w:hAnsi="Arial" w:cs="Arial"/>
          <w:sz w:val="24"/>
          <w:szCs w:val="24"/>
        </w:rPr>
        <w:t xml:space="preserve"> die GIMPs</w:t>
      </w:r>
      <w:r w:rsidRPr="00D11E83">
        <w:rPr>
          <w:rFonts w:ascii="Arial" w:hAnsi="Arial" w:cs="Arial"/>
          <w:sz w:val="24"/>
          <w:szCs w:val="24"/>
        </w:rPr>
        <w:t xml:space="preserve">eite an der oberen Leiste so, dass du dein </w:t>
      </w:r>
      <w:r w:rsidRPr="00D11E83">
        <w:rPr>
          <w:rFonts w:ascii="Arial" w:hAnsi="Arial" w:cs="Arial"/>
          <w:b/>
          <w:sz w:val="24"/>
          <w:szCs w:val="24"/>
        </w:rPr>
        <w:t>Gemäldefoto</w:t>
      </w:r>
      <w:r w:rsidRPr="00D11E83">
        <w:rPr>
          <w:rFonts w:ascii="Arial" w:hAnsi="Arial" w:cs="Arial"/>
          <w:sz w:val="24"/>
          <w:szCs w:val="24"/>
        </w:rPr>
        <w:t xml:space="preserve"> sehen kannst. </w:t>
      </w:r>
      <w:r w:rsidRPr="00D11E83">
        <w:rPr>
          <w:rFonts w:ascii="Arial" w:hAnsi="Arial" w:cs="Arial"/>
          <w:b/>
          <w:sz w:val="24"/>
          <w:szCs w:val="24"/>
        </w:rPr>
        <w:t>Ziehe</w:t>
      </w:r>
      <w:r w:rsidRPr="00D11E83">
        <w:rPr>
          <w:rFonts w:ascii="Arial" w:hAnsi="Arial" w:cs="Arial"/>
          <w:sz w:val="24"/>
          <w:szCs w:val="24"/>
        </w:rPr>
        <w:t xml:space="preserve"> nun das Foto mit festgeha</w:t>
      </w:r>
      <w:r w:rsidR="00FF70F7">
        <w:rPr>
          <w:rFonts w:ascii="Arial" w:hAnsi="Arial" w:cs="Arial"/>
          <w:sz w:val="24"/>
          <w:szCs w:val="24"/>
        </w:rPr>
        <w:t>ltener Maustaste auf die GIMP S</w:t>
      </w:r>
      <w:r w:rsidRPr="00D11E83">
        <w:rPr>
          <w:rFonts w:ascii="Arial" w:hAnsi="Arial" w:cs="Arial"/>
          <w:sz w:val="24"/>
          <w:szCs w:val="24"/>
        </w:rPr>
        <w:t>eite.</w:t>
      </w:r>
    </w:p>
    <w:p w:rsidR="00B649CA" w:rsidRPr="00D11E83" w:rsidRDefault="00B649CA" w:rsidP="00B649CA">
      <w:pPr>
        <w:pStyle w:val="Listenabsatz"/>
        <w:numPr>
          <w:ilvl w:val="0"/>
          <w:numId w:val="17"/>
        </w:numPr>
        <w:spacing w:after="160" w:line="256" w:lineRule="auto"/>
        <w:jc w:val="both"/>
        <w:rPr>
          <w:rFonts w:ascii="Arial" w:hAnsi="Arial" w:cs="Arial"/>
          <w:sz w:val="24"/>
          <w:szCs w:val="24"/>
        </w:rPr>
      </w:pPr>
      <w:r w:rsidRPr="00D11E83">
        <w:rPr>
          <w:rFonts w:ascii="Arial" w:hAnsi="Arial" w:cs="Arial"/>
          <w:sz w:val="24"/>
          <w:szCs w:val="24"/>
        </w:rPr>
        <w:t xml:space="preserve">Öffne nun dein </w:t>
      </w:r>
      <w:r w:rsidRPr="00D11E83">
        <w:rPr>
          <w:rFonts w:ascii="Arial" w:hAnsi="Arial" w:cs="Arial"/>
          <w:b/>
          <w:sz w:val="24"/>
          <w:szCs w:val="24"/>
        </w:rPr>
        <w:t>Selbstbildnis</w:t>
      </w:r>
      <w:r w:rsidRPr="00D11E83">
        <w:rPr>
          <w:rFonts w:ascii="Arial" w:hAnsi="Arial" w:cs="Arial"/>
          <w:sz w:val="24"/>
          <w:szCs w:val="24"/>
        </w:rPr>
        <w:t>. Ziehe auch dieses auf die GIMPseite. Dieses Bild liegt jetzt wie ein zweites Blatt Papier auf deinem Gemäldefoto.</w:t>
      </w:r>
    </w:p>
    <w:p w:rsidR="00B649CA" w:rsidRPr="00D11E83" w:rsidRDefault="00B649CA" w:rsidP="00B649CA">
      <w:pPr>
        <w:pStyle w:val="Listenabsatz"/>
        <w:numPr>
          <w:ilvl w:val="0"/>
          <w:numId w:val="17"/>
        </w:numPr>
        <w:spacing w:after="160" w:line="256" w:lineRule="auto"/>
        <w:jc w:val="both"/>
        <w:rPr>
          <w:rFonts w:ascii="Arial" w:hAnsi="Arial" w:cs="Arial"/>
          <w:sz w:val="24"/>
          <w:szCs w:val="24"/>
        </w:rPr>
      </w:pPr>
      <w:r w:rsidRPr="00D11E83">
        <w:rPr>
          <w:rFonts w:ascii="Arial" w:hAnsi="Arial" w:cs="Arial"/>
          <w:b/>
          <w:sz w:val="24"/>
          <w:szCs w:val="24"/>
        </w:rPr>
        <w:t>Vergrößere</w:t>
      </w:r>
      <w:r w:rsidRPr="00D11E83">
        <w:rPr>
          <w:rFonts w:ascii="Arial" w:hAnsi="Arial" w:cs="Arial"/>
          <w:sz w:val="24"/>
          <w:szCs w:val="24"/>
        </w:rPr>
        <w:t xml:space="preserve"> nun die GIMP</w:t>
      </w:r>
      <w:r w:rsidR="00FF70F7">
        <w:rPr>
          <w:rFonts w:ascii="Arial" w:hAnsi="Arial" w:cs="Arial"/>
          <w:sz w:val="24"/>
          <w:szCs w:val="24"/>
        </w:rPr>
        <w:t xml:space="preserve"> S</w:t>
      </w:r>
      <w:r w:rsidRPr="00D11E83">
        <w:rPr>
          <w:rFonts w:ascii="Arial" w:hAnsi="Arial" w:cs="Arial"/>
          <w:sz w:val="24"/>
          <w:szCs w:val="24"/>
        </w:rPr>
        <w:t xml:space="preserve">eite, dass sie als Vollbild zu sehen ist. Auf der linken Seite befindet sich die TOOL-Leiste. Klicke hier mit der Maus auf das </w:t>
      </w:r>
      <w:r w:rsidRPr="00D11E83">
        <w:rPr>
          <w:rFonts w:ascii="Arial" w:hAnsi="Arial" w:cs="Arial"/>
          <w:b/>
          <w:sz w:val="24"/>
          <w:szCs w:val="24"/>
        </w:rPr>
        <w:t>Scherensymbol.</w:t>
      </w:r>
      <w:r w:rsidRPr="00D11E83">
        <w:rPr>
          <w:rFonts w:ascii="Arial" w:hAnsi="Arial" w:cs="Arial"/>
          <w:sz w:val="24"/>
          <w:szCs w:val="24"/>
        </w:rPr>
        <w:t xml:space="preserve"> Markiere damit in kleinen Schritten die Umrandung deines Selbstbildnisses. Klicke anschließend auf dein Selbstbildnis.</w:t>
      </w:r>
    </w:p>
    <w:p w:rsidR="00B649CA" w:rsidRPr="00D11E83" w:rsidRDefault="00B649CA" w:rsidP="00B649CA">
      <w:pPr>
        <w:pStyle w:val="Listenabsatz"/>
        <w:numPr>
          <w:ilvl w:val="0"/>
          <w:numId w:val="17"/>
        </w:numPr>
        <w:spacing w:after="160" w:line="256" w:lineRule="auto"/>
        <w:jc w:val="both"/>
        <w:rPr>
          <w:rFonts w:ascii="Arial" w:hAnsi="Arial" w:cs="Arial"/>
          <w:sz w:val="24"/>
          <w:szCs w:val="24"/>
        </w:rPr>
      </w:pPr>
      <w:r w:rsidRPr="00D11E83">
        <w:rPr>
          <w:rFonts w:ascii="Arial" w:hAnsi="Arial" w:cs="Arial"/>
          <w:sz w:val="24"/>
          <w:szCs w:val="24"/>
        </w:rPr>
        <w:t xml:space="preserve">Drücke </w:t>
      </w:r>
      <w:r w:rsidRPr="00D11E83">
        <w:rPr>
          <w:rFonts w:ascii="Arial" w:hAnsi="Arial" w:cs="Arial"/>
          <w:b/>
          <w:sz w:val="24"/>
          <w:szCs w:val="24"/>
        </w:rPr>
        <w:t>Strg C.</w:t>
      </w:r>
      <w:r w:rsidRPr="00D11E83">
        <w:rPr>
          <w:rFonts w:ascii="Arial" w:hAnsi="Arial" w:cs="Arial"/>
          <w:sz w:val="24"/>
          <w:szCs w:val="24"/>
        </w:rPr>
        <w:t xml:space="preserve"> Damit landet dein Bild im Zwischenspeicher auf der rechten Seite im GIMP-Programm. Du kannst Augensymbole vor jeder Bildebene im Zwischenspeicher sehen.</w:t>
      </w:r>
    </w:p>
    <w:p w:rsidR="00B649CA" w:rsidRPr="00D11E83" w:rsidRDefault="00B649CA" w:rsidP="00B649CA">
      <w:pPr>
        <w:pStyle w:val="Listenabsatz"/>
        <w:numPr>
          <w:ilvl w:val="0"/>
          <w:numId w:val="17"/>
        </w:numPr>
        <w:spacing w:after="160" w:line="256" w:lineRule="auto"/>
        <w:jc w:val="both"/>
        <w:rPr>
          <w:rFonts w:ascii="Arial" w:hAnsi="Arial" w:cs="Arial"/>
          <w:sz w:val="24"/>
          <w:szCs w:val="24"/>
        </w:rPr>
      </w:pPr>
      <w:r w:rsidRPr="00D11E83">
        <w:rPr>
          <w:rFonts w:ascii="Arial" w:hAnsi="Arial" w:cs="Arial"/>
          <w:sz w:val="24"/>
          <w:szCs w:val="24"/>
        </w:rPr>
        <w:t xml:space="preserve">Klicke nun auf das </w:t>
      </w:r>
      <w:r w:rsidRPr="00D11E83">
        <w:rPr>
          <w:rFonts w:ascii="Arial" w:hAnsi="Arial" w:cs="Arial"/>
          <w:b/>
          <w:sz w:val="24"/>
          <w:szCs w:val="24"/>
        </w:rPr>
        <w:t>Auge,</w:t>
      </w:r>
      <w:r w:rsidRPr="00D11E83">
        <w:rPr>
          <w:rFonts w:ascii="Arial" w:hAnsi="Arial" w:cs="Arial"/>
          <w:sz w:val="24"/>
          <w:szCs w:val="24"/>
        </w:rPr>
        <w:t xml:space="preserve"> das du vor der Ebene mit dem Selbstbildnis siehst.</w:t>
      </w:r>
    </w:p>
    <w:p w:rsidR="00B649CA" w:rsidRPr="00D11E83" w:rsidRDefault="00B649CA" w:rsidP="00B649CA">
      <w:pPr>
        <w:pStyle w:val="Listenabsatz"/>
        <w:jc w:val="both"/>
        <w:rPr>
          <w:rFonts w:ascii="Arial" w:hAnsi="Arial" w:cs="Arial"/>
          <w:sz w:val="24"/>
          <w:szCs w:val="24"/>
        </w:rPr>
      </w:pPr>
      <w:r w:rsidRPr="00D11E83">
        <w:rPr>
          <w:rFonts w:ascii="Arial" w:hAnsi="Arial" w:cs="Arial"/>
          <w:sz w:val="24"/>
          <w:szCs w:val="24"/>
        </w:rPr>
        <w:t>Dein Bild auf dem Bildschirm verschwindet jetzt, der ausgeschnittene Rahmen von Schritt 3 bleibt.</w:t>
      </w:r>
    </w:p>
    <w:p w:rsidR="00B649CA" w:rsidRPr="00D11E83" w:rsidRDefault="00B649CA" w:rsidP="00B649CA">
      <w:pPr>
        <w:pStyle w:val="Listenabsatz"/>
        <w:numPr>
          <w:ilvl w:val="0"/>
          <w:numId w:val="17"/>
        </w:numPr>
        <w:spacing w:after="160" w:line="256" w:lineRule="auto"/>
        <w:jc w:val="both"/>
        <w:rPr>
          <w:rFonts w:ascii="Arial" w:hAnsi="Arial" w:cs="Arial"/>
          <w:sz w:val="24"/>
          <w:szCs w:val="24"/>
        </w:rPr>
      </w:pPr>
      <w:r w:rsidRPr="00D11E83">
        <w:rPr>
          <w:rFonts w:ascii="Arial" w:hAnsi="Arial" w:cs="Arial"/>
          <w:sz w:val="24"/>
          <w:szCs w:val="24"/>
        </w:rPr>
        <w:t xml:space="preserve">Drücke </w:t>
      </w:r>
      <w:r w:rsidRPr="00D11E83">
        <w:rPr>
          <w:rFonts w:ascii="Arial" w:hAnsi="Arial" w:cs="Arial"/>
          <w:b/>
          <w:sz w:val="24"/>
          <w:szCs w:val="24"/>
        </w:rPr>
        <w:t>Strg V</w:t>
      </w:r>
    </w:p>
    <w:p w:rsidR="00B649CA" w:rsidRPr="00D11E83" w:rsidRDefault="00B649CA" w:rsidP="00B649CA">
      <w:pPr>
        <w:pStyle w:val="Listenabsatz"/>
        <w:jc w:val="both"/>
        <w:rPr>
          <w:rFonts w:ascii="Arial" w:hAnsi="Arial" w:cs="Arial"/>
          <w:sz w:val="24"/>
          <w:szCs w:val="24"/>
        </w:rPr>
      </w:pPr>
      <w:r w:rsidRPr="00D11E83">
        <w:rPr>
          <w:rFonts w:ascii="Arial" w:hAnsi="Arial" w:cs="Arial"/>
          <w:sz w:val="24"/>
          <w:szCs w:val="24"/>
        </w:rPr>
        <w:t xml:space="preserve">Dein Selbstbild sollte nun ausgeschnitten zu sehen sein. </w:t>
      </w:r>
    </w:p>
    <w:p w:rsidR="00B649CA" w:rsidRPr="00D11E83" w:rsidRDefault="00B649CA" w:rsidP="00B649CA">
      <w:pPr>
        <w:pStyle w:val="Listenabsatz"/>
        <w:jc w:val="both"/>
        <w:rPr>
          <w:rFonts w:ascii="Arial" w:hAnsi="Arial" w:cs="Arial"/>
          <w:sz w:val="24"/>
          <w:szCs w:val="24"/>
        </w:rPr>
      </w:pPr>
      <w:r w:rsidRPr="00D11E83">
        <w:rPr>
          <w:rFonts w:ascii="Arial" w:hAnsi="Arial" w:cs="Arial"/>
          <w:sz w:val="24"/>
          <w:szCs w:val="24"/>
        </w:rPr>
        <w:t>(Manchmal klappt das aber nicht, dann führe einfach den nächsten Schritt aus)</w:t>
      </w:r>
    </w:p>
    <w:p w:rsidR="00B649CA" w:rsidRPr="00D11E83" w:rsidRDefault="00B649CA" w:rsidP="00B649CA">
      <w:pPr>
        <w:pStyle w:val="Listenabsatz"/>
        <w:numPr>
          <w:ilvl w:val="0"/>
          <w:numId w:val="17"/>
        </w:numPr>
        <w:spacing w:after="160" w:line="256" w:lineRule="auto"/>
        <w:jc w:val="both"/>
        <w:rPr>
          <w:rFonts w:ascii="Arial" w:hAnsi="Arial" w:cs="Arial"/>
          <w:sz w:val="24"/>
          <w:szCs w:val="24"/>
        </w:rPr>
      </w:pPr>
      <w:r w:rsidRPr="00D11E83">
        <w:rPr>
          <w:rFonts w:ascii="Arial" w:hAnsi="Arial" w:cs="Arial"/>
          <w:sz w:val="24"/>
          <w:szCs w:val="24"/>
        </w:rPr>
        <w:t xml:space="preserve">Rechts in der </w:t>
      </w:r>
      <w:r w:rsidRPr="00D11E83">
        <w:rPr>
          <w:rFonts w:ascii="Arial" w:hAnsi="Arial" w:cs="Arial"/>
          <w:b/>
          <w:sz w:val="24"/>
          <w:szCs w:val="24"/>
        </w:rPr>
        <w:t>Ebenenseite</w:t>
      </w:r>
      <w:r w:rsidRPr="00D11E83">
        <w:rPr>
          <w:rFonts w:ascii="Arial" w:hAnsi="Arial" w:cs="Arial"/>
          <w:sz w:val="24"/>
          <w:szCs w:val="24"/>
        </w:rPr>
        <w:t xml:space="preserve"> erscheint jetzt ein neues Symbol</w:t>
      </w:r>
      <w:r w:rsidRPr="00D11E83">
        <w:rPr>
          <w:rFonts w:ascii="Arial" w:hAnsi="Arial" w:cs="Arial"/>
          <w:sz w:val="24"/>
          <w:szCs w:val="24"/>
        </w:rPr>
        <w:tab/>
        <w:t xml:space="preserve">. Die Ebene ist blau markiert. Klicke diese jetzt mit rechts an. Eine Box mit „Ebeneneigenschaften“ erscheint. Klicke </w:t>
      </w:r>
      <w:r w:rsidRPr="00D11E83">
        <w:rPr>
          <w:rFonts w:ascii="Arial" w:hAnsi="Arial" w:cs="Arial"/>
          <w:b/>
          <w:sz w:val="24"/>
          <w:szCs w:val="24"/>
        </w:rPr>
        <w:t>„Zur neuen Ebene“</w:t>
      </w:r>
      <w:r w:rsidRPr="00D11E83">
        <w:rPr>
          <w:rFonts w:ascii="Arial" w:hAnsi="Arial" w:cs="Arial"/>
          <w:sz w:val="24"/>
          <w:szCs w:val="24"/>
        </w:rPr>
        <w:t xml:space="preserve"> an.</w:t>
      </w:r>
    </w:p>
    <w:p w:rsidR="00B649CA" w:rsidRPr="00D11E83" w:rsidRDefault="00B649CA" w:rsidP="00B649CA">
      <w:pPr>
        <w:pStyle w:val="Listenabsatz"/>
        <w:jc w:val="both"/>
        <w:rPr>
          <w:rFonts w:ascii="Arial" w:hAnsi="Arial" w:cs="Arial"/>
          <w:sz w:val="24"/>
          <w:szCs w:val="24"/>
        </w:rPr>
      </w:pPr>
      <w:r w:rsidRPr="00D11E83">
        <w:rPr>
          <w:rFonts w:ascii="Arial" w:hAnsi="Arial" w:cs="Arial"/>
          <w:sz w:val="24"/>
          <w:szCs w:val="24"/>
        </w:rPr>
        <w:t>Es erscheint jetzt eine neue Ebene.</w:t>
      </w:r>
    </w:p>
    <w:p w:rsidR="00B649CA" w:rsidRPr="00D11E83" w:rsidRDefault="00B649CA" w:rsidP="00B649CA">
      <w:pPr>
        <w:pStyle w:val="Listenabsatz"/>
        <w:numPr>
          <w:ilvl w:val="0"/>
          <w:numId w:val="17"/>
        </w:numPr>
        <w:spacing w:after="160" w:line="256" w:lineRule="auto"/>
        <w:jc w:val="both"/>
        <w:rPr>
          <w:rFonts w:ascii="Arial" w:hAnsi="Arial" w:cs="Arial"/>
          <w:sz w:val="24"/>
          <w:szCs w:val="24"/>
        </w:rPr>
      </w:pPr>
      <w:r w:rsidRPr="00D11E83">
        <w:rPr>
          <w:rFonts w:ascii="Arial" w:hAnsi="Arial" w:cs="Arial"/>
          <w:sz w:val="24"/>
          <w:szCs w:val="24"/>
        </w:rPr>
        <w:t xml:space="preserve">Drücke in der TOOL-Leiste das Symbol für </w:t>
      </w:r>
      <w:r w:rsidRPr="00D11E83">
        <w:rPr>
          <w:rFonts w:ascii="Arial" w:hAnsi="Arial" w:cs="Arial"/>
          <w:b/>
          <w:sz w:val="24"/>
          <w:szCs w:val="24"/>
        </w:rPr>
        <w:t>Verschieben:</w:t>
      </w:r>
    </w:p>
    <w:p w:rsidR="00B649CA" w:rsidRPr="00D11E83" w:rsidRDefault="00B649CA" w:rsidP="00B649CA">
      <w:pPr>
        <w:pStyle w:val="Listenabsatz"/>
        <w:jc w:val="both"/>
        <w:rPr>
          <w:rFonts w:ascii="Arial" w:hAnsi="Arial" w:cs="Arial"/>
          <w:sz w:val="24"/>
          <w:szCs w:val="24"/>
        </w:rPr>
      </w:pPr>
      <w:r w:rsidRPr="00D11E83">
        <w:rPr>
          <w:rFonts w:ascii="Arial" w:hAnsi="Arial" w:cs="Arial"/>
          <w:sz w:val="24"/>
          <w:szCs w:val="24"/>
        </w:rPr>
        <w:t>Ziehe dein Selbstbild nun in die richtige Position</w:t>
      </w:r>
    </w:p>
    <w:p w:rsidR="00B649CA" w:rsidRPr="00D11E83" w:rsidRDefault="00B649CA" w:rsidP="00B649CA">
      <w:pPr>
        <w:pStyle w:val="Listenabsatz"/>
        <w:numPr>
          <w:ilvl w:val="0"/>
          <w:numId w:val="17"/>
        </w:numPr>
        <w:spacing w:after="160" w:line="256" w:lineRule="auto"/>
        <w:jc w:val="both"/>
        <w:rPr>
          <w:rFonts w:ascii="Arial" w:hAnsi="Arial" w:cs="Arial"/>
          <w:sz w:val="24"/>
          <w:szCs w:val="24"/>
        </w:rPr>
      </w:pPr>
      <w:r w:rsidRPr="00D11E83">
        <w:rPr>
          <w:rFonts w:ascii="Arial" w:hAnsi="Arial" w:cs="Arial"/>
          <w:sz w:val="24"/>
          <w:szCs w:val="24"/>
        </w:rPr>
        <w:t xml:space="preserve">Drücke in der TOOL-Leiste das Symbol für </w:t>
      </w:r>
      <w:r w:rsidRPr="00D11E83">
        <w:rPr>
          <w:rFonts w:ascii="Arial" w:hAnsi="Arial" w:cs="Arial"/>
          <w:b/>
          <w:sz w:val="24"/>
          <w:szCs w:val="24"/>
        </w:rPr>
        <w:t>Skalieren.</w:t>
      </w:r>
      <w:r w:rsidRPr="00D11E83">
        <w:rPr>
          <w:rFonts w:ascii="Arial" w:hAnsi="Arial" w:cs="Arial"/>
          <w:sz w:val="24"/>
          <w:szCs w:val="24"/>
        </w:rPr>
        <w:t xml:space="preserve"> Drücke einmal auf dein Bild. Das Fenster „Skalieren“ öffnet sich.</w:t>
      </w:r>
    </w:p>
    <w:p w:rsidR="00B649CA" w:rsidRPr="00D11E83" w:rsidRDefault="00B649CA" w:rsidP="00B649CA">
      <w:pPr>
        <w:pStyle w:val="Listenabsatz"/>
        <w:numPr>
          <w:ilvl w:val="0"/>
          <w:numId w:val="17"/>
        </w:numPr>
        <w:spacing w:after="160" w:line="256" w:lineRule="auto"/>
        <w:jc w:val="both"/>
        <w:rPr>
          <w:rFonts w:ascii="Arial" w:hAnsi="Arial" w:cs="Arial"/>
          <w:sz w:val="24"/>
          <w:szCs w:val="24"/>
        </w:rPr>
      </w:pPr>
      <w:r w:rsidRPr="00D11E83">
        <w:rPr>
          <w:rFonts w:ascii="Arial" w:hAnsi="Arial" w:cs="Arial"/>
          <w:sz w:val="24"/>
          <w:szCs w:val="24"/>
        </w:rPr>
        <w:t xml:space="preserve">In der Skalierungsbox findet sich ein geöffnetes </w:t>
      </w:r>
      <w:r w:rsidRPr="00D11E83">
        <w:rPr>
          <w:rFonts w:ascii="Arial" w:hAnsi="Arial" w:cs="Arial"/>
          <w:b/>
          <w:sz w:val="24"/>
          <w:szCs w:val="24"/>
        </w:rPr>
        <w:t>Schlosssymbol:</w:t>
      </w:r>
      <w:r w:rsidRPr="00D11E83">
        <w:rPr>
          <w:rFonts w:ascii="Arial" w:hAnsi="Arial" w:cs="Arial"/>
          <w:sz w:val="24"/>
          <w:szCs w:val="24"/>
        </w:rPr>
        <w:t xml:space="preserve"> </w:t>
      </w:r>
    </w:p>
    <w:p w:rsidR="00B649CA" w:rsidRPr="00D11E83" w:rsidRDefault="00B649CA" w:rsidP="00B649CA">
      <w:pPr>
        <w:pStyle w:val="Listenabsatz"/>
        <w:jc w:val="both"/>
        <w:rPr>
          <w:rFonts w:ascii="Arial" w:hAnsi="Arial" w:cs="Arial"/>
          <w:sz w:val="24"/>
          <w:szCs w:val="24"/>
        </w:rPr>
      </w:pPr>
      <w:r w:rsidRPr="00D11E83">
        <w:rPr>
          <w:rFonts w:ascii="Arial" w:hAnsi="Arial" w:cs="Arial"/>
          <w:sz w:val="24"/>
          <w:szCs w:val="24"/>
        </w:rPr>
        <w:t xml:space="preserve">Klicke es an, damit es sich </w:t>
      </w:r>
      <w:r w:rsidRPr="00D11E83">
        <w:rPr>
          <w:rFonts w:ascii="Arial" w:hAnsi="Arial" w:cs="Arial"/>
          <w:b/>
          <w:sz w:val="24"/>
          <w:szCs w:val="24"/>
        </w:rPr>
        <w:t>schließt.</w:t>
      </w:r>
      <w:r w:rsidRPr="00D11E83">
        <w:rPr>
          <w:rFonts w:ascii="Arial" w:hAnsi="Arial" w:cs="Arial"/>
          <w:sz w:val="24"/>
          <w:szCs w:val="24"/>
        </w:rPr>
        <w:t xml:space="preserve"> Damit sicherst du, dass sich dein Foto nicht verzerrt</w:t>
      </w:r>
    </w:p>
    <w:p w:rsidR="00B649CA" w:rsidRPr="00D11E83" w:rsidRDefault="00B649CA" w:rsidP="00B649CA">
      <w:pPr>
        <w:pStyle w:val="Listenabsatz"/>
        <w:numPr>
          <w:ilvl w:val="0"/>
          <w:numId w:val="17"/>
        </w:numPr>
        <w:spacing w:after="160" w:line="256" w:lineRule="auto"/>
        <w:jc w:val="both"/>
        <w:rPr>
          <w:rFonts w:ascii="Arial" w:hAnsi="Arial" w:cs="Arial"/>
          <w:sz w:val="24"/>
          <w:szCs w:val="24"/>
        </w:rPr>
      </w:pPr>
      <w:r w:rsidRPr="00D11E83">
        <w:rPr>
          <w:rFonts w:ascii="Arial" w:hAnsi="Arial" w:cs="Arial"/>
          <w:sz w:val="24"/>
          <w:szCs w:val="24"/>
        </w:rPr>
        <w:t>Hinter der Skalierungsbox ziehst du dein Selbstbild an den gerasterten Ecken in die richtige Größe. Drücke zum Abschluss nun auf das Wort „skalieren“ in deiner Box.</w:t>
      </w:r>
    </w:p>
    <w:p w:rsidR="00B649CA" w:rsidRPr="00D11E83" w:rsidRDefault="00B649CA" w:rsidP="00B649CA">
      <w:pPr>
        <w:pStyle w:val="Listenabsatz"/>
        <w:numPr>
          <w:ilvl w:val="0"/>
          <w:numId w:val="17"/>
        </w:numPr>
        <w:spacing w:after="160" w:line="256" w:lineRule="auto"/>
        <w:jc w:val="both"/>
        <w:rPr>
          <w:rFonts w:ascii="Arial" w:hAnsi="Arial" w:cs="Arial"/>
          <w:sz w:val="24"/>
          <w:szCs w:val="24"/>
        </w:rPr>
      </w:pPr>
      <w:r w:rsidRPr="00D11E83">
        <w:rPr>
          <w:rFonts w:ascii="Arial" w:hAnsi="Arial" w:cs="Arial"/>
          <w:sz w:val="24"/>
          <w:szCs w:val="24"/>
        </w:rPr>
        <w:lastRenderedPageBreak/>
        <w:t xml:space="preserve">Dein Bild im Bild ist jetzt fertig. </w:t>
      </w:r>
      <w:r w:rsidRPr="00D11E83">
        <w:rPr>
          <w:rFonts w:ascii="Arial" w:hAnsi="Arial" w:cs="Arial"/>
          <w:b/>
          <w:sz w:val="24"/>
          <w:szCs w:val="24"/>
        </w:rPr>
        <w:t>Speichere</w:t>
      </w:r>
      <w:r w:rsidRPr="00D11E83">
        <w:rPr>
          <w:rFonts w:ascii="Arial" w:hAnsi="Arial" w:cs="Arial"/>
          <w:sz w:val="24"/>
          <w:szCs w:val="24"/>
        </w:rPr>
        <w:t xml:space="preserve"> es nun ab.</w:t>
      </w:r>
    </w:p>
    <w:p w:rsidR="00B649CA" w:rsidRPr="00D11E83" w:rsidRDefault="00B649CA" w:rsidP="00B649CA">
      <w:pPr>
        <w:pStyle w:val="Listenabsatz"/>
        <w:numPr>
          <w:ilvl w:val="0"/>
          <w:numId w:val="17"/>
        </w:numPr>
        <w:spacing w:after="160" w:line="256" w:lineRule="auto"/>
        <w:jc w:val="both"/>
        <w:rPr>
          <w:rFonts w:ascii="Arial" w:hAnsi="Arial" w:cs="Arial"/>
          <w:sz w:val="24"/>
          <w:szCs w:val="24"/>
        </w:rPr>
      </w:pPr>
      <w:r w:rsidRPr="00D11E83">
        <w:rPr>
          <w:rFonts w:ascii="Arial" w:hAnsi="Arial" w:cs="Arial"/>
          <w:sz w:val="24"/>
          <w:szCs w:val="24"/>
        </w:rPr>
        <w:t>Exportiere es auf deinen Stick, indem du „exportieren“ mit links anklickst und einen Namen vor „png“ setzt. Du musst dann noch zweimal „exportieren“ klicken.</w:t>
      </w:r>
    </w:p>
    <w:p w:rsidR="00290DCD" w:rsidRPr="002F0024" w:rsidRDefault="00290DCD" w:rsidP="002F0024">
      <w:pPr>
        <w:widowControl/>
        <w:suppressAutoHyphens w:val="0"/>
        <w:spacing w:after="160" w:line="259" w:lineRule="auto"/>
        <w:jc w:val="center"/>
        <w:rPr>
          <w:rFonts w:ascii="Arial" w:hAnsi="Arial" w:cs="Arial"/>
          <w:b/>
        </w:rPr>
      </w:pPr>
    </w:p>
    <w:p w:rsidR="00B649CA" w:rsidRPr="002F0024" w:rsidRDefault="00B649CA" w:rsidP="002F0024">
      <w:pPr>
        <w:jc w:val="center"/>
        <w:rPr>
          <w:rFonts w:ascii="Arial" w:hAnsi="Arial" w:cs="Arial"/>
          <w:b/>
        </w:rPr>
      </w:pPr>
      <w:bookmarkStart w:id="4" w:name="_Toc527367776"/>
      <w:r w:rsidRPr="002F0024">
        <w:rPr>
          <w:rFonts w:ascii="Arial" w:hAnsi="Arial" w:cs="Arial"/>
          <w:b/>
        </w:rPr>
        <w:t>Gutes Gelingen!</w:t>
      </w:r>
      <w:bookmarkEnd w:id="4"/>
    </w:p>
    <w:p w:rsidR="00B649CA" w:rsidRPr="00D11E83" w:rsidRDefault="00B649CA" w:rsidP="00294D44">
      <w:pPr>
        <w:rPr>
          <w:rFonts w:ascii="Arial" w:hAnsi="Arial" w:cs="Arial"/>
        </w:rPr>
      </w:pPr>
    </w:p>
    <w:p w:rsidR="00294D44" w:rsidRPr="00D11E83" w:rsidRDefault="00294D44" w:rsidP="00294D44">
      <w:pPr>
        <w:rPr>
          <w:rFonts w:ascii="Arial" w:hAnsi="Arial" w:cs="Arial"/>
          <w:b/>
        </w:rPr>
      </w:pPr>
      <w:r w:rsidRPr="00D11E83">
        <w:rPr>
          <w:rFonts w:ascii="Arial" w:hAnsi="Arial" w:cs="Arial"/>
          <w:b/>
        </w:rPr>
        <w:t>Digitale Bildbearbeitung</w:t>
      </w:r>
    </w:p>
    <w:p w:rsidR="00B649CA" w:rsidRPr="00D11E83" w:rsidRDefault="00B649CA" w:rsidP="00294D44">
      <w:pPr>
        <w:rPr>
          <w:rFonts w:ascii="Arial" w:eastAsiaTheme="minorHAnsi" w:hAnsi="Arial" w:cs="Arial"/>
          <w:kern w:val="0"/>
          <w:lang w:eastAsia="en-US" w:bidi="ar-SA"/>
        </w:rPr>
      </w:pPr>
    </w:p>
    <w:p w:rsidR="00294D44" w:rsidRPr="00D11E83" w:rsidRDefault="00294D44" w:rsidP="00D11E83">
      <w:pPr>
        <w:pStyle w:val="KeinLeerraum"/>
        <w:jc w:val="both"/>
        <w:rPr>
          <w:rFonts w:ascii="Arial" w:hAnsi="Arial" w:cs="Arial"/>
          <w:sz w:val="24"/>
          <w:szCs w:val="24"/>
        </w:rPr>
      </w:pPr>
      <w:r w:rsidRPr="00D11E83">
        <w:rPr>
          <w:rFonts w:ascii="Arial" w:hAnsi="Arial" w:cs="Arial"/>
          <w:sz w:val="24"/>
          <w:szCs w:val="24"/>
        </w:rPr>
        <w:t>Digitale Bildbearbeitung bedeutet, ein Foto oder ein Bild, das auf dem Computer gespeichert ist, kann verändert werden. Manchmal werden Fotos nur leicht ve</w:t>
      </w:r>
      <w:r w:rsidR="00B649CA" w:rsidRPr="00D11E83">
        <w:rPr>
          <w:rFonts w:ascii="Arial" w:hAnsi="Arial" w:cs="Arial"/>
          <w:sz w:val="24"/>
          <w:szCs w:val="24"/>
        </w:rPr>
        <w:t>rbessert, z. B. Unschärfe oder r</w:t>
      </w:r>
      <w:r w:rsidRPr="00D11E83">
        <w:rPr>
          <w:rFonts w:ascii="Arial" w:hAnsi="Arial" w:cs="Arial"/>
          <w:sz w:val="24"/>
          <w:szCs w:val="24"/>
        </w:rPr>
        <w:t>ote Augen beseitigt. Das Bild kann aber auch so stark bearbeitet werden, dass die Aussage des Bildes sich völlig verändert.</w:t>
      </w:r>
    </w:p>
    <w:p w:rsidR="00D11E83" w:rsidRDefault="00D11E83" w:rsidP="00D11E83">
      <w:pPr>
        <w:pStyle w:val="KeinLeerraum"/>
        <w:jc w:val="both"/>
        <w:rPr>
          <w:rFonts w:ascii="Arial" w:hAnsi="Arial" w:cs="Arial"/>
          <w:sz w:val="24"/>
          <w:szCs w:val="24"/>
        </w:rPr>
      </w:pPr>
    </w:p>
    <w:p w:rsidR="00294D44" w:rsidRPr="00D11E83" w:rsidRDefault="00294D44" w:rsidP="00D11E83">
      <w:pPr>
        <w:pStyle w:val="KeinLeerraum"/>
        <w:jc w:val="both"/>
        <w:rPr>
          <w:rFonts w:ascii="Arial" w:hAnsi="Arial" w:cs="Arial"/>
          <w:sz w:val="24"/>
          <w:szCs w:val="24"/>
        </w:rPr>
      </w:pPr>
      <w:r w:rsidRPr="00D11E83">
        <w:rPr>
          <w:rFonts w:ascii="Arial" w:hAnsi="Arial" w:cs="Arial"/>
          <w:sz w:val="24"/>
          <w:szCs w:val="24"/>
        </w:rPr>
        <w:t>Im Kunstunterricht stei</w:t>
      </w:r>
      <w:r w:rsidR="00FF70F7">
        <w:rPr>
          <w:rFonts w:ascii="Arial" w:hAnsi="Arial" w:cs="Arial"/>
          <w:sz w:val="24"/>
          <w:szCs w:val="24"/>
        </w:rPr>
        <w:t>gen wir mit dem kostenlosen GIMP</w:t>
      </w:r>
      <w:r w:rsidRPr="00D11E83">
        <w:rPr>
          <w:rFonts w:ascii="Arial" w:hAnsi="Arial" w:cs="Arial"/>
          <w:sz w:val="24"/>
          <w:szCs w:val="24"/>
        </w:rPr>
        <w:t xml:space="preserve">-Programm, das auf den Computern des SLZ und des Computerrraums gespeichert ist, in die digitale Bildbearbeitung ein. Ein selbstgemaltes Bild wird abfotografiert und dann wird ein Foto der eigenen Person in dieses selbstgemalte Bild digital eingesetzt. Und schon befindet man sich in seinem eigenen Bild! </w:t>
      </w:r>
    </w:p>
    <w:p w:rsidR="00D11E83" w:rsidRDefault="00D11E83" w:rsidP="00D11E83">
      <w:pPr>
        <w:pStyle w:val="KeinLeerraum"/>
        <w:jc w:val="both"/>
        <w:rPr>
          <w:rFonts w:ascii="Arial" w:hAnsi="Arial" w:cs="Arial"/>
          <w:sz w:val="24"/>
          <w:szCs w:val="24"/>
        </w:rPr>
      </w:pPr>
    </w:p>
    <w:p w:rsidR="00294D44" w:rsidRPr="00D11E83" w:rsidRDefault="00630DD4" w:rsidP="00D11E83">
      <w:pPr>
        <w:pStyle w:val="KeinLeerraum"/>
        <w:jc w:val="both"/>
        <w:rPr>
          <w:rFonts w:ascii="Arial" w:hAnsi="Arial" w:cs="Arial"/>
          <w:sz w:val="24"/>
          <w:szCs w:val="24"/>
        </w:rPr>
      </w:pPr>
      <w:r>
        <w:rPr>
          <w:rFonts w:ascii="Arial" w:hAnsi="Arial" w:cs="Arial"/>
          <w:sz w:val="24"/>
          <w:szCs w:val="24"/>
        </w:rPr>
        <w:t>Eine Einführung zu dem, was GIMP</w:t>
      </w:r>
      <w:r w:rsidR="00294D44" w:rsidRPr="00D11E83">
        <w:rPr>
          <w:rFonts w:ascii="Arial" w:hAnsi="Arial" w:cs="Arial"/>
          <w:sz w:val="24"/>
          <w:szCs w:val="24"/>
        </w:rPr>
        <w:t xml:space="preserve"> sonst noch kann, kommt natürlich dazu.</w:t>
      </w:r>
    </w:p>
    <w:p w:rsidR="00294D44" w:rsidRPr="00D11E83" w:rsidRDefault="00294D44" w:rsidP="00294D44">
      <w:pPr>
        <w:pStyle w:val="KeinLeerraum"/>
        <w:rPr>
          <w:rFonts w:ascii="Arial" w:hAnsi="Arial" w:cs="Arial"/>
          <w:sz w:val="24"/>
          <w:szCs w:val="24"/>
        </w:rPr>
      </w:pPr>
    </w:p>
    <w:p w:rsidR="00294D44" w:rsidRPr="00D11E83" w:rsidRDefault="00294D44" w:rsidP="00294D44">
      <w:pPr>
        <w:pStyle w:val="KeinLeerraum"/>
        <w:rPr>
          <w:rFonts w:ascii="Arial" w:hAnsi="Arial" w:cs="Arial"/>
          <w:sz w:val="24"/>
          <w:szCs w:val="24"/>
        </w:rPr>
      </w:pPr>
    </w:p>
    <w:p w:rsidR="00294D44" w:rsidRPr="00D11E83" w:rsidRDefault="00294D44" w:rsidP="00294D44">
      <w:pPr>
        <w:pStyle w:val="KeinLeerraum"/>
        <w:rPr>
          <w:rFonts w:ascii="Arial" w:hAnsi="Arial" w:cs="Arial"/>
          <w:sz w:val="24"/>
          <w:szCs w:val="24"/>
        </w:rPr>
      </w:pPr>
    </w:p>
    <w:p w:rsidR="00294D44" w:rsidRPr="00D11E83" w:rsidRDefault="00294D44" w:rsidP="00294D44">
      <w:pPr>
        <w:pStyle w:val="KeinLeerraum"/>
        <w:rPr>
          <w:rFonts w:ascii="Arial" w:hAnsi="Arial" w:cs="Arial"/>
          <w:b/>
          <w:sz w:val="24"/>
          <w:szCs w:val="24"/>
        </w:rPr>
      </w:pPr>
      <w:r w:rsidRPr="00D11E83">
        <w:rPr>
          <w:rFonts w:ascii="Arial" w:hAnsi="Arial" w:cs="Arial"/>
          <w:b/>
          <w:sz w:val="24"/>
          <w:szCs w:val="24"/>
        </w:rPr>
        <w:t>Aufgabe</w:t>
      </w:r>
    </w:p>
    <w:p w:rsidR="00294D44" w:rsidRPr="00D11E83" w:rsidRDefault="00294D44" w:rsidP="00D11E83">
      <w:pPr>
        <w:pStyle w:val="KeinLeerraum"/>
        <w:jc w:val="both"/>
        <w:rPr>
          <w:rFonts w:ascii="Arial" w:hAnsi="Arial" w:cs="Arial"/>
          <w:sz w:val="24"/>
          <w:szCs w:val="24"/>
        </w:rPr>
      </w:pPr>
      <w:r w:rsidRPr="00D11E83">
        <w:rPr>
          <w:rFonts w:ascii="Arial" w:hAnsi="Arial" w:cs="Arial"/>
          <w:sz w:val="24"/>
          <w:szCs w:val="24"/>
        </w:rPr>
        <w:t>Probiere zuhause die vorangestellte Schrittfolge zum Einsetzen eines Gegenstands in ein anderes Bild aus, z. B. indem du einen abfotografierten Gegenstand in ein Urlaubsfoto setzt.</w:t>
      </w:r>
    </w:p>
    <w:p w:rsidR="00294D44" w:rsidRPr="00D11E83" w:rsidRDefault="00294D44" w:rsidP="00294D44">
      <w:pPr>
        <w:pStyle w:val="KeinLeerraum"/>
        <w:rPr>
          <w:rFonts w:ascii="Arial" w:hAnsi="Arial" w:cs="Arial"/>
          <w:sz w:val="24"/>
          <w:szCs w:val="24"/>
        </w:rPr>
      </w:pPr>
    </w:p>
    <w:p w:rsidR="00294D44" w:rsidRPr="00D11E83" w:rsidRDefault="00294D44" w:rsidP="00294D44">
      <w:pPr>
        <w:rPr>
          <w:rFonts w:ascii="Arial" w:hAnsi="Arial" w:cs="Arial"/>
        </w:rPr>
      </w:pPr>
    </w:p>
    <w:p w:rsidR="00B649CA" w:rsidRPr="00D11E83" w:rsidRDefault="00B649CA" w:rsidP="00484624">
      <w:pPr>
        <w:widowControl/>
        <w:suppressAutoHyphens w:val="0"/>
        <w:rPr>
          <w:rFonts w:ascii="Arial" w:eastAsia="Times New Roman" w:hAnsi="Arial" w:cs="Arial"/>
          <w:kern w:val="0"/>
          <w:lang w:eastAsia="de-DE" w:bidi="ar-SA"/>
        </w:rPr>
      </w:pPr>
    </w:p>
    <w:p w:rsidR="00D11E83" w:rsidRDefault="00D11E83">
      <w:pPr>
        <w:widowControl/>
        <w:suppressAutoHyphens w:val="0"/>
        <w:spacing w:after="160" w:line="259" w:lineRule="auto"/>
        <w:rPr>
          <w:rFonts w:ascii="Arial" w:eastAsia="Times New Roman" w:hAnsi="Arial" w:cs="Arial"/>
          <w:kern w:val="0"/>
          <w:lang w:eastAsia="de-DE" w:bidi="ar-SA"/>
        </w:rPr>
      </w:pPr>
      <w:r>
        <w:rPr>
          <w:rFonts w:ascii="Arial" w:eastAsia="Times New Roman" w:hAnsi="Arial" w:cs="Arial"/>
          <w:kern w:val="0"/>
          <w:lang w:eastAsia="de-DE" w:bidi="ar-SA"/>
        </w:rPr>
        <w:br w:type="page"/>
      </w:r>
    </w:p>
    <w:p w:rsidR="00D11E83" w:rsidRDefault="00484624" w:rsidP="00290DCD">
      <w:pPr>
        <w:pStyle w:val="berschrift1"/>
        <w:rPr>
          <w:rFonts w:eastAsia="Times New Roman"/>
          <w:lang w:eastAsia="de-DE" w:bidi="ar-SA"/>
        </w:rPr>
      </w:pPr>
      <w:bookmarkStart w:id="5" w:name="_Toc527367777"/>
      <w:r w:rsidRPr="00D11E83">
        <w:rPr>
          <w:rFonts w:eastAsia="Times New Roman"/>
          <w:lang w:eastAsia="de-DE" w:bidi="ar-SA"/>
        </w:rPr>
        <w:lastRenderedPageBreak/>
        <w:t>Exzerpieren</w:t>
      </w:r>
      <w:bookmarkEnd w:id="5"/>
    </w:p>
    <w:p w:rsidR="00D11E83" w:rsidRDefault="00D11E83" w:rsidP="00484624">
      <w:pPr>
        <w:widowControl/>
        <w:suppressAutoHyphens w:val="0"/>
        <w:rPr>
          <w:rFonts w:ascii="Arial" w:eastAsia="Times New Roman" w:hAnsi="Arial" w:cs="Arial"/>
          <w:b/>
          <w:kern w:val="0"/>
          <w:lang w:eastAsia="de-DE" w:bidi="ar-SA"/>
        </w:rPr>
      </w:pPr>
    </w:p>
    <w:p w:rsidR="00484624" w:rsidRPr="00D11E83" w:rsidRDefault="00D11E83" w:rsidP="00484624">
      <w:pPr>
        <w:widowControl/>
        <w:suppressAutoHyphens w:val="0"/>
        <w:rPr>
          <w:rFonts w:ascii="Arial" w:eastAsia="Times New Roman" w:hAnsi="Arial" w:cs="Arial"/>
          <w:kern w:val="0"/>
          <w:lang w:eastAsia="de-DE" w:bidi="ar-SA"/>
        </w:rPr>
      </w:pPr>
      <w:r>
        <w:rPr>
          <w:rFonts w:ascii="Arial" w:eastAsia="Times New Roman" w:hAnsi="Arial" w:cs="Arial"/>
          <w:b/>
          <w:kern w:val="0"/>
          <w:lang w:eastAsia="de-DE" w:bidi="ar-SA"/>
        </w:rPr>
        <w:t xml:space="preserve">Exemplarisch eingeführt: </w:t>
      </w:r>
      <w:r w:rsidR="00484624" w:rsidRPr="008A66D1">
        <w:rPr>
          <w:rFonts w:ascii="Arial" w:eastAsia="Times New Roman" w:hAnsi="Arial" w:cs="Arial"/>
          <w:kern w:val="0"/>
          <w:lang w:eastAsia="de-DE" w:bidi="ar-SA"/>
        </w:rPr>
        <w:t>Geschichte</w:t>
      </w:r>
      <w:r w:rsidR="008A66D1">
        <w:rPr>
          <w:rFonts w:ascii="Arial" w:eastAsia="Times New Roman" w:hAnsi="Arial" w:cs="Arial"/>
          <w:kern w:val="0"/>
          <w:lang w:eastAsia="de-DE" w:bidi="ar-SA"/>
        </w:rPr>
        <w:t>, Klasse</w:t>
      </w:r>
      <w:r w:rsidR="00484624" w:rsidRPr="00D11E83">
        <w:rPr>
          <w:rFonts w:ascii="Arial" w:eastAsia="Times New Roman" w:hAnsi="Arial" w:cs="Arial"/>
          <w:kern w:val="0"/>
          <w:lang w:eastAsia="de-DE" w:bidi="ar-SA"/>
        </w:rPr>
        <w:t xml:space="preserve"> 9</w:t>
      </w:r>
    </w:p>
    <w:p w:rsidR="00484624" w:rsidRPr="00D11E83" w:rsidRDefault="00484624" w:rsidP="00484624">
      <w:pPr>
        <w:widowControl/>
        <w:suppressAutoHyphens w:val="0"/>
        <w:rPr>
          <w:rFonts w:ascii="Arial" w:eastAsia="Times New Roman" w:hAnsi="Arial" w:cs="Arial"/>
          <w:kern w:val="0"/>
          <w:lang w:eastAsia="de-DE" w:bidi="ar-SA"/>
        </w:rPr>
      </w:pPr>
    </w:p>
    <w:p w:rsidR="00484624" w:rsidRPr="00D11E83" w:rsidRDefault="00484624" w:rsidP="00484624">
      <w:pPr>
        <w:widowControl/>
        <w:suppressAutoHyphens w:val="0"/>
        <w:rPr>
          <w:rFonts w:ascii="Arial" w:eastAsia="Times New Roman" w:hAnsi="Arial" w:cs="Arial"/>
          <w:kern w:val="0"/>
          <w:lang w:eastAsia="de-DE" w:bidi="ar-SA"/>
        </w:rPr>
      </w:pPr>
      <w:r w:rsidRPr="00D11E83">
        <w:rPr>
          <w:rFonts w:ascii="Arial" w:eastAsia="Times New Roman" w:hAnsi="Arial" w:cs="Arial"/>
          <w:kern w:val="0"/>
          <w:lang w:eastAsia="de-DE" w:bidi="ar-SA"/>
        </w:rPr>
        <w:t xml:space="preserve">Exzerpieren heißt, die Informationen eines Sachtextes zusammenzufassen und dabei die inhaltliche und logische Gliederung des Sachtextes herauszuarbeiten. </w:t>
      </w:r>
    </w:p>
    <w:p w:rsidR="00484624" w:rsidRPr="00D11E83" w:rsidRDefault="00484624" w:rsidP="00484624">
      <w:pPr>
        <w:widowControl/>
        <w:suppressAutoHyphens w:val="0"/>
        <w:rPr>
          <w:rFonts w:ascii="Arial" w:eastAsia="Times New Roman" w:hAnsi="Arial" w:cs="Arial"/>
          <w:kern w:val="0"/>
          <w:lang w:eastAsia="de-DE" w:bidi="ar-SA"/>
        </w:rPr>
      </w:pPr>
      <w:r w:rsidRPr="00D11E83">
        <w:rPr>
          <w:rFonts w:ascii="Arial" w:eastAsia="Times New Roman" w:hAnsi="Arial" w:cs="Arial"/>
          <w:kern w:val="0"/>
          <w:lang w:eastAsia="de-DE" w:bidi="ar-SA"/>
        </w:rPr>
        <w:t xml:space="preserve">Die Methode des Zusammenfassens erfolgt (oft) in den folgenden sechs Schritten: </w:t>
      </w:r>
    </w:p>
    <w:p w:rsidR="00484624" w:rsidRPr="00D11E83" w:rsidRDefault="00484624" w:rsidP="00484624">
      <w:pPr>
        <w:widowControl/>
        <w:numPr>
          <w:ilvl w:val="0"/>
          <w:numId w:val="2"/>
        </w:numPr>
        <w:suppressAutoHyphens w:val="0"/>
        <w:spacing w:before="100" w:beforeAutospacing="1" w:after="100" w:afterAutospacing="1"/>
        <w:rPr>
          <w:rFonts w:ascii="Arial" w:eastAsia="Times New Roman" w:hAnsi="Arial" w:cs="Arial"/>
          <w:kern w:val="0"/>
          <w:lang w:eastAsia="de-DE" w:bidi="ar-SA"/>
        </w:rPr>
      </w:pPr>
      <w:r w:rsidRPr="00D11E83">
        <w:rPr>
          <w:rFonts w:ascii="Arial" w:eastAsia="Times New Roman" w:hAnsi="Arial" w:cs="Arial"/>
          <w:kern w:val="0"/>
          <w:lang w:eastAsia="de-DE" w:bidi="ar-SA"/>
        </w:rPr>
        <w:t>Überblick verschaffen – erstes Lesen</w:t>
      </w:r>
    </w:p>
    <w:p w:rsidR="00484624" w:rsidRPr="00D11E83" w:rsidRDefault="00484624" w:rsidP="00484624">
      <w:pPr>
        <w:widowControl/>
        <w:numPr>
          <w:ilvl w:val="0"/>
          <w:numId w:val="2"/>
        </w:numPr>
        <w:suppressAutoHyphens w:val="0"/>
        <w:spacing w:before="100" w:beforeAutospacing="1" w:after="100" w:afterAutospacing="1"/>
        <w:rPr>
          <w:rFonts w:ascii="Arial" w:eastAsia="Times New Roman" w:hAnsi="Arial" w:cs="Arial"/>
          <w:kern w:val="0"/>
          <w:lang w:eastAsia="de-DE" w:bidi="ar-SA"/>
        </w:rPr>
      </w:pPr>
      <w:r w:rsidRPr="00D11E83">
        <w:rPr>
          <w:rFonts w:ascii="Arial" w:eastAsia="Times New Roman" w:hAnsi="Arial" w:cs="Arial"/>
          <w:kern w:val="0"/>
          <w:lang w:eastAsia="de-DE" w:bidi="ar-SA"/>
        </w:rPr>
        <w:t>Fremdwörter klären</w:t>
      </w:r>
    </w:p>
    <w:p w:rsidR="00484624" w:rsidRPr="00D11E83" w:rsidRDefault="00484624" w:rsidP="00484624">
      <w:pPr>
        <w:widowControl/>
        <w:numPr>
          <w:ilvl w:val="0"/>
          <w:numId w:val="2"/>
        </w:numPr>
        <w:suppressAutoHyphens w:val="0"/>
        <w:spacing w:before="100" w:beforeAutospacing="1" w:after="100" w:afterAutospacing="1"/>
        <w:rPr>
          <w:rFonts w:ascii="Arial" w:eastAsia="Times New Roman" w:hAnsi="Arial" w:cs="Arial"/>
          <w:kern w:val="0"/>
          <w:lang w:eastAsia="de-DE" w:bidi="ar-SA"/>
        </w:rPr>
      </w:pPr>
      <w:r w:rsidRPr="00D11E83">
        <w:rPr>
          <w:rFonts w:ascii="Arial" w:eastAsia="Times New Roman" w:hAnsi="Arial" w:cs="Arial"/>
          <w:kern w:val="0"/>
          <w:lang w:eastAsia="de-DE" w:bidi="ar-SA"/>
        </w:rPr>
        <w:t>Text gliedern – Sinnabschnitte</w:t>
      </w:r>
    </w:p>
    <w:p w:rsidR="00484624" w:rsidRPr="00D11E83" w:rsidRDefault="00484624" w:rsidP="00484624">
      <w:pPr>
        <w:widowControl/>
        <w:numPr>
          <w:ilvl w:val="0"/>
          <w:numId w:val="2"/>
        </w:numPr>
        <w:suppressAutoHyphens w:val="0"/>
        <w:spacing w:before="100" w:beforeAutospacing="1" w:after="100" w:afterAutospacing="1"/>
        <w:rPr>
          <w:rFonts w:ascii="Arial" w:eastAsia="Times New Roman" w:hAnsi="Arial" w:cs="Arial"/>
          <w:kern w:val="0"/>
          <w:lang w:eastAsia="de-DE" w:bidi="ar-SA"/>
        </w:rPr>
      </w:pPr>
      <w:r w:rsidRPr="00D11E83">
        <w:rPr>
          <w:rFonts w:ascii="Arial" w:eastAsia="Times New Roman" w:hAnsi="Arial" w:cs="Arial"/>
          <w:kern w:val="0"/>
          <w:lang w:eastAsia="de-DE" w:bidi="ar-SA"/>
        </w:rPr>
        <w:t>Wichtiges markieren – Schlüsselwörter</w:t>
      </w:r>
    </w:p>
    <w:p w:rsidR="00484624" w:rsidRPr="00D11E83" w:rsidRDefault="00484624" w:rsidP="00484624">
      <w:pPr>
        <w:widowControl/>
        <w:numPr>
          <w:ilvl w:val="0"/>
          <w:numId w:val="2"/>
        </w:numPr>
        <w:suppressAutoHyphens w:val="0"/>
        <w:spacing w:before="100" w:beforeAutospacing="1" w:after="100" w:afterAutospacing="1"/>
        <w:rPr>
          <w:rFonts w:ascii="Arial" w:eastAsia="Times New Roman" w:hAnsi="Arial" w:cs="Arial"/>
          <w:kern w:val="0"/>
          <w:lang w:eastAsia="de-DE" w:bidi="ar-SA"/>
        </w:rPr>
      </w:pPr>
      <w:r w:rsidRPr="00D11E83">
        <w:rPr>
          <w:rFonts w:ascii="Arial" w:eastAsia="Times New Roman" w:hAnsi="Arial" w:cs="Arial"/>
          <w:kern w:val="0"/>
          <w:lang w:eastAsia="de-DE" w:bidi="ar-SA"/>
        </w:rPr>
        <w:t>evtl. Randbemerkungen vornehmen</w:t>
      </w:r>
    </w:p>
    <w:p w:rsidR="00484624" w:rsidRPr="00D11E83" w:rsidRDefault="00484624" w:rsidP="00484624">
      <w:pPr>
        <w:widowControl/>
        <w:numPr>
          <w:ilvl w:val="0"/>
          <w:numId w:val="2"/>
        </w:numPr>
        <w:suppressAutoHyphens w:val="0"/>
        <w:spacing w:before="100" w:beforeAutospacing="1" w:after="100" w:afterAutospacing="1"/>
        <w:rPr>
          <w:rFonts w:ascii="Arial" w:eastAsia="Times New Roman" w:hAnsi="Arial" w:cs="Arial"/>
          <w:kern w:val="0"/>
          <w:lang w:eastAsia="de-DE" w:bidi="ar-SA"/>
        </w:rPr>
      </w:pPr>
      <w:r w:rsidRPr="00D11E83">
        <w:rPr>
          <w:rFonts w:ascii="Arial" w:eastAsia="Times New Roman" w:hAnsi="Arial" w:cs="Arial"/>
          <w:kern w:val="0"/>
          <w:lang w:eastAsia="de-DE" w:bidi="ar-SA"/>
        </w:rPr>
        <w:t>inhaltliche Struktur des Sachtextes stichwortartig darstellen</w:t>
      </w:r>
    </w:p>
    <w:p w:rsidR="00484624" w:rsidRPr="00D11E83" w:rsidRDefault="00484624" w:rsidP="008A66D1">
      <w:pPr>
        <w:widowControl/>
        <w:suppressAutoHyphens w:val="0"/>
        <w:spacing w:before="100" w:beforeAutospacing="1" w:after="100" w:afterAutospacing="1"/>
        <w:rPr>
          <w:rFonts w:ascii="Arial" w:eastAsia="Times New Roman" w:hAnsi="Arial" w:cs="Arial"/>
          <w:kern w:val="0"/>
          <w:lang w:eastAsia="de-DE" w:bidi="ar-SA"/>
        </w:rPr>
      </w:pPr>
      <w:r w:rsidRPr="008A66D1">
        <w:rPr>
          <w:rFonts w:ascii="Arial" w:eastAsia="Times New Roman" w:hAnsi="Arial" w:cs="Arial"/>
          <w:b/>
          <w:kern w:val="0"/>
          <w:lang w:eastAsia="de-DE" w:bidi="ar-SA"/>
        </w:rPr>
        <w:t>Tipp</w:t>
      </w:r>
      <w:r w:rsidRPr="00D11E83">
        <w:rPr>
          <w:rFonts w:ascii="Arial" w:eastAsia="Times New Roman" w:hAnsi="Arial" w:cs="Arial"/>
          <w:kern w:val="0"/>
          <w:lang w:eastAsia="de-DE" w:bidi="ar-SA"/>
        </w:rPr>
        <w:t>: Achte darauf, auch Ursache und Wirkung / Argument und Gegenargument darzustellen und zeitliche Abläufe herauszuarbeiten.</w:t>
      </w:r>
    </w:p>
    <w:p w:rsidR="00484624" w:rsidRPr="00D11E83" w:rsidRDefault="00484624" w:rsidP="00484624">
      <w:pPr>
        <w:widowControl/>
        <w:suppressAutoHyphens w:val="0"/>
        <w:spacing w:before="100" w:beforeAutospacing="1" w:after="100" w:afterAutospacing="1"/>
        <w:rPr>
          <w:rFonts w:ascii="Arial" w:eastAsia="Times New Roman" w:hAnsi="Arial" w:cs="Arial"/>
          <w:kern w:val="0"/>
          <w:lang w:eastAsia="de-DE" w:bidi="ar-SA"/>
        </w:rPr>
      </w:pPr>
    </w:p>
    <w:p w:rsidR="00484624" w:rsidRPr="00D11E83" w:rsidRDefault="00484624" w:rsidP="00484624">
      <w:pPr>
        <w:widowControl/>
        <w:suppressAutoHyphens w:val="0"/>
        <w:spacing w:before="100" w:beforeAutospacing="1" w:after="100" w:afterAutospacing="1"/>
        <w:rPr>
          <w:rFonts w:ascii="Arial" w:eastAsia="Times New Roman" w:hAnsi="Arial" w:cs="Arial"/>
          <w:kern w:val="0"/>
          <w:lang w:eastAsia="de-DE" w:bidi="ar-SA"/>
        </w:rPr>
      </w:pPr>
      <w:r w:rsidRPr="008A66D1">
        <w:rPr>
          <w:rFonts w:ascii="Arial" w:eastAsia="Times New Roman" w:hAnsi="Arial" w:cs="Arial"/>
          <w:b/>
          <w:kern w:val="0"/>
          <w:lang w:eastAsia="de-DE" w:bidi="ar-SA"/>
        </w:rPr>
        <w:t>Aufgabe</w:t>
      </w:r>
      <w:r w:rsidRPr="00D11E83">
        <w:rPr>
          <w:rFonts w:ascii="Arial" w:eastAsia="Times New Roman" w:hAnsi="Arial" w:cs="Arial"/>
          <w:kern w:val="0"/>
          <w:lang w:eastAsia="de-DE" w:bidi="ar-SA"/>
        </w:rPr>
        <w:t>: Exzerpiere die wichtigsten Informationen aus dem vorliegenden Sachtext!</w:t>
      </w:r>
    </w:p>
    <w:p w:rsidR="008772E6" w:rsidRPr="00D11E83" w:rsidRDefault="008772E6" w:rsidP="008772E6">
      <w:pPr>
        <w:widowControl/>
        <w:suppressAutoHyphens w:val="0"/>
        <w:spacing w:after="160" w:line="259" w:lineRule="auto"/>
        <w:rPr>
          <w:rFonts w:ascii="Arial" w:eastAsia="Arial Unicode MS" w:hAnsi="Arial" w:cs="Arial"/>
          <w:kern w:val="3"/>
          <w:lang w:eastAsia="de-DE" w:bidi="ar-SA"/>
        </w:rPr>
      </w:pPr>
      <w:r w:rsidRPr="00D11E83">
        <w:rPr>
          <w:rFonts w:ascii="Arial" w:eastAsia="Arial Unicode MS" w:hAnsi="Arial" w:cs="Arial"/>
          <w:kern w:val="3"/>
          <w:lang w:eastAsia="de-DE" w:bidi="ar-SA"/>
        </w:rPr>
        <w:br w:type="page"/>
      </w:r>
    </w:p>
    <w:tbl>
      <w:tblPr>
        <w:tblStyle w:val="Tabellenraster1"/>
        <w:tblW w:w="0" w:type="auto"/>
        <w:tblLook w:val="01E0" w:firstRow="1" w:lastRow="1" w:firstColumn="1" w:lastColumn="1" w:noHBand="0" w:noVBand="0"/>
      </w:tblPr>
      <w:tblGrid>
        <w:gridCol w:w="2874"/>
        <w:gridCol w:w="6188"/>
      </w:tblGrid>
      <w:tr w:rsidR="00484624" w:rsidRPr="008A66D1" w:rsidTr="008A66D1">
        <w:tc>
          <w:tcPr>
            <w:tcW w:w="2874" w:type="dxa"/>
          </w:tcPr>
          <w:p w:rsidR="00484624" w:rsidRPr="008A66D1" w:rsidRDefault="008A66D1" w:rsidP="00484624">
            <w:pPr>
              <w:widowControl/>
              <w:suppressAutoHyphens w:val="0"/>
              <w:rPr>
                <w:rFonts w:ascii="Arial" w:eastAsia="Times New Roman" w:hAnsi="Arial" w:cs="Arial"/>
                <w:kern w:val="0"/>
                <w:lang w:eastAsia="de-DE" w:bidi="ar-SA"/>
              </w:rPr>
            </w:pPr>
            <w:r>
              <w:lastRenderedPageBreak/>
              <w:br w:type="page"/>
            </w:r>
            <w:r w:rsidR="00484624" w:rsidRPr="008A66D1">
              <w:rPr>
                <w:rFonts w:ascii="Arial" w:eastAsia="Times New Roman" w:hAnsi="Arial" w:cs="Arial"/>
                <w:kern w:val="0"/>
                <w:lang w:eastAsia="de-DE" w:bidi="ar-SA"/>
              </w:rPr>
              <w:t>Hier hast du Platz für Randbemerkungen und Erklärungen.</w:t>
            </w:r>
          </w:p>
        </w:tc>
        <w:tc>
          <w:tcPr>
            <w:tcW w:w="6188" w:type="dxa"/>
          </w:tcPr>
          <w:p w:rsidR="00484624" w:rsidRPr="008A66D1" w:rsidRDefault="00484624" w:rsidP="00484624">
            <w:pPr>
              <w:widowControl/>
              <w:suppressAutoHyphens w:val="0"/>
              <w:spacing w:before="100" w:beforeAutospacing="1" w:after="100" w:afterAutospacing="1"/>
              <w:rPr>
                <w:rFonts w:ascii="Arial" w:eastAsia="Times New Roman" w:hAnsi="Arial" w:cs="Arial"/>
                <w:b/>
                <w:kern w:val="0"/>
                <w:lang w:eastAsia="de-DE" w:bidi="ar-SA"/>
              </w:rPr>
            </w:pPr>
          </w:p>
          <w:p w:rsidR="00484624" w:rsidRPr="008A66D1" w:rsidRDefault="00484624" w:rsidP="00484624">
            <w:pPr>
              <w:widowControl/>
              <w:suppressAutoHyphens w:val="0"/>
              <w:rPr>
                <w:rFonts w:ascii="Arial" w:eastAsia="Times New Roman" w:hAnsi="Arial" w:cs="Arial"/>
                <w:b/>
                <w:kern w:val="0"/>
                <w:lang w:eastAsia="de-DE" w:bidi="ar-SA"/>
              </w:rPr>
            </w:pPr>
            <w:r w:rsidRPr="008A66D1">
              <w:rPr>
                <w:rFonts w:ascii="Arial" w:eastAsia="Times New Roman" w:hAnsi="Arial" w:cs="Arial"/>
                <w:b/>
                <w:kern w:val="0"/>
                <w:lang w:eastAsia="de-DE" w:bidi="ar-SA"/>
              </w:rPr>
              <w:t>Deutsche Geschichte - Weimarer Republik</w:t>
            </w:r>
          </w:p>
          <w:p w:rsidR="00484624" w:rsidRPr="008A66D1" w:rsidRDefault="00484624" w:rsidP="00484624">
            <w:pPr>
              <w:widowControl/>
              <w:suppressAutoHyphens w:val="0"/>
              <w:rPr>
                <w:rFonts w:ascii="Arial" w:eastAsia="Times New Roman" w:hAnsi="Arial" w:cs="Arial"/>
                <w:kern w:val="0"/>
                <w:lang w:eastAsia="de-DE" w:bidi="ar-SA"/>
              </w:rPr>
            </w:pPr>
            <w:r w:rsidRPr="008A66D1">
              <w:rPr>
                <w:rFonts w:ascii="Arial" w:eastAsia="Times New Roman" w:hAnsi="Arial" w:cs="Arial"/>
                <w:kern w:val="0"/>
                <w:lang w:eastAsia="de-DE" w:bidi="ar-SA"/>
              </w:rPr>
              <w:t>Im Herbst 1918 ist das Deutsche Reich der Verlierer des Ersten Weltkriegs. Die Weimarer Republik entsteht - doch von Beginn an steht sie unter keinem guten Stern. Der Versailler Vertrag mit dem Kriegsschuldartikel 231 erweist sich als große Belastung. Links- und rechtsradikale Standpunkte erstarken. Wirtschaftskrisen, Inflation und Arbeitslosigkeit erschüttern das Vertrauen der Bevölkerung in die junge Demokratie.</w:t>
            </w:r>
          </w:p>
          <w:p w:rsidR="00484624" w:rsidRPr="008A66D1" w:rsidRDefault="00484624" w:rsidP="00484624">
            <w:pPr>
              <w:widowControl/>
              <w:suppressAutoHyphens w:val="0"/>
              <w:rPr>
                <w:rFonts w:ascii="Arial" w:eastAsia="Times New Roman" w:hAnsi="Arial" w:cs="Arial"/>
                <w:kern w:val="0"/>
                <w:lang w:eastAsia="de-DE" w:bidi="ar-SA"/>
              </w:rPr>
            </w:pPr>
          </w:p>
          <w:p w:rsidR="00484624" w:rsidRPr="008A66D1" w:rsidRDefault="00484624" w:rsidP="00484624">
            <w:pPr>
              <w:widowControl/>
              <w:suppressAutoHyphens w:val="0"/>
              <w:outlineLvl w:val="3"/>
              <w:rPr>
                <w:rFonts w:ascii="Arial" w:eastAsia="Times New Roman" w:hAnsi="Arial" w:cs="Arial"/>
                <w:b/>
                <w:bCs/>
                <w:kern w:val="0"/>
                <w:lang w:eastAsia="de-DE" w:bidi="ar-SA"/>
              </w:rPr>
            </w:pPr>
            <w:r w:rsidRPr="008A66D1">
              <w:rPr>
                <w:rFonts w:ascii="Arial" w:eastAsia="Times New Roman" w:hAnsi="Arial" w:cs="Arial"/>
                <w:b/>
                <w:bCs/>
                <w:kern w:val="0"/>
                <w:lang w:eastAsia="de-DE" w:bidi="ar-SA"/>
              </w:rPr>
              <w:t>Deutschland nach dem Ersten Weltkrieg</w:t>
            </w:r>
          </w:p>
          <w:p w:rsidR="00484624" w:rsidRPr="008A66D1" w:rsidRDefault="00484624" w:rsidP="00484624">
            <w:pPr>
              <w:widowControl/>
              <w:suppressAutoHyphens w:val="0"/>
              <w:rPr>
                <w:rFonts w:ascii="Arial" w:eastAsia="Times New Roman" w:hAnsi="Arial" w:cs="Arial"/>
                <w:kern w:val="0"/>
                <w:lang w:eastAsia="de-DE" w:bidi="ar-SA"/>
              </w:rPr>
            </w:pPr>
            <w:r w:rsidRPr="008A66D1">
              <w:rPr>
                <w:rFonts w:ascii="Arial" w:eastAsia="Times New Roman" w:hAnsi="Arial" w:cs="Arial"/>
                <w:kern w:val="0"/>
                <w:lang w:eastAsia="de-DE" w:bidi="ar-SA"/>
              </w:rPr>
              <w:t xml:space="preserve">Nach vier Jahren des technisierten Krieges, der hohe Opferzahlen nach sich gezogen hat, ist die Moral des Volkes am Boden; die Alliierten drängen die deutsche Frontlinie wieder zurück. Die Niederlage ist nicht mehr zu verhindern und damit ist die Kapitulation des Deutschen Reiches unausweichlich. </w:t>
            </w:r>
          </w:p>
          <w:p w:rsidR="00484624" w:rsidRPr="008A66D1" w:rsidRDefault="00484624" w:rsidP="00484624">
            <w:pPr>
              <w:widowControl/>
              <w:suppressAutoHyphens w:val="0"/>
              <w:rPr>
                <w:rFonts w:ascii="Arial" w:eastAsia="Times New Roman" w:hAnsi="Arial" w:cs="Arial"/>
                <w:kern w:val="0"/>
                <w:lang w:eastAsia="de-DE" w:bidi="ar-SA"/>
              </w:rPr>
            </w:pPr>
            <w:r w:rsidRPr="008A66D1">
              <w:rPr>
                <w:rFonts w:ascii="Arial" w:eastAsia="Times New Roman" w:hAnsi="Arial" w:cs="Arial"/>
                <w:kern w:val="0"/>
                <w:lang w:eastAsia="de-DE" w:bidi="ar-SA"/>
              </w:rPr>
              <w:t>Die Parlamentarier müssen nun die politische Verantwortung für einen Krieg übernehmen, den der Kaiser verursacht hatte. Doch trotz der Umstände wird nun die erste parlamentarische Demokratie im Deutschen Reich verankert. Träger der politischen Macht werden die Parteien wie Zentrum, SPD, KPD.</w:t>
            </w:r>
          </w:p>
          <w:p w:rsidR="00484624" w:rsidRPr="008A66D1" w:rsidRDefault="00484624" w:rsidP="00484624">
            <w:pPr>
              <w:widowControl/>
              <w:suppressAutoHyphens w:val="0"/>
              <w:rPr>
                <w:rFonts w:ascii="Arial" w:eastAsia="Times New Roman" w:hAnsi="Arial" w:cs="Arial"/>
                <w:kern w:val="0"/>
                <w:lang w:eastAsia="de-DE" w:bidi="ar-SA"/>
              </w:rPr>
            </w:pPr>
          </w:p>
          <w:p w:rsidR="00484624" w:rsidRPr="008A66D1" w:rsidRDefault="00484624" w:rsidP="00484624">
            <w:pPr>
              <w:widowControl/>
              <w:suppressAutoHyphens w:val="0"/>
              <w:outlineLvl w:val="3"/>
              <w:rPr>
                <w:rFonts w:ascii="Arial" w:eastAsia="Times New Roman" w:hAnsi="Arial" w:cs="Arial"/>
                <w:b/>
                <w:bCs/>
                <w:kern w:val="0"/>
                <w:lang w:eastAsia="de-DE" w:bidi="ar-SA"/>
              </w:rPr>
            </w:pPr>
            <w:r w:rsidRPr="008A66D1">
              <w:rPr>
                <w:rFonts w:ascii="Arial" w:eastAsia="Times New Roman" w:hAnsi="Arial" w:cs="Arial"/>
                <w:b/>
                <w:bCs/>
                <w:kern w:val="0"/>
                <w:lang w:eastAsia="de-DE" w:bidi="ar-SA"/>
              </w:rPr>
              <w:t>Novemberrevolution 1918</w:t>
            </w:r>
          </w:p>
          <w:p w:rsidR="00484624" w:rsidRPr="008A66D1" w:rsidRDefault="00484624" w:rsidP="00484624">
            <w:pPr>
              <w:widowControl/>
              <w:suppressAutoHyphens w:val="0"/>
              <w:rPr>
                <w:rFonts w:ascii="Arial" w:eastAsia="Times New Roman" w:hAnsi="Arial" w:cs="Arial"/>
                <w:kern w:val="0"/>
                <w:lang w:eastAsia="de-DE" w:bidi="ar-SA"/>
              </w:rPr>
            </w:pPr>
            <w:r w:rsidRPr="008A66D1">
              <w:rPr>
                <w:rFonts w:ascii="Arial" w:eastAsia="Times New Roman" w:hAnsi="Arial" w:cs="Arial"/>
                <w:kern w:val="0"/>
                <w:lang w:eastAsia="de-DE" w:bidi="ar-SA"/>
              </w:rPr>
              <w:t>Am 4. November 1918 meutern Matrosen in Wilhelmshaven und Kiel, da sie nochmals in eine Seeschlacht auslaufen sollen, obwohl sie wissen, dass sie diese Schlacht nicht gewinnen werden. Von Kiel weiten sich die Aufstände über das Land aus, denen sich weitere Matrosen, Soldaten und Arbeiter anschließen. Arbeiter- und Soldatenräte formieren sich; die Forderungen nach Abdankung des Kaisers und der Errichtung einer Republik werden formuliert. Als die Revolutionswelle Berlin erreicht, erklärt Prinz Max von Baden eigenmächtig die Abdankung des Kaisers und überträgt sein eigenes Amt des Kanzlers dem Sozialdemokraten Friedrich Ebert, der seit 1913 den Vorsitz der SPD, der stärksten Partei im Reichstag, führt.</w:t>
            </w:r>
          </w:p>
          <w:p w:rsidR="00484624" w:rsidRPr="008A66D1" w:rsidRDefault="00484624" w:rsidP="00484624">
            <w:pPr>
              <w:widowControl/>
              <w:suppressAutoHyphens w:val="0"/>
              <w:rPr>
                <w:rFonts w:ascii="Arial" w:eastAsia="Times New Roman" w:hAnsi="Arial" w:cs="Arial"/>
                <w:kern w:val="0"/>
                <w:lang w:eastAsia="de-DE" w:bidi="ar-SA"/>
              </w:rPr>
            </w:pPr>
            <w:r w:rsidRPr="008A66D1">
              <w:rPr>
                <w:rFonts w:ascii="Arial" w:eastAsia="Times New Roman" w:hAnsi="Arial" w:cs="Arial"/>
                <w:kern w:val="0"/>
                <w:lang w:eastAsia="de-DE" w:bidi="ar-SA"/>
              </w:rPr>
              <w:t xml:space="preserve">Der Plan ist nun, eine Nationalversammlung einzuberufen, die eine Reichsverfassung ausarbeiten und die künftige Staatsform des Deutschen Reiches bestimmen soll: eine parlamentarische Republik oder Monarchie. </w:t>
            </w:r>
          </w:p>
          <w:p w:rsidR="00484624" w:rsidRPr="008A66D1" w:rsidRDefault="00484624" w:rsidP="00484624">
            <w:pPr>
              <w:widowControl/>
              <w:suppressAutoHyphens w:val="0"/>
              <w:rPr>
                <w:rFonts w:ascii="Arial" w:eastAsia="Times New Roman" w:hAnsi="Arial" w:cs="Arial"/>
                <w:kern w:val="0"/>
                <w:lang w:eastAsia="de-DE" w:bidi="ar-SA"/>
              </w:rPr>
            </w:pPr>
          </w:p>
          <w:p w:rsidR="008A66D1" w:rsidRDefault="008A66D1" w:rsidP="00484624">
            <w:pPr>
              <w:widowControl/>
              <w:suppressAutoHyphens w:val="0"/>
              <w:jc w:val="both"/>
              <w:outlineLvl w:val="3"/>
              <w:rPr>
                <w:rFonts w:ascii="Arial" w:eastAsia="Times New Roman" w:hAnsi="Arial" w:cs="Arial"/>
                <w:b/>
                <w:bCs/>
                <w:kern w:val="0"/>
                <w:lang w:eastAsia="de-DE" w:bidi="ar-SA"/>
              </w:rPr>
            </w:pPr>
          </w:p>
          <w:p w:rsidR="008A66D1" w:rsidRDefault="008A66D1" w:rsidP="00484624">
            <w:pPr>
              <w:widowControl/>
              <w:suppressAutoHyphens w:val="0"/>
              <w:jc w:val="both"/>
              <w:outlineLvl w:val="3"/>
              <w:rPr>
                <w:rFonts w:ascii="Arial" w:eastAsia="Times New Roman" w:hAnsi="Arial" w:cs="Arial"/>
                <w:b/>
                <w:bCs/>
                <w:kern w:val="0"/>
                <w:lang w:eastAsia="de-DE" w:bidi="ar-SA"/>
              </w:rPr>
            </w:pPr>
          </w:p>
          <w:p w:rsidR="00484624" w:rsidRPr="008A66D1" w:rsidRDefault="00484624" w:rsidP="00484624">
            <w:pPr>
              <w:widowControl/>
              <w:suppressAutoHyphens w:val="0"/>
              <w:jc w:val="both"/>
              <w:outlineLvl w:val="3"/>
              <w:rPr>
                <w:rFonts w:ascii="Arial" w:eastAsia="Times New Roman" w:hAnsi="Arial" w:cs="Arial"/>
                <w:b/>
                <w:bCs/>
                <w:kern w:val="0"/>
                <w:lang w:eastAsia="de-DE" w:bidi="ar-SA"/>
              </w:rPr>
            </w:pPr>
            <w:r w:rsidRPr="008A66D1">
              <w:rPr>
                <w:rFonts w:ascii="Arial" w:eastAsia="Times New Roman" w:hAnsi="Arial" w:cs="Arial"/>
                <w:b/>
                <w:bCs/>
                <w:kern w:val="0"/>
                <w:lang w:eastAsia="de-DE" w:bidi="ar-SA"/>
              </w:rPr>
              <w:lastRenderedPageBreak/>
              <w:t>Die neue Republik</w:t>
            </w:r>
          </w:p>
          <w:p w:rsidR="00484624" w:rsidRPr="008A66D1" w:rsidRDefault="00484624" w:rsidP="00484624">
            <w:pPr>
              <w:widowControl/>
              <w:suppressAutoHyphens w:val="0"/>
              <w:jc w:val="both"/>
              <w:rPr>
                <w:rFonts w:ascii="Arial" w:eastAsia="Times New Roman" w:hAnsi="Arial" w:cs="Arial"/>
                <w:kern w:val="0"/>
                <w:lang w:eastAsia="de-DE" w:bidi="ar-SA"/>
              </w:rPr>
            </w:pPr>
            <w:r w:rsidRPr="008A66D1">
              <w:rPr>
                <w:rFonts w:ascii="Arial" w:eastAsia="Times New Roman" w:hAnsi="Arial" w:cs="Arial"/>
                <w:kern w:val="0"/>
                <w:lang w:eastAsia="de-DE" w:bidi="ar-SA"/>
              </w:rPr>
              <w:t xml:space="preserve">Am Mittag des 9. November 1918 spitzt sich die ohnehin aufgeladene Atmosphäre weiter zu, eine Menge von Revolutionären versammelt sich vor dem Reichstag. Ein Vorstandsmitglied der SPD, Philipp Scheidemann, kommt Karl Liebknecht zuvor und ruft die Republik aus. Dieser propagiert um 14.00 Uhr vom Balkon des Berliner Stadtschlosses die "freie sozialistische Republik Deutschlands". Der so genannte Spartakusbund um Karl Liebknecht und Rosa Luxemburg vertreten die Vorstellung einer Räterepublik. </w:t>
            </w:r>
          </w:p>
          <w:p w:rsidR="00484624" w:rsidRPr="008A66D1" w:rsidRDefault="00484624" w:rsidP="00484624">
            <w:pPr>
              <w:widowControl/>
              <w:suppressAutoHyphens w:val="0"/>
              <w:jc w:val="both"/>
              <w:rPr>
                <w:rFonts w:ascii="Arial" w:eastAsia="Times New Roman" w:hAnsi="Arial" w:cs="Arial"/>
                <w:kern w:val="0"/>
                <w:lang w:eastAsia="de-DE" w:bidi="ar-SA"/>
              </w:rPr>
            </w:pPr>
            <w:r w:rsidRPr="008A66D1">
              <w:rPr>
                <w:rFonts w:ascii="Arial" w:eastAsia="Times New Roman" w:hAnsi="Arial" w:cs="Arial"/>
                <w:kern w:val="0"/>
                <w:lang w:eastAsia="de-DE" w:bidi="ar-SA"/>
              </w:rPr>
              <w:t xml:space="preserve">Um 12.00 Uhr ruft Scheidemann vom Fenster des Reichstages die erste deutsche Republik aus. Friedrich Ebert, ein Parteigenosse Scheidemanns, ist entsetzt. Scheidemann habe kein Recht, die Republik eigenmächtig auszurufen, diese Entscheidung dürfe nur eine neue verfassungsgebende Versammlung treffen. Die neue Ordnung solle auf der Mitbestimmung der Bürger aufgebaut werden. </w:t>
            </w:r>
          </w:p>
          <w:p w:rsidR="00484624" w:rsidRPr="008A66D1" w:rsidRDefault="00484624" w:rsidP="00484624">
            <w:pPr>
              <w:widowControl/>
              <w:suppressAutoHyphens w:val="0"/>
              <w:jc w:val="both"/>
              <w:rPr>
                <w:rFonts w:ascii="Arial" w:eastAsia="Times New Roman" w:hAnsi="Arial" w:cs="Arial"/>
                <w:kern w:val="0"/>
                <w:lang w:eastAsia="de-DE" w:bidi="ar-SA"/>
              </w:rPr>
            </w:pPr>
            <w:r w:rsidRPr="008A66D1">
              <w:rPr>
                <w:rFonts w:ascii="Arial" w:eastAsia="Times New Roman" w:hAnsi="Arial" w:cs="Arial"/>
                <w:kern w:val="0"/>
                <w:lang w:eastAsia="de-DE" w:bidi="ar-SA"/>
              </w:rPr>
              <w:t xml:space="preserve">Friedrich Ebert (SPD) macht sich noch am gleichen Tag an die Bildung einer Regierung. Eine Aufgabe der Zeit ist es, auch die linksradikalen Kräfte um Liebknecht mit in die neue Ordnung einzubinden. Hierzu macht er große Zugeständnisse. Um jeden Preis soll die Bildung einer Räterepublik verhindert werden. </w:t>
            </w:r>
          </w:p>
          <w:p w:rsidR="00484624" w:rsidRPr="008A66D1" w:rsidRDefault="00484624" w:rsidP="00484624">
            <w:pPr>
              <w:widowControl/>
              <w:suppressAutoHyphens w:val="0"/>
              <w:jc w:val="both"/>
              <w:rPr>
                <w:rFonts w:ascii="Arial" w:eastAsia="Times New Roman" w:hAnsi="Arial" w:cs="Arial"/>
                <w:kern w:val="0"/>
                <w:lang w:eastAsia="de-DE" w:bidi="ar-SA"/>
              </w:rPr>
            </w:pPr>
            <w:r w:rsidRPr="008A66D1">
              <w:rPr>
                <w:rFonts w:ascii="Arial" w:eastAsia="Times New Roman" w:hAnsi="Arial" w:cs="Arial"/>
                <w:kern w:val="0"/>
                <w:lang w:eastAsia="de-DE" w:bidi="ar-SA"/>
              </w:rPr>
              <w:t>Doch wie soll es mit Deutschland weitergehen?</w:t>
            </w:r>
          </w:p>
          <w:p w:rsidR="00484624" w:rsidRPr="008A66D1" w:rsidRDefault="00484624" w:rsidP="00484624">
            <w:pPr>
              <w:widowControl/>
              <w:suppressAutoHyphens w:val="0"/>
              <w:jc w:val="both"/>
              <w:rPr>
                <w:rFonts w:ascii="Arial" w:eastAsia="Times New Roman" w:hAnsi="Arial" w:cs="Arial"/>
                <w:kern w:val="0"/>
                <w:lang w:eastAsia="de-DE" w:bidi="ar-SA"/>
              </w:rPr>
            </w:pPr>
            <w:r w:rsidRPr="008A66D1">
              <w:rPr>
                <w:rFonts w:ascii="Arial" w:eastAsia="Times New Roman" w:hAnsi="Arial" w:cs="Arial"/>
                <w:kern w:val="0"/>
                <w:lang w:eastAsia="de-DE" w:bidi="ar-SA"/>
              </w:rPr>
              <w:t>Ebert gelingt es, eine provisorische Übergangsregierung zu bilden, den sogenannten Rat der Volksbeauftragten. Der Rat bekommt die Aufgabe, die Fragen der Zeit zu entscheiden, er besteht aus drei Mitgliedern der SPD und drei Mitgliedern der USPD. Der Rat beschließt einstimmig die Wahlen zur Nationalversammlung am 19. Januar 1919.</w:t>
            </w:r>
          </w:p>
          <w:p w:rsidR="00484624" w:rsidRPr="008A66D1" w:rsidRDefault="00484624" w:rsidP="00484624">
            <w:pPr>
              <w:widowControl/>
              <w:suppressAutoHyphens w:val="0"/>
              <w:jc w:val="both"/>
              <w:rPr>
                <w:rFonts w:ascii="Arial" w:eastAsia="Times New Roman" w:hAnsi="Arial" w:cs="Arial"/>
                <w:kern w:val="0"/>
                <w:lang w:eastAsia="de-DE" w:bidi="ar-SA"/>
              </w:rPr>
            </w:pPr>
            <w:r w:rsidRPr="008A66D1">
              <w:rPr>
                <w:rFonts w:ascii="Arial" w:eastAsia="Times New Roman" w:hAnsi="Arial" w:cs="Arial"/>
                <w:kern w:val="0"/>
                <w:lang w:eastAsia="de-DE" w:bidi="ar-SA"/>
              </w:rPr>
              <w:t>Kaiser Wilhelm II. geht einen Tag nach der Revolution, am 10. November 1918 ins Exil. Die Monarchie in Deutschland ist beendet. Im Parlament kann sich die Mehrheit der gemäßigten Sozialisten gegen eine linksradikale Minderheit erfolgreich durchsetzen, die Weichen für die Bildung einer parlamentarischen Demokratie sind gestellt.</w:t>
            </w:r>
          </w:p>
        </w:tc>
      </w:tr>
    </w:tbl>
    <w:p w:rsidR="00484624" w:rsidRPr="008A66D1" w:rsidRDefault="00484624">
      <w:pPr>
        <w:rPr>
          <w:rFonts w:ascii="Arial" w:hAnsi="Arial" w:cs="Arial"/>
        </w:rPr>
      </w:pPr>
    </w:p>
    <w:p w:rsidR="002F0024" w:rsidRDefault="002F0024">
      <w:pPr>
        <w:widowControl/>
        <w:suppressAutoHyphens w:val="0"/>
        <w:spacing w:after="160" w:line="259" w:lineRule="auto"/>
        <w:rPr>
          <w:rFonts w:ascii="Arial" w:hAnsi="Arial" w:cs="Arial"/>
        </w:rPr>
      </w:pPr>
      <w:r>
        <w:rPr>
          <w:rFonts w:ascii="Arial" w:hAnsi="Arial" w:cs="Arial"/>
        </w:rPr>
        <w:br w:type="page"/>
      </w:r>
    </w:p>
    <w:p w:rsidR="00484624" w:rsidRPr="008A66D1" w:rsidRDefault="00484624" w:rsidP="00290DCD">
      <w:pPr>
        <w:pStyle w:val="berschrift1"/>
      </w:pPr>
      <w:bookmarkStart w:id="6" w:name="_Toc527367778"/>
      <w:r w:rsidRPr="008A66D1">
        <w:lastRenderedPageBreak/>
        <w:t>Hausaufgaben</w:t>
      </w:r>
      <w:bookmarkEnd w:id="6"/>
    </w:p>
    <w:p w:rsidR="008A66D1" w:rsidRDefault="008A66D1" w:rsidP="00484624">
      <w:pPr>
        <w:rPr>
          <w:rFonts w:ascii="Arial" w:hAnsi="Arial" w:cs="Arial"/>
        </w:rPr>
      </w:pPr>
    </w:p>
    <w:p w:rsidR="008A66D1" w:rsidRDefault="008A66D1" w:rsidP="00484624">
      <w:pPr>
        <w:rPr>
          <w:rFonts w:ascii="Arial" w:hAnsi="Arial" w:cs="Arial"/>
        </w:rPr>
      </w:pPr>
      <w:r w:rsidRPr="008A66D1">
        <w:rPr>
          <w:rFonts w:ascii="Arial" w:hAnsi="Arial" w:cs="Arial"/>
          <w:b/>
        </w:rPr>
        <w:t>Exemplarisch eingeführt</w:t>
      </w:r>
      <w:r>
        <w:rPr>
          <w:rFonts w:ascii="Arial" w:hAnsi="Arial" w:cs="Arial"/>
        </w:rPr>
        <w:t xml:space="preserve">: Geschichte, Klasse </w:t>
      </w:r>
    </w:p>
    <w:p w:rsidR="008A66D1" w:rsidRDefault="008A66D1" w:rsidP="00484624">
      <w:pPr>
        <w:rPr>
          <w:rFonts w:ascii="Arial" w:hAnsi="Arial" w:cs="Arial"/>
        </w:rPr>
      </w:pPr>
    </w:p>
    <w:p w:rsidR="00484624" w:rsidRDefault="00484624" w:rsidP="00FF70F7">
      <w:pPr>
        <w:jc w:val="both"/>
        <w:rPr>
          <w:rFonts w:ascii="Arial" w:hAnsi="Arial" w:cs="Arial"/>
        </w:rPr>
      </w:pPr>
      <w:r w:rsidRPr="008A66D1">
        <w:rPr>
          <w:rFonts w:ascii="Arial" w:hAnsi="Arial" w:cs="Arial"/>
        </w:rPr>
        <w:t xml:space="preserve">Hausaufgaben vertiefen das im Unterricht erlernte und dienen der Anwendung der gelernten Inhalte. Außerdem können sie den nächsten Unterricht vorbereiten. Folgende Punkte sind hierbei hilfreich und </w:t>
      </w:r>
      <w:r w:rsidR="008A66D1" w:rsidRPr="00BD5E75">
        <w:rPr>
          <w:rFonts w:ascii="Arial" w:hAnsi="Arial" w:cs="Arial"/>
        </w:rPr>
        <w:t>wichtig</w:t>
      </w:r>
      <w:r w:rsidRPr="008A66D1">
        <w:rPr>
          <w:rFonts w:ascii="Arial" w:hAnsi="Arial" w:cs="Arial"/>
        </w:rPr>
        <w:t>:</w:t>
      </w:r>
    </w:p>
    <w:p w:rsidR="008A66D1" w:rsidRPr="008A66D1" w:rsidRDefault="003137CC" w:rsidP="00484624">
      <w:pPr>
        <w:rPr>
          <w:rFonts w:ascii="Arial" w:hAnsi="Arial" w:cs="Arial"/>
        </w:rPr>
      </w:pPr>
      <w:r>
        <w:rPr>
          <w:rFonts w:ascii="Arial" w:hAnsi="Arial" w:cs="Arial"/>
        </w:rPr>
        <w:br/>
      </w:r>
    </w:p>
    <w:p w:rsidR="00484624" w:rsidRPr="008A66D1" w:rsidRDefault="00BD5E75" w:rsidP="00484624">
      <w:pPr>
        <w:pStyle w:val="Listenabsatz"/>
        <w:numPr>
          <w:ilvl w:val="0"/>
          <w:numId w:val="3"/>
        </w:numPr>
        <w:rPr>
          <w:rFonts w:ascii="Arial" w:hAnsi="Arial" w:cs="Arial"/>
          <w:b/>
          <w:sz w:val="24"/>
          <w:szCs w:val="24"/>
        </w:rPr>
      </w:pPr>
      <w:r>
        <w:rPr>
          <w:rFonts w:ascii="Arial" w:hAnsi="Arial" w:cs="Arial"/>
          <w:b/>
          <w:sz w:val="24"/>
          <w:szCs w:val="24"/>
        </w:rPr>
        <w:t xml:space="preserve">ORT: ruhig und </w:t>
      </w:r>
      <w:r w:rsidR="00484624" w:rsidRPr="008A66D1">
        <w:rPr>
          <w:rFonts w:ascii="Arial" w:hAnsi="Arial" w:cs="Arial"/>
          <w:b/>
          <w:sz w:val="24"/>
          <w:szCs w:val="24"/>
        </w:rPr>
        <w:t xml:space="preserve">hell </w:t>
      </w:r>
    </w:p>
    <w:p w:rsidR="00484624" w:rsidRPr="008A66D1" w:rsidRDefault="00484624" w:rsidP="00FF70F7">
      <w:pPr>
        <w:pStyle w:val="Listenabsatz"/>
        <w:numPr>
          <w:ilvl w:val="1"/>
          <w:numId w:val="3"/>
        </w:numPr>
        <w:jc w:val="both"/>
        <w:rPr>
          <w:rFonts w:ascii="Arial" w:hAnsi="Arial" w:cs="Arial"/>
          <w:sz w:val="24"/>
          <w:szCs w:val="24"/>
        </w:rPr>
      </w:pPr>
      <w:r w:rsidRPr="008A66D1">
        <w:rPr>
          <w:rFonts w:ascii="Arial" w:hAnsi="Arial" w:cs="Arial"/>
          <w:sz w:val="24"/>
          <w:szCs w:val="24"/>
        </w:rPr>
        <w:t>Hausaufgaben sollten nicht im Bus oder sonst wie zwischen Tür und Angel verfasst werden. Hilfreich ist ein ruhiger Ort (Schreibtisch), an dem man alles, was man dazu braucht, in Greifweite hat (z.B. PC, Stiftesammler, Bücherregal, Stehordner, Stundenplan, Pinnwand…). Das Licht sollte von vorne kommen, damit keine Schatten auf dem Papier sind. Fernseher, Essen, PC-S</w:t>
      </w:r>
      <w:r w:rsidR="00BD5E75">
        <w:rPr>
          <w:rFonts w:ascii="Arial" w:hAnsi="Arial" w:cs="Arial"/>
          <w:sz w:val="24"/>
          <w:szCs w:val="24"/>
        </w:rPr>
        <w:t>piele etc. sind eher hinderlich</w:t>
      </w:r>
      <w:r w:rsidRPr="00BD5E75">
        <w:rPr>
          <w:rFonts w:ascii="Arial" w:hAnsi="Arial" w:cs="Arial"/>
          <w:sz w:val="24"/>
          <w:szCs w:val="24"/>
        </w:rPr>
        <w:t>.</w:t>
      </w:r>
      <w:r w:rsidR="008A66D1" w:rsidRPr="008A66D1">
        <w:rPr>
          <w:rFonts w:ascii="Arial" w:hAnsi="Arial" w:cs="Arial"/>
          <w:strike/>
          <w:color w:val="FF0000"/>
          <w:sz w:val="24"/>
          <w:szCs w:val="24"/>
        </w:rPr>
        <w:br/>
      </w:r>
      <w:r w:rsidR="003137CC">
        <w:rPr>
          <w:rFonts w:ascii="Arial" w:hAnsi="Arial" w:cs="Arial"/>
          <w:sz w:val="24"/>
          <w:szCs w:val="24"/>
        </w:rPr>
        <w:br/>
      </w:r>
    </w:p>
    <w:p w:rsidR="00484624" w:rsidRPr="008A66D1" w:rsidRDefault="00484624" w:rsidP="00484624">
      <w:pPr>
        <w:pStyle w:val="Listenabsatz"/>
        <w:numPr>
          <w:ilvl w:val="0"/>
          <w:numId w:val="3"/>
        </w:numPr>
        <w:rPr>
          <w:rFonts w:ascii="Arial" w:hAnsi="Arial" w:cs="Arial"/>
          <w:b/>
          <w:sz w:val="24"/>
          <w:szCs w:val="24"/>
        </w:rPr>
      </w:pPr>
      <w:r w:rsidRPr="008A66D1">
        <w:rPr>
          <w:rFonts w:ascii="Arial" w:hAnsi="Arial" w:cs="Arial"/>
          <w:b/>
          <w:sz w:val="24"/>
          <w:szCs w:val="24"/>
        </w:rPr>
        <w:t>ZEIT: ohne Hetze, nicht zu spät, sinnvolle Einteilung</w:t>
      </w:r>
    </w:p>
    <w:p w:rsidR="00484624" w:rsidRPr="008A66D1" w:rsidRDefault="00484624" w:rsidP="003137CC">
      <w:pPr>
        <w:pStyle w:val="Listenabsatz"/>
        <w:numPr>
          <w:ilvl w:val="1"/>
          <w:numId w:val="3"/>
        </w:numPr>
        <w:jc w:val="both"/>
        <w:rPr>
          <w:rFonts w:ascii="Arial" w:hAnsi="Arial" w:cs="Arial"/>
          <w:sz w:val="24"/>
          <w:szCs w:val="24"/>
        </w:rPr>
      </w:pPr>
      <w:r w:rsidRPr="008A66D1">
        <w:rPr>
          <w:rFonts w:ascii="Arial" w:hAnsi="Arial" w:cs="Arial"/>
          <w:sz w:val="24"/>
          <w:szCs w:val="24"/>
        </w:rPr>
        <w:t>Unmittelbar nach der Schule sollte man sich erst mal ausruhen oder etwas essen – und direkt nach dem Essen können sich viele auch nicht gut konzentrieren. Also bleiben Nachmittag/ Abend als gute Zeitfenster, wobei man natürlich spät abends Gefahr läuf</w:t>
      </w:r>
      <w:r w:rsidR="003137CC">
        <w:rPr>
          <w:rFonts w:ascii="Arial" w:hAnsi="Arial" w:cs="Arial"/>
          <w:sz w:val="24"/>
          <w:szCs w:val="24"/>
        </w:rPr>
        <w:t xml:space="preserve">t, seine Schlafzeit ungesund zu </w:t>
      </w:r>
      <w:r w:rsidRPr="008A66D1">
        <w:rPr>
          <w:rFonts w:ascii="Arial" w:hAnsi="Arial" w:cs="Arial"/>
          <w:sz w:val="24"/>
          <w:szCs w:val="24"/>
        </w:rPr>
        <w:t>verkürzen.</w:t>
      </w:r>
      <w:r w:rsidR="003137CC">
        <w:rPr>
          <w:rFonts w:ascii="Arial" w:hAnsi="Arial" w:cs="Arial"/>
          <w:sz w:val="24"/>
          <w:szCs w:val="24"/>
        </w:rPr>
        <w:t xml:space="preserve">  </w:t>
      </w:r>
      <w:r w:rsidR="003137CC">
        <w:rPr>
          <w:rFonts w:ascii="Arial" w:hAnsi="Arial" w:cs="Arial"/>
          <w:sz w:val="24"/>
          <w:szCs w:val="24"/>
        </w:rPr>
        <w:br/>
      </w:r>
    </w:p>
    <w:p w:rsidR="00484624" w:rsidRPr="008A66D1" w:rsidRDefault="00484624" w:rsidP="00FF70F7">
      <w:pPr>
        <w:pStyle w:val="Listenabsatz"/>
        <w:numPr>
          <w:ilvl w:val="1"/>
          <w:numId w:val="3"/>
        </w:numPr>
        <w:jc w:val="both"/>
        <w:rPr>
          <w:rFonts w:ascii="Arial" w:hAnsi="Arial" w:cs="Arial"/>
          <w:sz w:val="24"/>
          <w:szCs w:val="24"/>
        </w:rPr>
      </w:pPr>
      <w:r w:rsidRPr="008A66D1">
        <w:rPr>
          <w:rFonts w:ascii="Arial" w:hAnsi="Arial" w:cs="Arial"/>
          <w:sz w:val="24"/>
          <w:szCs w:val="24"/>
        </w:rPr>
        <w:t>Viele Schüler machen Hausaufgaben dann, wenn sie sie dringend brauchen – also am Vorabend des entsprechenden Unterrichts. Das ist aber nicht unbedingt klug, da sich die Arbeit zu einem unnötigen Berg ansammeln kann. Idealerweise ergänzt man daher seinen Stundenplan im Schulplaner um einen Hausaufgabenplan. Hierbei überlegt man, an welchem Nachmittag man welche Hausaufgaben machen sollte, um die Arbeit über die Woche gleichmäßig zu verteilen. Es lohnt sich, diesen einmal aufgestellten Plan dann eine Weile einzuhalten. Vorteil: Man weiß immer, ohne Nachdenken, was man wann zu tun hat und danach weiß man auch ganz sicher, dass man „im Soll“ ist, d.h. beruhigt etwas anderes machen kann, was nichts mit Schule zu tun hat.</w:t>
      </w:r>
      <w:r w:rsidR="008A66D1">
        <w:rPr>
          <w:rFonts w:ascii="Arial" w:hAnsi="Arial" w:cs="Arial"/>
          <w:sz w:val="24"/>
          <w:szCs w:val="24"/>
        </w:rPr>
        <w:br/>
      </w:r>
    </w:p>
    <w:p w:rsidR="003137CC" w:rsidRDefault="003137CC">
      <w:pPr>
        <w:widowControl/>
        <w:suppressAutoHyphens w:val="0"/>
        <w:spacing w:after="160" w:line="259" w:lineRule="auto"/>
        <w:rPr>
          <w:rFonts w:ascii="Arial" w:hAnsi="Arial" w:cs="Arial"/>
          <w:b/>
        </w:rPr>
      </w:pPr>
      <w:r>
        <w:rPr>
          <w:rFonts w:ascii="Arial" w:hAnsi="Arial" w:cs="Arial"/>
          <w:b/>
        </w:rPr>
        <w:br w:type="page"/>
      </w:r>
    </w:p>
    <w:p w:rsidR="00484624" w:rsidRPr="00FF70F7" w:rsidRDefault="008A66D1" w:rsidP="00FF70F7">
      <w:pPr>
        <w:rPr>
          <w:rFonts w:ascii="Arial" w:hAnsi="Arial" w:cs="Arial"/>
        </w:rPr>
      </w:pPr>
      <w:r w:rsidRPr="00FF70F7">
        <w:rPr>
          <w:rFonts w:ascii="Arial" w:hAnsi="Arial" w:cs="Arial"/>
          <w:b/>
        </w:rPr>
        <w:lastRenderedPageBreak/>
        <w:t>Aufgabe</w:t>
      </w:r>
      <w:r w:rsidR="00484624" w:rsidRPr="00FF70F7">
        <w:rPr>
          <w:rFonts w:ascii="Arial" w:hAnsi="Arial" w:cs="Arial"/>
        </w:rPr>
        <w:t>: Einen Hausaufgabenplan erstellen (-&gt; Einzelarbeit, ca. 25 Min.)</w:t>
      </w:r>
    </w:p>
    <w:p w:rsidR="00484624" w:rsidRPr="008A66D1" w:rsidRDefault="00484624" w:rsidP="00FF70F7">
      <w:pPr>
        <w:pStyle w:val="Listenabsatz"/>
        <w:numPr>
          <w:ilvl w:val="1"/>
          <w:numId w:val="3"/>
        </w:numPr>
        <w:jc w:val="both"/>
        <w:rPr>
          <w:rFonts w:ascii="Arial" w:hAnsi="Arial" w:cs="Arial"/>
          <w:sz w:val="24"/>
          <w:szCs w:val="24"/>
        </w:rPr>
      </w:pPr>
      <w:r w:rsidRPr="008A66D1">
        <w:rPr>
          <w:rFonts w:ascii="Arial" w:hAnsi="Arial" w:cs="Arial"/>
          <w:sz w:val="24"/>
          <w:szCs w:val="24"/>
        </w:rPr>
        <w:t>Nimm deinen Stundenplan und einen Bleistift zur Hand. Überlege, welche Tage du am liebsten ganz frei von Hausaufgaben hättest (z.B. Sonntag oder einen Tag, an dem noch Vereins</w:t>
      </w:r>
      <w:r w:rsidR="008A66D1">
        <w:rPr>
          <w:rFonts w:ascii="Arial" w:hAnsi="Arial" w:cs="Arial"/>
          <w:sz w:val="24"/>
          <w:szCs w:val="24"/>
        </w:rPr>
        <w:t>s</w:t>
      </w:r>
      <w:r w:rsidRPr="008A66D1">
        <w:rPr>
          <w:rFonts w:ascii="Arial" w:hAnsi="Arial" w:cs="Arial"/>
          <w:sz w:val="24"/>
          <w:szCs w:val="24"/>
        </w:rPr>
        <w:t>port und Nachhilfe ist etc.) und streiche bei diesem entsprechenden Nachmittag die Hausaufgabenspalte durch.</w:t>
      </w:r>
    </w:p>
    <w:p w:rsidR="00484624" w:rsidRPr="008A66D1" w:rsidRDefault="00484624" w:rsidP="00FF70F7">
      <w:pPr>
        <w:pStyle w:val="Listenabsatz"/>
        <w:numPr>
          <w:ilvl w:val="1"/>
          <w:numId w:val="3"/>
        </w:numPr>
        <w:jc w:val="both"/>
        <w:rPr>
          <w:rFonts w:ascii="Arial" w:hAnsi="Arial" w:cs="Arial"/>
          <w:sz w:val="24"/>
          <w:szCs w:val="24"/>
        </w:rPr>
      </w:pPr>
      <w:r w:rsidRPr="008A66D1">
        <w:rPr>
          <w:rFonts w:ascii="Arial" w:hAnsi="Arial" w:cs="Arial"/>
          <w:sz w:val="24"/>
          <w:szCs w:val="24"/>
        </w:rPr>
        <w:t>Beginne am Montag: Wann musst du für die Montagsfächer die Hausaufgaben machen? Wenn du montags in der ersten Std. Deutsch hast, und davor donnerstags, dann kommen Do, Fr, Sa, So infrage. Entscheide dich für einen möglichen Tag und schreibe das Fachkürzel in den Nachmittagsbereich. Du kannst später noch umverteilen! Jetzt schau auf deine nächste Stunde montags: sagen wir, es ist Englisch. Letzte Englischstunde vor Montag ist, sagen wir, Mittwoch. Also bleiben Mi, Do, Fr, Sa, So für die Englischhausaufgaben. Trage sie ein! Nach Montag kommt dann der Dienstag…</w:t>
      </w:r>
    </w:p>
    <w:p w:rsidR="00484624" w:rsidRPr="008A66D1" w:rsidRDefault="00484624" w:rsidP="00FF70F7">
      <w:pPr>
        <w:pStyle w:val="Listenabsatz"/>
        <w:numPr>
          <w:ilvl w:val="1"/>
          <w:numId w:val="3"/>
        </w:numPr>
        <w:jc w:val="both"/>
        <w:rPr>
          <w:rFonts w:ascii="Arial" w:hAnsi="Arial" w:cs="Arial"/>
          <w:sz w:val="24"/>
          <w:szCs w:val="24"/>
        </w:rPr>
      </w:pPr>
      <w:r w:rsidRPr="008A66D1">
        <w:rPr>
          <w:rFonts w:ascii="Arial" w:hAnsi="Arial" w:cs="Arial"/>
          <w:sz w:val="24"/>
          <w:szCs w:val="24"/>
        </w:rPr>
        <w:t>Fahre so fort. Bedenke, dass man an einem Tag maximal für 3-4 Fächer Hausaufgaben machen sollte- mehr ist unrealistisch!</w:t>
      </w:r>
    </w:p>
    <w:p w:rsidR="00484624" w:rsidRPr="008A66D1" w:rsidRDefault="00484624" w:rsidP="00FF70F7">
      <w:pPr>
        <w:pStyle w:val="Listenabsatz"/>
        <w:numPr>
          <w:ilvl w:val="1"/>
          <w:numId w:val="3"/>
        </w:numPr>
        <w:jc w:val="both"/>
        <w:rPr>
          <w:rFonts w:ascii="Arial" w:hAnsi="Arial" w:cs="Arial"/>
          <w:sz w:val="24"/>
          <w:szCs w:val="24"/>
        </w:rPr>
      </w:pPr>
      <w:r w:rsidRPr="008A66D1">
        <w:rPr>
          <w:rFonts w:ascii="Arial" w:hAnsi="Arial" w:cs="Arial"/>
          <w:sz w:val="24"/>
          <w:szCs w:val="24"/>
        </w:rPr>
        <w:t>Schreibe am Ende den Plan ins Reine und probe dieses Verfahren, indem du es für zwei Wochen umsetzt. Entscheide dann, ob es für dich hilfreich ist! Viel Erfolg!</w:t>
      </w:r>
    </w:p>
    <w:p w:rsidR="00FF70F7" w:rsidRDefault="00FF70F7">
      <w:pPr>
        <w:widowControl/>
        <w:suppressAutoHyphens w:val="0"/>
        <w:spacing w:after="160" w:line="259" w:lineRule="auto"/>
        <w:rPr>
          <w:rFonts w:ascii="Arial" w:hAnsi="Arial" w:cs="Arial"/>
          <w:b/>
        </w:rPr>
      </w:pPr>
      <w:r>
        <w:rPr>
          <w:rFonts w:ascii="Arial" w:hAnsi="Arial" w:cs="Arial"/>
          <w:b/>
        </w:rPr>
        <w:br w:type="page"/>
      </w:r>
    </w:p>
    <w:p w:rsidR="00484624" w:rsidRPr="008A66D1" w:rsidRDefault="00484624" w:rsidP="00484624">
      <w:pPr>
        <w:rPr>
          <w:rFonts w:ascii="Arial" w:hAnsi="Arial" w:cs="Arial"/>
          <w:b/>
        </w:rPr>
      </w:pPr>
      <w:r w:rsidRPr="008A66D1">
        <w:rPr>
          <w:rFonts w:ascii="Arial" w:hAnsi="Arial" w:cs="Arial"/>
          <w:b/>
        </w:rPr>
        <w:lastRenderedPageBreak/>
        <w:t>Beispielplan:</w:t>
      </w:r>
    </w:p>
    <w:p w:rsidR="00484624" w:rsidRDefault="00484624" w:rsidP="00FF70F7">
      <w:pPr>
        <w:jc w:val="both"/>
        <w:rPr>
          <w:rFonts w:ascii="Arial" w:hAnsi="Arial" w:cs="Arial"/>
        </w:rPr>
      </w:pPr>
      <w:r w:rsidRPr="008A66D1">
        <w:rPr>
          <w:rFonts w:ascii="Arial" w:hAnsi="Arial" w:cs="Arial"/>
        </w:rPr>
        <w:t>Hier hat sich ein Achtklässler entschieden, das Wochenende komplett freizuhalten (natürlich außer, wenn er auf eine Klassenarbeit oder einen Test lernt). Dafür ist der Rest der Woche sehr voll – aber immerhin gleichmäßig verteilt.</w:t>
      </w:r>
    </w:p>
    <w:p w:rsidR="008A66D1" w:rsidRPr="008A66D1" w:rsidRDefault="008A66D1" w:rsidP="00484624">
      <w:pPr>
        <w:rPr>
          <w:rFonts w:ascii="Arial" w:hAnsi="Arial" w:cs="Arial"/>
        </w:rPr>
      </w:pPr>
    </w:p>
    <w:tbl>
      <w:tblPr>
        <w:tblStyle w:val="Tabellenraster"/>
        <w:tblW w:w="0" w:type="auto"/>
        <w:tblLook w:val="04A0" w:firstRow="1" w:lastRow="0" w:firstColumn="1" w:lastColumn="0" w:noHBand="0" w:noVBand="1"/>
      </w:tblPr>
      <w:tblGrid>
        <w:gridCol w:w="1870"/>
        <w:gridCol w:w="1072"/>
        <w:gridCol w:w="1048"/>
        <w:gridCol w:w="1217"/>
        <w:gridCol w:w="1013"/>
        <w:gridCol w:w="1079"/>
        <w:gridCol w:w="993"/>
        <w:gridCol w:w="996"/>
      </w:tblGrid>
      <w:tr w:rsidR="00484624" w:rsidRPr="00FF70F7" w:rsidTr="00972681">
        <w:tc>
          <w:tcPr>
            <w:tcW w:w="1151" w:type="dxa"/>
          </w:tcPr>
          <w:p w:rsidR="00484624" w:rsidRPr="00FF70F7" w:rsidRDefault="00484624" w:rsidP="00972681">
            <w:pPr>
              <w:rPr>
                <w:rFonts w:ascii="Arial" w:hAnsi="Arial" w:cs="Arial"/>
                <w:b/>
              </w:rPr>
            </w:pPr>
            <w:r w:rsidRPr="00FF70F7">
              <w:rPr>
                <w:rFonts w:ascii="Arial" w:hAnsi="Arial" w:cs="Arial"/>
                <w:b/>
              </w:rPr>
              <w:t>Std.</w:t>
            </w:r>
          </w:p>
        </w:tc>
        <w:tc>
          <w:tcPr>
            <w:tcW w:w="1151" w:type="dxa"/>
          </w:tcPr>
          <w:p w:rsidR="00484624" w:rsidRPr="00FF70F7" w:rsidRDefault="00484624" w:rsidP="00972681">
            <w:pPr>
              <w:rPr>
                <w:rFonts w:ascii="Arial" w:hAnsi="Arial" w:cs="Arial"/>
                <w:b/>
              </w:rPr>
            </w:pPr>
            <w:r w:rsidRPr="00FF70F7">
              <w:rPr>
                <w:rFonts w:ascii="Arial" w:hAnsi="Arial" w:cs="Arial"/>
                <w:b/>
              </w:rPr>
              <w:t>Mo</w:t>
            </w:r>
          </w:p>
        </w:tc>
        <w:tc>
          <w:tcPr>
            <w:tcW w:w="1151" w:type="dxa"/>
          </w:tcPr>
          <w:p w:rsidR="00484624" w:rsidRPr="00FF70F7" w:rsidRDefault="00484624" w:rsidP="00972681">
            <w:pPr>
              <w:rPr>
                <w:rFonts w:ascii="Arial" w:hAnsi="Arial" w:cs="Arial"/>
                <w:b/>
              </w:rPr>
            </w:pPr>
            <w:r w:rsidRPr="00FF70F7">
              <w:rPr>
                <w:rFonts w:ascii="Arial" w:hAnsi="Arial" w:cs="Arial"/>
                <w:b/>
              </w:rPr>
              <w:t>Di</w:t>
            </w:r>
          </w:p>
        </w:tc>
        <w:tc>
          <w:tcPr>
            <w:tcW w:w="1151" w:type="dxa"/>
          </w:tcPr>
          <w:p w:rsidR="00484624" w:rsidRPr="00FF70F7" w:rsidRDefault="00484624" w:rsidP="00972681">
            <w:pPr>
              <w:rPr>
                <w:rFonts w:ascii="Arial" w:hAnsi="Arial" w:cs="Arial"/>
                <w:b/>
              </w:rPr>
            </w:pPr>
            <w:r w:rsidRPr="00FF70F7">
              <w:rPr>
                <w:rFonts w:ascii="Arial" w:hAnsi="Arial" w:cs="Arial"/>
                <w:b/>
              </w:rPr>
              <w:t>Mi</w:t>
            </w:r>
          </w:p>
        </w:tc>
        <w:tc>
          <w:tcPr>
            <w:tcW w:w="1152" w:type="dxa"/>
          </w:tcPr>
          <w:p w:rsidR="00484624" w:rsidRPr="00FF70F7" w:rsidRDefault="00484624" w:rsidP="00972681">
            <w:pPr>
              <w:rPr>
                <w:rFonts w:ascii="Arial" w:hAnsi="Arial" w:cs="Arial"/>
                <w:b/>
              </w:rPr>
            </w:pPr>
            <w:r w:rsidRPr="00FF70F7">
              <w:rPr>
                <w:rFonts w:ascii="Arial" w:hAnsi="Arial" w:cs="Arial"/>
                <w:b/>
              </w:rPr>
              <w:t>Do</w:t>
            </w:r>
          </w:p>
        </w:tc>
        <w:tc>
          <w:tcPr>
            <w:tcW w:w="1152" w:type="dxa"/>
          </w:tcPr>
          <w:p w:rsidR="00484624" w:rsidRPr="00FF70F7" w:rsidRDefault="00484624" w:rsidP="00972681">
            <w:pPr>
              <w:rPr>
                <w:rFonts w:ascii="Arial" w:hAnsi="Arial" w:cs="Arial"/>
                <w:b/>
              </w:rPr>
            </w:pPr>
            <w:r w:rsidRPr="00FF70F7">
              <w:rPr>
                <w:rFonts w:ascii="Arial" w:hAnsi="Arial" w:cs="Arial"/>
                <w:b/>
              </w:rPr>
              <w:t>Fr</w:t>
            </w:r>
          </w:p>
        </w:tc>
        <w:tc>
          <w:tcPr>
            <w:tcW w:w="1152" w:type="dxa"/>
          </w:tcPr>
          <w:p w:rsidR="00484624" w:rsidRPr="00FF70F7" w:rsidRDefault="00484624" w:rsidP="00972681">
            <w:pPr>
              <w:rPr>
                <w:rFonts w:ascii="Arial" w:hAnsi="Arial" w:cs="Arial"/>
                <w:b/>
              </w:rPr>
            </w:pPr>
            <w:r w:rsidRPr="00FF70F7">
              <w:rPr>
                <w:rFonts w:ascii="Arial" w:hAnsi="Arial" w:cs="Arial"/>
                <w:b/>
              </w:rPr>
              <w:t>Sa</w:t>
            </w:r>
          </w:p>
        </w:tc>
        <w:tc>
          <w:tcPr>
            <w:tcW w:w="1152" w:type="dxa"/>
          </w:tcPr>
          <w:p w:rsidR="00484624" w:rsidRPr="00FF70F7" w:rsidRDefault="00484624" w:rsidP="00972681">
            <w:pPr>
              <w:rPr>
                <w:rFonts w:ascii="Arial" w:hAnsi="Arial" w:cs="Arial"/>
                <w:b/>
              </w:rPr>
            </w:pPr>
            <w:r w:rsidRPr="00FF70F7">
              <w:rPr>
                <w:rFonts w:ascii="Arial" w:hAnsi="Arial" w:cs="Arial"/>
                <w:b/>
              </w:rPr>
              <w:t>So</w:t>
            </w:r>
          </w:p>
        </w:tc>
      </w:tr>
      <w:tr w:rsidR="00484624" w:rsidRPr="008A66D1" w:rsidTr="00972681">
        <w:tc>
          <w:tcPr>
            <w:tcW w:w="1151" w:type="dxa"/>
          </w:tcPr>
          <w:p w:rsidR="00484624" w:rsidRPr="00FF70F7" w:rsidRDefault="00484624" w:rsidP="00972681">
            <w:pPr>
              <w:rPr>
                <w:rFonts w:ascii="Arial" w:hAnsi="Arial" w:cs="Arial"/>
                <w:b/>
              </w:rPr>
            </w:pPr>
            <w:r w:rsidRPr="00FF70F7">
              <w:rPr>
                <w:rFonts w:ascii="Arial" w:hAnsi="Arial" w:cs="Arial"/>
                <w:b/>
              </w:rPr>
              <w:t>1</w:t>
            </w:r>
          </w:p>
        </w:tc>
        <w:tc>
          <w:tcPr>
            <w:tcW w:w="1151" w:type="dxa"/>
          </w:tcPr>
          <w:p w:rsidR="00484624" w:rsidRPr="008A66D1" w:rsidRDefault="00484624" w:rsidP="00972681">
            <w:pPr>
              <w:rPr>
                <w:rFonts w:ascii="Arial" w:hAnsi="Arial" w:cs="Arial"/>
              </w:rPr>
            </w:pPr>
            <w:r w:rsidRPr="008A66D1">
              <w:rPr>
                <w:rFonts w:ascii="Arial" w:hAnsi="Arial" w:cs="Arial"/>
              </w:rPr>
              <w:t>D</w:t>
            </w:r>
          </w:p>
        </w:tc>
        <w:tc>
          <w:tcPr>
            <w:tcW w:w="1151" w:type="dxa"/>
          </w:tcPr>
          <w:p w:rsidR="00484624" w:rsidRPr="008A66D1" w:rsidRDefault="00484624" w:rsidP="00972681">
            <w:pPr>
              <w:rPr>
                <w:rFonts w:ascii="Arial" w:hAnsi="Arial" w:cs="Arial"/>
              </w:rPr>
            </w:pPr>
            <w:r w:rsidRPr="008A66D1">
              <w:rPr>
                <w:rFonts w:ascii="Arial" w:hAnsi="Arial" w:cs="Arial"/>
              </w:rPr>
              <w:t>D</w:t>
            </w:r>
          </w:p>
        </w:tc>
        <w:tc>
          <w:tcPr>
            <w:tcW w:w="1151" w:type="dxa"/>
          </w:tcPr>
          <w:p w:rsidR="00484624" w:rsidRPr="008A66D1" w:rsidRDefault="00484624" w:rsidP="00972681">
            <w:pPr>
              <w:rPr>
                <w:rFonts w:ascii="Arial" w:hAnsi="Arial" w:cs="Arial"/>
              </w:rPr>
            </w:pPr>
            <w:r w:rsidRPr="008A66D1">
              <w:rPr>
                <w:rFonts w:ascii="Arial" w:hAnsi="Arial" w:cs="Arial"/>
              </w:rPr>
              <w:t>PK</w:t>
            </w:r>
          </w:p>
        </w:tc>
        <w:tc>
          <w:tcPr>
            <w:tcW w:w="1152" w:type="dxa"/>
          </w:tcPr>
          <w:p w:rsidR="00484624" w:rsidRPr="008A66D1" w:rsidRDefault="00484624" w:rsidP="00972681">
            <w:pPr>
              <w:rPr>
                <w:rFonts w:ascii="Arial" w:hAnsi="Arial" w:cs="Arial"/>
              </w:rPr>
            </w:pPr>
          </w:p>
        </w:tc>
        <w:tc>
          <w:tcPr>
            <w:tcW w:w="1152" w:type="dxa"/>
          </w:tcPr>
          <w:p w:rsidR="00484624" w:rsidRPr="008A66D1" w:rsidRDefault="00484624" w:rsidP="00972681">
            <w:pPr>
              <w:rPr>
                <w:rFonts w:ascii="Arial" w:hAnsi="Arial" w:cs="Arial"/>
              </w:rPr>
            </w:pPr>
            <w:r w:rsidRPr="008A66D1">
              <w:rPr>
                <w:rFonts w:ascii="Arial" w:hAnsi="Arial" w:cs="Arial"/>
              </w:rPr>
              <w:t>PK</w:t>
            </w:r>
          </w:p>
        </w:tc>
        <w:tc>
          <w:tcPr>
            <w:tcW w:w="1152" w:type="dxa"/>
          </w:tcPr>
          <w:p w:rsidR="00484624" w:rsidRPr="008A66D1" w:rsidRDefault="00484624" w:rsidP="00972681">
            <w:pPr>
              <w:rPr>
                <w:rFonts w:ascii="Arial" w:hAnsi="Arial" w:cs="Arial"/>
              </w:rPr>
            </w:pPr>
          </w:p>
        </w:tc>
        <w:tc>
          <w:tcPr>
            <w:tcW w:w="1152" w:type="dxa"/>
          </w:tcPr>
          <w:p w:rsidR="00484624" w:rsidRPr="008A66D1" w:rsidRDefault="00484624" w:rsidP="00972681">
            <w:pPr>
              <w:rPr>
                <w:rFonts w:ascii="Arial" w:hAnsi="Arial" w:cs="Arial"/>
              </w:rPr>
            </w:pPr>
          </w:p>
        </w:tc>
      </w:tr>
      <w:tr w:rsidR="00484624" w:rsidRPr="008A66D1" w:rsidTr="00972681">
        <w:tc>
          <w:tcPr>
            <w:tcW w:w="1151" w:type="dxa"/>
          </w:tcPr>
          <w:p w:rsidR="00484624" w:rsidRPr="00FF70F7" w:rsidRDefault="00484624" w:rsidP="00972681">
            <w:pPr>
              <w:rPr>
                <w:rFonts w:ascii="Arial" w:hAnsi="Arial" w:cs="Arial"/>
                <w:b/>
              </w:rPr>
            </w:pPr>
            <w:r w:rsidRPr="00FF70F7">
              <w:rPr>
                <w:rFonts w:ascii="Arial" w:hAnsi="Arial" w:cs="Arial"/>
                <w:b/>
              </w:rPr>
              <w:t>2</w:t>
            </w:r>
          </w:p>
        </w:tc>
        <w:tc>
          <w:tcPr>
            <w:tcW w:w="1151" w:type="dxa"/>
          </w:tcPr>
          <w:p w:rsidR="00484624" w:rsidRPr="008A66D1" w:rsidRDefault="00484624" w:rsidP="00972681">
            <w:pPr>
              <w:rPr>
                <w:rFonts w:ascii="Arial" w:hAnsi="Arial" w:cs="Arial"/>
              </w:rPr>
            </w:pPr>
            <w:r w:rsidRPr="008A66D1">
              <w:rPr>
                <w:rFonts w:ascii="Arial" w:hAnsi="Arial" w:cs="Arial"/>
              </w:rPr>
              <w:t>KAoA</w:t>
            </w:r>
          </w:p>
        </w:tc>
        <w:tc>
          <w:tcPr>
            <w:tcW w:w="1151" w:type="dxa"/>
          </w:tcPr>
          <w:p w:rsidR="00484624" w:rsidRPr="008A66D1" w:rsidRDefault="00484624" w:rsidP="00972681">
            <w:pPr>
              <w:rPr>
                <w:rFonts w:ascii="Arial" w:hAnsi="Arial" w:cs="Arial"/>
              </w:rPr>
            </w:pPr>
            <w:r w:rsidRPr="008A66D1">
              <w:rPr>
                <w:rFonts w:ascii="Arial" w:hAnsi="Arial" w:cs="Arial"/>
              </w:rPr>
              <w:t>D</w:t>
            </w:r>
          </w:p>
        </w:tc>
        <w:tc>
          <w:tcPr>
            <w:tcW w:w="1151" w:type="dxa"/>
          </w:tcPr>
          <w:p w:rsidR="00484624" w:rsidRPr="008A66D1" w:rsidRDefault="00484624" w:rsidP="00972681">
            <w:pPr>
              <w:rPr>
                <w:rFonts w:ascii="Arial" w:hAnsi="Arial" w:cs="Arial"/>
              </w:rPr>
            </w:pPr>
            <w:r w:rsidRPr="008A66D1">
              <w:rPr>
                <w:rFonts w:ascii="Arial" w:hAnsi="Arial" w:cs="Arial"/>
              </w:rPr>
              <w:t>F</w:t>
            </w:r>
          </w:p>
        </w:tc>
        <w:tc>
          <w:tcPr>
            <w:tcW w:w="1152" w:type="dxa"/>
          </w:tcPr>
          <w:p w:rsidR="00484624" w:rsidRPr="008A66D1" w:rsidRDefault="00484624" w:rsidP="00972681">
            <w:pPr>
              <w:rPr>
                <w:rFonts w:ascii="Arial" w:hAnsi="Arial" w:cs="Arial"/>
              </w:rPr>
            </w:pPr>
            <w:r w:rsidRPr="008A66D1">
              <w:rPr>
                <w:rFonts w:ascii="Arial" w:hAnsi="Arial" w:cs="Arial"/>
              </w:rPr>
              <w:t>D</w:t>
            </w:r>
          </w:p>
        </w:tc>
        <w:tc>
          <w:tcPr>
            <w:tcW w:w="1152" w:type="dxa"/>
          </w:tcPr>
          <w:p w:rsidR="00484624" w:rsidRPr="008A66D1" w:rsidRDefault="00484624" w:rsidP="00972681">
            <w:pPr>
              <w:rPr>
                <w:rFonts w:ascii="Arial" w:hAnsi="Arial" w:cs="Arial"/>
              </w:rPr>
            </w:pPr>
            <w:r w:rsidRPr="008A66D1">
              <w:rPr>
                <w:rFonts w:ascii="Arial" w:hAnsi="Arial" w:cs="Arial"/>
              </w:rPr>
              <w:t>SP</w:t>
            </w:r>
          </w:p>
        </w:tc>
        <w:tc>
          <w:tcPr>
            <w:tcW w:w="1152" w:type="dxa"/>
          </w:tcPr>
          <w:p w:rsidR="00484624" w:rsidRPr="008A66D1" w:rsidRDefault="00484624" w:rsidP="00972681">
            <w:pPr>
              <w:rPr>
                <w:rFonts w:ascii="Arial" w:hAnsi="Arial" w:cs="Arial"/>
              </w:rPr>
            </w:pPr>
          </w:p>
        </w:tc>
        <w:tc>
          <w:tcPr>
            <w:tcW w:w="1152" w:type="dxa"/>
          </w:tcPr>
          <w:p w:rsidR="00484624" w:rsidRPr="008A66D1" w:rsidRDefault="00484624" w:rsidP="00972681">
            <w:pPr>
              <w:rPr>
                <w:rFonts w:ascii="Arial" w:hAnsi="Arial" w:cs="Arial"/>
              </w:rPr>
            </w:pPr>
          </w:p>
        </w:tc>
      </w:tr>
      <w:tr w:rsidR="00484624" w:rsidRPr="008A66D1" w:rsidTr="00972681">
        <w:tc>
          <w:tcPr>
            <w:tcW w:w="1151" w:type="dxa"/>
          </w:tcPr>
          <w:p w:rsidR="00484624" w:rsidRPr="00FF70F7" w:rsidRDefault="00484624" w:rsidP="00972681">
            <w:pPr>
              <w:rPr>
                <w:rFonts w:ascii="Arial" w:hAnsi="Arial" w:cs="Arial"/>
                <w:b/>
              </w:rPr>
            </w:pPr>
            <w:r w:rsidRPr="00FF70F7">
              <w:rPr>
                <w:rFonts w:ascii="Arial" w:hAnsi="Arial" w:cs="Arial"/>
                <w:b/>
              </w:rPr>
              <w:t>3</w:t>
            </w:r>
          </w:p>
        </w:tc>
        <w:tc>
          <w:tcPr>
            <w:tcW w:w="1151" w:type="dxa"/>
          </w:tcPr>
          <w:p w:rsidR="00484624" w:rsidRPr="008A66D1" w:rsidRDefault="00484624" w:rsidP="00972681">
            <w:pPr>
              <w:rPr>
                <w:rFonts w:ascii="Arial" w:hAnsi="Arial" w:cs="Arial"/>
              </w:rPr>
            </w:pPr>
            <w:r w:rsidRPr="008A66D1">
              <w:rPr>
                <w:rFonts w:ascii="Arial" w:hAnsi="Arial" w:cs="Arial"/>
              </w:rPr>
              <w:t>E</w:t>
            </w:r>
          </w:p>
        </w:tc>
        <w:tc>
          <w:tcPr>
            <w:tcW w:w="1151" w:type="dxa"/>
          </w:tcPr>
          <w:p w:rsidR="00484624" w:rsidRPr="008A66D1" w:rsidRDefault="00484624" w:rsidP="00972681">
            <w:pPr>
              <w:rPr>
                <w:rFonts w:ascii="Arial" w:hAnsi="Arial" w:cs="Arial"/>
              </w:rPr>
            </w:pPr>
            <w:r w:rsidRPr="008A66D1">
              <w:rPr>
                <w:rFonts w:ascii="Arial" w:hAnsi="Arial" w:cs="Arial"/>
              </w:rPr>
              <w:t>M</w:t>
            </w:r>
          </w:p>
        </w:tc>
        <w:tc>
          <w:tcPr>
            <w:tcW w:w="1151" w:type="dxa"/>
          </w:tcPr>
          <w:p w:rsidR="00484624" w:rsidRPr="008A66D1" w:rsidRDefault="00484624" w:rsidP="00972681">
            <w:pPr>
              <w:rPr>
                <w:rFonts w:ascii="Arial" w:hAnsi="Arial" w:cs="Arial"/>
              </w:rPr>
            </w:pPr>
            <w:r w:rsidRPr="008A66D1">
              <w:rPr>
                <w:rFonts w:ascii="Arial" w:hAnsi="Arial" w:cs="Arial"/>
              </w:rPr>
              <w:t>E</w:t>
            </w:r>
          </w:p>
        </w:tc>
        <w:tc>
          <w:tcPr>
            <w:tcW w:w="1152" w:type="dxa"/>
          </w:tcPr>
          <w:p w:rsidR="00484624" w:rsidRPr="008A66D1" w:rsidRDefault="00484624" w:rsidP="00972681">
            <w:pPr>
              <w:rPr>
                <w:rFonts w:ascii="Arial" w:hAnsi="Arial" w:cs="Arial"/>
              </w:rPr>
            </w:pPr>
            <w:r w:rsidRPr="008A66D1">
              <w:rPr>
                <w:rFonts w:ascii="Arial" w:hAnsi="Arial" w:cs="Arial"/>
              </w:rPr>
              <w:t>MU</w:t>
            </w:r>
          </w:p>
        </w:tc>
        <w:tc>
          <w:tcPr>
            <w:tcW w:w="1152" w:type="dxa"/>
          </w:tcPr>
          <w:p w:rsidR="00484624" w:rsidRPr="008A66D1" w:rsidRDefault="00484624" w:rsidP="00972681">
            <w:pPr>
              <w:rPr>
                <w:rFonts w:ascii="Arial" w:hAnsi="Arial" w:cs="Arial"/>
              </w:rPr>
            </w:pPr>
            <w:r w:rsidRPr="008A66D1">
              <w:rPr>
                <w:rFonts w:ascii="Arial" w:hAnsi="Arial" w:cs="Arial"/>
              </w:rPr>
              <w:t>PH</w:t>
            </w:r>
          </w:p>
        </w:tc>
        <w:tc>
          <w:tcPr>
            <w:tcW w:w="1152" w:type="dxa"/>
          </w:tcPr>
          <w:p w:rsidR="00484624" w:rsidRPr="008A66D1" w:rsidRDefault="00484624" w:rsidP="00972681">
            <w:pPr>
              <w:rPr>
                <w:rFonts w:ascii="Arial" w:hAnsi="Arial" w:cs="Arial"/>
              </w:rPr>
            </w:pPr>
          </w:p>
        </w:tc>
        <w:tc>
          <w:tcPr>
            <w:tcW w:w="1152" w:type="dxa"/>
          </w:tcPr>
          <w:p w:rsidR="00484624" w:rsidRPr="008A66D1" w:rsidRDefault="00484624" w:rsidP="00972681">
            <w:pPr>
              <w:rPr>
                <w:rFonts w:ascii="Arial" w:hAnsi="Arial" w:cs="Arial"/>
              </w:rPr>
            </w:pPr>
          </w:p>
        </w:tc>
      </w:tr>
      <w:tr w:rsidR="00484624" w:rsidRPr="008A66D1" w:rsidTr="00972681">
        <w:tc>
          <w:tcPr>
            <w:tcW w:w="1151" w:type="dxa"/>
          </w:tcPr>
          <w:p w:rsidR="00484624" w:rsidRPr="00FF70F7" w:rsidRDefault="00484624" w:rsidP="00972681">
            <w:pPr>
              <w:rPr>
                <w:rFonts w:ascii="Arial" w:hAnsi="Arial" w:cs="Arial"/>
                <w:b/>
              </w:rPr>
            </w:pPr>
            <w:r w:rsidRPr="00FF70F7">
              <w:rPr>
                <w:rFonts w:ascii="Arial" w:hAnsi="Arial" w:cs="Arial"/>
                <w:b/>
              </w:rPr>
              <w:t>4</w:t>
            </w:r>
          </w:p>
        </w:tc>
        <w:tc>
          <w:tcPr>
            <w:tcW w:w="1151" w:type="dxa"/>
          </w:tcPr>
          <w:p w:rsidR="00484624" w:rsidRPr="008A66D1" w:rsidRDefault="00484624" w:rsidP="00972681">
            <w:pPr>
              <w:rPr>
                <w:rFonts w:ascii="Arial" w:hAnsi="Arial" w:cs="Arial"/>
              </w:rPr>
            </w:pPr>
            <w:r w:rsidRPr="008A66D1">
              <w:rPr>
                <w:rFonts w:ascii="Arial" w:hAnsi="Arial" w:cs="Arial"/>
              </w:rPr>
              <w:t>FiE</w:t>
            </w:r>
          </w:p>
        </w:tc>
        <w:tc>
          <w:tcPr>
            <w:tcW w:w="1151" w:type="dxa"/>
          </w:tcPr>
          <w:p w:rsidR="00484624" w:rsidRPr="008A66D1" w:rsidRDefault="00484624" w:rsidP="00972681">
            <w:pPr>
              <w:rPr>
                <w:rFonts w:ascii="Arial" w:hAnsi="Arial" w:cs="Arial"/>
              </w:rPr>
            </w:pPr>
            <w:r w:rsidRPr="008A66D1">
              <w:rPr>
                <w:rFonts w:ascii="Arial" w:hAnsi="Arial" w:cs="Arial"/>
              </w:rPr>
              <w:t>M</w:t>
            </w:r>
          </w:p>
        </w:tc>
        <w:tc>
          <w:tcPr>
            <w:tcW w:w="1151" w:type="dxa"/>
          </w:tcPr>
          <w:p w:rsidR="00484624" w:rsidRPr="008A66D1" w:rsidRDefault="00484624" w:rsidP="00972681">
            <w:pPr>
              <w:rPr>
                <w:rFonts w:ascii="Arial" w:hAnsi="Arial" w:cs="Arial"/>
              </w:rPr>
            </w:pPr>
            <w:r w:rsidRPr="008A66D1">
              <w:rPr>
                <w:rFonts w:ascii="Arial" w:hAnsi="Arial" w:cs="Arial"/>
              </w:rPr>
              <w:t>E</w:t>
            </w:r>
          </w:p>
        </w:tc>
        <w:tc>
          <w:tcPr>
            <w:tcW w:w="1152" w:type="dxa"/>
          </w:tcPr>
          <w:p w:rsidR="00484624" w:rsidRPr="008A66D1" w:rsidRDefault="00484624" w:rsidP="00972681">
            <w:pPr>
              <w:rPr>
                <w:rFonts w:ascii="Arial" w:hAnsi="Arial" w:cs="Arial"/>
              </w:rPr>
            </w:pPr>
            <w:r w:rsidRPr="008A66D1">
              <w:rPr>
                <w:rFonts w:ascii="Arial" w:hAnsi="Arial" w:cs="Arial"/>
              </w:rPr>
              <w:t>MU</w:t>
            </w:r>
          </w:p>
        </w:tc>
        <w:tc>
          <w:tcPr>
            <w:tcW w:w="1152" w:type="dxa"/>
          </w:tcPr>
          <w:p w:rsidR="00484624" w:rsidRPr="008A66D1" w:rsidRDefault="00484624" w:rsidP="00972681">
            <w:pPr>
              <w:rPr>
                <w:rFonts w:ascii="Arial" w:hAnsi="Arial" w:cs="Arial"/>
              </w:rPr>
            </w:pPr>
            <w:r w:rsidRPr="008A66D1">
              <w:rPr>
                <w:rFonts w:ascii="Arial" w:hAnsi="Arial" w:cs="Arial"/>
              </w:rPr>
              <w:t>PH</w:t>
            </w:r>
          </w:p>
        </w:tc>
        <w:tc>
          <w:tcPr>
            <w:tcW w:w="1152" w:type="dxa"/>
          </w:tcPr>
          <w:p w:rsidR="00484624" w:rsidRPr="008A66D1" w:rsidRDefault="00484624" w:rsidP="00972681">
            <w:pPr>
              <w:rPr>
                <w:rFonts w:ascii="Arial" w:hAnsi="Arial" w:cs="Arial"/>
              </w:rPr>
            </w:pPr>
          </w:p>
        </w:tc>
        <w:tc>
          <w:tcPr>
            <w:tcW w:w="1152" w:type="dxa"/>
          </w:tcPr>
          <w:p w:rsidR="00484624" w:rsidRPr="008A66D1" w:rsidRDefault="00484624" w:rsidP="00972681">
            <w:pPr>
              <w:rPr>
                <w:rFonts w:ascii="Arial" w:hAnsi="Arial" w:cs="Arial"/>
              </w:rPr>
            </w:pPr>
          </w:p>
        </w:tc>
      </w:tr>
      <w:tr w:rsidR="00484624" w:rsidRPr="008A66D1" w:rsidTr="00972681">
        <w:tc>
          <w:tcPr>
            <w:tcW w:w="1151" w:type="dxa"/>
          </w:tcPr>
          <w:p w:rsidR="00484624" w:rsidRPr="00FF70F7" w:rsidRDefault="00484624" w:rsidP="00972681">
            <w:pPr>
              <w:rPr>
                <w:rFonts w:ascii="Arial" w:hAnsi="Arial" w:cs="Arial"/>
                <w:b/>
              </w:rPr>
            </w:pPr>
            <w:r w:rsidRPr="00FF70F7">
              <w:rPr>
                <w:rFonts w:ascii="Arial" w:hAnsi="Arial" w:cs="Arial"/>
                <w:b/>
              </w:rPr>
              <w:t>5</w:t>
            </w:r>
          </w:p>
        </w:tc>
        <w:tc>
          <w:tcPr>
            <w:tcW w:w="1151" w:type="dxa"/>
          </w:tcPr>
          <w:p w:rsidR="00484624" w:rsidRPr="008A66D1" w:rsidRDefault="00484624" w:rsidP="00972681">
            <w:pPr>
              <w:rPr>
                <w:rFonts w:ascii="Arial" w:hAnsi="Arial" w:cs="Arial"/>
              </w:rPr>
            </w:pPr>
            <w:r w:rsidRPr="008A66D1">
              <w:rPr>
                <w:rFonts w:ascii="Arial" w:hAnsi="Arial" w:cs="Arial"/>
              </w:rPr>
              <w:t>SP</w:t>
            </w:r>
          </w:p>
        </w:tc>
        <w:tc>
          <w:tcPr>
            <w:tcW w:w="1151" w:type="dxa"/>
          </w:tcPr>
          <w:p w:rsidR="00484624" w:rsidRPr="008A66D1" w:rsidRDefault="00484624" w:rsidP="00972681">
            <w:pPr>
              <w:rPr>
                <w:rFonts w:ascii="Arial" w:hAnsi="Arial" w:cs="Arial"/>
              </w:rPr>
            </w:pPr>
            <w:r w:rsidRPr="008A66D1">
              <w:rPr>
                <w:rFonts w:ascii="Arial" w:hAnsi="Arial" w:cs="Arial"/>
              </w:rPr>
              <w:t>F</w:t>
            </w:r>
          </w:p>
        </w:tc>
        <w:tc>
          <w:tcPr>
            <w:tcW w:w="1151" w:type="dxa"/>
          </w:tcPr>
          <w:p w:rsidR="00484624" w:rsidRPr="008A66D1" w:rsidRDefault="00484624" w:rsidP="00972681">
            <w:pPr>
              <w:rPr>
                <w:rFonts w:ascii="Arial" w:hAnsi="Arial" w:cs="Arial"/>
              </w:rPr>
            </w:pPr>
            <w:r w:rsidRPr="008A66D1">
              <w:rPr>
                <w:rFonts w:ascii="Arial" w:hAnsi="Arial" w:cs="Arial"/>
              </w:rPr>
              <w:t>CH</w:t>
            </w:r>
          </w:p>
        </w:tc>
        <w:tc>
          <w:tcPr>
            <w:tcW w:w="1152" w:type="dxa"/>
          </w:tcPr>
          <w:p w:rsidR="00484624" w:rsidRPr="008A66D1" w:rsidRDefault="00484624" w:rsidP="00972681">
            <w:pPr>
              <w:rPr>
                <w:rFonts w:ascii="Arial" w:hAnsi="Arial" w:cs="Arial"/>
              </w:rPr>
            </w:pPr>
            <w:r w:rsidRPr="008A66D1">
              <w:rPr>
                <w:rFonts w:ascii="Arial" w:hAnsi="Arial" w:cs="Arial"/>
              </w:rPr>
              <w:t>M</w:t>
            </w:r>
          </w:p>
        </w:tc>
        <w:tc>
          <w:tcPr>
            <w:tcW w:w="1152" w:type="dxa"/>
          </w:tcPr>
          <w:p w:rsidR="00484624" w:rsidRPr="008A66D1" w:rsidRDefault="00484624" w:rsidP="00972681">
            <w:pPr>
              <w:rPr>
                <w:rFonts w:ascii="Arial" w:hAnsi="Arial" w:cs="Arial"/>
              </w:rPr>
            </w:pPr>
            <w:r w:rsidRPr="008A66D1">
              <w:rPr>
                <w:rFonts w:ascii="Arial" w:hAnsi="Arial" w:cs="Arial"/>
              </w:rPr>
              <w:t>BCEF</w:t>
            </w:r>
          </w:p>
        </w:tc>
        <w:tc>
          <w:tcPr>
            <w:tcW w:w="1152" w:type="dxa"/>
          </w:tcPr>
          <w:p w:rsidR="00484624" w:rsidRPr="008A66D1" w:rsidRDefault="00484624" w:rsidP="00972681">
            <w:pPr>
              <w:rPr>
                <w:rFonts w:ascii="Arial" w:hAnsi="Arial" w:cs="Arial"/>
              </w:rPr>
            </w:pPr>
          </w:p>
        </w:tc>
        <w:tc>
          <w:tcPr>
            <w:tcW w:w="1152" w:type="dxa"/>
          </w:tcPr>
          <w:p w:rsidR="00484624" w:rsidRPr="008A66D1" w:rsidRDefault="00484624" w:rsidP="00972681">
            <w:pPr>
              <w:rPr>
                <w:rFonts w:ascii="Arial" w:hAnsi="Arial" w:cs="Arial"/>
              </w:rPr>
            </w:pPr>
          </w:p>
        </w:tc>
      </w:tr>
      <w:tr w:rsidR="00484624" w:rsidRPr="008A66D1" w:rsidTr="00972681">
        <w:tc>
          <w:tcPr>
            <w:tcW w:w="1151" w:type="dxa"/>
          </w:tcPr>
          <w:p w:rsidR="00484624" w:rsidRPr="00FF70F7" w:rsidRDefault="00484624" w:rsidP="00972681">
            <w:pPr>
              <w:rPr>
                <w:rFonts w:ascii="Arial" w:hAnsi="Arial" w:cs="Arial"/>
                <w:b/>
              </w:rPr>
            </w:pPr>
            <w:r w:rsidRPr="00FF70F7">
              <w:rPr>
                <w:rFonts w:ascii="Arial" w:hAnsi="Arial" w:cs="Arial"/>
                <w:b/>
              </w:rPr>
              <w:t>6</w:t>
            </w:r>
          </w:p>
        </w:tc>
        <w:tc>
          <w:tcPr>
            <w:tcW w:w="1151" w:type="dxa"/>
          </w:tcPr>
          <w:p w:rsidR="00484624" w:rsidRPr="008A66D1" w:rsidRDefault="00484624" w:rsidP="00972681">
            <w:pPr>
              <w:rPr>
                <w:rFonts w:ascii="Arial" w:hAnsi="Arial" w:cs="Arial"/>
              </w:rPr>
            </w:pPr>
            <w:r w:rsidRPr="008A66D1">
              <w:rPr>
                <w:rFonts w:ascii="Arial" w:hAnsi="Arial" w:cs="Arial"/>
              </w:rPr>
              <w:t>SP</w:t>
            </w:r>
          </w:p>
        </w:tc>
        <w:tc>
          <w:tcPr>
            <w:tcW w:w="1151" w:type="dxa"/>
          </w:tcPr>
          <w:p w:rsidR="00484624" w:rsidRPr="008A66D1" w:rsidRDefault="00484624" w:rsidP="00972681">
            <w:pPr>
              <w:rPr>
                <w:rFonts w:ascii="Arial" w:hAnsi="Arial" w:cs="Arial"/>
              </w:rPr>
            </w:pPr>
            <w:r w:rsidRPr="008A66D1">
              <w:rPr>
                <w:rFonts w:ascii="Arial" w:hAnsi="Arial" w:cs="Arial"/>
              </w:rPr>
              <w:t>F</w:t>
            </w:r>
          </w:p>
        </w:tc>
        <w:tc>
          <w:tcPr>
            <w:tcW w:w="1151" w:type="dxa"/>
          </w:tcPr>
          <w:p w:rsidR="00484624" w:rsidRPr="008A66D1" w:rsidRDefault="00484624" w:rsidP="00972681">
            <w:pPr>
              <w:rPr>
                <w:rFonts w:ascii="Arial" w:hAnsi="Arial" w:cs="Arial"/>
              </w:rPr>
            </w:pPr>
            <w:r w:rsidRPr="008A66D1">
              <w:rPr>
                <w:rFonts w:ascii="Arial" w:hAnsi="Arial" w:cs="Arial"/>
              </w:rPr>
              <w:t>CH</w:t>
            </w:r>
          </w:p>
        </w:tc>
        <w:tc>
          <w:tcPr>
            <w:tcW w:w="1152" w:type="dxa"/>
          </w:tcPr>
          <w:p w:rsidR="00484624" w:rsidRPr="008A66D1" w:rsidRDefault="00484624" w:rsidP="00972681">
            <w:pPr>
              <w:rPr>
                <w:rFonts w:ascii="Arial" w:hAnsi="Arial" w:cs="Arial"/>
              </w:rPr>
            </w:pPr>
            <w:r w:rsidRPr="008A66D1">
              <w:rPr>
                <w:rFonts w:ascii="Arial" w:hAnsi="Arial" w:cs="Arial"/>
              </w:rPr>
              <w:t>M</w:t>
            </w:r>
          </w:p>
        </w:tc>
        <w:tc>
          <w:tcPr>
            <w:tcW w:w="1152" w:type="dxa"/>
          </w:tcPr>
          <w:p w:rsidR="00484624" w:rsidRPr="008A66D1" w:rsidRDefault="00484624" w:rsidP="00972681">
            <w:pPr>
              <w:rPr>
                <w:rFonts w:ascii="Arial" w:hAnsi="Arial" w:cs="Arial"/>
              </w:rPr>
            </w:pPr>
            <w:r w:rsidRPr="008A66D1">
              <w:rPr>
                <w:rFonts w:ascii="Arial" w:hAnsi="Arial" w:cs="Arial"/>
              </w:rPr>
              <w:t>BCEF</w:t>
            </w:r>
          </w:p>
        </w:tc>
        <w:tc>
          <w:tcPr>
            <w:tcW w:w="1152" w:type="dxa"/>
          </w:tcPr>
          <w:p w:rsidR="00484624" w:rsidRPr="008A66D1" w:rsidRDefault="00484624" w:rsidP="00972681">
            <w:pPr>
              <w:rPr>
                <w:rFonts w:ascii="Arial" w:hAnsi="Arial" w:cs="Arial"/>
              </w:rPr>
            </w:pPr>
          </w:p>
        </w:tc>
        <w:tc>
          <w:tcPr>
            <w:tcW w:w="1152" w:type="dxa"/>
          </w:tcPr>
          <w:p w:rsidR="00484624" w:rsidRPr="008A66D1" w:rsidRDefault="00484624" w:rsidP="00972681">
            <w:pPr>
              <w:rPr>
                <w:rFonts w:ascii="Arial" w:hAnsi="Arial" w:cs="Arial"/>
              </w:rPr>
            </w:pPr>
          </w:p>
        </w:tc>
      </w:tr>
      <w:tr w:rsidR="00484624" w:rsidRPr="008A66D1" w:rsidTr="00972681">
        <w:tc>
          <w:tcPr>
            <w:tcW w:w="1151" w:type="dxa"/>
          </w:tcPr>
          <w:p w:rsidR="00484624" w:rsidRPr="00FF70F7" w:rsidRDefault="00484624" w:rsidP="00972681">
            <w:pPr>
              <w:rPr>
                <w:rFonts w:ascii="Arial" w:hAnsi="Arial" w:cs="Arial"/>
                <w:b/>
              </w:rPr>
            </w:pPr>
            <w:r w:rsidRPr="00FF70F7">
              <w:rPr>
                <w:rFonts w:ascii="Arial" w:hAnsi="Arial" w:cs="Arial"/>
                <w:b/>
              </w:rPr>
              <w:t>7</w:t>
            </w:r>
          </w:p>
        </w:tc>
        <w:tc>
          <w:tcPr>
            <w:tcW w:w="1151" w:type="dxa"/>
          </w:tcPr>
          <w:p w:rsidR="00484624" w:rsidRPr="008A66D1" w:rsidRDefault="00484624" w:rsidP="00972681">
            <w:pPr>
              <w:rPr>
                <w:rFonts w:ascii="Arial" w:hAnsi="Arial" w:cs="Arial"/>
              </w:rPr>
            </w:pPr>
          </w:p>
        </w:tc>
        <w:tc>
          <w:tcPr>
            <w:tcW w:w="1151" w:type="dxa"/>
          </w:tcPr>
          <w:p w:rsidR="00484624" w:rsidRPr="008A66D1" w:rsidRDefault="00484624" w:rsidP="00972681">
            <w:pPr>
              <w:rPr>
                <w:rFonts w:ascii="Arial" w:hAnsi="Arial" w:cs="Arial"/>
              </w:rPr>
            </w:pPr>
            <w:r w:rsidRPr="008A66D1">
              <w:rPr>
                <w:rFonts w:ascii="Arial" w:hAnsi="Arial" w:cs="Arial"/>
              </w:rPr>
              <w:t>Chor</w:t>
            </w:r>
          </w:p>
        </w:tc>
        <w:tc>
          <w:tcPr>
            <w:tcW w:w="1151" w:type="dxa"/>
          </w:tcPr>
          <w:p w:rsidR="00484624" w:rsidRPr="008A66D1" w:rsidRDefault="00484624" w:rsidP="00972681">
            <w:pPr>
              <w:rPr>
                <w:rFonts w:ascii="Arial" w:hAnsi="Arial" w:cs="Arial"/>
              </w:rPr>
            </w:pPr>
            <w:r w:rsidRPr="008A66D1">
              <w:rPr>
                <w:rFonts w:ascii="Arial" w:hAnsi="Arial" w:cs="Arial"/>
              </w:rPr>
              <w:t>MFÖ</w:t>
            </w:r>
          </w:p>
        </w:tc>
        <w:tc>
          <w:tcPr>
            <w:tcW w:w="1152" w:type="dxa"/>
          </w:tcPr>
          <w:p w:rsidR="00484624" w:rsidRPr="008A66D1" w:rsidRDefault="00484624" w:rsidP="00972681">
            <w:pPr>
              <w:rPr>
                <w:rFonts w:ascii="Arial" w:hAnsi="Arial" w:cs="Arial"/>
              </w:rPr>
            </w:pPr>
          </w:p>
        </w:tc>
        <w:tc>
          <w:tcPr>
            <w:tcW w:w="1152" w:type="dxa"/>
          </w:tcPr>
          <w:p w:rsidR="00484624" w:rsidRPr="008A66D1" w:rsidRDefault="00484624" w:rsidP="00972681">
            <w:pPr>
              <w:rPr>
                <w:rFonts w:ascii="Arial" w:hAnsi="Arial" w:cs="Arial"/>
              </w:rPr>
            </w:pPr>
          </w:p>
        </w:tc>
        <w:tc>
          <w:tcPr>
            <w:tcW w:w="1152" w:type="dxa"/>
          </w:tcPr>
          <w:p w:rsidR="00484624" w:rsidRPr="008A66D1" w:rsidRDefault="00484624" w:rsidP="00972681">
            <w:pPr>
              <w:rPr>
                <w:rFonts w:ascii="Arial" w:hAnsi="Arial" w:cs="Arial"/>
              </w:rPr>
            </w:pPr>
          </w:p>
        </w:tc>
        <w:tc>
          <w:tcPr>
            <w:tcW w:w="1152" w:type="dxa"/>
          </w:tcPr>
          <w:p w:rsidR="00484624" w:rsidRPr="008A66D1" w:rsidRDefault="00484624" w:rsidP="00972681">
            <w:pPr>
              <w:rPr>
                <w:rFonts w:ascii="Arial" w:hAnsi="Arial" w:cs="Arial"/>
              </w:rPr>
            </w:pPr>
          </w:p>
        </w:tc>
      </w:tr>
      <w:tr w:rsidR="00484624" w:rsidRPr="008A66D1" w:rsidTr="00972681">
        <w:tc>
          <w:tcPr>
            <w:tcW w:w="1151" w:type="dxa"/>
          </w:tcPr>
          <w:p w:rsidR="00484624" w:rsidRPr="00FF70F7" w:rsidRDefault="00484624" w:rsidP="00972681">
            <w:pPr>
              <w:rPr>
                <w:rFonts w:ascii="Arial" w:hAnsi="Arial" w:cs="Arial"/>
                <w:b/>
              </w:rPr>
            </w:pPr>
            <w:r w:rsidRPr="00FF70F7">
              <w:rPr>
                <w:rFonts w:ascii="Arial" w:hAnsi="Arial" w:cs="Arial"/>
                <w:b/>
              </w:rPr>
              <w:t>8</w:t>
            </w:r>
          </w:p>
        </w:tc>
        <w:tc>
          <w:tcPr>
            <w:tcW w:w="1151" w:type="dxa"/>
          </w:tcPr>
          <w:p w:rsidR="00484624" w:rsidRPr="008A66D1" w:rsidRDefault="00484624" w:rsidP="00972681">
            <w:pPr>
              <w:rPr>
                <w:rFonts w:ascii="Arial" w:hAnsi="Arial" w:cs="Arial"/>
              </w:rPr>
            </w:pPr>
            <w:r w:rsidRPr="008A66D1">
              <w:rPr>
                <w:rFonts w:ascii="Arial" w:hAnsi="Arial" w:cs="Arial"/>
              </w:rPr>
              <w:t>KR</w:t>
            </w:r>
          </w:p>
        </w:tc>
        <w:tc>
          <w:tcPr>
            <w:tcW w:w="1151" w:type="dxa"/>
          </w:tcPr>
          <w:p w:rsidR="00484624" w:rsidRPr="008A66D1" w:rsidRDefault="00484624" w:rsidP="00972681">
            <w:pPr>
              <w:rPr>
                <w:rFonts w:ascii="Arial" w:hAnsi="Arial" w:cs="Arial"/>
              </w:rPr>
            </w:pPr>
          </w:p>
        </w:tc>
        <w:tc>
          <w:tcPr>
            <w:tcW w:w="1151" w:type="dxa"/>
          </w:tcPr>
          <w:p w:rsidR="00484624" w:rsidRPr="008A66D1" w:rsidRDefault="00484624" w:rsidP="00972681">
            <w:pPr>
              <w:rPr>
                <w:rFonts w:ascii="Arial" w:hAnsi="Arial" w:cs="Arial"/>
              </w:rPr>
            </w:pPr>
          </w:p>
        </w:tc>
        <w:tc>
          <w:tcPr>
            <w:tcW w:w="1152" w:type="dxa"/>
          </w:tcPr>
          <w:p w:rsidR="00484624" w:rsidRPr="008A66D1" w:rsidRDefault="00484624" w:rsidP="00972681">
            <w:pPr>
              <w:rPr>
                <w:rFonts w:ascii="Arial" w:hAnsi="Arial" w:cs="Arial"/>
              </w:rPr>
            </w:pPr>
            <w:r w:rsidRPr="008A66D1">
              <w:rPr>
                <w:rFonts w:ascii="Arial" w:hAnsi="Arial" w:cs="Arial"/>
              </w:rPr>
              <w:t>KU</w:t>
            </w:r>
          </w:p>
        </w:tc>
        <w:tc>
          <w:tcPr>
            <w:tcW w:w="1152" w:type="dxa"/>
          </w:tcPr>
          <w:p w:rsidR="00484624" w:rsidRPr="008A66D1" w:rsidRDefault="00484624" w:rsidP="00972681">
            <w:pPr>
              <w:rPr>
                <w:rFonts w:ascii="Arial" w:hAnsi="Arial" w:cs="Arial"/>
              </w:rPr>
            </w:pPr>
          </w:p>
        </w:tc>
        <w:tc>
          <w:tcPr>
            <w:tcW w:w="1152" w:type="dxa"/>
          </w:tcPr>
          <w:p w:rsidR="00484624" w:rsidRPr="008A66D1" w:rsidRDefault="00484624" w:rsidP="00972681">
            <w:pPr>
              <w:rPr>
                <w:rFonts w:ascii="Arial" w:hAnsi="Arial" w:cs="Arial"/>
              </w:rPr>
            </w:pPr>
          </w:p>
        </w:tc>
        <w:tc>
          <w:tcPr>
            <w:tcW w:w="1152" w:type="dxa"/>
          </w:tcPr>
          <w:p w:rsidR="00484624" w:rsidRPr="008A66D1" w:rsidRDefault="00484624" w:rsidP="00972681">
            <w:pPr>
              <w:rPr>
                <w:rFonts w:ascii="Arial" w:hAnsi="Arial" w:cs="Arial"/>
              </w:rPr>
            </w:pPr>
          </w:p>
        </w:tc>
      </w:tr>
      <w:tr w:rsidR="00484624" w:rsidRPr="008A66D1" w:rsidTr="00972681">
        <w:tc>
          <w:tcPr>
            <w:tcW w:w="1151" w:type="dxa"/>
          </w:tcPr>
          <w:p w:rsidR="00484624" w:rsidRPr="00FF70F7" w:rsidRDefault="00484624" w:rsidP="00972681">
            <w:pPr>
              <w:rPr>
                <w:rFonts w:ascii="Arial" w:hAnsi="Arial" w:cs="Arial"/>
                <w:b/>
              </w:rPr>
            </w:pPr>
            <w:r w:rsidRPr="00FF70F7">
              <w:rPr>
                <w:rFonts w:ascii="Arial" w:hAnsi="Arial" w:cs="Arial"/>
                <w:b/>
              </w:rPr>
              <w:t>9</w:t>
            </w:r>
          </w:p>
        </w:tc>
        <w:tc>
          <w:tcPr>
            <w:tcW w:w="1151" w:type="dxa"/>
          </w:tcPr>
          <w:p w:rsidR="00484624" w:rsidRPr="008A66D1" w:rsidRDefault="00484624" w:rsidP="00972681">
            <w:pPr>
              <w:rPr>
                <w:rFonts w:ascii="Arial" w:hAnsi="Arial" w:cs="Arial"/>
              </w:rPr>
            </w:pPr>
            <w:r w:rsidRPr="008A66D1">
              <w:rPr>
                <w:rFonts w:ascii="Arial" w:hAnsi="Arial" w:cs="Arial"/>
              </w:rPr>
              <w:t>KR</w:t>
            </w:r>
          </w:p>
        </w:tc>
        <w:tc>
          <w:tcPr>
            <w:tcW w:w="1151" w:type="dxa"/>
          </w:tcPr>
          <w:p w:rsidR="00484624" w:rsidRPr="008A66D1" w:rsidRDefault="00484624" w:rsidP="00972681">
            <w:pPr>
              <w:rPr>
                <w:rFonts w:ascii="Arial" w:hAnsi="Arial" w:cs="Arial"/>
              </w:rPr>
            </w:pPr>
          </w:p>
        </w:tc>
        <w:tc>
          <w:tcPr>
            <w:tcW w:w="1151" w:type="dxa"/>
          </w:tcPr>
          <w:p w:rsidR="00484624" w:rsidRPr="008A66D1" w:rsidRDefault="00484624" w:rsidP="00972681">
            <w:pPr>
              <w:rPr>
                <w:rFonts w:ascii="Arial" w:hAnsi="Arial" w:cs="Arial"/>
              </w:rPr>
            </w:pPr>
          </w:p>
        </w:tc>
        <w:tc>
          <w:tcPr>
            <w:tcW w:w="1152" w:type="dxa"/>
          </w:tcPr>
          <w:p w:rsidR="00484624" w:rsidRPr="008A66D1" w:rsidRDefault="00484624" w:rsidP="00972681">
            <w:pPr>
              <w:rPr>
                <w:rFonts w:ascii="Arial" w:hAnsi="Arial" w:cs="Arial"/>
              </w:rPr>
            </w:pPr>
            <w:r w:rsidRPr="008A66D1">
              <w:rPr>
                <w:rFonts w:ascii="Arial" w:hAnsi="Arial" w:cs="Arial"/>
              </w:rPr>
              <w:t>KU</w:t>
            </w:r>
          </w:p>
        </w:tc>
        <w:tc>
          <w:tcPr>
            <w:tcW w:w="1152" w:type="dxa"/>
          </w:tcPr>
          <w:p w:rsidR="00484624" w:rsidRPr="008A66D1" w:rsidRDefault="00484624" w:rsidP="00972681">
            <w:pPr>
              <w:rPr>
                <w:rFonts w:ascii="Arial" w:hAnsi="Arial" w:cs="Arial"/>
              </w:rPr>
            </w:pPr>
          </w:p>
        </w:tc>
        <w:tc>
          <w:tcPr>
            <w:tcW w:w="1152" w:type="dxa"/>
          </w:tcPr>
          <w:p w:rsidR="00484624" w:rsidRPr="008A66D1" w:rsidRDefault="00484624" w:rsidP="00972681">
            <w:pPr>
              <w:rPr>
                <w:rFonts w:ascii="Arial" w:hAnsi="Arial" w:cs="Arial"/>
              </w:rPr>
            </w:pPr>
          </w:p>
        </w:tc>
        <w:tc>
          <w:tcPr>
            <w:tcW w:w="1152" w:type="dxa"/>
          </w:tcPr>
          <w:p w:rsidR="00484624" w:rsidRPr="008A66D1" w:rsidRDefault="00484624" w:rsidP="00972681">
            <w:pPr>
              <w:rPr>
                <w:rFonts w:ascii="Arial" w:hAnsi="Arial" w:cs="Arial"/>
              </w:rPr>
            </w:pPr>
          </w:p>
        </w:tc>
      </w:tr>
      <w:tr w:rsidR="00484624" w:rsidRPr="008A66D1" w:rsidTr="00972681">
        <w:tc>
          <w:tcPr>
            <w:tcW w:w="1151" w:type="dxa"/>
          </w:tcPr>
          <w:p w:rsidR="00484624" w:rsidRPr="00FF70F7" w:rsidRDefault="00484624" w:rsidP="00972681">
            <w:pPr>
              <w:rPr>
                <w:rFonts w:ascii="Arial" w:hAnsi="Arial" w:cs="Arial"/>
                <w:b/>
              </w:rPr>
            </w:pPr>
            <w:r w:rsidRPr="00FF70F7">
              <w:rPr>
                <w:rFonts w:ascii="Arial" w:hAnsi="Arial" w:cs="Arial"/>
                <w:b/>
              </w:rPr>
              <w:t>Nachmittag privat</w:t>
            </w:r>
          </w:p>
        </w:tc>
        <w:tc>
          <w:tcPr>
            <w:tcW w:w="1151" w:type="dxa"/>
          </w:tcPr>
          <w:p w:rsidR="00484624" w:rsidRPr="008A66D1" w:rsidRDefault="00484624" w:rsidP="00972681">
            <w:pPr>
              <w:rPr>
                <w:rFonts w:ascii="Arial" w:hAnsi="Arial" w:cs="Arial"/>
              </w:rPr>
            </w:pPr>
          </w:p>
        </w:tc>
        <w:tc>
          <w:tcPr>
            <w:tcW w:w="1151" w:type="dxa"/>
          </w:tcPr>
          <w:p w:rsidR="00484624" w:rsidRPr="008A66D1" w:rsidRDefault="00484624" w:rsidP="00972681">
            <w:pPr>
              <w:rPr>
                <w:rFonts w:ascii="Arial" w:hAnsi="Arial" w:cs="Arial"/>
              </w:rPr>
            </w:pPr>
            <w:r w:rsidRPr="008A66D1">
              <w:rPr>
                <w:rFonts w:ascii="Arial" w:hAnsi="Arial" w:cs="Arial"/>
              </w:rPr>
              <w:t>Judo</w:t>
            </w:r>
          </w:p>
        </w:tc>
        <w:tc>
          <w:tcPr>
            <w:tcW w:w="1151" w:type="dxa"/>
          </w:tcPr>
          <w:p w:rsidR="00484624" w:rsidRPr="008A66D1" w:rsidRDefault="00484624" w:rsidP="00972681">
            <w:pPr>
              <w:rPr>
                <w:rFonts w:ascii="Arial" w:hAnsi="Arial" w:cs="Arial"/>
              </w:rPr>
            </w:pPr>
            <w:r w:rsidRPr="008A66D1">
              <w:rPr>
                <w:rFonts w:ascii="Arial" w:hAnsi="Arial" w:cs="Arial"/>
              </w:rPr>
              <w:t>Nachhilfe</w:t>
            </w:r>
          </w:p>
        </w:tc>
        <w:tc>
          <w:tcPr>
            <w:tcW w:w="1152" w:type="dxa"/>
          </w:tcPr>
          <w:p w:rsidR="00484624" w:rsidRPr="008A66D1" w:rsidRDefault="00484624" w:rsidP="00972681">
            <w:pPr>
              <w:rPr>
                <w:rFonts w:ascii="Arial" w:hAnsi="Arial" w:cs="Arial"/>
              </w:rPr>
            </w:pPr>
          </w:p>
        </w:tc>
        <w:tc>
          <w:tcPr>
            <w:tcW w:w="1152" w:type="dxa"/>
          </w:tcPr>
          <w:p w:rsidR="00484624" w:rsidRPr="008A66D1" w:rsidRDefault="00484624" w:rsidP="00972681">
            <w:pPr>
              <w:rPr>
                <w:rFonts w:ascii="Arial" w:hAnsi="Arial" w:cs="Arial"/>
              </w:rPr>
            </w:pPr>
          </w:p>
        </w:tc>
        <w:tc>
          <w:tcPr>
            <w:tcW w:w="1152" w:type="dxa"/>
          </w:tcPr>
          <w:p w:rsidR="00484624" w:rsidRPr="008A66D1" w:rsidRDefault="00484624" w:rsidP="00972681">
            <w:pPr>
              <w:rPr>
                <w:rFonts w:ascii="Arial" w:hAnsi="Arial" w:cs="Arial"/>
              </w:rPr>
            </w:pPr>
          </w:p>
        </w:tc>
        <w:tc>
          <w:tcPr>
            <w:tcW w:w="1152" w:type="dxa"/>
          </w:tcPr>
          <w:p w:rsidR="00484624" w:rsidRPr="008A66D1" w:rsidRDefault="00484624" w:rsidP="00972681">
            <w:pPr>
              <w:rPr>
                <w:rFonts w:ascii="Arial" w:hAnsi="Arial" w:cs="Arial"/>
              </w:rPr>
            </w:pPr>
          </w:p>
        </w:tc>
      </w:tr>
      <w:tr w:rsidR="00484624" w:rsidRPr="008A66D1" w:rsidTr="00972681">
        <w:tc>
          <w:tcPr>
            <w:tcW w:w="1151" w:type="dxa"/>
          </w:tcPr>
          <w:p w:rsidR="00484624" w:rsidRPr="00FF70F7" w:rsidRDefault="00484624" w:rsidP="00972681">
            <w:pPr>
              <w:rPr>
                <w:rFonts w:ascii="Arial" w:hAnsi="Arial" w:cs="Arial"/>
                <w:b/>
              </w:rPr>
            </w:pPr>
            <w:r w:rsidRPr="00FF70F7">
              <w:rPr>
                <w:rFonts w:ascii="Arial" w:hAnsi="Arial" w:cs="Arial"/>
                <w:b/>
              </w:rPr>
              <w:t>Hausaufgaben</w:t>
            </w:r>
          </w:p>
        </w:tc>
        <w:tc>
          <w:tcPr>
            <w:tcW w:w="1151" w:type="dxa"/>
          </w:tcPr>
          <w:p w:rsidR="00484624" w:rsidRPr="008A66D1" w:rsidRDefault="00484624" w:rsidP="00972681">
            <w:pPr>
              <w:rPr>
                <w:rFonts w:ascii="Arial" w:hAnsi="Arial" w:cs="Arial"/>
              </w:rPr>
            </w:pPr>
            <w:r w:rsidRPr="008A66D1">
              <w:rPr>
                <w:rFonts w:ascii="Arial" w:hAnsi="Arial" w:cs="Arial"/>
              </w:rPr>
              <w:t>KR</w:t>
            </w:r>
          </w:p>
          <w:p w:rsidR="00484624" w:rsidRPr="008A66D1" w:rsidRDefault="00484624" w:rsidP="00972681">
            <w:pPr>
              <w:rPr>
                <w:rFonts w:ascii="Arial" w:hAnsi="Arial" w:cs="Arial"/>
              </w:rPr>
            </w:pPr>
            <w:r w:rsidRPr="008A66D1">
              <w:rPr>
                <w:rFonts w:ascii="Arial" w:hAnsi="Arial" w:cs="Arial"/>
              </w:rPr>
              <w:t>D</w:t>
            </w:r>
          </w:p>
          <w:p w:rsidR="00484624" w:rsidRPr="008A66D1" w:rsidRDefault="00484624" w:rsidP="00972681">
            <w:pPr>
              <w:rPr>
                <w:rFonts w:ascii="Arial" w:hAnsi="Arial" w:cs="Arial"/>
              </w:rPr>
            </w:pPr>
            <w:r w:rsidRPr="008A66D1">
              <w:rPr>
                <w:rFonts w:ascii="Arial" w:hAnsi="Arial" w:cs="Arial"/>
              </w:rPr>
              <w:t>CH</w:t>
            </w:r>
          </w:p>
        </w:tc>
        <w:tc>
          <w:tcPr>
            <w:tcW w:w="1151" w:type="dxa"/>
          </w:tcPr>
          <w:p w:rsidR="00484624" w:rsidRPr="008A66D1" w:rsidRDefault="00484624" w:rsidP="00972681">
            <w:pPr>
              <w:rPr>
                <w:rFonts w:ascii="Arial" w:hAnsi="Arial" w:cs="Arial"/>
              </w:rPr>
            </w:pPr>
            <w:r w:rsidRPr="008A66D1">
              <w:rPr>
                <w:rFonts w:ascii="Arial" w:hAnsi="Arial" w:cs="Arial"/>
              </w:rPr>
              <w:t>F</w:t>
            </w:r>
          </w:p>
          <w:p w:rsidR="00484624" w:rsidRPr="008A66D1" w:rsidRDefault="00484624" w:rsidP="00972681">
            <w:pPr>
              <w:rPr>
                <w:rFonts w:ascii="Arial" w:hAnsi="Arial" w:cs="Arial"/>
              </w:rPr>
            </w:pPr>
            <w:r w:rsidRPr="008A66D1">
              <w:rPr>
                <w:rFonts w:ascii="Arial" w:hAnsi="Arial" w:cs="Arial"/>
              </w:rPr>
              <w:t>E</w:t>
            </w:r>
          </w:p>
          <w:p w:rsidR="00484624" w:rsidRPr="008A66D1" w:rsidRDefault="00484624" w:rsidP="00972681">
            <w:pPr>
              <w:rPr>
                <w:rFonts w:ascii="Arial" w:hAnsi="Arial" w:cs="Arial"/>
              </w:rPr>
            </w:pPr>
            <w:r w:rsidRPr="008A66D1">
              <w:rPr>
                <w:rFonts w:ascii="Arial" w:hAnsi="Arial" w:cs="Arial"/>
              </w:rPr>
              <w:t>M</w:t>
            </w:r>
          </w:p>
        </w:tc>
        <w:tc>
          <w:tcPr>
            <w:tcW w:w="1151" w:type="dxa"/>
          </w:tcPr>
          <w:p w:rsidR="00484624" w:rsidRPr="008A66D1" w:rsidRDefault="00484624" w:rsidP="00972681">
            <w:pPr>
              <w:rPr>
                <w:rFonts w:ascii="Arial" w:hAnsi="Arial" w:cs="Arial"/>
              </w:rPr>
            </w:pPr>
            <w:r w:rsidRPr="008A66D1">
              <w:rPr>
                <w:rFonts w:ascii="Arial" w:hAnsi="Arial" w:cs="Arial"/>
              </w:rPr>
              <w:t>E</w:t>
            </w:r>
          </w:p>
          <w:p w:rsidR="00484624" w:rsidRPr="008A66D1" w:rsidRDefault="00484624" w:rsidP="00972681">
            <w:pPr>
              <w:rPr>
                <w:rFonts w:ascii="Arial" w:hAnsi="Arial" w:cs="Arial"/>
              </w:rPr>
            </w:pPr>
            <w:r w:rsidRPr="008A66D1">
              <w:rPr>
                <w:rFonts w:ascii="Arial" w:hAnsi="Arial" w:cs="Arial"/>
              </w:rPr>
              <w:t>F</w:t>
            </w:r>
          </w:p>
          <w:p w:rsidR="00484624" w:rsidRPr="008A66D1" w:rsidRDefault="00484624" w:rsidP="00972681">
            <w:pPr>
              <w:rPr>
                <w:rFonts w:ascii="Arial" w:hAnsi="Arial" w:cs="Arial"/>
              </w:rPr>
            </w:pPr>
            <w:r w:rsidRPr="008A66D1">
              <w:rPr>
                <w:rFonts w:ascii="Arial" w:hAnsi="Arial" w:cs="Arial"/>
              </w:rPr>
              <w:t>D</w:t>
            </w:r>
          </w:p>
        </w:tc>
        <w:tc>
          <w:tcPr>
            <w:tcW w:w="1152" w:type="dxa"/>
          </w:tcPr>
          <w:p w:rsidR="00484624" w:rsidRPr="008A66D1" w:rsidRDefault="00484624" w:rsidP="00972681">
            <w:pPr>
              <w:rPr>
                <w:rFonts w:ascii="Arial" w:hAnsi="Arial" w:cs="Arial"/>
              </w:rPr>
            </w:pPr>
            <w:r w:rsidRPr="008A66D1">
              <w:rPr>
                <w:rFonts w:ascii="Arial" w:hAnsi="Arial" w:cs="Arial"/>
              </w:rPr>
              <w:t>D</w:t>
            </w:r>
          </w:p>
          <w:p w:rsidR="00484624" w:rsidRPr="008A66D1" w:rsidRDefault="00484624" w:rsidP="00972681">
            <w:pPr>
              <w:rPr>
                <w:rFonts w:ascii="Arial" w:hAnsi="Arial" w:cs="Arial"/>
              </w:rPr>
            </w:pPr>
            <w:r w:rsidRPr="008A66D1">
              <w:rPr>
                <w:rFonts w:ascii="Arial" w:hAnsi="Arial" w:cs="Arial"/>
              </w:rPr>
              <w:t>M</w:t>
            </w:r>
          </w:p>
          <w:p w:rsidR="00484624" w:rsidRPr="008A66D1" w:rsidRDefault="00484624" w:rsidP="00972681">
            <w:pPr>
              <w:rPr>
                <w:rFonts w:ascii="Arial" w:hAnsi="Arial" w:cs="Arial"/>
              </w:rPr>
            </w:pPr>
            <w:r w:rsidRPr="008A66D1">
              <w:rPr>
                <w:rFonts w:ascii="Arial" w:hAnsi="Arial" w:cs="Arial"/>
              </w:rPr>
              <w:t>PK</w:t>
            </w:r>
          </w:p>
        </w:tc>
        <w:tc>
          <w:tcPr>
            <w:tcW w:w="1152" w:type="dxa"/>
          </w:tcPr>
          <w:p w:rsidR="00484624" w:rsidRPr="008A66D1" w:rsidRDefault="00484624" w:rsidP="00972681">
            <w:pPr>
              <w:rPr>
                <w:rFonts w:ascii="Arial" w:hAnsi="Arial" w:cs="Arial"/>
              </w:rPr>
            </w:pPr>
            <w:r w:rsidRPr="008A66D1">
              <w:rPr>
                <w:rFonts w:ascii="Arial" w:hAnsi="Arial" w:cs="Arial"/>
              </w:rPr>
              <w:t>PH</w:t>
            </w:r>
          </w:p>
          <w:p w:rsidR="00484624" w:rsidRPr="008A66D1" w:rsidRDefault="00484624" w:rsidP="00972681">
            <w:pPr>
              <w:rPr>
                <w:rFonts w:ascii="Arial" w:hAnsi="Arial" w:cs="Arial"/>
              </w:rPr>
            </w:pPr>
            <w:r w:rsidRPr="008A66D1">
              <w:rPr>
                <w:rFonts w:ascii="Arial" w:hAnsi="Arial" w:cs="Arial"/>
              </w:rPr>
              <w:t>BCEF</w:t>
            </w:r>
          </w:p>
          <w:p w:rsidR="00484624" w:rsidRPr="008A66D1" w:rsidRDefault="00484624" w:rsidP="00972681">
            <w:pPr>
              <w:rPr>
                <w:rFonts w:ascii="Arial" w:hAnsi="Arial" w:cs="Arial"/>
              </w:rPr>
            </w:pPr>
            <w:r w:rsidRPr="008A66D1">
              <w:rPr>
                <w:rFonts w:ascii="Arial" w:hAnsi="Arial" w:cs="Arial"/>
              </w:rPr>
              <w:t>PK</w:t>
            </w:r>
          </w:p>
        </w:tc>
        <w:tc>
          <w:tcPr>
            <w:tcW w:w="1152" w:type="dxa"/>
          </w:tcPr>
          <w:p w:rsidR="00484624" w:rsidRPr="008A66D1" w:rsidRDefault="00484624" w:rsidP="00972681">
            <w:pPr>
              <w:rPr>
                <w:rFonts w:ascii="Arial" w:hAnsi="Arial" w:cs="Arial"/>
              </w:rPr>
            </w:pPr>
          </w:p>
        </w:tc>
        <w:tc>
          <w:tcPr>
            <w:tcW w:w="1152" w:type="dxa"/>
          </w:tcPr>
          <w:p w:rsidR="00484624" w:rsidRPr="008A66D1" w:rsidRDefault="00484624" w:rsidP="00972681">
            <w:pPr>
              <w:rPr>
                <w:rFonts w:ascii="Arial" w:hAnsi="Arial" w:cs="Arial"/>
              </w:rPr>
            </w:pPr>
          </w:p>
        </w:tc>
      </w:tr>
    </w:tbl>
    <w:p w:rsidR="008A66D1" w:rsidRDefault="008A66D1" w:rsidP="00484624">
      <w:pPr>
        <w:rPr>
          <w:rFonts w:ascii="Arial" w:hAnsi="Arial" w:cs="Arial"/>
        </w:rPr>
      </w:pPr>
    </w:p>
    <w:p w:rsidR="00FF70F7" w:rsidRDefault="00FF70F7" w:rsidP="00484624">
      <w:pPr>
        <w:rPr>
          <w:rFonts w:ascii="Arial" w:hAnsi="Arial" w:cs="Arial"/>
          <w:b/>
        </w:rPr>
      </w:pPr>
    </w:p>
    <w:p w:rsidR="00484624" w:rsidRDefault="00484624" w:rsidP="00484624">
      <w:pPr>
        <w:rPr>
          <w:rFonts w:ascii="Arial" w:hAnsi="Arial" w:cs="Arial"/>
          <w:b/>
        </w:rPr>
      </w:pPr>
      <w:r w:rsidRPr="008A66D1">
        <w:rPr>
          <w:rFonts w:ascii="Arial" w:hAnsi="Arial" w:cs="Arial"/>
          <w:b/>
        </w:rPr>
        <w:t>Jetzt DEIN Plan:</w:t>
      </w:r>
    </w:p>
    <w:p w:rsidR="008A66D1" w:rsidRPr="008A66D1" w:rsidRDefault="008A66D1" w:rsidP="00484624">
      <w:pPr>
        <w:rPr>
          <w:rFonts w:ascii="Arial" w:hAnsi="Arial" w:cs="Arial"/>
          <w:b/>
        </w:rPr>
      </w:pPr>
    </w:p>
    <w:tbl>
      <w:tblPr>
        <w:tblStyle w:val="Tabellenraster"/>
        <w:tblW w:w="0" w:type="auto"/>
        <w:tblLook w:val="04A0" w:firstRow="1" w:lastRow="0" w:firstColumn="1" w:lastColumn="0" w:noHBand="0" w:noVBand="1"/>
      </w:tblPr>
      <w:tblGrid>
        <w:gridCol w:w="1870"/>
        <w:gridCol w:w="1068"/>
        <w:gridCol w:w="1052"/>
        <w:gridCol w:w="1056"/>
        <w:gridCol w:w="1065"/>
        <w:gridCol w:w="1053"/>
        <w:gridCol w:w="1061"/>
        <w:gridCol w:w="1063"/>
      </w:tblGrid>
      <w:tr w:rsidR="00484624" w:rsidRPr="00FF70F7" w:rsidTr="00972681">
        <w:tc>
          <w:tcPr>
            <w:tcW w:w="1151" w:type="dxa"/>
          </w:tcPr>
          <w:p w:rsidR="00484624" w:rsidRPr="00FF70F7" w:rsidRDefault="00484624" w:rsidP="00972681">
            <w:pPr>
              <w:rPr>
                <w:rFonts w:ascii="Arial" w:hAnsi="Arial" w:cs="Arial"/>
                <w:b/>
              </w:rPr>
            </w:pPr>
            <w:r w:rsidRPr="00FF70F7">
              <w:rPr>
                <w:rFonts w:ascii="Arial" w:hAnsi="Arial" w:cs="Arial"/>
                <w:b/>
              </w:rPr>
              <w:t>Std.</w:t>
            </w:r>
          </w:p>
        </w:tc>
        <w:tc>
          <w:tcPr>
            <w:tcW w:w="1151" w:type="dxa"/>
          </w:tcPr>
          <w:p w:rsidR="00484624" w:rsidRPr="00FF70F7" w:rsidRDefault="00484624" w:rsidP="00972681">
            <w:pPr>
              <w:rPr>
                <w:rFonts w:ascii="Arial" w:hAnsi="Arial" w:cs="Arial"/>
                <w:b/>
              </w:rPr>
            </w:pPr>
            <w:r w:rsidRPr="00FF70F7">
              <w:rPr>
                <w:rFonts w:ascii="Arial" w:hAnsi="Arial" w:cs="Arial"/>
                <w:b/>
              </w:rPr>
              <w:t>Mo</w:t>
            </w:r>
          </w:p>
        </w:tc>
        <w:tc>
          <w:tcPr>
            <w:tcW w:w="1151" w:type="dxa"/>
          </w:tcPr>
          <w:p w:rsidR="00484624" w:rsidRPr="00FF70F7" w:rsidRDefault="00484624" w:rsidP="00972681">
            <w:pPr>
              <w:rPr>
                <w:rFonts w:ascii="Arial" w:hAnsi="Arial" w:cs="Arial"/>
                <w:b/>
              </w:rPr>
            </w:pPr>
            <w:r w:rsidRPr="00FF70F7">
              <w:rPr>
                <w:rFonts w:ascii="Arial" w:hAnsi="Arial" w:cs="Arial"/>
                <w:b/>
              </w:rPr>
              <w:t>Di</w:t>
            </w:r>
          </w:p>
        </w:tc>
        <w:tc>
          <w:tcPr>
            <w:tcW w:w="1151" w:type="dxa"/>
          </w:tcPr>
          <w:p w:rsidR="00484624" w:rsidRPr="00FF70F7" w:rsidRDefault="00484624" w:rsidP="00972681">
            <w:pPr>
              <w:rPr>
                <w:rFonts w:ascii="Arial" w:hAnsi="Arial" w:cs="Arial"/>
                <w:b/>
              </w:rPr>
            </w:pPr>
            <w:r w:rsidRPr="00FF70F7">
              <w:rPr>
                <w:rFonts w:ascii="Arial" w:hAnsi="Arial" w:cs="Arial"/>
                <w:b/>
              </w:rPr>
              <w:t>Mi</w:t>
            </w:r>
          </w:p>
        </w:tc>
        <w:tc>
          <w:tcPr>
            <w:tcW w:w="1152" w:type="dxa"/>
          </w:tcPr>
          <w:p w:rsidR="00484624" w:rsidRPr="00FF70F7" w:rsidRDefault="00484624" w:rsidP="00972681">
            <w:pPr>
              <w:rPr>
                <w:rFonts w:ascii="Arial" w:hAnsi="Arial" w:cs="Arial"/>
                <w:b/>
              </w:rPr>
            </w:pPr>
            <w:r w:rsidRPr="00FF70F7">
              <w:rPr>
                <w:rFonts w:ascii="Arial" w:hAnsi="Arial" w:cs="Arial"/>
                <w:b/>
              </w:rPr>
              <w:t>Do</w:t>
            </w:r>
          </w:p>
        </w:tc>
        <w:tc>
          <w:tcPr>
            <w:tcW w:w="1152" w:type="dxa"/>
          </w:tcPr>
          <w:p w:rsidR="00484624" w:rsidRPr="00FF70F7" w:rsidRDefault="00484624" w:rsidP="00972681">
            <w:pPr>
              <w:rPr>
                <w:rFonts w:ascii="Arial" w:hAnsi="Arial" w:cs="Arial"/>
                <w:b/>
              </w:rPr>
            </w:pPr>
            <w:r w:rsidRPr="00FF70F7">
              <w:rPr>
                <w:rFonts w:ascii="Arial" w:hAnsi="Arial" w:cs="Arial"/>
                <w:b/>
              </w:rPr>
              <w:t>Fr</w:t>
            </w:r>
          </w:p>
        </w:tc>
        <w:tc>
          <w:tcPr>
            <w:tcW w:w="1152" w:type="dxa"/>
          </w:tcPr>
          <w:p w:rsidR="00484624" w:rsidRPr="00FF70F7" w:rsidRDefault="00484624" w:rsidP="00972681">
            <w:pPr>
              <w:rPr>
                <w:rFonts w:ascii="Arial" w:hAnsi="Arial" w:cs="Arial"/>
                <w:b/>
              </w:rPr>
            </w:pPr>
            <w:r w:rsidRPr="00FF70F7">
              <w:rPr>
                <w:rFonts w:ascii="Arial" w:hAnsi="Arial" w:cs="Arial"/>
                <w:b/>
              </w:rPr>
              <w:t>Sa</w:t>
            </w:r>
          </w:p>
        </w:tc>
        <w:tc>
          <w:tcPr>
            <w:tcW w:w="1152" w:type="dxa"/>
          </w:tcPr>
          <w:p w:rsidR="00484624" w:rsidRPr="00FF70F7" w:rsidRDefault="00484624" w:rsidP="00972681">
            <w:pPr>
              <w:rPr>
                <w:rFonts w:ascii="Arial" w:hAnsi="Arial" w:cs="Arial"/>
                <w:b/>
              </w:rPr>
            </w:pPr>
            <w:r w:rsidRPr="00FF70F7">
              <w:rPr>
                <w:rFonts w:ascii="Arial" w:hAnsi="Arial" w:cs="Arial"/>
                <w:b/>
              </w:rPr>
              <w:t>So</w:t>
            </w:r>
          </w:p>
        </w:tc>
      </w:tr>
      <w:tr w:rsidR="00484624" w:rsidRPr="008A66D1" w:rsidTr="00972681">
        <w:tc>
          <w:tcPr>
            <w:tcW w:w="1151" w:type="dxa"/>
          </w:tcPr>
          <w:p w:rsidR="00FF70F7" w:rsidRPr="00FF70F7" w:rsidRDefault="00484624" w:rsidP="00FF70F7">
            <w:pPr>
              <w:spacing w:before="120" w:after="120"/>
              <w:rPr>
                <w:rFonts w:ascii="Arial" w:hAnsi="Arial" w:cs="Arial"/>
                <w:b/>
              </w:rPr>
            </w:pPr>
            <w:r w:rsidRPr="00FF70F7">
              <w:rPr>
                <w:rFonts w:ascii="Arial" w:hAnsi="Arial" w:cs="Arial"/>
                <w:b/>
              </w:rPr>
              <w:t>1</w:t>
            </w:r>
          </w:p>
        </w:tc>
        <w:tc>
          <w:tcPr>
            <w:tcW w:w="1151" w:type="dxa"/>
          </w:tcPr>
          <w:p w:rsidR="00484624" w:rsidRPr="008A66D1" w:rsidRDefault="00484624" w:rsidP="00FF70F7">
            <w:pPr>
              <w:spacing w:before="120" w:after="120"/>
              <w:rPr>
                <w:rFonts w:ascii="Arial" w:hAnsi="Arial" w:cs="Arial"/>
              </w:rPr>
            </w:pPr>
          </w:p>
        </w:tc>
        <w:tc>
          <w:tcPr>
            <w:tcW w:w="1151" w:type="dxa"/>
          </w:tcPr>
          <w:p w:rsidR="00484624" w:rsidRPr="008A66D1" w:rsidRDefault="00484624" w:rsidP="00FF70F7">
            <w:pPr>
              <w:spacing w:before="120" w:after="120"/>
              <w:rPr>
                <w:rFonts w:ascii="Arial" w:hAnsi="Arial" w:cs="Arial"/>
              </w:rPr>
            </w:pPr>
          </w:p>
        </w:tc>
        <w:tc>
          <w:tcPr>
            <w:tcW w:w="1151"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r>
      <w:tr w:rsidR="00484624" w:rsidRPr="008A66D1" w:rsidTr="00972681">
        <w:tc>
          <w:tcPr>
            <w:tcW w:w="1151" w:type="dxa"/>
          </w:tcPr>
          <w:p w:rsidR="00484624" w:rsidRPr="00FF70F7" w:rsidRDefault="00484624" w:rsidP="00FF70F7">
            <w:pPr>
              <w:spacing w:before="120" w:after="120"/>
              <w:rPr>
                <w:rFonts w:ascii="Arial" w:hAnsi="Arial" w:cs="Arial"/>
                <w:b/>
              </w:rPr>
            </w:pPr>
            <w:r w:rsidRPr="00FF70F7">
              <w:rPr>
                <w:rFonts w:ascii="Arial" w:hAnsi="Arial" w:cs="Arial"/>
                <w:b/>
              </w:rPr>
              <w:t>2</w:t>
            </w:r>
          </w:p>
        </w:tc>
        <w:tc>
          <w:tcPr>
            <w:tcW w:w="1151" w:type="dxa"/>
          </w:tcPr>
          <w:p w:rsidR="00484624" w:rsidRPr="008A66D1" w:rsidRDefault="00484624" w:rsidP="00FF70F7">
            <w:pPr>
              <w:spacing w:before="120" w:after="120"/>
              <w:rPr>
                <w:rFonts w:ascii="Arial" w:hAnsi="Arial" w:cs="Arial"/>
              </w:rPr>
            </w:pPr>
          </w:p>
        </w:tc>
        <w:tc>
          <w:tcPr>
            <w:tcW w:w="1151" w:type="dxa"/>
          </w:tcPr>
          <w:p w:rsidR="00484624" w:rsidRPr="008A66D1" w:rsidRDefault="00484624" w:rsidP="00FF70F7">
            <w:pPr>
              <w:spacing w:before="120" w:after="120"/>
              <w:rPr>
                <w:rFonts w:ascii="Arial" w:hAnsi="Arial" w:cs="Arial"/>
              </w:rPr>
            </w:pPr>
          </w:p>
        </w:tc>
        <w:tc>
          <w:tcPr>
            <w:tcW w:w="1151"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r>
      <w:tr w:rsidR="00484624" w:rsidRPr="008A66D1" w:rsidTr="00972681">
        <w:tc>
          <w:tcPr>
            <w:tcW w:w="1151" w:type="dxa"/>
          </w:tcPr>
          <w:p w:rsidR="00484624" w:rsidRPr="00FF70F7" w:rsidRDefault="00484624" w:rsidP="00FF70F7">
            <w:pPr>
              <w:spacing w:before="120" w:after="120"/>
              <w:rPr>
                <w:rFonts w:ascii="Arial" w:hAnsi="Arial" w:cs="Arial"/>
                <w:b/>
              </w:rPr>
            </w:pPr>
            <w:r w:rsidRPr="00FF70F7">
              <w:rPr>
                <w:rFonts w:ascii="Arial" w:hAnsi="Arial" w:cs="Arial"/>
                <w:b/>
              </w:rPr>
              <w:t>3</w:t>
            </w:r>
          </w:p>
        </w:tc>
        <w:tc>
          <w:tcPr>
            <w:tcW w:w="1151" w:type="dxa"/>
          </w:tcPr>
          <w:p w:rsidR="00484624" w:rsidRPr="008A66D1" w:rsidRDefault="00484624" w:rsidP="00FF70F7">
            <w:pPr>
              <w:spacing w:before="120" w:after="120"/>
              <w:rPr>
                <w:rFonts w:ascii="Arial" w:hAnsi="Arial" w:cs="Arial"/>
              </w:rPr>
            </w:pPr>
          </w:p>
        </w:tc>
        <w:tc>
          <w:tcPr>
            <w:tcW w:w="1151" w:type="dxa"/>
          </w:tcPr>
          <w:p w:rsidR="00484624" w:rsidRPr="008A66D1" w:rsidRDefault="00484624" w:rsidP="00FF70F7">
            <w:pPr>
              <w:spacing w:before="120" w:after="120"/>
              <w:rPr>
                <w:rFonts w:ascii="Arial" w:hAnsi="Arial" w:cs="Arial"/>
              </w:rPr>
            </w:pPr>
          </w:p>
        </w:tc>
        <w:tc>
          <w:tcPr>
            <w:tcW w:w="1151"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r>
      <w:tr w:rsidR="00484624" w:rsidRPr="008A66D1" w:rsidTr="00972681">
        <w:tc>
          <w:tcPr>
            <w:tcW w:w="1151" w:type="dxa"/>
          </w:tcPr>
          <w:p w:rsidR="00484624" w:rsidRPr="00FF70F7" w:rsidRDefault="00484624" w:rsidP="00FF70F7">
            <w:pPr>
              <w:spacing w:before="120" w:after="120"/>
              <w:rPr>
                <w:rFonts w:ascii="Arial" w:hAnsi="Arial" w:cs="Arial"/>
                <w:b/>
              </w:rPr>
            </w:pPr>
            <w:r w:rsidRPr="00FF70F7">
              <w:rPr>
                <w:rFonts w:ascii="Arial" w:hAnsi="Arial" w:cs="Arial"/>
                <w:b/>
              </w:rPr>
              <w:t>4</w:t>
            </w:r>
          </w:p>
        </w:tc>
        <w:tc>
          <w:tcPr>
            <w:tcW w:w="1151" w:type="dxa"/>
          </w:tcPr>
          <w:p w:rsidR="00484624" w:rsidRPr="008A66D1" w:rsidRDefault="00484624" w:rsidP="00FF70F7">
            <w:pPr>
              <w:spacing w:before="120" w:after="120"/>
              <w:rPr>
                <w:rFonts w:ascii="Arial" w:hAnsi="Arial" w:cs="Arial"/>
              </w:rPr>
            </w:pPr>
          </w:p>
        </w:tc>
        <w:tc>
          <w:tcPr>
            <w:tcW w:w="1151" w:type="dxa"/>
          </w:tcPr>
          <w:p w:rsidR="00484624" w:rsidRPr="008A66D1" w:rsidRDefault="00484624" w:rsidP="00FF70F7">
            <w:pPr>
              <w:spacing w:before="120" w:after="120"/>
              <w:rPr>
                <w:rFonts w:ascii="Arial" w:hAnsi="Arial" w:cs="Arial"/>
              </w:rPr>
            </w:pPr>
          </w:p>
        </w:tc>
        <w:tc>
          <w:tcPr>
            <w:tcW w:w="1151"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r>
      <w:tr w:rsidR="00484624" w:rsidRPr="008A66D1" w:rsidTr="00972681">
        <w:tc>
          <w:tcPr>
            <w:tcW w:w="1151" w:type="dxa"/>
          </w:tcPr>
          <w:p w:rsidR="00484624" w:rsidRPr="00FF70F7" w:rsidRDefault="00484624" w:rsidP="00FF70F7">
            <w:pPr>
              <w:spacing w:before="120" w:after="120"/>
              <w:rPr>
                <w:rFonts w:ascii="Arial" w:hAnsi="Arial" w:cs="Arial"/>
                <w:b/>
              </w:rPr>
            </w:pPr>
            <w:r w:rsidRPr="00FF70F7">
              <w:rPr>
                <w:rFonts w:ascii="Arial" w:hAnsi="Arial" w:cs="Arial"/>
                <w:b/>
              </w:rPr>
              <w:t>5</w:t>
            </w:r>
          </w:p>
        </w:tc>
        <w:tc>
          <w:tcPr>
            <w:tcW w:w="1151" w:type="dxa"/>
          </w:tcPr>
          <w:p w:rsidR="00484624" w:rsidRPr="008A66D1" w:rsidRDefault="00484624" w:rsidP="00FF70F7">
            <w:pPr>
              <w:spacing w:before="120" w:after="120"/>
              <w:rPr>
                <w:rFonts w:ascii="Arial" w:hAnsi="Arial" w:cs="Arial"/>
              </w:rPr>
            </w:pPr>
          </w:p>
        </w:tc>
        <w:tc>
          <w:tcPr>
            <w:tcW w:w="1151" w:type="dxa"/>
          </w:tcPr>
          <w:p w:rsidR="00484624" w:rsidRPr="008A66D1" w:rsidRDefault="00484624" w:rsidP="00FF70F7">
            <w:pPr>
              <w:spacing w:before="120" w:after="120"/>
              <w:rPr>
                <w:rFonts w:ascii="Arial" w:hAnsi="Arial" w:cs="Arial"/>
              </w:rPr>
            </w:pPr>
          </w:p>
        </w:tc>
        <w:tc>
          <w:tcPr>
            <w:tcW w:w="1151"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r>
      <w:tr w:rsidR="00484624" w:rsidRPr="008A66D1" w:rsidTr="00972681">
        <w:tc>
          <w:tcPr>
            <w:tcW w:w="1151" w:type="dxa"/>
          </w:tcPr>
          <w:p w:rsidR="00484624" w:rsidRPr="00FF70F7" w:rsidRDefault="00484624" w:rsidP="00FF70F7">
            <w:pPr>
              <w:spacing w:before="120" w:after="120"/>
              <w:rPr>
                <w:rFonts w:ascii="Arial" w:hAnsi="Arial" w:cs="Arial"/>
                <w:b/>
              </w:rPr>
            </w:pPr>
            <w:r w:rsidRPr="00FF70F7">
              <w:rPr>
                <w:rFonts w:ascii="Arial" w:hAnsi="Arial" w:cs="Arial"/>
                <w:b/>
              </w:rPr>
              <w:t>6</w:t>
            </w:r>
          </w:p>
        </w:tc>
        <w:tc>
          <w:tcPr>
            <w:tcW w:w="1151" w:type="dxa"/>
          </w:tcPr>
          <w:p w:rsidR="00484624" w:rsidRPr="008A66D1" w:rsidRDefault="00484624" w:rsidP="00FF70F7">
            <w:pPr>
              <w:spacing w:before="120" w:after="120"/>
              <w:rPr>
                <w:rFonts w:ascii="Arial" w:hAnsi="Arial" w:cs="Arial"/>
              </w:rPr>
            </w:pPr>
          </w:p>
        </w:tc>
        <w:tc>
          <w:tcPr>
            <w:tcW w:w="1151" w:type="dxa"/>
          </w:tcPr>
          <w:p w:rsidR="00484624" w:rsidRPr="008A66D1" w:rsidRDefault="00484624" w:rsidP="00FF70F7">
            <w:pPr>
              <w:spacing w:before="120" w:after="120"/>
              <w:rPr>
                <w:rFonts w:ascii="Arial" w:hAnsi="Arial" w:cs="Arial"/>
              </w:rPr>
            </w:pPr>
          </w:p>
        </w:tc>
        <w:tc>
          <w:tcPr>
            <w:tcW w:w="1151"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r>
      <w:tr w:rsidR="00484624" w:rsidRPr="008A66D1" w:rsidTr="00972681">
        <w:tc>
          <w:tcPr>
            <w:tcW w:w="1151" w:type="dxa"/>
          </w:tcPr>
          <w:p w:rsidR="00484624" w:rsidRPr="00FF70F7" w:rsidRDefault="00484624" w:rsidP="00FF70F7">
            <w:pPr>
              <w:spacing w:before="120" w:after="120"/>
              <w:rPr>
                <w:rFonts w:ascii="Arial" w:hAnsi="Arial" w:cs="Arial"/>
                <w:b/>
              </w:rPr>
            </w:pPr>
            <w:r w:rsidRPr="00FF70F7">
              <w:rPr>
                <w:rFonts w:ascii="Arial" w:hAnsi="Arial" w:cs="Arial"/>
                <w:b/>
              </w:rPr>
              <w:t>7</w:t>
            </w:r>
          </w:p>
        </w:tc>
        <w:tc>
          <w:tcPr>
            <w:tcW w:w="1151" w:type="dxa"/>
          </w:tcPr>
          <w:p w:rsidR="00484624" w:rsidRPr="008A66D1" w:rsidRDefault="00484624" w:rsidP="00FF70F7">
            <w:pPr>
              <w:spacing w:before="120" w:after="120"/>
              <w:rPr>
                <w:rFonts w:ascii="Arial" w:hAnsi="Arial" w:cs="Arial"/>
              </w:rPr>
            </w:pPr>
          </w:p>
        </w:tc>
        <w:tc>
          <w:tcPr>
            <w:tcW w:w="1151" w:type="dxa"/>
          </w:tcPr>
          <w:p w:rsidR="00484624" w:rsidRPr="008A66D1" w:rsidRDefault="00484624" w:rsidP="00FF70F7">
            <w:pPr>
              <w:spacing w:before="120" w:after="120"/>
              <w:rPr>
                <w:rFonts w:ascii="Arial" w:hAnsi="Arial" w:cs="Arial"/>
              </w:rPr>
            </w:pPr>
          </w:p>
        </w:tc>
        <w:tc>
          <w:tcPr>
            <w:tcW w:w="1151"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r>
      <w:tr w:rsidR="00484624" w:rsidRPr="008A66D1" w:rsidTr="00972681">
        <w:tc>
          <w:tcPr>
            <w:tcW w:w="1151" w:type="dxa"/>
          </w:tcPr>
          <w:p w:rsidR="00484624" w:rsidRPr="00FF70F7" w:rsidRDefault="00484624" w:rsidP="00FF70F7">
            <w:pPr>
              <w:spacing w:before="120" w:after="120"/>
              <w:rPr>
                <w:rFonts w:ascii="Arial" w:hAnsi="Arial" w:cs="Arial"/>
                <w:b/>
              </w:rPr>
            </w:pPr>
            <w:r w:rsidRPr="00FF70F7">
              <w:rPr>
                <w:rFonts w:ascii="Arial" w:hAnsi="Arial" w:cs="Arial"/>
                <w:b/>
              </w:rPr>
              <w:t>8</w:t>
            </w:r>
          </w:p>
        </w:tc>
        <w:tc>
          <w:tcPr>
            <w:tcW w:w="1151" w:type="dxa"/>
          </w:tcPr>
          <w:p w:rsidR="00484624" w:rsidRPr="008A66D1" w:rsidRDefault="00484624" w:rsidP="00FF70F7">
            <w:pPr>
              <w:spacing w:before="120" w:after="120"/>
              <w:rPr>
                <w:rFonts w:ascii="Arial" w:hAnsi="Arial" w:cs="Arial"/>
              </w:rPr>
            </w:pPr>
          </w:p>
        </w:tc>
        <w:tc>
          <w:tcPr>
            <w:tcW w:w="1151" w:type="dxa"/>
          </w:tcPr>
          <w:p w:rsidR="00484624" w:rsidRPr="008A66D1" w:rsidRDefault="00484624" w:rsidP="00FF70F7">
            <w:pPr>
              <w:spacing w:before="120" w:after="120"/>
              <w:rPr>
                <w:rFonts w:ascii="Arial" w:hAnsi="Arial" w:cs="Arial"/>
              </w:rPr>
            </w:pPr>
          </w:p>
        </w:tc>
        <w:tc>
          <w:tcPr>
            <w:tcW w:w="1151"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r>
      <w:tr w:rsidR="00484624" w:rsidRPr="008A66D1" w:rsidTr="00972681">
        <w:tc>
          <w:tcPr>
            <w:tcW w:w="1151" w:type="dxa"/>
          </w:tcPr>
          <w:p w:rsidR="00484624" w:rsidRPr="00FF70F7" w:rsidRDefault="00484624" w:rsidP="00FF70F7">
            <w:pPr>
              <w:spacing w:before="120" w:after="120"/>
              <w:rPr>
                <w:rFonts w:ascii="Arial" w:hAnsi="Arial" w:cs="Arial"/>
                <w:b/>
              </w:rPr>
            </w:pPr>
            <w:r w:rsidRPr="00FF70F7">
              <w:rPr>
                <w:rFonts w:ascii="Arial" w:hAnsi="Arial" w:cs="Arial"/>
                <w:b/>
              </w:rPr>
              <w:t>9</w:t>
            </w:r>
          </w:p>
        </w:tc>
        <w:tc>
          <w:tcPr>
            <w:tcW w:w="1151" w:type="dxa"/>
          </w:tcPr>
          <w:p w:rsidR="00484624" w:rsidRPr="008A66D1" w:rsidRDefault="00484624" w:rsidP="00FF70F7">
            <w:pPr>
              <w:spacing w:before="120" w:after="120"/>
              <w:rPr>
                <w:rFonts w:ascii="Arial" w:hAnsi="Arial" w:cs="Arial"/>
              </w:rPr>
            </w:pPr>
          </w:p>
        </w:tc>
        <w:tc>
          <w:tcPr>
            <w:tcW w:w="1151" w:type="dxa"/>
          </w:tcPr>
          <w:p w:rsidR="00484624" w:rsidRPr="008A66D1" w:rsidRDefault="00484624" w:rsidP="00FF70F7">
            <w:pPr>
              <w:spacing w:before="120" w:after="120"/>
              <w:rPr>
                <w:rFonts w:ascii="Arial" w:hAnsi="Arial" w:cs="Arial"/>
              </w:rPr>
            </w:pPr>
          </w:p>
        </w:tc>
        <w:tc>
          <w:tcPr>
            <w:tcW w:w="1151"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r>
      <w:tr w:rsidR="00484624" w:rsidRPr="008A66D1" w:rsidTr="00972681">
        <w:tc>
          <w:tcPr>
            <w:tcW w:w="1151" w:type="dxa"/>
          </w:tcPr>
          <w:p w:rsidR="00484624" w:rsidRPr="00FF70F7" w:rsidRDefault="00484624" w:rsidP="00FF70F7">
            <w:pPr>
              <w:spacing w:before="120" w:after="120"/>
              <w:rPr>
                <w:rFonts w:ascii="Arial" w:hAnsi="Arial" w:cs="Arial"/>
                <w:b/>
              </w:rPr>
            </w:pPr>
            <w:r w:rsidRPr="00FF70F7">
              <w:rPr>
                <w:rFonts w:ascii="Arial" w:hAnsi="Arial" w:cs="Arial"/>
                <w:b/>
              </w:rPr>
              <w:t>Nachmittag privat</w:t>
            </w:r>
          </w:p>
        </w:tc>
        <w:tc>
          <w:tcPr>
            <w:tcW w:w="1151" w:type="dxa"/>
          </w:tcPr>
          <w:p w:rsidR="00484624" w:rsidRPr="008A66D1" w:rsidRDefault="00484624" w:rsidP="00FF70F7">
            <w:pPr>
              <w:spacing w:before="120" w:after="120"/>
              <w:rPr>
                <w:rFonts w:ascii="Arial" w:hAnsi="Arial" w:cs="Arial"/>
              </w:rPr>
            </w:pPr>
          </w:p>
        </w:tc>
        <w:tc>
          <w:tcPr>
            <w:tcW w:w="1151" w:type="dxa"/>
          </w:tcPr>
          <w:p w:rsidR="00484624" w:rsidRPr="008A66D1" w:rsidRDefault="00484624" w:rsidP="00FF70F7">
            <w:pPr>
              <w:spacing w:before="120" w:after="120"/>
              <w:rPr>
                <w:rFonts w:ascii="Arial" w:hAnsi="Arial" w:cs="Arial"/>
              </w:rPr>
            </w:pPr>
          </w:p>
        </w:tc>
        <w:tc>
          <w:tcPr>
            <w:tcW w:w="1151"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r>
      <w:tr w:rsidR="00484624" w:rsidRPr="008A66D1" w:rsidTr="00972681">
        <w:tc>
          <w:tcPr>
            <w:tcW w:w="1151" w:type="dxa"/>
          </w:tcPr>
          <w:p w:rsidR="00484624" w:rsidRPr="00FF70F7" w:rsidRDefault="00484624" w:rsidP="00FF70F7">
            <w:pPr>
              <w:spacing w:before="120" w:after="120"/>
              <w:rPr>
                <w:rFonts w:ascii="Arial" w:hAnsi="Arial" w:cs="Arial"/>
                <w:b/>
              </w:rPr>
            </w:pPr>
            <w:r w:rsidRPr="00FF70F7">
              <w:rPr>
                <w:rFonts w:ascii="Arial" w:hAnsi="Arial" w:cs="Arial"/>
                <w:b/>
              </w:rPr>
              <w:t>Hausaufgaben</w:t>
            </w:r>
          </w:p>
        </w:tc>
        <w:tc>
          <w:tcPr>
            <w:tcW w:w="1151" w:type="dxa"/>
          </w:tcPr>
          <w:p w:rsidR="00484624" w:rsidRPr="008A66D1" w:rsidRDefault="00484624" w:rsidP="00FF70F7">
            <w:pPr>
              <w:spacing w:before="120" w:after="120"/>
              <w:rPr>
                <w:rFonts w:ascii="Arial" w:hAnsi="Arial" w:cs="Arial"/>
              </w:rPr>
            </w:pPr>
          </w:p>
          <w:p w:rsidR="00484624" w:rsidRPr="008A66D1" w:rsidRDefault="00484624" w:rsidP="00FF70F7">
            <w:pPr>
              <w:spacing w:before="120" w:after="120"/>
              <w:rPr>
                <w:rFonts w:ascii="Arial" w:hAnsi="Arial" w:cs="Arial"/>
              </w:rPr>
            </w:pPr>
          </w:p>
          <w:p w:rsidR="00484624" w:rsidRPr="008A66D1" w:rsidRDefault="00484624" w:rsidP="00FF70F7">
            <w:pPr>
              <w:spacing w:before="120" w:after="120"/>
              <w:rPr>
                <w:rFonts w:ascii="Arial" w:hAnsi="Arial" w:cs="Arial"/>
              </w:rPr>
            </w:pPr>
          </w:p>
        </w:tc>
        <w:tc>
          <w:tcPr>
            <w:tcW w:w="1151" w:type="dxa"/>
          </w:tcPr>
          <w:p w:rsidR="00484624" w:rsidRPr="008A66D1" w:rsidRDefault="00484624" w:rsidP="00FF70F7">
            <w:pPr>
              <w:spacing w:before="120" w:after="120"/>
              <w:rPr>
                <w:rFonts w:ascii="Arial" w:hAnsi="Arial" w:cs="Arial"/>
              </w:rPr>
            </w:pPr>
          </w:p>
          <w:p w:rsidR="00484624" w:rsidRPr="008A66D1" w:rsidRDefault="00484624" w:rsidP="00FF70F7">
            <w:pPr>
              <w:spacing w:before="120" w:after="120"/>
              <w:rPr>
                <w:rFonts w:ascii="Arial" w:hAnsi="Arial" w:cs="Arial"/>
              </w:rPr>
            </w:pPr>
          </w:p>
          <w:p w:rsidR="00484624" w:rsidRPr="008A66D1" w:rsidRDefault="00484624" w:rsidP="00FF70F7">
            <w:pPr>
              <w:spacing w:before="120" w:after="120"/>
              <w:rPr>
                <w:rFonts w:ascii="Arial" w:hAnsi="Arial" w:cs="Arial"/>
              </w:rPr>
            </w:pPr>
          </w:p>
        </w:tc>
        <w:tc>
          <w:tcPr>
            <w:tcW w:w="1151" w:type="dxa"/>
          </w:tcPr>
          <w:p w:rsidR="00484624" w:rsidRPr="008A66D1" w:rsidRDefault="00484624" w:rsidP="00FF70F7">
            <w:pPr>
              <w:spacing w:before="120" w:after="120"/>
              <w:rPr>
                <w:rFonts w:ascii="Arial" w:hAnsi="Arial" w:cs="Arial"/>
              </w:rPr>
            </w:pPr>
          </w:p>
          <w:p w:rsidR="00484624" w:rsidRPr="008A66D1" w:rsidRDefault="00484624" w:rsidP="00FF70F7">
            <w:pPr>
              <w:spacing w:before="120" w:after="120"/>
              <w:rPr>
                <w:rFonts w:ascii="Arial" w:hAnsi="Arial" w:cs="Arial"/>
              </w:rPr>
            </w:pPr>
          </w:p>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p w:rsidR="00484624" w:rsidRPr="008A66D1" w:rsidRDefault="00484624" w:rsidP="00FF70F7">
            <w:pPr>
              <w:spacing w:before="120" w:after="120"/>
              <w:rPr>
                <w:rFonts w:ascii="Arial" w:hAnsi="Arial" w:cs="Arial"/>
              </w:rPr>
            </w:pPr>
          </w:p>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c>
          <w:tcPr>
            <w:tcW w:w="1152" w:type="dxa"/>
          </w:tcPr>
          <w:p w:rsidR="00484624" w:rsidRPr="008A66D1" w:rsidRDefault="00484624" w:rsidP="00FF70F7">
            <w:pPr>
              <w:spacing w:before="120" w:after="120"/>
              <w:rPr>
                <w:rFonts w:ascii="Arial" w:hAnsi="Arial" w:cs="Arial"/>
              </w:rPr>
            </w:pPr>
          </w:p>
        </w:tc>
      </w:tr>
    </w:tbl>
    <w:p w:rsidR="00484624" w:rsidRPr="008A66D1" w:rsidRDefault="008A66D1" w:rsidP="00290DCD">
      <w:pPr>
        <w:pStyle w:val="berschrift1"/>
        <w:rPr>
          <w:rFonts w:eastAsia="Times New Roman"/>
          <w:lang w:eastAsia="de-DE" w:bidi="ar-SA"/>
        </w:rPr>
      </w:pPr>
      <w:bookmarkStart w:id="7" w:name="_Toc527367779"/>
      <w:r w:rsidRPr="008A66D1">
        <w:rPr>
          <w:rFonts w:eastAsia="Times New Roman"/>
          <w:lang w:eastAsia="de-DE" w:bidi="ar-SA"/>
        </w:rPr>
        <w:lastRenderedPageBreak/>
        <w:t>H</w:t>
      </w:r>
      <w:r w:rsidR="00484624" w:rsidRPr="008A66D1">
        <w:rPr>
          <w:rFonts w:eastAsia="Times New Roman"/>
          <w:lang w:eastAsia="de-DE" w:bidi="ar-SA"/>
        </w:rPr>
        <w:t>eftführung</w:t>
      </w:r>
      <w:bookmarkEnd w:id="7"/>
    </w:p>
    <w:p w:rsidR="00484624" w:rsidRPr="008A66D1" w:rsidRDefault="00484624" w:rsidP="00484624">
      <w:pPr>
        <w:widowControl/>
        <w:suppressAutoHyphens w:val="0"/>
        <w:jc w:val="center"/>
        <w:rPr>
          <w:rFonts w:ascii="Arial" w:eastAsia="Times New Roman" w:hAnsi="Arial" w:cs="Arial"/>
          <w:b/>
          <w:kern w:val="0"/>
          <w:lang w:eastAsia="de-DE" w:bidi="ar-SA"/>
        </w:rPr>
      </w:pPr>
    </w:p>
    <w:p w:rsidR="008A66D1" w:rsidRDefault="008A66D1" w:rsidP="00484624">
      <w:pPr>
        <w:widowControl/>
        <w:suppressAutoHyphens w:val="0"/>
        <w:jc w:val="both"/>
        <w:rPr>
          <w:rFonts w:ascii="Arial" w:eastAsia="ArialMT" w:hAnsi="Arial" w:cs="Arial"/>
          <w:kern w:val="0"/>
          <w:lang w:eastAsia="de-DE" w:bidi="ar-SA"/>
        </w:rPr>
      </w:pPr>
      <w:r w:rsidRPr="008A66D1">
        <w:rPr>
          <w:rFonts w:ascii="Arial" w:eastAsia="ArialMT" w:hAnsi="Arial" w:cs="Arial"/>
          <w:b/>
          <w:kern w:val="0"/>
          <w:lang w:eastAsia="de-DE" w:bidi="ar-SA"/>
        </w:rPr>
        <w:t>Exemplarisch eingeführt</w:t>
      </w:r>
      <w:r>
        <w:rPr>
          <w:rFonts w:ascii="Arial" w:eastAsia="ArialMT" w:hAnsi="Arial" w:cs="Arial"/>
          <w:kern w:val="0"/>
          <w:lang w:eastAsia="de-DE" w:bidi="ar-SA"/>
        </w:rPr>
        <w:t xml:space="preserve">: Physik, Klasse </w:t>
      </w:r>
    </w:p>
    <w:p w:rsidR="008A66D1" w:rsidRDefault="008A66D1" w:rsidP="00484624">
      <w:pPr>
        <w:widowControl/>
        <w:suppressAutoHyphens w:val="0"/>
        <w:jc w:val="both"/>
        <w:rPr>
          <w:rFonts w:ascii="Arial" w:eastAsia="ArialMT" w:hAnsi="Arial" w:cs="Arial"/>
          <w:kern w:val="0"/>
          <w:lang w:eastAsia="de-DE" w:bidi="ar-SA"/>
        </w:rPr>
      </w:pPr>
    </w:p>
    <w:p w:rsidR="00484624" w:rsidRPr="008A66D1" w:rsidRDefault="00484624" w:rsidP="00484624">
      <w:pPr>
        <w:widowControl/>
        <w:suppressAutoHyphens w:val="0"/>
        <w:jc w:val="both"/>
        <w:rPr>
          <w:rFonts w:ascii="Arial" w:eastAsia="ArialMT" w:hAnsi="Arial" w:cs="Arial"/>
          <w:kern w:val="0"/>
          <w:lang w:eastAsia="de-DE" w:bidi="ar-SA"/>
        </w:rPr>
      </w:pPr>
      <w:r w:rsidRPr="008A66D1">
        <w:rPr>
          <w:rFonts w:ascii="Arial" w:eastAsia="ArialMT" w:hAnsi="Arial" w:cs="Arial"/>
          <w:kern w:val="0"/>
          <w:lang w:eastAsia="de-DE" w:bidi="ar-SA"/>
        </w:rPr>
        <w:t>Eine gute Heftführung ist zur Dokumentation des Unterrichts und beim Anfertigen der Hausaufgaben unerlässlich. Sie hilft zudem bei der Vorbereitung auf Klassenarbeiten und Tests.</w:t>
      </w:r>
    </w:p>
    <w:p w:rsidR="00484624" w:rsidRPr="008A66D1" w:rsidRDefault="00484624" w:rsidP="00484624">
      <w:pPr>
        <w:widowControl/>
        <w:suppressAutoHyphens w:val="0"/>
        <w:jc w:val="both"/>
        <w:rPr>
          <w:rFonts w:ascii="Arial" w:eastAsia="ArialMT" w:hAnsi="Arial" w:cs="Arial"/>
          <w:kern w:val="0"/>
          <w:lang w:eastAsia="de-DE" w:bidi="ar-SA"/>
        </w:rPr>
      </w:pPr>
    </w:p>
    <w:p w:rsidR="00484624" w:rsidRDefault="00484624" w:rsidP="00484624">
      <w:pPr>
        <w:widowControl/>
        <w:suppressAutoHyphens w:val="0"/>
        <w:jc w:val="both"/>
        <w:rPr>
          <w:rFonts w:ascii="Arial" w:eastAsia="ArialMT" w:hAnsi="Arial" w:cs="Arial"/>
          <w:kern w:val="0"/>
          <w:lang w:eastAsia="de-DE" w:bidi="ar-SA"/>
        </w:rPr>
      </w:pPr>
      <w:r w:rsidRPr="008A66D1">
        <w:rPr>
          <w:rFonts w:ascii="Arial" w:eastAsia="ArialMT" w:hAnsi="Arial" w:cs="Arial"/>
          <w:kern w:val="0"/>
          <w:lang w:eastAsia="de-DE" w:bidi="ar-SA"/>
        </w:rPr>
        <w:t xml:space="preserve">Es ist also wichtig, dass du bei der Heftführung auf </w:t>
      </w:r>
      <w:r w:rsidRPr="008A66D1">
        <w:rPr>
          <w:rFonts w:ascii="Arial" w:eastAsia="ArialMT" w:hAnsi="Arial" w:cs="Arial"/>
          <w:b/>
          <w:kern w:val="0"/>
          <w:lang w:eastAsia="de-DE" w:bidi="ar-SA"/>
        </w:rPr>
        <w:t>Vollständigkeit</w:t>
      </w:r>
      <w:r w:rsidRPr="008A66D1">
        <w:rPr>
          <w:rFonts w:ascii="Arial" w:eastAsia="ArialMT" w:hAnsi="Arial" w:cs="Arial"/>
          <w:kern w:val="0"/>
          <w:lang w:eastAsia="de-DE" w:bidi="ar-SA"/>
        </w:rPr>
        <w:t xml:space="preserve"> und </w:t>
      </w:r>
      <w:r w:rsidRPr="008A66D1">
        <w:rPr>
          <w:rFonts w:ascii="Arial" w:eastAsia="ArialMT" w:hAnsi="Arial" w:cs="Arial"/>
          <w:b/>
          <w:kern w:val="0"/>
          <w:lang w:eastAsia="de-DE" w:bidi="ar-SA"/>
        </w:rPr>
        <w:t>Struktur</w:t>
      </w:r>
      <w:r w:rsidRPr="008A66D1">
        <w:rPr>
          <w:rFonts w:ascii="Arial" w:eastAsia="ArialMT" w:hAnsi="Arial" w:cs="Arial"/>
          <w:kern w:val="0"/>
          <w:lang w:eastAsia="de-DE" w:bidi="ar-SA"/>
        </w:rPr>
        <w:t xml:space="preserve"> achtest:</w:t>
      </w:r>
    </w:p>
    <w:p w:rsidR="008A66D1" w:rsidRPr="008A66D1" w:rsidRDefault="008A66D1" w:rsidP="00484624">
      <w:pPr>
        <w:widowControl/>
        <w:suppressAutoHyphens w:val="0"/>
        <w:jc w:val="both"/>
        <w:rPr>
          <w:rFonts w:ascii="Arial" w:eastAsia="ArialMT" w:hAnsi="Arial" w:cs="Arial"/>
          <w:kern w:val="0"/>
          <w:lang w:eastAsia="de-DE" w:bidi="ar-SA"/>
        </w:rPr>
      </w:pPr>
    </w:p>
    <w:p w:rsidR="00484624" w:rsidRPr="008A66D1" w:rsidRDefault="00484624" w:rsidP="00484624">
      <w:pPr>
        <w:widowControl/>
        <w:numPr>
          <w:ilvl w:val="0"/>
          <w:numId w:val="4"/>
        </w:numPr>
        <w:suppressAutoHyphens w:val="0"/>
        <w:jc w:val="both"/>
        <w:rPr>
          <w:rFonts w:ascii="Arial" w:eastAsia="ArialMT" w:hAnsi="Arial" w:cs="Arial"/>
          <w:kern w:val="0"/>
          <w:lang w:eastAsia="de-DE" w:bidi="ar-SA"/>
        </w:rPr>
      </w:pPr>
      <w:r w:rsidRPr="008A66D1">
        <w:rPr>
          <w:rFonts w:ascii="Arial" w:eastAsia="ArialMT" w:hAnsi="Arial" w:cs="Arial"/>
          <w:kern w:val="0"/>
          <w:lang w:eastAsia="de-DE" w:bidi="ar-SA"/>
        </w:rPr>
        <w:t xml:space="preserve">Schreibe das </w:t>
      </w:r>
      <w:r w:rsidRPr="008A66D1">
        <w:rPr>
          <w:rFonts w:ascii="Arial" w:eastAsia="ArialMT" w:hAnsi="Arial" w:cs="Arial"/>
          <w:b/>
          <w:kern w:val="0"/>
          <w:lang w:eastAsia="de-DE" w:bidi="ar-SA"/>
        </w:rPr>
        <w:t>Datum</w:t>
      </w:r>
      <w:r w:rsidRPr="008A66D1">
        <w:rPr>
          <w:rFonts w:ascii="Arial" w:eastAsia="ArialMT" w:hAnsi="Arial" w:cs="Arial"/>
          <w:kern w:val="0"/>
          <w:lang w:eastAsia="de-DE" w:bidi="ar-SA"/>
        </w:rPr>
        <w:t xml:space="preserve"> deiner Einträge an den äußeren Rand.</w:t>
      </w:r>
    </w:p>
    <w:p w:rsidR="00484624" w:rsidRPr="008A66D1" w:rsidRDefault="00484624" w:rsidP="00484624">
      <w:pPr>
        <w:widowControl/>
        <w:numPr>
          <w:ilvl w:val="0"/>
          <w:numId w:val="4"/>
        </w:numPr>
        <w:suppressAutoHyphens w:val="0"/>
        <w:jc w:val="both"/>
        <w:rPr>
          <w:rFonts w:ascii="Arial" w:eastAsia="ArialMT" w:hAnsi="Arial" w:cs="Arial"/>
          <w:kern w:val="0"/>
          <w:lang w:eastAsia="de-DE" w:bidi="ar-SA"/>
        </w:rPr>
      </w:pPr>
      <w:r w:rsidRPr="008A66D1">
        <w:rPr>
          <w:rFonts w:ascii="Arial" w:eastAsia="ArialMT" w:hAnsi="Arial" w:cs="Arial"/>
          <w:kern w:val="0"/>
          <w:lang w:eastAsia="de-DE" w:bidi="ar-SA"/>
        </w:rPr>
        <w:t xml:space="preserve">Schreibe immer das </w:t>
      </w:r>
      <w:r w:rsidRPr="008A66D1">
        <w:rPr>
          <w:rFonts w:ascii="Arial" w:eastAsia="ArialMT" w:hAnsi="Arial" w:cs="Arial"/>
          <w:b/>
          <w:kern w:val="0"/>
          <w:lang w:eastAsia="de-DE" w:bidi="ar-SA"/>
        </w:rPr>
        <w:t>Tafelbild</w:t>
      </w:r>
      <w:r w:rsidRPr="008A66D1">
        <w:rPr>
          <w:rFonts w:ascii="Arial" w:eastAsia="ArialMT" w:hAnsi="Arial" w:cs="Arial"/>
          <w:kern w:val="0"/>
          <w:lang w:eastAsia="de-DE" w:bidi="ar-SA"/>
        </w:rPr>
        <w:t xml:space="preserve"> der Stunde ab.</w:t>
      </w:r>
    </w:p>
    <w:p w:rsidR="00484624" w:rsidRPr="008A66D1" w:rsidRDefault="00484624" w:rsidP="00484624">
      <w:pPr>
        <w:widowControl/>
        <w:numPr>
          <w:ilvl w:val="0"/>
          <w:numId w:val="4"/>
        </w:numPr>
        <w:suppressAutoHyphens w:val="0"/>
        <w:jc w:val="both"/>
        <w:rPr>
          <w:rFonts w:ascii="Arial" w:eastAsia="ArialMT" w:hAnsi="Arial" w:cs="Arial"/>
          <w:kern w:val="0"/>
          <w:lang w:eastAsia="de-DE" w:bidi="ar-SA"/>
        </w:rPr>
      </w:pPr>
      <w:r w:rsidRPr="008A66D1">
        <w:rPr>
          <w:rFonts w:ascii="Arial" w:eastAsia="ArialMT" w:hAnsi="Arial" w:cs="Arial"/>
          <w:kern w:val="0"/>
          <w:lang w:eastAsia="de-DE" w:bidi="ar-SA"/>
        </w:rPr>
        <w:t xml:space="preserve">Achte darauf, </w:t>
      </w:r>
      <w:r w:rsidRPr="008A66D1">
        <w:rPr>
          <w:rFonts w:ascii="Arial" w:eastAsia="ArialMT" w:hAnsi="Arial" w:cs="Arial"/>
          <w:b/>
          <w:kern w:val="0"/>
          <w:lang w:eastAsia="de-DE" w:bidi="ar-SA"/>
        </w:rPr>
        <w:t>Überschriften</w:t>
      </w:r>
      <w:r w:rsidRPr="008A66D1">
        <w:rPr>
          <w:rFonts w:ascii="Arial" w:eastAsia="ArialMT" w:hAnsi="Arial" w:cs="Arial"/>
          <w:kern w:val="0"/>
          <w:lang w:eastAsia="de-DE" w:bidi="ar-SA"/>
        </w:rPr>
        <w:t xml:space="preserve"> anzufügen: Entweder hat dein Lehrer das Thema an die Tafel geschrieben oder das Thema findet sich auf dem zu bearbeitenden Arbeitsblatt oder der zu bearbeitenden Seite im Buch. Notiere dir zudem die Seite im Buch und die Aufgabe, die du dort bearbeiten sollst. </w:t>
      </w:r>
    </w:p>
    <w:p w:rsidR="00484624" w:rsidRPr="008A66D1" w:rsidRDefault="00484624" w:rsidP="00484624">
      <w:pPr>
        <w:widowControl/>
        <w:numPr>
          <w:ilvl w:val="0"/>
          <w:numId w:val="4"/>
        </w:numPr>
        <w:suppressAutoHyphens w:val="0"/>
        <w:jc w:val="both"/>
        <w:rPr>
          <w:rFonts w:ascii="Arial" w:eastAsia="ArialMT" w:hAnsi="Arial" w:cs="Arial"/>
          <w:kern w:val="0"/>
          <w:lang w:eastAsia="de-DE" w:bidi="ar-SA"/>
        </w:rPr>
      </w:pPr>
      <w:r w:rsidRPr="008A66D1">
        <w:rPr>
          <w:rFonts w:ascii="Arial" w:eastAsia="ArialMT" w:hAnsi="Arial" w:cs="Arial"/>
          <w:b/>
          <w:kern w:val="0"/>
          <w:lang w:eastAsia="de-DE" w:bidi="ar-SA"/>
        </w:rPr>
        <w:t>Klebe lose Arbeitsblätter</w:t>
      </w:r>
      <w:r w:rsidRPr="008A66D1">
        <w:rPr>
          <w:rFonts w:ascii="Arial" w:eastAsia="ArialMT" w:hAnsi="Arial" w:cs="Arial"/>
          <w:kern w:val="0"/>
          <w:lang w:eastAsia="de-DE" w:bidi="ar-SA"/>
        </w:rPr>
        <w:t xml:space="preserve"> an der entsprechenden Stelle ins Heft ein oder führe einen Schnellhefter, in den du deine Arbeitsblätter ordentlich einheftest.</w:t>
      </w:r>
    </w:p>
    <w:p w:rsidR="00484624" w:rsidRPr="008A66D1" w:rsidRDefault="00484624" w:rsidP="00484624">
      <w:pPr>
        <w:widowControl/>
        <w:numPr>
          <w:ilvl w:val="0"/>
          <w:numId w:val="4"/>
        </w:numPr>
        <w:suppressAutoHyphens w:val="0"/>
        <w:jc w:val="both"/>
        <w:rPr>
          <w:rFonts w:ascii="Arial" w:eastAsia="ArialMT" w:hAnsi="Arial" w:cs="Arial"/>
          <w:kern w:val="0"/>
          <w:lang w:eastAsia="de-DE" w:bidi="ar-SA"/>
        </w:rPr>
      </w:pPr>
      <w:r w:rsidRPr="008A66D1">
        <w:rPr>
          <w:rFonts w:ascii="Arial" w:eastAsia="ArialMT" w:hAnsi="Arial" w:cs="Arial"/>
          <w:b/>
          <w:kern w:val="0"/>
          <w:lang w:eastAsia="de-DE" w:bidi="ar-SA"/>
        </w:rPr>
        <w:t>Verbessere</w:t>
      </w:r>
      <w:r w:rsidRPr="008A66D1">
        <w:rPr>
          <w:rFonts w:ascii="Arial" w:eastAsia="ArialMT" w:hAnsi="Arial" w:cs="Arial"/>
          <w:kern w:val="0"/>
          <w:lang w:eastAsia="de-DE" w:bidi="ar-SA"/>
        </w:rPr>
        <w:t xml:space="preserve"> deine Aufzeichnungen, wenn sie im Unterricht besprochen werden. Füge gegebenenfalls Anmerkungen hinzu.</w:t>
      </w:r>
    </w:p>
    <w:p w:rsidR="00484624" w:rsidRPr="008A66D1" w:rsidRDefault="00484624" w:rsidP="00484624">
      <w:pPr>
        <w:widowControl/>
        <w:suppressAutoHyphens w:val="0"/>
        <w:jc w:val="both"/>
        <w:rPr>
          <w:rFonts w:ascii="Arial" w:eastAsia="ArialMT" w:hAnsi="Arial" w:cs="Arial"/>
          <w:kern w:val="0"/>
          <w:lang w:eastAsia="de-DE" w:bidi="ar-SA"/>
        </w:rPr>
      </w:pPr>
    </w:p>
    <w:p w:rsidR="00484624" w:rsidRDefault="00484624" w:rsidP="00484624">
      <w:pPr>
        <w:widowControl/>
        <w:suppressAutoHyphens w:val="0"/>
        <w:jc w:val="both"/>
        <w:rPr>
          <w:rFonts w:ascii="Arial" w:eastAsia="ArialMT" w:hAnsi="Arial" w:cs="Arial"/>
          <w:kern w:val="0"/>
          <w:lang w:eastAsia="de-DE" w:bidi="ar-SA"/>
        </w:rPr>
      </w:pPr>
      <w:r w:rsidRPr="008A66D1">
        <w:rPr>
          <w:rFonts w:ascii="Arial" w:eastAsia="ArialMT" w:hAnsi="Arial" w:cs="Arial"/>
          <w:kern w:val="0"/>
          <w:lang w:eastAsia="de-DE" w:bidi="ar-SA"/>
        </w:rPr>
        <w:t xml:space="preserve">Grundlegend für ein ordentliches Heft sind zudem folgende </w:t>
      </w:r>
      <w:r w:rsidRPr="008A66D1">
        <w:rPr>
          <w:rFonts w:ascii="Arial" w:eastAsia="ArialMT" w:hAnsi="Arial" w:cs="Arial"/>
          <w:b/>
          <w:kern w:val="0"/>
          <w:lang w:eastAsia="de-DE" w:bidi="ar-SA"/>
        </w:rPr>
        <w:t>formale Aspekte</w:t>
      </w:r>
      <w:r w:rsidRPr="008A66D1">
        <w:rPr>
          <w:rFonts w:ascii="Arial" w:eastAsia="ArialMT" w:hAnsi="Arial" w:cs="Arial"/>
          <w:kern w:val="0"/>
          <w:lang w:eastAsia="de-DE" w:bidi="ar-SA"/>
        </w:rPr>
        <w:t>:</w:t>
      </w:r>
    </w:p>
    <w:p w:rsidR="008A66D1" w:rsidRPr="008A66D1" w:rsidRDefault="008A66D1" w:rsidP="00484624">
      <w:pPr>
        <w:widowControl/>
        <w:suppressAutoHyphens w:val="0"/>
        <w:jc w:val="both"/>
        <w:rPr>
          <w:rFonts w:ascii="Arial" w:eastAsia="ArialMT" w:hAnsi="Arial" w:cs="Arial"/>
          <w:kern w:val="0"/>
          <w:lang w:eastAsia="de-DE" w:bidi="ar-SA"/>
        </w:rPr>
      </w:pPr>
    </w:p>
    <w:p w:rsidR="00484624" w:rsidRPr="008A66D1" w:rsidRDefault="00484624" w:rsidP="00484624">
      <w:pPr>
        <w:widowControl/>
        <w:numPr>
          <w:ilvl w:val="0"/>
          <w:numId w:val="4"/>
        </w:numPr>
        <w:suppressAutoHyphens w:val="0"/>
        <w:jc w:val="both"/>
        <w:rPr>
          <w:rFonts w:ascii="Arial" w:eastAsia="ArialMT" w:hAnsi="Arial" w:cs="Arial"/>
          <w:kern w:val="0"/>
          <w:lang w:eastAsia="de-DE" w:bidi="ar-SA"/>
        </w:rPr>
      </w:pPr>
      <w:r w:rsidRPr="008A66D1">
        <w:rPr>
          <w:rFonts w:ascii="Arial" w:eastAsia="ArialMT" w:hAnsi="Arial" w:cs="Arial"/>
          <w:kern w:val="0"/>
          <w:lang w:eastAsia="de-DE" w:bidi="ar-SA"/>
        </w:rPr>
        <w:t xml:space="preserve">Schreibe mit einem </w:t>
      </w:r>
      <w:r w:rsidRPr="008A66D1">
        <w:rPr>
          <w:rFonts w:ascii="Arial" w:eastAsia="ArialMT" w:hAnsi="Arial" w:cs="Arial"/>
          <w:b/>
          <w:kern w:val="0"/>
          <w:lang w:eastAsia="de-DE" w:bidi="ar-SA"/>
        </w:rPr>
        <w:t>schwarzen</w:t>
      </w:r>
      <w:r w:rsidRPr="008A66D1">
        <w:rPr>
          <w:rFonts w:ascii="Arial" w:eastAsia="ArialMT" w:hAnsi="Arial" w:cs="Arial"/>
          <w:kern w:val="0"/>
          <w:lang w:eastAsia="de-DE" w:bidi="ar-SA"/>
        </w:rPr>
        <w:t xml:space="preserve"> oder </w:t>
      </w:r>
      <w:r w:rsidRPr="008A66D1">
        <w:rPr>
          <w:rFonts w:ascii="Arial" w:eastAsia="ArialMT" w:hAnsi="Arial" w:cs="Arial"/>
          <w:b/>
          <w:kern w:val="0"/>
          <w:lang w:eastAsia="de-DE" w:bidi="ar-SA"/>
        </w:rPr>
        <w:t>blauen</w:t>
      </w:r>
      <w:r w:rsidRPr="008A66D1">
        <w:rPr>
          <w:rFonts w:ascii="Arial" w:eastAsia="ArialMT" w:hAnsi="Arial" w:cs="Arial"/>
          <w:kern w:val="0"/>
          <w:lang w:eastAsia="de-DE" w:bidi="ar-SA"/>
        </w:rPr>
        <w:t xml:space="preserve"> Stift. Nutze Farben nur zur Hervorhebung.</w:t>
      </w:r>
    </w:p>
    <w:p w:rsidR="00484624" w:rsidRPr="008A66D1" w:rsidRDefault="00484624" w:rsidP="00484624">
      <w:pPr>
        <w:widowControl/>
        <w:numPr>
          <w:ilvl w:val="0"/>
          <w:numId w:val="4"/>
        </w:numPr>
        <w:suppressAutoHyphens w:val="0"/>
        <w:jc w:val="both"/>
        <w:rPr>
          <w:rFonts w:ascii="Arial" w:eastAsia="ArialMT" w:hAnsi="Arial" w:cs="Arial"/>
          <w:kern w:val="0"/>
          <w:lang w:eastAsia="de-DE" w:bidi="ar-SA"/>
        </w:rPr>
      </w:pPr>
      <w:r w:rsidRPr="008A66D1">
        <w:rPr>
          <w:rFonts w:ascii="Arial" w:eastAsia="ArialMT" w:hAnsi="Arial" w:cs="Arial"/>
          <w:kern w:val="0"/>
          <w:lang w:eastAsia="de-DE" w:bidi="ar-SA"/>
        </w:rPr>
        <w:t xml:space="preserve">Zeichne mit </w:t>
      </w:r>
      <w:r w:rsidRPr="008A66D1">
        <w:rPr>
          <w:rFonts w:ascii="Arial" w:eastAsia="ArialMT" w:hAnsi="Arial" w:cs="Arial"/>
          <w:b/>
          <w:kern w:val="0"/>
          <w:lang w:eastAsia="de-DE" w:bidi="ar-SA"/>
        </w:rPr>
        <w:t>spitzen Bleistiften</w:t>
      </w:r>
      <w:r w:rsidRPr="008A66D1">
        <w:rPr>
          <w:rFonts w:ascii="Arial" w:eastAsia="ArialMT" w:hAnsi="Arial" w:cs="Arial"/>
          <w:kern w:val="0"/>
          <w:lang w:eastAsia="de-DE" w:bidi="ar-SA"/>
        </w:rPr>
        <w:t xml:space="preserve"> oder Buntstiften.</w:t>
      </w:r>
    </w:p>
    <w:p w:rsidR="00484624" w:rsidRPr="008A66D1" w:rsidRDefault="00484624" w:rsidP="00484624">
      <w:pPr>
        <w:widowControl/>
        <w:numPr>
          <w:ilvl w:val="0"/>
          <w:numId w:val="4"/>
        </w:numPr>
        <w:suppressAutoHyphens w:val="0"/>
        <w:jc w:val="both"/>
        <w:rPr>
          <w:rFonts w:ascii="Arial" w:eastAsia="ArialMT" w:hAnsi="Arial" w:cs="Arial"/>
          <w:kern w:val="0"/>
          <w:lang w:eastAsia="de-DE" w:bidi="ar-SA"/>
        </w:rPr>
      </w:pPr>
      <w:r w:rsidRPr="008A66D1">
        <w:rPr>
          <w:rFonts w:ascii="Arial" w:eastAsia="ArialMT" w:hAnsi="Arial" w:cs="Arial"/>
          <w:kern w:val="0"/>
          <w:lang w:eastAsia="de-DE" w:bidi="ar-SA"/>
        </w:rPr>
        <w:t xml:space="preserve">Schreibe </w:t>
      </w:r>
      <w:r w:rsidRPr="008A66D1">
        <w:rPr>
          <w:rFonts w:ascii="Arial" w:eastAsia="ArialMT" w:hAnsi="Arial" w:cs="Arial"/>
          <w:b/>
          <w:kern w:val="0"/>
          <w:lang w:eastAsia="de-DE" w:bidi="ar-SA"/>
        </w:rPr>
        <w:t>nicht</w:t>
      </w:r>
      <w:r w:rsidRPr="008A66D1">
        <w:rPr>
          <w:rFonts w:ascii="Arial" w:eastAsia="ArialMT" w:hAnsi="Arial" w:cs="Arial"/>
          <w:kern w:val="0"/>
          <w:lang w:eastAsia="de-DE" w:bidi="ar-SA"/>
        </w:rPr>
        <w:t xml:space="preserve"> über den </w:t>
      </w:r>
      <w:r w:rsidRPr="008A66D1">
        <w:rPr>
          <w:rFonts w:ascii="Arial" w:eastAsia="ArialMT" w:hAnsi="Arial" w:cs="Arial"/>
          <w:b/>
          <w:kern w:val="0"/>
          <w:lang w:eastAsia="de-DE" w:bidi="ar-SA"/>
        </w:rPr>
        <w:t>Rand</w:t>
      </w:r>
      <w:r w:rsidRPr="008A66D1">
        <w:rPr>
          <w:rFonts w:ascii="Arial" w:eastAsia="ArialMT" w:hAnsi="Arial" w:cs="Arial"/>
          <w:kern w:val="0"/>
          <w:lang w:eastAsia="de-DE" w:bidi="ar-SA"/>
        </w:rPr>
        <w:t>.</w:t>
      </w:r>
    </w:p>
    <w:p w:rsidR="00484624" w:rsidRPr="008A66D1" w:rsidRDefault="00484624" w:rsidP="00484624">
      <w:pPr>
        <w:widowControl/>
        <w:numPr>
          <w:ilvl w:val="0"/>
          <w:numId w:val="4"/>
        </w:numPr>
        <w:suppressAutoHyphens w:val="0"/>
        <w:jc w:val="both"/>
        <w:rPr>
          <w:rFonts w:ascii="Arial" w:eastAsia="ArialMT" w:hAnsi="Arial" w:cs="Arial"/>
          <w:kern w:val="0"/>
          <w:lang w:eastAsia="de-DE" w:bidi="ar-SA"/>
        </w:rPr>
      </w:pPr>
      <w:r w:rsidRPr="008A66D1">
        <w:rPr>
          <w:rFonts w:ascii="Arial" w:eastAsia="ArialMT" w:hAnsi="Arial" w:cs="Arial"/>
          <w:kern w:val="0"/>
          <w:lang w:eastAsia="de-DE" w:bidi="ar-SA"/>
        </w:rPr>
        <w:t xml:space="preserve">Mache ab und zu einen </w:t>
      </w:r>
      <w:r w:rsidRPr="008A66D1">
        <w:rPr>
          <w:rFonts w:ascii="Arial" w:eastAsia="ArialMT" w:hAnsi="Arial" w:cs="Arial"/>
          <w:b/>
          <w:kern w:val="0"/>
          <w:lang w:eastAsia="de-DE" w:bidi="ar-SA"/>
        </w:rPr>
        <w:t>Absatz</w:t>
      </w:r>
      <w:r w:rsidRPr="008A66D1">
        <w:rPr>
          <w:rFonts w:ascii="Arial" w:eastAsia="ArialMT" w:hAnsi="Arial" w:cs="Arial"/>
          <w:kern w:val="0"/>
          <w:lang w:eastAsia="de-DE" w:bidi="ar-SA"/>
        </w:rPr>
        <w:t>, damit deine Aufzeichnungen übersichtlich bleiben.</w:t>
      </w:r>
    </w:p>
    <w:p w:rsidR="00484624" w:rsidRPr="008A66D1" w:rsidRDefault="00484624" w:rsidP="00484624">
      <w:pPr>
        <w:widowControl/>
        <w:numPr>
          <w:ilvl w:val="0"/>
          <w:numId w:val="4"/>
        </w:numPr>
        <w:suppressAutoHyphens w:val="0"/>
        <w:jc w:val="both"/>
        <w:rPr>
          <w:rFonts w:ascii="Arial" w:eastAsia="ArialMT" w:hAnsi="Arial" w:cs="Arial"/>
          <w:kern w:val="0"/>
          <w:lang w:eastAsia="de-DE" w:bidi="ar-SA"/>
        </w:rPr>
      </w:pPr>
      <w:r w:rsidRPr="008A66D1">
        <w:rPr>
          <w:rFonts w:ascii="Arial" w:eastAsia="ArialMT" w:hAnsi="Arial" w:cs="Arial"/>
          <w:kern w:val="0"/>
          <w:lang w:eastAsia="de-DE" w:bidi="ar-SA"/>
        </w:rPr>
        <w:t xml:space="preserve">Kontrolliere deine </w:t>
      </w:r>
      <w:r w:rsidRPr="008A66D1">
        <w:rPr>
          <w:rFonts w:ascii="Arial" w:eastAsia="ArialMT" w:hAnsi="Arial" w:cs="Arial"/>
          <w:b/>
          <w:kern w:val="0"/>
          <w:lang w:eastAsia="de-DE" w:bidi="ar-SA"/>
        </w:rPr>
        <w:t>Rechtschreibung</w:t>
      </w:r>
      <w:r w:rsidRPr="008A66D1">
        <w:rPr>
          <w:rFonts w:ascii="Arial" w:eastAsia="ArialMT" w:hAnsi="Arial" w:cs="Arial"/>
          <w:kern w:val="0"/>
          <w:lang w:eastAsia="de-DE" w:bidi="ar-SA"/>
        </w:rPr>
        <w:t>. Schlage Wörter, bei denen du dir unsicher bist, im Wörterbuch nach.</w:t>
      </w:r>
    </w:p>
    <w:p w:rsidR="00484624" w:rsidRPr="008A66D1" w:rsidRDefault="00484624" w:rsidP="00484624">
      <w:pPr>
        <w:widowControl/>
        <w:suppressAutoHyphens w:val="0"/>
        <w:jc w:val="both"/>
        <w:rPr>
          <w:rFonts w:ascii="Arial" w:eastAsia="ArialMT" w:hAnsi="Arial" w:cs="Arial"/>
          <w:kern w:val="0"/>
          <w:lang w:eastAsia="de-DE" w:bidi="ar-SA"/>
        </w:rPr>
      </w:pPr>
    </w:p>
    <w:p w:rsidR="00484624" w:rsidRPr="008A66D1" w:rsidRDefault="00484624" w:rsidP="00484624">
      <w:pPr>
        <w:widowControl/>
        <w:suppressAutoHyphens w:val="0"/>
        <w:jc w:val="both"/>
        <w:rPr>
          <w:rFonts w:ascii="Arial" w:eastAsia="ArialMT" w:hAnsi="Arial" w:cs="Arial"/>
          <w:kern w:val="0"/>
          <w:lang w:eastAsia="de-DE" w:bidi="ar-SA"/>
        </w:rPr>
      </w:pPr>
      <w:r w:rsidRPr="008A66D1">
        <w:rPr>
          <w:rFonts w:ascii="Arial" w:eastAsia="ArialMT" w:hAnsi="Arial" w:cs="Arial"/>
          <w:kern w:val="0"/>
          <w:lang w:eastAsia="de-DE" w:bidi="ar-SA"/>
        </w:rPr>
        <w:t>Achte auch darauf, was deine jeweiligen Fachlehrer sagen: Wollen sie ein bestimmtes Heft für ihr Fach haben? Gibt es für dieses Fach bestimmte Sonderregeln in Bezug auf die Heftführung.</w:t>
      </w:r>
    </w:p>
    <w:p w:rsidR="00484624" w:rsidRPr="008A66D1" w:rsidRDefault="00484624" w:rsidP="00484624">
      <w:pPr>
        <w:widowControl/>
        <w:suppressAutoHyphens w:val="0"/>
        <w:jc w:val="both"/>
        <w:rPr>
          <w:rFonts w:ascii="Arial" w:eastAsia="ArialMT" w:hAnsi="Arial" w:cs="Arial"/>
          <w:kern w:val="0"/>
          <w:lang w:eastAsia="de-DE" w:bidi="ar-SA"/>
        </w:rPr>
      </w:pPr>
    </w:p>
    <w:p w:rsidR="00484624" w:rsidRPr="008A66D1" w:rsidRDefault="00484624" w:rsidP="00484624">
      <w:pPr>
        <w:widowControl/>
        <w:suppressAutoHyphens w:val="0"/>
        <w:jc w:val="both"/>
        <w:rPr>
          <w:rFonts w:ascii="Arial" w:eastAsia="ArialMT" w:hAnsi="Arial" w:cs="Arial"/>
          <w:kern w:val="0"/>
          <w:lang w:eastAsia="de-DE" w:bidi="ar-SA"/>
        </w:rPr>
      </w:pPr>
    </w:p>
    <w:p w:rsidR="008A66D1" w:rsidRDefault="008A66D1">
      <w:pPr>
        <w:widowControl/>
        <w:suppressAutoHyphens w:val="0"/>
        <w:spacing w:after="160" w:line="259" w:lineRule="auto"/>
        <w:rPr>
          <w:rFonts w:ascii="Arial" w:eastAsia="ArialMT" w:hAnsi="Arial" w:cs="Arial"/>
          <w:b/>
          <w:kern w:val="0"/>
          <w:lang w:eastAsia="de-DE" w:bidi="ar-SA"/>
        </w:rPr>
      </w:pPr>
      <w:r>
        <w:rPr>
          <w:rFonts w:ascii="Arial" w:eastAsia="ArialMT" w:hAnsi="Arial" w:cs="Arial"/>
          <w:b/>
          <w:kern w:val="0"/>
          <w:lang w:eastAsia="de-DE" w:bidi="ar-SA"/>
        </w:rPr>
        <w:br w:type="page"/>
      </w:r>
    </w:p>
    <w:p w:rsidR="00484624" w:rsidRPr="008A66D1" w:rsidRDefault="00484624" w:rsidP="00484624">
      <w:pPr>
        <w:widowControl/>
        <w:suppressAutoHyphens w:val="0"/>
        <w:jc w:val="both"/>
        <w:rPr>
          <w:rFonts w:ascii="Arial" w:eastAsia="ArialMT" w:hAnsi="Arial" w:cs="Arial"/>
          <w:b/>
          <w:kern w:val="0"/>
          <w:lang w:eastAsia="de-DE" w:bidi="ar-SA"/>
        </w:rPr>
      </w:pPr>
      <w:r w:rsidRPr="008A66D1">
        <w:rPr>
          <w:rFonts w:ascii="Arial" w:eastAsia="ArialMT" w:hAnsi="Arial" w:cs="Arial"/>
          <w:b/>
          <w:kern w:val="0"/>
          <w:lang w:eastAsia="de-DE" w:bidi="ar-SA"/>
        </w:rPr>
        <w:lastRenderedPageBreak/>
        <w:t xml:space="preserve">Aufgabe: </w:t>
      </w:r>
    </w:p>
    <w:p w:rsidR="008A66D1" w:rsidRDefault="008A66D1" w:rsidP="00484624">
      <w:pPr>
        <w:widowControl/>
        <w:suppressAutoHyphens w:val="0"/>
        <w:jc w:val="both"/>
        <w:rPr>
          <w:rFonts w:ascii="Arial" w:eastAsia="ArialMT" w:hAnsi="Arial" w:cs="Arial"/>
          <w:kern w:val="0"/>
          <w:lang w:eastAsia="de-DE" w:bidi="ar-SA"/>
        </w:rPr>
      </w:pPr>
    </w:p>
    <w:p w:rsidR="00484624" w:rsidRPr="008A66D1" w:rsidRDefault="00484624" w:rsidP="00484624">
      <w:pPr>
        <w:widowControl/>
        <w:suppressAutoHyphens w:val="0"/>
        <w:jc w:val="both"/>
        <w:rPr>
          <w:rFonts w:ascii="Arial" w:eastAsia="ArialMT" w:hAnsi="Arial" w:cs="Arial"/>
          <w:kern w:val="0"/>
          <w:lang w:eastAsia="de-DE" w:bidi="ar-SA"/>
        </w:rPr>
      </w:pPr>
      <w:r w:rsidRPr="008A66D1">
        <w:rPr>
          <w:rFonts w:ascii="Arial" w:eastAsia="ArialMT" w:hAnsi="Arial" w:cs="Arial"/>
          <w:kern w:val="0"/>
          <w:lang w:eastAsia="de-DE" w:bidi="ar-SA"/>
        </w:rPr>
        <w:t>Tausche dein Heft mit einer Mitschülerin/einem Mitschüler und gib ihr/ihm eine Rückmeldung, was sie/er gut gemacht hat und wo sie/er sich verbessern könnte.</w:t>
      </w:r>
    </w:p>
    <w:p w:rsidR="00484624" w:rsidRPr="008A66D1" w:rsidRDefault="00484624" w:rsidP="00484624">
      <w:pPr>
        <w:widowControl/>
        <w:suppressAutoHyphens w:val="0"/>
        <w:rPr>
          <w:rFonts w:ascii="Arial" w:eastAsia="Times New Roman" w:hAnsi="Arial" w:cs="Arial"/>
          <w:b/>
          <w:kern w:val="0"/>
          <w:lang w:eastAsia="de-DE"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7"/>
        <w:gridCol w:w="1121"/>
        <w:gridCol w:w="1122"/>
        <w:gridCol w:w="1122"/>
      </w:tblGrid>
      <w:tr w:rsidR="00217F32" w:rsidRPr="008A66D1" w:rsidTr="00217F32">
        <w:tc>
          <w:tcPr>
            <w:tcW w:w="5697" w:type="dxa"/>
            <w:shd w:val="clear" w:color="auto" w:fill="F2F2F2"/>
          </w:tcPr>
          <w:p w:rsidR="00217F32" w:rsidRDefault="00217F32" w:rsidP="00484624">
            <w:pPr>
              <w:widowControl/>
              <w:suppressAutoHyphens w:val="0"/>
              <w:jc w:val="center"/>
              <w:rPr>
                <w:rFonts w:ascii="Arial" w:eastAsia="Times New Roman" w:hAnsi="Arial" w:cs="Arial"/>
                <w:b/>
                <w:kern w:val="0"/>
                <w:lang w:eastAsia="de-DE" w:bidi="ar-SA"/>
              </w:rPr>
            </w:pPr>
            <w:r w:rsidRPr="008A66D1">
              <w:rPr>
                <w:rFonts w:ascii="Arial" w:eastAsia="Times New Roman" w:hAnsi="Arial" w:cs="Arial"/>
                <w:b/>
                <w:kern w:val="0"/>
                <w:lang w:eastAsia="de-DE" w:bidi="ar-SA"/>
              </w:rPr>
              <w:t>Kriterien</w:t>
            </w:r>
          </w:p>
          <w:p w:rsidR="00217F32" w:rsidRPr="008A66D1" w:rsidRDefault="00217F32" w:rsidP="00484624">
            <w:pPr>
              <w:widowControl/>
              <w:suppressAutoHyphens w:val="0"/>
              <w:jc w:val="center"/>
              <w:rPr>
                <w:rFonts w:ascii="Arial" w:eastAsia="Times New Roman" w:hAnsi="Arial" w:cs="Arial"/>
                <w:b/>
                <w:kern w:val="0"/>
                <w:lang w:eastAsia="de-DE" w:bidi="ar-SA"/>
              </w:rPr>
            </w:pPr>
          </w:p>
        </w:tc>
        <w:tc>
          <w:tcPr>
            <w:tcW w:w="1121" w:type="dxa"/>
            <w:shd w:val="clear" w:color="auto" w:fill="F2F2F2"/>
          </w:tcPr>
          <w:p w:rsidR="00217F32" w:rsidRPr="008A66D1" w:rsidRDefault="00217F32" w:rsidP="00484624">
            <w:pPr>
              <w:widowControl/>
              <w:suppressAutoHyphens w:val="0"/>
              <w:jc w:val="center"/>
              <w:rPr>
                <w:rFonts w:ascii="Arial" w:eastAsia="Times New Roman" w:hAnsi="Arial" w:cs="Arial"/>
                <w:b/>
                <w:kern w:val="0"/>
                <w:lang w:eastAsia="de-DE" w:bidi="ar-SA"/>
              </w:rPr>
            </w:pPr>
            <w:r w:rsidRPr="008A66D1">
              <w:rPr>
                <w:rFonts w:ascii="Arial" w:eastAsia="Times New Roman" w:hAnsi="Arial" w:cs="Arial"/>
                <w:noProof/>
                <w:kern w:val="0"/>
                <w:lang w:eastAsia="de-DE" w:bidi="ar-SA"/>
              </w:rPr>
              <w:drawing>
                <wp:inline distT="0" distB="0" distL="0" distR="0" wp14:anchorId="2FCC716D" wp14:editId="5128413B">
                  <wp:extent cx="501015" cy="283659"/>
                  <wp:effectExtent l="0" t="0" r="0" b="2540"/>
                  <wp:docPr id="8" name="Grafik 8" descr="Bildergebnis für smileys lachend schwarz 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ildergebnis für smileys lachend schwarz weiß"/>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525" cy="287345"/>
                          </a:xfrm>
                          <a:prstGeom prst="rect">
                            <a:avLst/>
                          </a:prstGeom>
                          <a:noFill/>
                          <a:ln>
                            <a:noFill/>
                          </a:ln>
                        </pic:spPr>
                      </pic:pic>
                    </a:graphicData>
                  </a:graphic>
                </wp:inline>
              </w:drawing>
            </w:r>
          </w:p>
        </w:tc>
        <w:tc>
          <w:tcPr>
            <w:tcW w:w="1122" w:type="dxa"/>
            <w:shd w:val="clear" w:color="auto" w:fill="F2F2F2"/>
          </w:tcPr>
          <w:p w:rsidR="00217F32" w:rsidRPr="008A66D1" w:rsidRDefault="00217F32" w:rsidP="00484624">
            <w:pPr>
              <w:widowControl/>
              <w:suppressAutoHyphens w:val="0"/>
              <w:jc w:val="center"/>
              <w:rPr>
                <w:rFonts w:ascii="Arial" w:eastAsia="Times New Roman" w:hAnsi="Arial" w:cs="Arial"/>
                <w:b/>
                <w:kern w:val="0"/>
                <w:lang w:eastAsia="de-DE" w:bidi="ar-SA"/>
              </w:rPr>
            </w:pPr>
            <w:r w:rsidRPr="008A66D1">
              <w:rPr>
                <w:rFonts w:ascii="Arial" w:eastAsia="Times New Roman" w:hAnsi="Arial" w:cs="Arial"/>
                <w:noProof/>
                <w:kern w:val="0"/>
                <w:lang w:eastAsia="de-DE" w:bidi="ar-SA"/>
              </w:rPr>
              <w:drawing>
                <wp:inline distT="0" distB="0" distL="0" distR="0" wp14:anchorId="105B5E16" wp14:editId="1C3529D1">
                  <wp:extent cx="247015" cy="247015"/>
                  <wp:effectExtent l="0" t="0" r="635" b="635"/>
                  <wp:docPr id="7" name="Grafik 7" descr="Bildergebnis für smileys schwarz weiß gerader m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descr="Bildergebnis für smileys schwarz weiß gerader m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p>
        </w:tc>
        <w:tc>
          <w:tcPr>
            <w:tcW w:w="1122" w:type="dxa"/>
            <w:shd w:val="clear" w:color="auto" w:fill="F2F2F2"/>
          </w:tcPr>
          <w:p w:rsidR="00217F32" w:rsidRPr="008A66D1" w:rsidRDefault="00217F32" w:rsidP="00484624">
            <w:pPr>
              <w:widowControl/>
              <w:suppressAutoHyphens w:val="0"/>
              <w:jc w:val="center"/>
              <w:rPr>
                <w:rFonts w:ascii="Arial" w:eastAsia="Times New Roman" w:hAnsi="Arial" w:cs="Arial"/>
                <w:b/>
                <w:kern w:val="0"/>
                <w:lang w:eastAsia="de-DE" w:bidi="ar-SA"/>
              </w:rPr>
            </w:pPr>
            <w:r w:rsidRPr="008A66D1">
              <w:rPr>
                <w:rFonts w:ascii="Arial" w:eastAsia="Times New Roman" w:hAnsi="Arial" w:cs="Arial"/>
                <w:noProof/>
                <w:kern w:val="0"/>
                <w:lang w:eastAsia="de-DE" w:bidi="ar-SA"/>
              </w:rPr>
              <w:drawing>
                <wp:inline distT="0" distB="0" distL="0" distR="0" wp14:anchorId="3E91F6C4" wp14:editId="00B48DC1">
                  <wp:extent cx="349250" cy="296602"/>
                  <wp:effectExtent l="0" t="0" r="0" b="8255"/>
                  <wp:docPr id="6" name="Grafik 6"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Ähnliches Fo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577" cy="299428"/>
                          </a:xfrm>
                          <a:prstGeom prst="rect">
                            <a:avLst/>
                          </a:prstGeom>
                          <a:noFill/>
                          <a:ln>
                            <a:noFill/>
                          </a:ln>
                        </pic:spPr>
                      </pic:pic>
                    </a:graphicData>
                  </a:graphic>
                </wp:inline>
              </w:drawing>
            </w:r>
          </w:p>
        </w:tc>
      </w:tr>
      <w:tr w:rsidR="00484624" w:rsidRPr="008A66D1" w:rsidTr="00217F32">
        <w:tc>
          <w:tcPr>
            <w:tcW w:w="5697" w:type="dxa"/>
          </w:tcPr>
          <w:p w:rsidR="008A66D1" w:rsidRDefault="00484624" w:rsidP="00484624">
            <w:pPr>
              <w:widowControl/>
              <w:suppressAutoHyphens w:val="0"/>
              <w:rPr>
                <w:rFonts w:ascii="Arial" w:eastAsia="Times New Roman" w:hAnsi="Arial" w:cs="Arial"/>
                <w:kern w:val="0"/>
                <w:lang w:eastAsia="de-DE" w:bidi="ar-SA"/>
              </w:rPr>
            </w:pPr>
            <w:r w:rsidRPr="008A66D1">
              <w:rPr>
                <w:rFonts w:ascii="Arial" w:eastAsia="Times New Roman" w:hAnsi="Arial" w:cs="Arial"/>
                <w:b/>
                <w:kern w:val="0"/>
                <w:lang w:eastAsia="de-DE" w:bidi="ar-SA"/>
              </w:rPr>
              <w:t>Vollständigkeit</w:t>
            </w:r>
            <w:r w:rsidRPr="008A66D1">
              <w:rPr>
                <w:rFonts w:ascii="Arial" w:eastAsia="Times New Roman" w:hAnsi="Arial" w:cs="Arial"/>
                <w:kern w:val="0"/>
                <w:lang w:eastAsia="de-DE" w:bidi="ar-SA"/>
              </w:rPr>
              <w:t xml:space="preserve"> </w:t>
            </w:r>
          </w:p>
          <w:p w:rsidR="008A66D1" w:rsidRDefault="00484624" w:rsidP="008A66D1">
            <w:pPr>
              <w:pStyle w:val="Listenabsatz"/>
              <w:numPr>
                <w:ilvl w:val="0"/>
                <w:numId w:val="31"/>
              </w:numPr>
              <w:rPr>
                <w:rFonts w:ascii="Arial" w:eastAsia="Times New Roman" w:hAnsi="Arial" w:cs="Arial"/>
                <w:lang w:eastAsia="de-DE"/>
              </w:rPr>
            </w:pPr>
            <w:r w:rsidRPr="008A66D1">
              <w:rPr>
                <w:rFonts w:ascii="Arial" w:eastAsia="Times New Roman" w:hAnsi="Arial" w:cs="Arial"/>
                <w:lang w:eastAsia="de-DE"/>
              </w:rPr>
              <w:t>Datum</w:t>
            </w:r>
          </w:p>
          <w:p w:rsidR="008A66D1" w:rsidRDefault="008A66D1" w:rsidP="008A66D1">
            <w:pPr>
              <w:pStyle w:val="Listenabsatz"/>
              <w:numPr>
                <w:ilvl w:val="0"/>
                <w:numId w:val="31"/>
              </w:numPr>
              <w:rPr>
                <w:rFonts w:ascii="Arial" w:eastAsia="Times New Roman" w:hAnsi="Arial" w:cs="Arial"/>
                <w:lang w:eastAsia="de-DE"/>
              </w:rPr>
            </w:pPr>
            <w:r>
              <w:rPr>
                <w:rFonts w:ascii="Arial" w:eastAsia="Times New Roman" w:hAnsi="Arial" w:cs="Arial"/>
                <w:lang w:eastAsia="de-DE"/>
              </w:rPr>
              <w:t xml:space="preserve"> Überschriften</w:t>
            </w:r>
          </w:p>
          <w:p w:rsidR="008A66D1" w:rsidRDefault="00484624" w:rsidP="008A66D1">
            <w:pPr>
              <w:pStyle w:val="Listenabsatz"/>
              <w:numPr>
                <w:ilvl w:val="0"/>
                <w:numId w:val="31"/>
              </w:numPr>
              <w:rPr>
                <w:rFonts w:ascii="Arial" w:eastAsia="Times New Roman" w:hAnsi="Arial" w:cs="Arial"/>
                <w:lang w:eastAsia="de-DE"/>
              </w:rPr>
            </w:pPr>
            <w:r w:rsidRPr="008A66D1">
              <w:rPr>
                <w:rFonts w:ascii="Arial" w:eastAsia="Times New Roman" w:hAnsi="Arial" w:cs="Arial"/>
                <w:lang w:eastAsia="de-DE"/>
              </w:rPr>
              <w:t xml:space="preserve"> Tafelbilder</w:t>
            </w:r>
          </w:p>
          <w:p w:rsidR="00484624" w:rsidRPr="008A66D1" w:rsidRDefault="008A66D1" w:rsidP="008A66D1">
            <w:pPr>
              <w:pStyle w:val="Listenabsatz"/>
              <w:numPr>
                <w:ilvl w:val="0"/>
                <w:numId w:val="31"/>
              </w:numPr>
              <w:rPr>
                <w:rFonts w:ascii="Arial" w:eastAsia="Times New Roman" w:hAnsi="Arial" w:cs="Arial"/>
                <w:lang w:eastAsia="de-DE"/>
              </w:rPr>
            </w:pPr>
            <w:r>
              <w:rPr>
                <w:rFonts w:ascii="Arial" w:eastAsia="Times New Roman" w:hAnsi="Arial" w:cs="Arial"/>
                <w:lang w:eastAsia="de-DE"/>
              </w:rPr>
              <w:t>Arbeitsblätter</w:t>
            </w:r>
          </w:p>
        </w:tc>
        <w:tc>
          <w:tcPr>
            <w:tcW w:w="1121" w:type="dxa"/>
          </w:tcPr>
          <w:p w:rsidR="00484624" w:rsidRPr="008A66D1" w:rsidRDefault="00484624" w:rsidP="00484624">
            <w:pPr>
              <w:widowControl/>
              <w:suppressAutoHyphens w:val="0"/>
              <w:rPr>
                <w:rFonts w:ascii="Arial" w:eastAsia="Times New Roman" w:hAnsi="Arial" w:cs="Arial"/>
                <w:kern w:val="0"/>
                <w:lang w:eastAsia="de-DE" w:bidi="ar-SA"/>
              </w:rPr>
            </w:pPr>
          </w:p>
        </w:tc>
        <w:tc>
          <w:tcPr>
            <w:tcW w:w="1122" w:type="dxa"/>
          </w:tcPr>
          <w:p w:rsidR="00484624" w:rsidRPr="008A66D1" w:rsidRDefault="00484624" w:rsidP="00484624">
            <w:pPr>
              <w:widowControl/>
              <w:suppressAutoHyphens w:val="0"/>
              <w:jc w:val="center"/>
              <w:rPr>
                <w:rFonts w:ascii="Arial" w:eastAsia="Times New Roman" w:hAnsi="Arial" w:cs="Arial"/>
                <w:kern w:val="0"/>
                <w:lang w:eastAsia="de-DE" w:bidi="ar-SA"/>
              </w:rPr>
            </w:pPr>
          </w:p>
        </w:tc>
        <w:tc>
          <w:tcPr>
            <w:tcW w:w="1122" w:type="dxa"/>
          </w:tcPr>
          <w:p w:rsidR="00484624" w:rsidRPr="008A66D1" w:rsidRDefault="00484624" w:rsidP="00484624">
            <w:pPr>
              <w:widowControl/>
              <w:suppressAutoHyphens w:val="0"/>
              <w:rPr>
                <w:rFonts w:ascii="Arial" w:eastAsia="Times New Roman" w:hAnsi="Arial" w:cs="Arial"/>
                <w:kern w:val="0"/>
                <w:lang w:eastAsia="de-DE" w:bidi="ar-SA"/>
              </w:rPr>
            </w:pPr>
          </w:p>
        </w:tc>
      </w:tr>
      <w:tr w:rsidR="00484624" w:rsidRPr="008A66D1" w:rsidTr="00217F32">
        <w:tc>
          <w:tcPr>
            <w:tcW w:w="5697" w:type="dxa"/>
          </w:tcPr>
          <w:p w:rsidR="00217F32" w:rsidRPr="00217F32" w:rsidRDefault="00484624" w:rsidP="00484624">
            <w:pPr>
              <w:widowControl/>
              <w:suppressAutoHyphens w:val="0"/>
              <w:rPr>
                <w:rFonts w:ascii="Arial" w:eastAsia="Times New Roman" w:hAnsi="Arial" w:cs="Arial"/>
                <w:b/>
                <w:kern w:val="0"/>
                <w:lang w:eastAsia="de-DE" w:bidi="ar-SA"/>
              </w:rPr>
            </w:pPr>
            <w:r w:rsidRPr="00217F32">
              <w:rPr>
                <w:rFonts w:ascii="Arial" w:eastAsia="Times New Roman" w:hAnsi="Arial" w:cs="Arial"/>
                <w:b/>
                <w:kern w:val="0"/>
                <w:lang w:eastAsia="de-DE" w:bidi="ar-SA"/>
              </w:rPr>
              <w:t xml:space="preserve">Form </w:t>
            </w:r>
          </w:p>
          <w:p w:rsidR="00217F32" w:rsidRDefault="00217F32" w:rsidP="00217F32">
            <w:pPr>
              <w:pStyle w:val="Listenabsatz"/>
              <w:numPr>
                <w:ilvl w:val="0"/>
                <w:numId w:val="32"/>
              </w:numPr>
              <w:rPr>
                <w:rFonts w:ascii="Arial" w:eastAsia="Times New Roman" w:hAnsi="Arial" w:cs="Arial"/>
                <w:lang w:eastAsia="de-DE"/>
              </w:rPr>
            </w:pPr>
            <w:r>
              <w:rPr>
                <w:rFonts w:ascii="Arial" w:eastAsia="Times New Roman" w:hAnsi="Arial" w:cs="Arial"/>
                <w:lang w:eastAsia="de-DE"/>
              </w:rPr>
              <w:t>Blauer/schwarzer Stift</w:t>
            </w:r>
          </w:p>
          <w:p w:rsidR="00217F32" w:rsidRDefault="00217F32" w:rsidP="00217F32">
            <w:pPr>
              <w:pStyle w:val="Listenabsatz"/>
              <w:numPr>
                <w:ilvl w:val="0"/>
                <w:numId w:val="32"/>
              </w:numPr>
              <w:rPr>
                <w:rFonts w:ascii="Arial" w:eastAsia="Times New Roman" w:hAnsi="Arial" w:cs="Arial"/>
                <w:lang w:eastAsia="de-DE"/>
              </w:rPr>
            </w:pPr>
            <w:r>
              <w:rPr>
                <w:rFonts w:ascii="Arial" w:eastAsia="Times New Roman" w:hAnsi="Arial" w:cs="Arial"/>
                <w:lang w:eastAsia="de-DE"/>
              </w:rPr>
              <w:t>Zeichnungen mit Blei-/Buntstiften</w:t>
            </w:r>
          </w:p>
          <w:p w:rsidR="00217F32" w:rsidRDefault="00217F32" w:rsidP="00217F32">
            <w:pPr>
              <w:pStyle w:val="Listenabsatz"/>
              <w:numPr>
                <w:ilvl w:val="0"/>
                <w:numId w:val="32"/>
              </w:numPr>
              <w:rPr>
                <w:rFonts w:ascii="Arial" w:eastAsia="Times New Roman" w:hAnsi="Arial" w:cs="Arial"/>
                <w:lang w:eastAsia="de-DE"/>
              </w:rPr>
            </w:pPr>
            <w:r>
              <w:rPr>
                <w:rFonts w:ascii="Arial" w:eastAsia="Times New Roman" w:hAnsi="Arial" w:cs="Arial"/>
                <w:lang w:eastAsia="de-DE"/>
              </w:rPr>
              <w:t>Seitenrand</w:t>
            </w:r>
          </w:p>
          <w:p w:rsidR="00217F32" w:rsidRDefault="00217F32" w:rsidP="00217F32">
            <w:pPr>
              <w:pStyle w:val="Listenabsatz"/>
              <w:numPr>
                <w:ilvl w:val="0"/>
                <w:numId w:val="32"/>
              </w:numPr>
              <w:rPr>
                <w:rFonts w:ascii="Arial" w:eastAsia="Times New Roman" w:hAnsi="Arial" w:cs="Arial"/>
                <w:lang w:eastAsia="de-DE"/>
              </w:rPr>
            </w:pPr>
            <w:r>
              <w:rPr>
                <w:rFonts w:ascii="Arial" w:eastAsia="Times New Roman" w:hAnsi="Arial" w:cs="Arial"/>
                <w:lang w:eastAsia="de-DE"/>
              </w:rPr>
              <w:t>Absätze</w:t>
            </w:r>
          </w:p>
          <w:p w:rsidR="00484624" w:rsidRPr="00217F32" w:rsidRDefault="00217F32" w:rsidP="00217F32">
            <w:pPr>
              <w:pStyle w:val="Listenabsatz"/>
              <w:numPr>
                <w:ilvl w:val="0"/>
                <w:numId w:val="32"/>
              </w:numPr>
              <w:rPr>
                <w:rFonts w:ascii="Arial" w:eastAsia="Times New Roman" w:hAnsi="Arial" w:cs="Arial"/>
                <w:lang w:eastAsia="de-DE"/>
              </w:rPr>
            </w:pPr>
            <w:r>
              <w:rPr>
                <w:rFonts w:ascii="Arial" w:eastAsia="Times New Roman" w:hAnsi="Arial" w:cs="Arial"/>
                <w:lang w:eastAsia="de-DE"/>
              </w:rPr>
              <w:t>Rechtschreibung</w:t>
            </w:r>
          </w:p>
        </w:tc>
        <w:tc>
          <w:tcPr>
            <w:tcW w:w="1121" w:type="dxa"/>
          </w:tcPr>
          <w:p w:rsidR="00484624" w:rsidRPr="008A66D1" w:rsidRDefault="00484624" w:rsidP="00484624">
            <w:pPr>
              <w:widowControl/>
              <w:suppressAutoHyphens w:val="0"/>
              <w:rPr>
                <w:rFonts w:ascii="Arial" w:eastAsia="Times New Roman" w:hAnsi="Arial" w:cs="Arial"/>
                <w:kern w:val="0"/>
                <w:lang w:eastAsia="de-DE" w:bidi="ar-SA"/>
              </w:rPr>
            </w:pPr>
          </w:p>
        </w:tc>
        <w:tc>
          <w:tcPr>
            <w:tcW w:w="1122" w:type="dxa"/>
          </w:tcPr>
          <w:p w:rsidR="00484624" w:rsidRPr="008A66D1" w:rsidRDefault="00484624" w:rsidP="00484624">
            <w:pPr>
              <w:widowControl/>
              <w:suppressAutoHyphens w:val="0"/>
              <w:jc w:val="center"/>
              <w:rPr>
                <w:rFonts w:ascii="Arial" w:eastAsia="Times New Roman" w:hAnsi="Arial" w:cs="Arial"/>
                <w:kern w:val="0"/>
                <w:lang w:eastAsia="de-DE" w:bidi="ar-SA"/>
              </w:rPr>
            </w:pPr>
          </w:p>
        </w:tc>
        <w:tc>
          <w:tcPr>
            <w:tcW w:w="1122" w:type="dxa"/>
          </w:tcPr>
          <w:p w:rsidR="00484624" w:rsidRPr="008A66D1" w:rsidRDefault="00484624" w:rsidP="00484624">
            <w:pPr>
              <w:widowControl/>
              <w:suppressAutoHyphens w:val="0"/>
              <w:rPr>
                <w:rFonts w:ascii="Arial" w:eastAsia="Times New Roman" w:hAnsi="Arial" w:cs="Arial"/>
                <w:kern w:val="0"/>
                <w:lang w:eastAsia="de-DE" w:bidi="ar-SA"/>
              </w:rPr>
            </w:pPr>
          </w:p>
        </w:tc>
      </w:tr>
    </w:tbl>
    <w:p w:rsidR="00484624" w:rsidRPr="008A66D1" w:rsidRDefault="00484624" w:rsidP="00484624">
      <w:pPr>
        <w:widowControl/>
        <w:suppressAutoHyphens w:val="0"/>
        <w:rPr>
          <w:rFonts w:ascii="Arial" w:eastAsia="Times New Roman" w:hAnsi="Arial" w:cs="Arial"/>
          <w:b/>
          <w:kern w:val="0"/>
          <w:lang w:eastAsia="de-DE" w:bidi="ar-SA"/>
        </w:rPr>
      </w:pPr>
    </w:p>
    <w:p w:rsidR="00484624" w:rsidRDefault="00484624" w:rsidP="00484624">
      <w:pPr>
        <w:widowControl/>
        <w:suppressAutoHyphens w:val="0"/>
        <w:rPr>
          <w:rFonts w:ascii="Arial" w:eastAsia="Times New Roman" w:hAnsi="Arial" w:cs="Arial"/>
          <w:kern w:val="0"/>
          <w:lang w:eastAsia="de-DE" w:bidi="ar-SA"/>
        </w:rPr>
      </w:pPr>
      <w:r w:rsidRPr="008A66D1">
        <w:rPr>
          <w:rFonts w:ascii="Arial" w:eastAsia="Times New Roman" w:hAnsi="Arial" w:cs="Arial"/>
          <w:kern w:val="0"/>
          <w:lang w:eastAsia="de-DE" w:bidi="ar-SA"/>
        </w:rPr>
        <w:t>Meine Vorschläge für dich:</w:t>
      </w:r>
    </w:p>
    <w:p w:rsidR="00444DD6" w:rsidRPr="008A66D1" w:rsidRDefault="00444DD6" w:rsidP="00484624">
      <w:pPr>
        <w:widowControl/>
        <w:suppressAutoHyphens w:val="0"/>
        <w:rPr>
          <w:rFonts w:ascii="Arial" w:eastAsia="Times New Roman" w:hAnsi="Arial" w:cs="Arial"/>
          <w:kern w:val="0"/>
          <w:lang w:eastAsia="de-DE" w:bidi="ar-SA"/>
        </w:rPr>
      </w:pPr>
    </w:p>
    <w:p w:rsidR="00484624" w:rsidRPr="008A66D1" w:rsidRDefault="00484624" w:rsidP="008A66D1">
      <w:pPr>
        <w:widowControl/>
        <w:suppressAutoHyphens w:val="0"/>
        <w:spacing w:line="480" w:lineRule="auto"/>
        <w:rPr>
          <w:rFonts w:ascii="Arial" w:eastAsia="Times New Roman" w:hAnsi="Arial" w:cs="Arial"/>
          <w:kern w:val="0"/>
          <w:lang w:eastAsia="de-DE" w:bidi="ar-SA"/>
        </w:rPr>
      </w:pPr>
      <w:r w:rsidRPr="008A66D1">
        <w:rPr>
          <w:rFonts w:ascii="Arial" w:eastAsia="Times New Roman" w:hAnsi="Arial" w:cs="Arial"/>
          <w:kern w:val="0"/>
          <w:lang w:eastAsia="de-DE" w:bidi="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17F32">
        <w:rPr>
          <w:rFonts w:ascii="Arial" w:eastAsia="Times New Roman" w:hAnsi="Arial" w:cs="Arial"/>
          <w:kern w:val="0"/>
          <w:lang w:eastAsia="de-DE" w:bidi="ar-SA"/>
        </w:rPr>
        <w:t>___________________________</w:t>
      </w:r>
      <w:r w:rsidRPr="008A66D1">
        <w:rPr>
          <w:rFonts w:ascii="Arial" w:eastAsia="Times New Roman" w:hAnsi="Arial" w:cs="Arial"/>
          <w:kern w:val="0"/>
          <w:lang w:eastAsia="de-DE" w:bidi="ar-SA"/>
        </w:rPr>
        <w:t>_________</w:t>
      </w:r>
    </w:p>
    <w:p w:rsidR="00484624" w:rsidRPr="008A66D1" w:rsidRDefault="00484624" w:rsidP="008A66D1">
      <w:pPr>
        <w:widowControl/>
        <w:suppressAutoHyphens w:val="0"/>
        <w:spacing w:line="480" w:lineRule="auto"/>
        <w:rPr>
          <w:rFonts w:ascii="Arial" w:eastAsia="Times New Roman" w:hAnsi="Arial" w:cs="Arial"/>
          <w:kern w:val="0"/>
          <w:lang w:eastAsia="de-DE" w:bidi="ar-SA"/>
        </w:rPr>
      </w:pPr>
    </w:p>
    <w:p w:rsidR="008A66D1" w:rsidRDefault="008A66D1">
      <w:pPr>
        <w:widowControl/>
        <w:suppressAutoHyphens w:val="0"/>
        <w:spacing w:after="160" w:line="259" w:lineRule="auto"/>
        <w:rPr>
          <w:rFonts w:ascii="Arial" w:eastAsia="Times New Roman" w:hAnsi="Arial" w:cs="Arial"/>
          <w:kern w:val="0"/>
          <w:lang w:eastAsia="de-DE" w:bidi="ar-SA"/>
        </w:rPr>
      </w:pPr>
      <w:r>
        <w:rPr>
          <w:rFonts w:ascii="Arial" w:eastAsia="Times New Roman" w:hAnsi="Arial" w:cs="Arial"/>
          <w:kern w:val="0"/>
          <w:lang w:eastAsia="de-DE" w:bidi="ar-SA"/>
        </w:rPr>
        <w:br w:type="page"/>
      </w:r>
    </w:p>
    <w:p w:rsidR="006C350E" w:rsidRPr="00FF6711" w:rsidRDefault="006C350E" w:rsidP="00290DCD">
      <w:pPr>
        <w:pStyle w:val="berschrift1"/>
      </w:pPr>
      <w:bookmarkStart w:id="8" w:name="_Toc527367780"/>
      <w:r w:rsidRPr="00FF6711">
        <w:lastRenderedPageBreak/>
        <w:t>HOW TO READ – READING SKILLS</w:t>
      </w:r>
      <w:bookmarkEnd w:id="8"/>
    </w:p>
    <w:p w:rsidR="00FF6711" w:rsidRDefault="00FF6711" w:rsidP="006C350E">
      <w:pPr>
        <w:pStyle w:val="Blocktext"/>
        <w:rPr>
          <w:rFonts w:ascii="Arial" w:hAnsi="Arial" w:cs="Arial"/>
          <w:color w:val="auto"/>
          <w:sz w:val="24"/>
          <w:szCs w:val="24"/>
        </w:rPr>
      </w:pPr>
      <w:r w:rsidRPr="00FF6711">
        <w:rPr>
          <w:rFonts w:ascii="Arial" w:hAnsi="Arial" w:cs="Arial"/>
          <w:b/>
          <w:color w:val="auto"/>
          <w:sz w:val="24"/>
          <w:szCs w:val="24"/>
        </w:rPr>
        <w:t>Exemplarisch eingeführt</w:t>
      </w:r>
      <w:r>
        <w:rPr>
          <w:rFonts w:ascii="Arial" w:hAnsi="Arial" w:cs="Arial"/>
          <w:color w:val="auto"/>
          <w:sz w:val="24"/>
          <w:szCs w:val="24"/>
        </w:rPr>
        <w:t>: Englisch, Klasse</w:t>
      </w:r>
    </w:p>
    <w:p w:rsidR="006C350E" w:rsidRPr="00FF6711" w:rsidRDefault="006C350E" w:rsidP="00FF6711">
      <w:pPr>
        <w:pStyle w:val="Blocktext"/>
        <w:spacing w:after="120" w:line="240" w:lineRule="auto"/>
        <w:jc w:val="both"/>
        <w:rPr>
          <w:rFonts w:ascii="Arial" w:hAnsi="Arial" w:cs="Arial"/>
          <w:color w:val="auto"/>
          <w:sz w:val="24"/>
          <w:szCs w:val="24"/>
        </w:rPr>
      </w:pPr>
      <w:r w:rsidRPr="00FF6711">
        <w:rPr>
          <w:rFonts w:ascii="Arial" w:hAnsi="Arial" w:cs="Arial"/>
          <w:color w:val="auto"/>
          <w:sz w:val="24"/>
          <w:szCs w:val="24"/>
        </w:rPr>
        <w:t>Lesen ist nicht gleich lesen. Um erfolgreich mit Texten in Klassenarbeiten umzugehen, solltest du dir verschiedene Techniken einprägen.</w:t>
      </w:r>
    </w:p>
    <w:p w:rsidR="006C350E" w:rsidRPr="00FD3DED" w:rsidRDefault="006C350E" w:rsidP="00FD3DED">
      <w:pPr>
        <w:rPr>
          <w:rFonts w:ascii="Arial" w:hAnsi="Arial" w:cs="Arial"/>
          <w:b/>
          <w:lang w:val="en-US"/>
        </w:rPr>
      </w:pPr>
      <w:bookmarkStart w:id="9" w:name="_Toc527367781"/>
      <w:r w:rsidRPr="00FD3DED">
        <w:rPr>
          <w:rFonts w:ascii="Arial" w:hAnsi="Arial" w:cs="Arial"/>
          <w:b/>
          <w:lang w:val="en-US"/>
        </w:rPr>
        <w:t>The P-R-R method</w:t>
      </w:r>
      <w:bookmarkEnd w:id="9"/>
    </w:p>
    <w:p w:rsidR="006C350E" w:rsidRPr="00FF6711" w:rsidRDefault="006C350E" w:rsidP="00FF6711">
      <w:pPr>
        <w:jc w:val="both"/>
        <w:rPr>
          <w:rFonts w:ascii="Arial" w:hAnsi="Arial" w:cs="Arial"/>
          <w:noProof/>
          <w:lang w:val="en-US"/>
        </w:rPr>
      </w:pPr>
      <w:r w:rsidRPr="00FF6711">
        <w:rPr>
          <w:rFonts w:ascii="Arial" w:hAnsi="Arial" w:cs="Arial"/>
          <w:lang w:val="en-US"/>
        </w:rPr>
        <w:t>The P-R-R method helps you to make the most</w:t>
      </w:r>
      <w:r w:rsidR="00FF6711" w:rsidRPr="00FF6711">
        <w:rPr>
          <w:rFonts w:ascii="Arial" w:hAnsi="Arial" w:cs="Arial"/>
          <w:lang w:val="en-US"/>
        </w:rPr>
        <w:t xml:space="preserve"> of your reading. It consists of</w:t>
      </w:r>
      <w:r w:rsidRPr="00FF6711">
        <w:rPr>
          <w:rFonts w:ascii="Arial" w:hAnsi="Arial" w:cs="Arial"/>
          <w:lang w:val="en-US"/>
        </w:rPr>
        <w:t xml:space="preserve"> three steps: </w:t>
      </w:r>
      <w:r w:rsidRPr="00FF6711">
        <w:rPr>
          <w:rFonts w:ascii="Arial" w:hAnsi="Arial" w:cs="Arial"/>
          <w:b/>
          <w:lang w:val="en-US"/>
        </w:rPr>
        <w:t>P</w:t>
      </w:r>
      <w:r w:rsidRPr="00FF6711">
        <w:rPr>
          <w:rFonts w:ascii="Arial" w:hAnsi="Arial" w:cs="Arial"/>
          <w:lang w:val="en-US"/>
        </w:rPr>
        <w:t>= Preview!</w:t>
      </w:r>
      <w:r w:rsidRPr="00FF6711">
        <w:rPr>
          <w:rStyle w:val="Funotenzeichen"/>
          <w:rFonts w:ascii="Arial" w:hAnsi="Arial" w:cs="Arial"/>
          <w:lang w:val="en-US"/>
        </w:rPr>
        <w:footnoteReference w:id="1"/>
      </w:r>
      <w:r w:rsidRPr="00FF6711">
        <w:rPr>
          <w:rFonts w:ascii="Arial" w:hAnsi="Arial" w:cs="Arial"/>
          <w:lang w:val="en-US"/>
        </w:rPr>
        <w:t xml:space="preserve">, </w:t>
      </w:r>
      <w:r w:rsidRPr="00FF6711">
        <w:rPr>
          <w:rFonts w:ascii="Arial" w:hAnsi="Arial" w:cs="Arial"/>
          <w:b/>
          <w:lang w:val="en-US"/>
        </w:rPr>
        <w:t>R</w:t>
      </w:r>
      <w:r w:rsidRPr="00FF6711">
        <w:rPr>
          <w:rFonts w:ascii="Arial" w:hAnsi="Arial" w:cs="Arial"/>
          <w:lang w:val="en-US"/>
        </w:rPr>
        <w:t xml:space="preserve">= Read actively! and </w:t>
      </w:r>
      <w:r w:rsidRPr="00FF6711">
        <w:rPr>
          <w:rFonts w:ascii="Arial" w:hAnsi="Arial" w:cs="Arial"/>
          <w:b/>
          <w:lang w:val="en-US"/>
        </w:rPr>
        <w:t>R</w:t>
      </w:r>
      <w:r w:rsidRPr="00FF6711">
        <w:rPr>
          <w:rFonts w:ascii="Arial" w:hAnsi="Arial" w:cs="Arial"/>
          <w:lang w:val="en-US"/>
        </w:rPr>
        <w:t>=Review!</w:t>
      </w:r>
      <w:r w:rsidRPr="00FF6711">
        <w:rPr>
          <w:rStyle w:val="Funotenzeichen"/>
          <w:rFonts w:ascii="Arial" w:hAnsi="Arial" w:cs="Arial"/>
          <w:lang w:val="en-US"/>
        </w:rPr>
        <w:footnoteReference w:id="2"/>
      </w:r>
    </w:p>
    <w:p w:rsidR="006C350E" w:rsidRPr="00FF6711" w:rsidRDefault="006C350E" w:rsidP="00FF6711">
      <w:pPr>
        <w:jc w:val="both"/>
        <w:rPr>
          <w:rFonts w:ascii="Arial" w:hAnsi="Arial" w:cs="Arial"/>
          <w:lang w:val="en-US"/>
        </w:rPr>
      </w:pPr>
    </w:p>
    <w:p w:rsidR="006C350E" w:rsidRPr="00FD3DED" w:rsidRDefault="006C350E" w:rsidP="00FD3DED">
      <w:pPr>
        <w:rPr>
          <w:rFonts w:ascii="Arial" w:hAnsi="Arial" w:cs="Arial"/>
          <w:i/>
          <w:lang w:val="en-US"/>
        </w:rPr>
      </w:pPr>
      <w:bookmarkStart w:id="10" w:name="_Toc527367782"/>
      <w:r w:rsidRPr="00FD3DED">
        <w:rPr>
          <w:rFonts w:ascii="Arial" w:hAnsi="Arial" w:cs="Arial"/>
          <w:i/>
          <w:lang w:val="en-US"/>
        </w:rPr>
        <w:t>Before reading (P)</w:t>
      </w:r>
      <w:bookmarkEnd w:id="10"/>
    </w:p>
    <w:p w:rsidR="006C350E" w:rsidRPr="00FF6711" w:rsidRDefault="006C350E" w:rsidP="00FF6711">
      <w:pPr>
        <w:jc w:val="both"/>
        <w:rPr>
          <w:rFonts w:ascii="Arial" w:hAnsi="Arial" w:cs="Arial"/>
          <w:lang w:val="en-US"/>
        </w:rPr>
      </w:pPr>
      <w:r w:rsidRPr="00FF6711">
        <w:rPr>
          <w:rFonts w:ascii="Arial" w:hAnsi="Arial" w:cs="Arial"/>
          <w:lang w:val="en-US"/>
        </w:rPr>
        <w:t>When you have a general idea of the contents of a text, you will be better able to understand what you will read later.</w:t>
      </w:r>
    </w:p>
    <w:p w:rsidR="006C350E" w:rsidRPr="00FF6711" w:rsidRDefault="006C350E" w:rsidP="00FF6711">
      <w:pPr>
        <w:pStyle w:val="Listenabsatz"/>
        <w:numPr>
          <w:ilvl w:val="0"/>
          <w:numId w:val="18"/>
        </w:numPr>
        <w:spacing w:after="160"/>
        <w:jc w:val="both"/>
        <w:rPr>
          <w:rFonts w:ascii="Arial" w:hAnsi="Arial" w:cs="Arial"/>
          <w:sz w:val="24"/>
          <w:szCs w:val="24"/>
          <w:lang w:val="en-US"/>
        </w:rPr>
      </w:pPr>
      <w:r w:rsidRPr="00FF6711">
        <w:rPr>
          <w:rFonts w:ascii="Arial" w:hAnsi="Arial" w:cs="Arial"/>
          <w:sz w:val="24"/>
          <w:szCs w:val="24"/>
          <w:lang w:val="en-US"/>
        </w:rPr>
        <w:t>Anticipate</w:t>
      </w:r>
      <w:r w:rsidRPr="00FF6711">
        <w:rPr>
          <w:rStyle w:val="Funotenzeichen"/>
          <w:rFonts w:ascii="Arial" w:hAnsi="Arial" w:cs="Arial"/>
          <w:sz w:val="24"/>
          <w:szCs w:val="24"/>
          <w:lang w:val="en-US"/>
        </w:rPr>
        <w:footnoteReference w:id="3"/>
      </w:r>
      <w:r w:rsidRPr="00FF6711">
        <w:rPr>
          <w:rFonts w:ascii="Arial" w:hAnsi="Arial" w:cs="Arial"/>
          <w:sz w:val="24"/>
          <w:szCs w:val="24"/>
          <w:lang w:val="en-US"/>
        </w:rPr>
        <w:t xml:space="preserve"> the contents of the text! </w:t>
      </w:r>
    </w:p>
    <w:p w:rsidR="006C350E" w:rsidRPr="00FF6711" w:rsidRDefault="006C350E" w:rsidP="00FF6711">
      <w:pPr>
        <w:pStyle w:val="Listenabsatz"/>
        <w:jc w:val="both"/>
        <w:rPr>
          <w:rFonts w:ascii="Arial" w:hAnsi="Arial" w:cs="Arial"/>
          <w:sz w:val="24"/>
          <w:szCs w:val="24"/>
          <w:lang w:val="en-US"/>
        </w:rPr>
      </w:pPr>
      <w:r w:rsidRPr="00FF6711">
        <w:rPr>
          <w:rFonts w:ascii="Arial" w:hAnsi="Arial" w:cs="Arial"/>
          <w:sz w:val="24"/>
          <w:szCs w:val="24"/>
          <w:lang w:val="en-US"/>
        </w:rPr>
        <w:t xml:space="preserve">Look at the title, subheadings, pictures, words in </w:t>
      </w:r>
      <w:r w:rsidRPr="00FF6711">
        <w:rPr>
          <w:rFonts w:ascii="Arial" w:hAnsi="Arial" w:cs="Arial"/>
          <w:b/>
          <w:sz w:val="24"/>
          <w:szCs w:val="24"/>
          <w:lang w:val="en-US"/>
        </w:rPr>
        <w:t>bold type</w:t>
      </w:r>
      <w:r w:rsidRPr="00FF6711">
        <w:rPr>
          <w:rStyle w:val="Funotenzeichen"/>
          <w:rFonts w:ascii="Arial" w:hAnsi="Arial" w:cs="Arial"/>
          <w:sz w:val="24"/>
          <w:szCs w:val="24"/>
          <w:lang w:val="en-US"/>
        </w:rPr>
        <w:footnoteReference w:id="4"/>
      </w:r>
      <w:r w:rsidRPr="00FF6711">
        <w:rPr>
          <w:rFonts w:ascii="Arial" w:hAnsi="Arial" w:cs="Arial"/>
          <w:sz w:val="24"/>
          <w:szCs w:val="24"/>
          <w:lang w:val="en-US"/>
        </w:rPr>
        <w:t>, the first sentence(s), etc. and guess what the text is about.</w:t>
      </w:r>
    </w:p>
    <w:p w:rsidR="006C350E" w:rsidRPr="00FF6711" w:rsidRDefault="006C350E" w:rsidP="00FF6711">
      <w:pPr>
        <w:pStyle w:val="Listenabsatz"/>
        <w:numPr>
          <w:ilvl w:val="0"/>
          <w:numId w:val="18"/>
        </w:numPr>
        <w:spacing w:after="160"/>
        <w:jc w:val="both"/>
        <w:rPr>
          <w:rFonts w:ascii="Arial" w:hAnsi="Arial" w:cs="Arial"/>
          <w:sz w:val="24"/>
          <w:szCs w:val="24"/>
        </w:rPr>
      </w:pPr>
      <w:r w:rsidRPr="00FF6711">
        <w:rPr>
          <w:rFonts w:ascii="Arial" w:hAnsi="Arial" w:cs="Arial"/>
          <w:sz w:val="24"/>
          <w:szCs w:val="24"/>
        </w:rPr>
        <w:t>Reactivate your pre-knowledge</w:t>
      </w:r>
      <w:r w:rsidRPr="00FF6711">
        <w:rPr>
          <w:rStyle w:val="Funotenzeichen"/>
          <w:rFonts w:ascii="Arial" w:hAnsi="Arial" w:cs="Arial"/>
          <w:sz w:val="24"/>
          <w:szCs w:val="24"/>
        </w:rPr>
        <w:footnoteReference w:id="5"/>
      </w:r>
      <w:r w:rsidRPr="00FF6711">
        <w:rPr>
          <w:rFonts w:ascii="Arial" w:hAnsi="Arial" w:cs="Arial"/>
          <w:sz w:val="24"/>
          <w:szCs w:val="24"/>
        </w:rPr>
        <w:t>!</w:t>
      </w:r>
    </w:p>
    <w:p w:rsidR="006C350E" w:rsidRPr="00FF6711" w:rsidRDefault="006C350E" w:rsidP="00FF6711">
      <w:pPr>
        <w:pStyle w:val="Listenabsatz"/>
        <w:jc w:val="both"/>
        <w:rPr>
          <w:rFonts w:ascii="Arial" w:hAnsi="Arial" w:cs="Arial"/>
          <w:sz w:val="24"/>
          <w:szCs w:val="24"/>
          <w:lang w:val="en-US"/>
        </w:rPr>
      </w:pPr>
      <w:r w:rsidRPr="00FF6711">
        <w:rPr>
          <w:rFonts w:ascii="Arial" w:hAnsi="Arial" w:cs="Arial"/>
          <w:sz w:val="24"/>
          <w:szCs w:val="24"/>
          <w:lang w:val="en-US"/>
        </w:rPr>
        <w:t>Ask yourself, what you al</w:t>
      </w:r>
      <w:r w:rsidR="00FF6711">
        <w:rPr>
          <w:rFonts w:ascii="Arial" w:hAnsi="Arial" w:cs="Arial"/>
          <w:sz w:val="24"/>
          <w:szCs w:val="24"/>
          <w:lang w:val="en-US"/>
        </w:rPr>
        <w:t>ready know about the topic</w:t>
      </w:r>
      <w:r w:rsidRPr="00FF6711">
        <w:rPr>
          <w:rFonts w:ascii="Arial" w:hAnsi="Arial" w:cs="Arial"/>
          <w:sz w:val="24"/>
          <w:szCs w:val="24"/>
          <w:lang w:val="en-US"/>
        </w:rPr>
        <w:t>. What would you like to learn from the text?</w:t>
      </w:r>
    </w:p>
    <w:p w:rsidR="006C350E" w:rsidRPr="00FD3DED" w:rsidRDefault="00FF6711" w:rsidP="00FD3DED">
      <w:pPr>
        <w:rPr>
          <w:rFonts w:ascii="Arial" w:hAnsi="Arial" w:cs="Arial"/>
          <w:i/>
          <w:lang w:val="en-US"/>
        </w:rPr>
      </w:pPr>
      <w:bookmarkStart w:id="11" w:name="_Toc527367783"/>
      <w:r w:rsidRPr="00FD3DED">
        <w:rPr>
          <w:rFonts w:ascii="Arial" w:hAnsi="Arial" w:cs="Arial"/>
          <w:i/>
          <w:lang w:val="en-US"/>
        </w:rPr>
        <w:t>W</w:t>
      </w:r>
      <w:r w:rsidR="006C350E" w:rsidRPr="00FD3DED">
        <w:rPr>
          <w:rFonts w:ascii="Arial" w:hAnsi="Arial" w:cs="Arial"/>
          <w:i/>
          <w:lang w:val="en-US"/>
        </w:rPr>
        <w:t>hile reading (R)</w:t>
      </w:r>
      <w:bookmarkEnd w:id="11"/>
    </w:p>
    <w:p w:rsidR="006C350E" w:rsidRPr="00FF6711" w:rsidRDefault="006C350E" w:rsidP="00FF6711">
      <w:pPr>
        <w:jc w:val="both"/>
        <w:rPr>
          <w:rFonts w:ascii="Arial" w:hAnsi="Arial" w:cs="Arial"/>
          <w:lang w:val="en-US"/>
        </w:rPr>
      </w:pPr>
      <w:r w:rsidRPr="00FF6711">
        <w:rPr>
          <w:rFonts w:ascii="Arial" w:hAnsi="Arial" w:cs="Arial"/>
          <w:lang w:val="en-US"/>
        </w:rPr>
        <w:t>You should always use “pen in hand“ to make your reading effective.</w:t>
      </w:r>
    </w:p>
    <w:p w:rsidR="006C350E" w:rsidRPr="00FF6711" w:rsidRDefault="006C350E" w:rsidP="00FF6711">
      <w:pPr>
        <w:pStyle w:val="Listenabsatz"/>
        <w:numPr>
          <w:ilvl w:val="0"/>
          <w:numId w:val="18"/>
        </w:numPr>
        <w:spacing w:after="160"/>
        <w:jc w:val="both"/>
        <w:rPr>
          <w:rFonts w:ascii="Arial" w:hAnsi="Arial" w:cs="Arial"/>
          <w:sz w:val="24"/>
          <w:szCs w:val="24"/>
          <w:lang w:val="en-US"/>
        </w:rPr>
      </w:pPr>
      <w:r w:rsidRPr="00FF6711">
        <w:rPr>
          <w:rFonts w:ascii="Arial" w:hAnsi="Arial" w:cs="Arial"/>
          <w:sz w:val="24"/>
          <w:szCs w:val="24"/>
          <w:lang w:val="en-US"/>
        </w:rPr>
        <w:t>Underline or mark important points you have just read.</w:t>
      </w:r>
    </w:p>
    <w:p w:rsidR="006C350E" w:rsidRPr="00FF6711" w:rsidRDefault="006C350E" w:rsidP="00FF6711">
      <w:pPr>
        <w:pStyle w:val="Listenabsatz"/>
        <w:numPr>
          <w:ilvl w:val="0"/>
          <w:numId w:val="18"/>
        </w:numPr>
        <w:spacing w:after="160"/>
        <w:jc w:val="both"/>
        <w:rPr>
          <w:rFonts w:ascii="Arial" w:hAnsi="Arial" w:cs="Arial"/>
          <w:sz w:val="24"/>
          <w:szCs w:val="24"/>
          <w:lang w:val="en-US"/>
        </w:rPr>
      </w:pPr>
      <w:r w:rsidRPr="00FF6711">
        <w:rPr>
          <w:rFonts w:ascii="Arial" w:hAnsi="Arial" w:cs="Arial"/>
          <w:sz w:val="24"/>
          <w:szCs w:val="24"/>
          <w:lang w:val="en-US"/>
        </w:rPr>
        <w:t>Take notes from the text and jot them down in the margin or on a sheet of paper.</w:t>
      </w:r>
    </w:p>
    <w:p w:rsidR="006C350E" w:rsidRPr="00FF6711" w:rsidRDefault="006C350E" w:rsidP="00FF6711">
      <w:pPr>
        <w:jc w:val="both"/>
        <w:rPr>
          <w:rFonts w:ascii="Arial" w:hAnsi="Arial" w:cs="Arial"/>
          <w:lang w:val="en-US"/>
        </w:rPr>
      </w:pPr>
    </w:p>
    <w:p w:rsidR="006C350E" w:rsidRPr="00FD3DED" w:rsidRDefault="006C350E" w:rsidP="00FD3DED">
      <w:pPr>
        <w:rPr>
          <w:rFonts w:ascii="Arial" w:hAnsi="Arial" w:cs="Arial"/>
          <w:i/>
          <w:lang w:val="en-US"/>
        </w:rPr>
      </w:pPr>
      <w:bookmarkStart w:id="12" w:name="_Toc527367784"/>
      <w:r w:rsidRPr="00FD3DED">
        <w:rPr>
          <w:rFonts w:ascii="Arial" w:hAnsi="Arial" w:cs="Arial"/>
          <w:i/>
          <w:lang w:val="en-US"/>
        </w:rPr>
        <w:t>After reading (R)</w:t>
      </w:r>
      <w:bookmarkEnd w:id="12"/>
    </w:p>
    <w:p w:rsidR="006C350E" w:rsidRPr="00FF6711" w:rsidRDefault="006C350E" w:rsidP="00FF6711">
      <w:pPr>
        <w:jc w:val="both"/>
        <w:rPr>
          <w:rFonts w:ascii="Arial" w:hAnsi="Arial" w:cs="Arial"/>
          <w:lang w:val="en-US"/>
        </w:rPr>
      </w:pPr>
      <w:r w:rsidRPr="00FF6711">
        <w:rPr>
          <w:rFonts w:ascii="Arial" w:hAnsi="Arial" w:cs="Arial"/>
          <w:lang w:val="en-US"/>
        </w:rPr>
        <w:t>Re-reading is helpful for full comprehension.</w:t>
      </w:r>
    </w:p>
    <w:p w:rsidR="006C350E" w:rsidRPr="00FF6711" w:rsidRDefault="006C350E" w:rsidP="00FF6711">
      <w:pPr>
        <w:pStyle w:val="Listenabsatz"/>
        <w:numPr>
          <w:ilvl w:val="0"/>
          <w:numId w:val="19"/>
        </w:numPr>
        <w:spacing w:after="160"/>
        <w:jc w:val="both"/>
        <w:rPr>
          <w:rFonts w:ascii="Arial" w:hAnsi="Arial" w:cs="Arial"/>
          <w:sz w:val="24"/>
          <w:szCs w:val="24"/>
          <w:lang w:val="en-US"/>
        </w:rPr>
      </w:pPr>
      <w:r w:rsidRPr="00FF6711">
        <w:rPr>
          <w:rFonts w:ascii="Arial" w:hAnsi="Arial" w:cs="Arial"/>
          <w:sz w:val="24"/>
          <w:szCs w:val="24"/>
          <w:lang w:val="en-US"/>
        </w:rPr>
        <w:t>Review</w:t>
      </w:r>
      <w:r w:rsidR="00FF6711">
        <w:rPr>
          <w:rFonts w:ascii="Arial" w:hAnsi="Arial" w:cs="Arial"/>
          <w:sz w:val="24"/>
          <w:szCs w:val="24"/>
          <w:lang w:val="en-US"/>
        </w:rPr>
        <w:t xml:space="preserve"> your notes and read the </w:t>
      </w:r>
      <w:r w:rsidRPr="00FF6711">
        <w:rPr>
          <w:rFonts w:ascii="Arial" w:hAnsi="Arial" w:cs="Arial"/>
          <w:sz w:val="24"/>
          <w:szCs w:val="24"/>
          <w:lang w:val="en-US"/>
        </w:rPr>
        <w:t>information belonging to them again.</w:t>
      </w:r>
    </w:p>
    <w:p w:rsidR="006C350E" w:rsidRPr="00FF6711" w:rsidRDefault="006C350E" w:rsidP="00FF6711">
      <w:pPr>
        <w:pStyle w:val="Listenabsatz"/>
        <w:numPr>
          <w:ilvl w:val="0"/>
          <w:numId w:val="19"/>
        </w:numPr>
        <w:spacing w:after="160"/>
        <w:jc w:val="both"/>
        <w:rPr>
          <w:rFonts w:ascii="Arial" w:hAnsi="Arial" w:cs="Arial"/>
          <w:sz w:val="24"/>
          <w:szCs w:val="24"/>
          <w:lang w:val="en-US"/>
        </w:rPr>
      </w:pPr>
      <w:r w:rsidRPr="00FF6711">
        <w:rPr>
          <w:rFonts w:ascii="Arial" w:hAnsi="Arial" w:cs="Arial"/>
          <w:sz w:val="24"/>
          <w:szCs w:val="24"/>
          <w:lang w:val="en-US"/>
        </w:rPr>
        <w:t>Summarise the main points or enter them in a chart.</w:t>
      </w:r>
    </w:p>
    <w:p w:rsidR="006C350E" w:rsidRPr="00FF6711" w:rsidRDefault="006C350E" w:rsidP="00FF6711">
      <w:pPr>
        <w:pStyle w:val="Listenabsatz"/>
        <w:numPr>
          <w:ilvl w:val="0"/>
          <w:numId w:val="19"/>
        </w:numPr>
        <w:spacing w:after="160"/>
        <w:jc w:val="both"/>
        <w:rPr>
          <w:rFonts w:ascii="Arial" w:hAnsi="Arial" w:cs="Arial"/>
          <w:sz w:val="24"/>
          <w:szCs w:val="24"/>
          <w:lang w:val="en-US"/>
        </w:rPr>
      </w:pPr>
      <w:r w:rsidRPr="00FF6711">
        <w:rPr>
          <w:rFonts w:ascii="Arial" w:hAnsi="Arial" w:cs="Arial"/>
          <w:sz w:val="24"/>
          <w:szCs w:val="24"/>
          <w:lang w:val="en-US"/>
        </w:rPr>
        <w:t>Think about what you would like to discuss in class.</w:t>
      </w:r>
    </w:p>
    <w:p w:rsidR="00FF6711" w:rsidRDefault="00FF6711">
      <w:pPr>
        <w:widowControl/>
        <w:suppressAutoHyphens w:val="0"/>
        <w:spacing w:after="160" w:line="259" w:lineRule="auto"/>
        <w:rPr>
          <w:rFonts w:ascii="Arial" w:eastAsiaTheme="majorEastAsia" w:hAnsi="Arial" w:cs="Arial"/>
          <w:b/>
          <w:lang w:val="en-US"/>
        </w:rPr>
      </w:pPr>
      <w:r>
        <w:rPr>
          <w:rFonts w:ascii="Arial" w:hAnsi="Arial" w:cs="Arial"/>
          <w:b/>
          <w:lang w:val="en-US"/>
        </w:rPr>
        <w:br w:type="page"/>
      </w:r>
    </w:p>
    <w:p w:rsidR="006C350E" w:rsidRPr="00FD3DED" w:rsidRDefault="006C350E" w:rsidP="00FD3DED">
      <w:pPr>
        <w:rPr>
          <w:rFonts w:ascii="Arial" w:hAnsi="Arial" w:cs="Arial"/>
          <w:b/>
          <w:lang w:val="en-US"/>
        </w:rPr>
      </w:pPr>
      <w:bookmarkStart w:id="13" w:name="_Toc527367785"/>
      <w:r w:rsidRPr="00FD3DED">
        <w:rPr>
          <w:rFonts w:ascii="Arial" w:hAnsi="Arial" w:cs="Arial"/>
          <w:b/>
          <w:lang w:val="en-US"/>
        </w:rPr>
        <w:lastRenderedPageBreak/>
        <w:t>Reading purposes and reading strategies</w:t>
      </w:r>
      <w:bookmarkEnd w:id="13"/>
    </w:p>
    <w:p w:rsidR="006C350E" w:rsidRPr="00FD3DED" w:rsidRDefault="006C350E" w:rsidP="00FD3DED">
      <w:pPr>
        <w:rPr>
          <w:rFonts w:ascii="Arial" w:hAnsi="Arial" w:cs="Arial"/>
          <w:lang w:val="en-US"/>
        </w:rPr>
      </w:pPr>
      <w:bookmarkStart w:id="14" w:name="_Toc527367786"/>
      <w:r w:rsidRPr="00FD3DED">
        <w:rPr>
          <w:rFonts w:ascii="Arial" w:hAnsi="Arial" w:cs="Arial"/>
          <w:lang w:val="en-US"/>
        </w:rPr>
        <w:t xml:space="preserve">We distinguish three different kinds of reading purposes and corresponding reading strategies: </w:t>
      </w:r>
      <w:r w:rsidRPr="00FD3DED">
        <w:rPr>
          <w:rFonts w:ascii="Arial" w:hAnsi="Arial" w:cs="Arial"/>
          <w:i/>
          <w:lang w:val="en-US"/>
        </w:rPr>
        <w:t>reading for gist</w:t>
      </w:r>
      <w:r w:rsidRPr="00FD3DED">
        <w:rPr>
          <w:rFonts w:ascii="Arial" w:hAnsi="Arial" w:cs="Arial"/>
          <w:lang w:val="en-US"/>
        </w:rPr>
        <w:t xml:space="preserve"> (extensive reading), </w:t>
      </w:r>
      <w:r w:rsidRPr="00FD3DED">
        <w:rPr>
          <w:rFonts w:ascii="Arial" w:hAnsi="Arial" w:cs="Arial"/>
          <w:i/>
          <w:lang w:val="en-US"/>
        </w:rPr>
        <w:t xml:space="preserve">reading for special </w:t>
      </w:r>
      <w:r w:rsidR="00FF6711" w:rsidRPr="00FD3DED">
        <w:rPr>
          <w:rFonts w:ascii="Arial" w:hAnsi="Arial" w:cs="Arial"/>
          <w:i/>
          <w:lang w:val="en-US"/>
        </w:rPr>
        <w:t xml:space="preserve">information </w:t>
      </w:r>
      <w:r w:rsidRPr="00FD3DED">
        <w:rPr>
          <w:rFonts w:ascii="Arial" w:hAnsi="Arial" w:cs="Arial"/>
          <w:lang w:val="en-US"/>
        </w:rPr>
        <w:t xml:space="preserve">(selective reading) and </w:t>
      </w:r>
      <w:r w:rsidRPr="00FD3DED">
        <w:rPr>
          <w:rFonts w:ascii="Arial" w:hAnsi="Arial" w:cs="Arial"/>
          <w:i/>
          <w:lang w:val="en-US"/>
        </w:rPr>
        <w:t>reading for detail</w:t>
      </w:r>
      <w:r w:rsidRPr="00FD3DED">
        <w:rPr>
          <w:rFonts w:ascii="Arial" w:hAnsi="Arial" w:cs="Arial"/>
          <w:lang w:val="en-US"/>
        </w:rPr>
        <w:t xml:space="preserve"> (intensive reading).</w:t>
      </w:r>
      <w:bookmarkEnd w:id="14"/>
    </w:p>
    <w:p w:rsidR="006C350E" w:rsidRPr="00FF6711" w:rsidRDefault="006C350E" w:rsidP="00FF6711">
      <w:pPr>
        <w:jc w:val="both"/>
        <w:rPr>
          <w:rFonts w:ascii="Arial" w:hAnsi="Arial" w:cs="Arial"/>
          <w:lang w:val="en-US"/>
        </w:rPr>
      </w:pPr>
    </w:p>
    <w:p w:rsidR="006C350E" w:rsidRPr="00FD3DED" w:rsidRDefault="006C350E" w:rsidP="00FD3DED">
      <w:pPr>
        <w:rPr>
          <w:rFonts w:ascii="Arial" w:hAnsi="Arial" w:cs="Arial"/>
          <w:b/>
        </w:rPr>
      </w:pPr>
      <w:bookmarkStart w:id="15" w:name="_Toc527367787"/>
      <w:r w:rsidRPr="00FD3DED">
        <w:rPr>
          <w:rFonts w:ascii="Arial" w:hAnsi="Arial" w:cs="Arial"/>
          <w:b/>
        </w:rPr>
        <w:t>Reading for gist: extensive reading</w:t>
      </w:r>
      <w:bookmarkEnd w:id="15"/>
    </w:p>
    <w:p w:rsidR="006C350E" w:rsidRPr="00FF6711" w:rsidRDefault="006C350E" w:rsidP="00FF6711">
      <w:pPr>
        <w:pStyle w:val="Listenabsatz"/>
        <w:numPr>
          <w:ilvl w:val="0"/>
          <w:numId w:val="20"/>
        </w:numPr>
        <w:spacing w:after="160"/>
        <w:jc w:val="both"/>
        <w:rPr>
          <w:rFonts w:ascii="Arial" w:hAnsi="Arial" w:cs="Arial"/>
          <w:sz w:val="24"/>
          <w:szCs w:val="24"/>
          <w:lang w:val="en-US"/>
        </w:rPr>
      </w:pPr>
      <w:r w:rsidRPr="00FF6711">
        <w:rPr>
          <w:rFonts w:ascii="Arial" w:hAnsi="Arial" w:cs="Arial"/>
          <w:sz w:val="24"/>
          <w:szCs w:val="24"/>
          <w:lang w:val="en-US"/>
        </w:rPr>
        <w:t xml:space="preserve">When you only want to get a general impression or the main points of a text, you </w:t>
      </w:r>
      <w:r w:rsidRPr="00FF6711">
        <w:rPr>
          <w:rFonts w:ascii="Arial" w:hAnsi="Arial" w:cs="Arial"/>
          <w:b/>
          <w:sz w:val="24"/>
          <w:szCs w:val="24"/>
          <w:lang w:val="en-US"/>
        </w:rPr>
        <w:t>skim</w:t>
      </w:r>
      <w:r w:rsidRPr="00FF6711">
        <w:rPr>
          <w:rFonts w:ascii="Arial" w:hAnsi="Arial" w:cs="Arial"/>
          <w:sz w:val="24"/>
          <w:szCs w:val="24"/>
          <w:lang w:val="en-US"/>
        </w:rPr>
        <w:t xml:space="preserve"> through or over it, i.e. you read the text quickly and ignore irrelevant sentences or passages.</w:t>
      </w:r>
    </w:p>
    <w:p w:rsidR="006C350E" w:rsidRPr="00FF6711" w:rsidRDefault="006C350E" w:rsidP="00FF6711">
      <w:pPr>
        <w:pStyle w:val="Listenabsatz"/>
        <w:numPr>
          <w:ilvl w:val="0"/>
          <w:numId w:val="20"/>
        </w:numPr>
        <w:spacing w:after="160"/>
        <w:jc w:val="both"/>
        <w:rPr>
          <w:rFonts w:ascii="Arial" w:hAnsi="Arial" w:cs="Arial"/>
          <w:sz w:val="24"/>
          <w:szCs w:val="24"/>
          <w:lang w:val="en-US"/>
        </w:rPr>
      </w:pPr>
      <w:r w:rsidRPr="00FF6711">
        <w:rPr>
          <w:rFonts w:ascii="Arial" w:hAnsi="Arial" w:cs="Arial"/>
          <w:sz w:val="24"/>
          <w:szCs w:val="24"/>
          <w:lang w:val="en-US"/>
        </w:rPr>
        <w:t>Put down what you have found in one or two sentences.</w:t>
      </w:r>
    </w:p>
    <w:p w:rsidR="006C350E" w:rsidRPr="00FD3DED" w:rsidRDefault="00FF6711" w:rsidP="00FD3DED">
      <w:pPr>
        <w:rPr>
          <w:rFonts w:ascii="Arial" w:hAnsi="Arial" w:cs="Arial"/>
          <w:b/>
          <w:lang w:val="en-US"/>
        </w:rPr>
      </w:pPr>
      <w:bookmarkStart w:id="16" w:name="_Toc527367788"/>
      <w:r w:rsidRPr="00FD3DED">
        <w:rPr>
          <w:rFonts w:ascii="Arial" w:hAnsi="Arial" w:cs="Arial"/>
          <w:b/>
          <w:lang w:val="en-US"/>
        </w:rPr>
        <w:t>Reading for special information</w:t>
      </w:r>
      <w:r w:rsidR="006C350E" w:rsidRPr="00FD3DED">
        <w:rPr>
          <w:rFonts w:ascii="Arial" w:hAnsi="Arial" w:cs="Arial"/>
          <w:b/>
          <w:lang w:val="en-US"/>
        </w:rPr>
        <w:t>: selective reading</w:t>
      </w:r>
      <w:bookmarkEnd w:id="16"/>
    </w:p>
    <w:p w:rsidR="006C350E" w:rsidRPr="00FF6711" w:rsidRDefault="006C350E" w:rsidP="00FF6711">
      <w:pPr>
        <w:pStyle w:val="Listenabsatz"/>
        <w:numPr>
          <w:ilvl w:val="0"/>
          <w:numId w:val="20"/>
        </w:numPr>
        <w:spacing w:after="160"/>
        <w:jc w:val="both"/>
        <w:rPr>
          <w:rFonts w:ascii="Arial" w:hAnsi="Arial" w:cs="Arial"/>
          <w:sz w:val="24"/>
          <w:szCs w:val="24"/>
          <w:lang w:val="en-US"/>
        </w:rPr>
      </w:pPr>
      <w:r w:rsidRPr="00FF6711">
        <w:rPr>
          <w:rFonts w:ascii="Arial" w:hAnsi="Arial" w:cs="Arial"/>
          <w:sz w:val="24"/>
          <w:szCs w:val="24"/>
          <w:lang w:val="en-US"/>
        </w:rPr>
        <w:t xml:space="preserve">When you want to find information about special points, you </w:t>
      </w:r>
      <w:r w:rsidRPr="00FF6711">
        <w:rPr>
          <w:rFonts w:ascii="Arial" w:hAnsi="Arial" w:cs="Arial"/>
          <w:b/>
          <w:sz w:val="24"/>
          <w:szCs w:val="24"/>
          <w:lang w:val="en-US"/>
        </w:rPr>
        <w:t>scan</w:t>
      </w:r>
      <w:r w:rsidRPr="00FF6711">
        <w:rPr>
          <w:rFonts w:ascii="Arial" w:hAnsi="Arial" w:cs="Arial"/>
          <w:sz w:val="24"/>
          <w:szCs w:val="24"/>
          <w:lang w:val="en-US"/>
        </w:rPr>
        <w:t xml:space="preserve"> the text, i.e. you read quickly and pause whenever you come across the information you are looking for.</w:t>
      </w:r>
    </w:p>
    <w:p w:rsidR="006C350E" w:rsidRPr="00FF6711" w:rsidRDefault="006C350E" w:rsidP="00FF6711">
      <w:pPr>
        <w:pStyle w:val="Listenabsatz"/>
        <w:numPr>
          <w:ilvl w:val="0"/>
          <w:numId w:val="20"/>
        </w:numPr>
        <w:spacing w:after="160"/>
        <w:jc w:val="both"/>
        <w:rPr>
          <w:rFonts w:ascii="Arial" w:hAnsi="Arial" w:cs="Arial"/>
          <w:sz w:val="24"/>
          <w:szCs w:val="24"/>
          <w:lang w:val="en-US"/>
        </w:rPr>
      </w:pPr>
      <w:r w:rsidRPr="00FF6711">
        <w:rPr>
          <w:rFonts w:ascii="Arial" w:hAnsi="Arial" w:cs="Arial"/>
          <w:sz w:val="24"/>
          <w:szCs w:val="24"/>
          <w:lang w:val="en-US"/>
        </w:rPr>
        <w:t>Mark the text or write notes in the margin.</w:t>
      </w:r>
    </w:p>
    <w:p w:rsidR="006C350E" w:rsidRPr="00FD3DED" w:rsidRDefault="006C350E" w:rsidP="00FD3DED">
      <w:pPr>
        <w:rPr>
          <w:rFonts w:ascii="Arial" w:hAnsi="Arial" w:cs="Arial"/>
          <w:b/>
        </w:rPr>
      </w:pPr>
      <w:bookmarkStart w:id="17" w:name="_Toc527367789"/>
      <w:r w:rsidRPr="00FD3DED">
        <w:rPr>
          <w:rFonts w:ascii="Arial" w:hAnsi="Arial" w:cs="Arial"/>
          <w:b/>
        </w:rPr>
        <w:t>Reading for detail: intensive reading</w:t>
      </w:r>
      <w:bookmarkEnd w:id="17"/>
    </w:p>
    <w:p w:rsidR="006C350E" w:rsidRPr="00FF6711" w:rsidRDefault="006C350E" w:rsidP="00FF6711">
      <w:pPr>
        <w:pStyle w:val="Listenabsatz"/>
        <w:numPr>
          <w:ilvl w:val="0"/>
          <w:numId w:val="20"/>
        </w:numPr>
        <w:spacing w:after="160"/>
        <w:jc w:val="both"/>
        <w:rPr>
          <w:rFonts w:ascii="Arial" w:hAnsi="Arial" w:cs="Arial"/>
          <w:sz w:val="24"/>
          <w:szCs w:val="24"/>
          <w:lang w:val="en-US"/>
        </w:rPr>
      </w:pPr>
      <w:r w:rsidRPr="00FF6711">
        <w:rPr>
          <w:rFonts w:ascii="Arial" w:hAnsi="Arial" w:cs="Arial"/>
          <w:sz w:val="24"/>
          <w:szCs w:val="24"/>
          <w:lang w:val="en-US"/>
        </w:rPr>
        <w:t>When you want to understand as many details as possible you will have to read the text slowly and will sometimes have to use a dictionary.</w:t>
      </w:r>
    </w:p>
    <w:p w:rsidR="006C350E" w:rsidRPr="00FF6711" w:rsidRDefault="006C350E" w:rsidP="00FF6711">
      <w:pPr>
        <w:pStyle w:val="Listenabsatz"/>
        <w:numPr>
          <w:ilvl w:val="0"/>
          <w:numId w:val="20"/>
        </w:numPr>
        <w:spacing w:after="160"/>
        <w:jc w:val="both"/>
        <w:rPr>
          <w:rFonts w:ascii="Arial" w:hAnsi="Arial" w:cs="Arial"/>
          <w:sz w:val="24"/>
          <w:szCs w:val="24"/>
          <w:lang w:val="en-US"/>
        </w:rPr>
      </w:pPr>
      <w:r w:rsidRPr="00FF6711">
        <w:rPr>
          <w:rFonts w:ascii="Arial" w:hAnsi="Arial" w:cs="Arial"/>
          <w:sz w:val="24"/>
          <w:szCs w:val="24"/>
          <w:lang w:val="en-US"/>
        </w:rPr>
        <w:t>Underline the most important information in the text, fill in a note-taking chart or summarise your findings.</w:t>
      </w:r>
    </w:p>
    <w:p w:rsidR="006C350E" w:rsidRPr="00FD3DED" w:rsidRDefault="006C350E" w:rsidP="00FD3DED">
      <w:pPr>
        <w:rPr>
          <w:rFonts w:ascii="Arial" w:hAnsi="Arial" w:cs="Arial"/>
          <w:b/>
          <w:lang w:val="en-US"/>
        </w:rPr>
      </w:pPr>
      <w:bookmarkStart w:id="18" w:name="_Toc527367790"/>
      <w:r w:rsidRPr="00FD3DED">
        <w:rPr>
          <w:rFonts w:ascii="Arial" w:hAnsi="Arial" w:cs="Arial"/>
          <w:b/>
          <w:lang w:val="en-US"/>
        </w:rPr>
        <w:t>Example</w:t>
      </w:r>
      <w:bookmarkEnd w:id="18"/>
    </w:p>
    <w:p w:rsidR="006C350E" w:rsidRPr="00FF6711" w:rsidRDefault="006C350E" w:rsidP="00FF6711">
      <w:pPr>
        <w:jc w:val="both"/>
        <w:rPr>
          <w:rFonts w:ascii="Arial" w:hAnsi="Arial" w:cs="Arial"/>
          <w:lang w:val="en-US"/>
        </w:rPr>
      </w:pPr>
      <w:r w:rsidRPr="00FF6711">
        <w:rPr>
          <w:rFonts w:ascii="Arial" w:hAnsi="Arial" w:cs="Arial"/>
          <w:lang w:val="en-US"/>
        </w:rPr>
        <w:t>The following text demonstrates three reading approaches. So you have to read the text three times.</w:t>
      </w:r>
    </w:p>
    <w:p w:rsidR="00FF6711" w:rsidRPr="00CD1608" w:rsidRDefault="00FF6711" w:rsidP="00FD3DED">
      <w:pPr>
        <w:rPr>
          <w:lang w:val="en-US"/>
        </w:rPr>
      </w:pPr>
    </w:p>
    <w:p w:rsidR="006C350E" w:rsidRPr="00FD3DED" w:rsidRDefault="006C350E" w:rsidP="00FD3DED">
      <w:pPr>
        <w:rPr>
          <w:rFonts w:ascii="Arial" w:hAnsi="Arial" w:cs="Arial"/>
        </w:rPr>
      </w:pPr>
      <w:bookmarkStart w:id="19" w:name="_Toc527367791"/>
      <w:r w:rsidRPr="00FD3DED">
        <w:rPr>
          <w:rFonts w:ascii="Arial" w:hAnsi="Arial" w:cs="Arial"/>
        </w:rPr>
        <w:t>TASKS:</w:t>
      </w:r>
      <w:bookmarkEnd w:id="19"/>
    </w:p>
    <w:p w:rsidR="006C350E" w:rsidRPr="00FF6711" w:rsidRDefault="006C350E" w:rsidP="00FF6711">
      <w:pPr>
        <w:pStyle w:val="Listenabsatz"/>
        <w:numPr>
          <w:ilvl w:val="0"/>
          <w:numId w:val="22"/>
        </w:numPr>
        <w:spacing w:after="160"/>
        <w:jc w:val="both"/>
        <w:rPr>
          <w:rFonts w:ascii="Arial" w:hAnsi="Arial" w:cs="Arial"/>
          <w:sz w:val="24"/>
          <w:szCs w:val="24"/>
          <w:lang w:val="en-US"/>
        </w:rPr>
      </w:pPr>
      <w:r w:rsidRPr="00FF6711">
        <w:rPr>
          <w:rFonts w:ascii="Arial" w:hAnsi="Arial" w:cs="Arial"/>
          <w:sz w:val="24"/>
          <w:szCs w:val="24"/>
          <w:lang w:val="en-US"/>
        </w:rPr>
        <w:t>What is the following text about? (Reading for gist)</w:t>
      </w:r>
    </w:p>
    <w:p w:rsidR="006C350E" w:rsidRPr="00FF6711" w:rsidRDefault="006C350E" w:rsidP="00FF6711">
      <w:pPr>
        <w:pStyle w:val="Listenabsatz"/>
        <w:numPr>
          <w:ilvl w:val="0"/>
          <w:numId w:val="22"/>
        </w:numPr>
        <w:spacing w:after="160"/>
        <w:jc w:val="both"/>
        <w:rPr>
          <w:rFonts w:ascii="Arial" w:hAnsi="Arial" w:cs="Arial"/>
          <w:sz w:val="24"/>
          <w:szCs w:val="24"/>
        </w:rPr>
      </w:pPr>
      <w:r w:rsidRPr="00FF6711">
        <w:rPr>
          <w:rFonts w:ascii="Arial" w:hAnsi="Arial" w:cs="Arial"/>
          <w:sz w:val="24"/>
          <w:szCs w:val="24"/>
          <w:lang w:val="en-US"/>
        </w:rPr>
        <w:t xml:space="preserve">How has fox-hunting developed? </w:t>
      </w:r>
      <w:r w:rsidRPr="00FF6711">
        <w:rPr>
          <w:rFonts w:ascii="Arial" w:hAnsi="Arial" w:cs="Arial"/>
          <w:sz w:val="24"/>
          <w:szCs w:val="24"/>
        </w:rPr>
        <w:t>(Reading for special</w:t>
      </w:r>
      <w:r w:rsidR="00FF6711">
        <w:rPr>
          <w:rFonts w:ascii="Arial" w:hAnsi="Arial" w:cs="Arial"/>
          <w:sz w:val="24"/>
          <w:szCs w:val="24"/>
        </w:rPr>
        <w:t xml:space="preserve"> information</w:t>
      </w:r>
      <w:r w:rsidRPr="00FF6711">
        <w:rPr>
          <w:rFonts w:ascii="Arial" w:hAnsi="Arial" w:cs="Arial"/>
          <w:sz w:val="24"/>
          <w:szCs w:val="24"/>
        </w:rPr>
        <w:t>)</w:t>
      </w:r>
    </w:p>
    <w:p w:rsidR="006C350E" w:rsidRPr="00FF6711" w:rsidRDefault="006C350E" w:rsidP="00FF6711">
      <w:pPr>
        <w:pStyle w:val="Listenabsatz"/>
        <w:numPr>
          <w:ilvl w:val="0"/>
          <w:numId w:val="22"/>
        </w:numPr>
        <w:spacing w:after="160"/>
        <w:jc w:val="both"/>
        <w:rPr>
          <w:rFonts w:ascii="Arial" w:hAnsi="Arial" w:cs="Arial"/>
          <w:sz w:val="24"/>
          <w:szCs w:val="24"/>
        </w:rPr>
      </w:pPr>
      <w:r w:rsidRPr="00FF6711">
        <w:rPr>
          <w:rFonts w:ascii="Arial" w:hAnsi="Arial" w:cs="Arial"/>
          <w:sz w:val="24"/>
          <w:szCs w:val="24"/>
          <w:lang w:val="en-US"/>
        </w:rPr>
        <w:t xml:space="preserve">Describe fox-hunting and a fox-hunting day. </w:t>
      </w:r>
      <w:r w:rsidRPr="00FF6711">
        <w:rPr>
          <w:rFonts w:ascii="Arial" w:hAnsi="Arial" w:cs="Arial"/>
          <w:sz w:val="24"/>
          <w:szCs w:val="24"/>
        </w:rPr>
        <w:t>(Reading for detail)</w:t>
      </w:r>
    </w:p>
    <w:p w:rsidR="006C350E" w:rsidRPr="00FF6711" w:rsidRDefault="006C350E" w:rsidP="00FF6711">
      <w:pPr>
        <w:jc w:val="both"/>
        <w:rPr>
          <w:rFonts w:ascii="Arial" w:hAnsi="Arial" w:cs="Arial"/>
          <w:b/>
          <w:lang w:val="en-GB"/>
        </w:rPr>
      </w:pPr>
      <w:r w:rsidRPr="00FF6711">
        <w:rPr>
          <w:rFonts w:ascii="Arial" w:hAnsi="Arial" w:cs="Arial"/>
          <w:b/>
          <w:lang w:val="en-GB"/>
        </w:rPr>
        <w:t>Fox-hunting</w:t>
      </w:r>
    </w:p>
    <w:p w:rsidR="006C350E" w:rsidRPr="00FF6711" w:rsidRDefault="006C350E" w:rsidP="00FF6711">
      <w:pPr>
        <w:jc w:val="both"/>
        <w:rPr>
          <w:rFonts w:ascii="Arial" w:hAnsi="Arial" w:cs="Arial"/>
          <w:lang w:val="en-GB"/>
        </w:rPr>
      </w:pPr>
      <w:r w:rsidRPr="00FF6711">
        <w:rPr>
          <w:rFonts w:ascii="Arial" w:hAnsi="Arial" w:cs="Arial"/>
          <w:lang w:val="en-GB"/>
        </w:rPr>
        <w:t xml:space="preserve">In England, the home of the sport, fox-hunting </w:t>
      </w:r>
      <w:r w:rsidRPr="00FF6711">
        <w:rPr>
          <w:rFonts w:ascii="Arial" w:hAnsi="Arial" w:cs="Arial"/>
          <w:highlight w:val="cyan"/>
          <w:lang w:val="en-GB"/>
        </w:rPr>
        <w:t>dates from at least the 15th century</w:t>
      </w:r>
      <w:r w:rsidRPr="00FF6711">
        <w:rPr>
          <w:rFonts w:ascii="Arial" w:hAnsi="Arial" w:cs="Arial"/>
          <w:lang w:val="en-GB"/>
        </w:rPr>
        <w:t>. Opinion varies as to when it originated. In its inception</w:t>
      </w:r>
      <w:r w:rsidRPr="00FF6711">
        <w:rPr>
          <w:rStyle w:val="Funotenzeichen"/>
          <w:rFonts w:ascii="Arial" w:hAnsi="Arial" w:cs="Arial"/>
          <w:lang w:val="en-GB"/>
        </w:rPr>
        <w:footnoteReference w:id="6"/>
      </w:r>
      <w:r w:rsidRPr="00FF6711">
        <w:rPr>
          <w:rFonts w:ascii="Arial" w:hAnsi="Arial" w:cs="Arial"/>
          <w:lang w:val="en-GB"/>
        </w:rPr>
        <w:t>, it was probably an adjunct</w:t>
      </w:r>
      <w:r w:rsidRPr="00FF6711">
        <w:rPr>
          <w:rStyle w:val="Funotenzeichen"/>
          <w:rFonts w:ascii="Arial" w:hAnsi="Arial" w:cs="Arial"/>
          <w:lang w:val="en-GB"/>
        </w:rPr>
        <w:footnoteReference w:id="7"/>
      </w:r>
      <w:r w:rsidRPr="00FF6711">
        <w:rPr>
          <w:rFonts w:ascii="Arial" w:hAnsi="Arial" w:cs="Arial"/>
          <w:lang w:val="en-GB"/>
        </w:rPr>
        <w:t xml:space="preserve"> to stag and hare hunting, with the same hounds used to chase each quarry</w:t>
      </w:r>
      <w:r w:rsidRPr="00FF6711">
        <w:rPr>
          <w:rStyle w:val="Funotenzeichen"/>
          <w:rFonts w:ascii="Arial" w:hAnsi="Arial" w:cs="Arial"/>
          <w:lang w:val="en-GB"/>
        </w:rPr>
        <w:footnoteReference w:id="8"/>
      </w:r>
      <w:r w:rsidRPr="00FF6711">
        <w:rPr>
          <w:rFonts w:ascii="Arial" w:hAnsi="Arial" w:cs="Arial"/>
          <w:lang w:val="en-GB"/>
        </w:rPr>
        <w:t>.</w:t>
      </w:r>
    </w:p>
    <w:p w:rsidR="006C350E" w:rsidRPr="00FF6711" w:rsidRDefault="006C350E" w:rsidP="00FF6711">
      <w:pPr>
        <w:jc w:val="both"/>
        <w:rPr>
          <w:rFonts w:ascii="Arial" w:hAnsi="Arial" w:cs="Arial"/>
          <w:lang w:val="en-GB"/>
        </w:rPr>
      </w:pPr>
      <w:r w:rsidRPr="00FF6711">
        <w:rPr>
          <w:rFonts w:ascii="Arial" w:hAnsi="Arial" w:cs="Arial"/>
          <w:highlight w:val="cyan"/>
          <w:lang w:val="en-GB"/>
        </w:rPr>
        <w:t>Modern fox-hunting took shape in the 19th century</w:t>
      </w:r>
      <w:r w:rsidRPr="00FF6711">
        <w:rPr>
          <w:rFonts w:ascii="Arial" w:hAnsi="Arial" w:cs="Arial"/>
          <w:lang w:val="en-GB"/>
        </w:rPr>
        <w:t xml:space="preserve"> shortly after Hugo Meynell – the father of the modern English chase – started hunting; and it soon developed into </w:t>
      </w:r>
      <w:r w:rsidRPr="00FF6711">
        <w:rPr>
          <w:rFonts w:ascii="Arial" w:hAnsi="Arial" w:cs="Arial"/>
          <w:highlight w:val="yellow"/>
          <w:lang w:val="en-GB"/>
        </w:rPr>
        <w:t>a national upper-class pastime</w:t>
      </w:r>
      <w:r w:rsidRPr="00FF6711">
        <w:rPr>
          <w:rFonts w:ascii="Arial" w:hAnsi="Arial" w:cs="Arial"/>
          <w:lang w:val="en-GB"/>
        </w:rPr>
        <w:t>. Traditional procedure is still observed and the proper kit</w:t>
      </w:r>
      <w:r w:rsidRPr="00FF6711">
        <w:rPr>
          <w:rStyle w:val="Funotenzeichen"/>
          <w:rFonts w:ascii="Arial" w:hAnsi="Arial" w:cs="Arial"/>
          <w:lang w:val="en-GB"/>
        </w:rPr>
        <w:footnoteReference w:id="9"/>
      </w:r>
      <w:r w:rsidRPr="00FF6711">
        <w:rPr>
          <w:rFonts w:ascii="Arial" w:hAnsi="Arial" w:cs="Arial"/>
          <w:lang w:val="en-GB"/>
        </w:rPr>
        <w:t xml:space="preserve"> worn. A fox </w:t>
      </w:r>
      <w:r w:rsidRPr="00FF6711">
        <w:rPr>
          <w:rFonts w:ascii="Arial" w:hAnsi="Arial" w:cs="Arial"/>
          <w:highlight w:val="yellow"/>
          <w:lang w:val="en-GB"/>
        </w:rPr>
        <w:t>hunt is conducted by the master</w:t>
      </w:r>
      <w:r w:rsidRPr="00FF6711">
        <w:rPr>
          <w:rFonts w:ascii="Arial" w:hAnsi="Arial" w:cs="Arial"/>
          <w:lang w:val="en-GB"/>
        </w:rPr>
        <w:t xml:space="preserve">, and, in theory, all who take part in it do so at his invitation even when they pay for the privilege. </w:t>
      </w:r>
      <w:r w:rsidRPr="00FF6711">
        <w:rPr>
          <w:rFonts w:ascii="Arial" w:hAnsi="Arial" w:cs="Arial"/>
          <w:highlight w:val="yellow"/>
          <w:lang w:val="en-GB"/>
        </w:rPr>
        <w:t>The hounds, generally 15 to 20 couples (matched pairs), are controlled by the huntsman</w:t>
      </w:r>
      <w:r w:rsidRPr="00FF6711">
        <w:rPr>
          <w:rFonts w:ascii="Arial" w:hAnsi="Arial" w:cs="Arial"/>
          <w:lang w:val="en-GB"/>
        </w:rPr>
        <w:t xml:space="preserve">, who may be the master himself but who is generally the senior paid servant of the hunt. </w:t>
      </w:r>
      <w:r w:rsidRPr="00FF6711">
        <w:rPr>
          <w:rFonts w:ascii="Arial" w:hAnsi="Arial" w:cs="Arial"/>
          <w:highlight w:val="yellow"/>
          <w:lang w:val="en-GB"/>
        </w:rPr>
        <w:t>Two or three whippers-in</w:t>
      </w:r>
      <w:r w:rsidRPr="00FF6711">
        <w:rPr>
          <w:rStyle w:val="Funotenzeichen"/>
          <w:rFonts w:ascii="Arial" w:hAnsi="Arial" w:cs="Arial"/>
          <w:highlight w:val="yellow"/>
          <w:lang w:val="en-GB"/>
        </w:rPr>
        <w:footnoteReference w:id="10"/>
      </w:r>
      <w:r w:rsidRPr="00FF6711">
        <w:rPr>
          <w:rFonts w:ascii="Arial" w:hAnsi="Arial" w:cs="Arial"/>
          <w:highlight w:val="yellow"/>
          <w:lang w:val="en-GB"/>
        </w:rPr>
        <w:t xml:space="preserve"> assist in reconnaissance</w:t>
      </w:r>
      <w:r w:rsidRPr="00FF6711">
        <w:rPr>
          <w:rStyle w:val="Funotenzeichen"/>
          <w:rFonts w:ascii="Arial" w:hAnsi="Arial" w:cs="Arial"/>
          <w:highlight w:val="yellow"/>
          <w:lang w:val="en-GB"/>
        </w:rPr>
        <w:footnoteReference w:id="11"/>
      </w:r>
      <w:r w:rsidRPr="00FF6711">
        <w:rPr>
          <w:rFonts w:ascii="Arial" w:hAnsi="Arial" w:cs="Arial"/>
          <w:highlight w:val="yellow"/>
          <w:lang w:val="en-GB"/>
        </w:rPr>
        <w:t xml:space="preserve"> and in keeping the hounds together as a </w:t>
      </w:r>
      <w:r w:rsidRPr="00FF6711">
        <w:rPr>
          <w:rFonts w:ascii="Arial" w:hAnsi="Arial" w:cs="Arial"/>
          <w:highlight w:val="yellow"/>
          <w:lang w:val="en-GB"/>
        </w:rPr>
        <w:lastRenderedPageBreak/>
        <w:t>pack. Master, huntsman, and whippers-in take precedence</w:t>
      </w:r>
      <w:r w:rsidRPr="00FF6711">
        <w:rPr>
          <w:rStyle w:val="Funotenzeichen"/>
          <w:rFonts w:ascii="Arial" w:hAnsi="Arial" w:cs="Arial"/>
          <w:highlight w:val="yellow"/>
          <w:lang w:val="en-GB"/>
        </w:rPr>
        <w:footnoteReference w:id="12"/>
      </w:r>
      <w:r w:rsidRPr="00FF6711">
        <w:rPr>
          <w:rFonts w:ascii="Arial" w:hAnsi="Arial" w:cs="Arial"/>
          <w:highlight w:val="yellow"/>
          <w:lang w:val="en-GB"/>
        </w:rPr>
        <w:t xml:space="preserve"> over all other riders to hounds.</w:t>
      </w:r>
      <w:r w:rsidRPr="00FF6711">
        <w:rPr>
          <w:rFonts w:ascii="Arial" w:hAnsi="Arial" w:cs="Arial"/>
          <w:lang w:val="en-GB"/>
        </w:rPr>
        <w:t xml:space="preserve"> The huntsman controls hounds by voice, his calls being known as cheers, and by his horn – a copper tube about eight inches long – that produces two notes of great carrying and penetrating quality.</w:t>
      </w:r>
    </w:p>
    <w:p w:rsidR="006C350E" w:rsidRPr="00FF6711" w:rsidRDefault="006C350E" w:rsidP="00FF6711">
      <w:pPr>
        <w:jc w:val="both"/>
        <w:rPr>
          <w:rFonts w:ascii="Arial" w:hAnsi="Arial" w:cs="Arial"/>
          <w:lang w:val="en-GB"/>
        </w:rPr>
      </w:pPr>
      <w:r w:rsidRPr="00FF6711">
        <w:rPr>
          <w:rFonts w:ascii="Arial" w:hAnsi="Arial" w:cs="Arial"/>
          <w:highlight w:val="yellow"/>
          <w:lang w:val="en-GB"/>
        </w:rPr>
        <w:t>A day’s hunting begins with a meet</w:t>
      </w:r>
      <w:r w:rsidRPr="00FF6711">
        <w:rPr>
          <w:rFonts w:ascii="Arial" w:hAnsi="Arial" w:cs="Arial"/>
          <w:lang w:val="en-GB"/>
        </w:rPr>
        <w:t xml:space="preserve">, at which the followers join the hounds, acknowledge the master, and are frequently offered hospitality by one of their number who acts as host for the occasion. </w:t>
      </w:r>
      <w:r w:rsidRPr="00FF6711">
        <w:rPr>
          <w:rFonts w:ascii="Arial" w:hAnsi="Arial" w:cs="Arial"/>
          <w:highlight w:val="yellow"/>
          <w:lang w:val="en-GB"/>
        </w:rPr>
        <w:t>On the command of the master, hounds move off to draw (search) the covert</w:t>
      </w:r>
      <w:r w:rsidRPr="00FF6711">
        <w:rPr>
          <w:rStyle w:val="Funotenzeichen"/>
          <w:rFonts w:ascii="Arial" w:hAnsi="Arial" w:cs="Arial"/>
          <w:highlight w:val="yellow"/>
          <w:lang w:val="en-GB"/>
        </w:rPr>
        <w:footnoteReference w:id="13"/>
      </w:r>
      <w:r w:rsidRPr="00FF6711">
        <w:rPr>
          <w:rFonts w:ascii="Arial" w:hAnsi="Arial" w:cs="Arial"/>
          <w:lang w:val="en-GB"/>
        </w:rPr>
        <w:t xml:space="preserve">, which may be woodland, a patch of gorse, or a field in which it is suspected that a fox may be. </w:t>
      </w:r>
      <w:r w:rsidRPr="00FF6711">
        <w:rPr>
          <w:rFonts w:ascii="Arial" w:hAnsi="Arial" w:cs="Arial"/>
          <w:highlight w:val="yellow"/>
          <w:lang w:val="en-GB"/>
        </w:rPr>
        <w:t>When the fox is found</w:t>
      </w:r>
      <w:r w:rsidRPr="00FF6711">
        <w:rPr>
          <w:rFonts w:ascii="Arial" w:hAnsi="Arial" w:cs="Arial"/>
          <w:lang w:val="en-GB"/>
        </w:rPr>
        <w:t xml:space="preserve">, the fact being signalled by the cry of hounds, notes of the horn, and the shout “Tallyho,” </w:t>
      </w:r>
      <w:r w:rsidRPr="00FF6711">
        <w:rPr>
          <w:rFonts w:ascii="Arial" w:hAnsi="Arial" w:cs="Arial"/>
          <w:highlight w:val="yellow"/>
          <w:lang w:val="en-GB"/>
        </w:rPr>
        <w:t>the hunt begins and ordinarily proceeds to the state at which the fox is viewed</w:t>
      </w:r>
      <w:r w:rsidRPr="00FF6711">
        <w:rPr>
          <w:rFonts w:ascii="Arial" w:hAnsi="Arial" w:cs="Arial"/>
          <w:lang w:val="en-GB"/>
        </w:rPr>
        <w:t xml:space="preserve">, a moment signalled by a holloa, a high-pitched cry. </w:t>
      </w:r>
      <w:r w:rsidRPr="00FF6711">
        <w:rPr>
          <w:rFonts w:ascii="Arial" w:hAnsi="Arial" w:cs="Arial"/>
          <w:highlight w:val="yellow"/>
          <w:lang w:val="en-GB"/>
        </w:rPr>
        <w:t>If a kill follows, the brush (tail), mask (head), and pads (feet) of the fox may be given as trophies by the master to any followers</w:t>
      </w:r>
      <w:r w:rsidRPr="00FF6711">
        <w:rPr>
          <w:rFonts w:ascii="Arial" w:hAnsi="Arial" w:cs="Arial"/>
          <w:lang w:val="en-GB"/>
        </w:rPr>
        <w:t xml:space="preserve"> whom he considers to deserve the honour. </w:t>
      </w:r>
      <w:r w:rsidRPr="00FF6711">
        <w:rPr>
          <w:rFonts w:ascii="Arial" w:hAnsi="Arial" w:cs="Arial"/>
          <w:highlight w:val="yellow"/>
          <w:lang w:val="en-GB"/>
        </w:rPr>
        <w:t>The body of the fox is then thrown to the hounds</w:t>
      </w:r>
      <w:r w:rsidRPr="00FF6711">
        <w:rPr>
          <w:rFonts w:ascii="Arial" w:hAnsi="Arial" w:cs="Arial"/>
          <w:lang w:val="en-GB"/>
        </w:rPr>
        <w:t>, (…)</w:t>
      </w:r>
    </w:p>
    <w:p w:rsidR="006C350E" w:rsidRPr="00FF6711" w:rsidRDefault="006C350E" w:rsidP="00FF6711">
      <w:pPr>
        <w:jc w:val="both"/>
        <w:rPr>
          <w:rFonts w:ascii="Arial" w:hAnsi="Arial" w:cs="Arial"/>
          <w:lang w:val="en-GB"/>
        </w:rPr>
      </w:pPr>
      <w:r w:rsidRPr="00FF6711">
        <w:rPr>
          <w:rFonts w:ascii="Arial" w:hAnsi="Arial" w:cs="Arial"/>
          <w:highlight w:val="cyan"/>
          <w:lang w:val="en-GB"/>
        </w:rPr>
        <w:t>Before World War I, fox-hunting reached a zenith of popularity</w:t>
      </w:r>
      <w:r w:rsidRPr="00FF6711">
        <w:rPr>
          <w:rFonts w:ascii="Arial" w:hAnsi="Arial" w:cs="Arial"/>
          <w:lang w:val="en-GB"/>
        </w:rPr>
        <w:t xml:space="preserve"> as an English field sport. Horse and hound had arrived at a highly developed state, and hunting itself was well organised and regulated by the Master of Foxhounds Association.</w:t>
      </w:r>
    </w:p>
    <w:p w:rsidR="006C350E" w:rsidRPr="00FF6711" w:rsidRDefault="006C350E" w:rsidP="00FF6711">
      <w:pPr>
        <w:jc w:val="both"/>
        <w:rPr>
          <w:rFonts w:ascii="Arial" w:hAnsi="Arial" w:cs="Arial"/>
          <w:lang w:val="en-GB"/>
        </w:rPr>
      </w:pPr>
      <w:r w:rsidRPr="00FF6711">
        <w:rPr>
          <w:rFonts w:ascii="Arial" w:hAnsi="Arial" w:cs="Arial"/>
          <w:highlight w:val="cyan"/>
          <w:lang w:val="en-GB"/>
        </w:rPr>
        <w:t>turquoise marking</w:t>
      </w:r>
      <w:r w:rsidRPr="00FF6711">
        <w:rPr>
          <w:rFonts w:ascii="Arial" w:hAnsi="Arial" w:cs="Arial"/>
          <w:lang w:val="en-GB"/>
        </w:rPr>
        <w:t xml:space="preserve"> = special points</w:t>
      </w:r>
      <w:r w:rsidRPr="00FF6711">
        <w:rPr>
          <w:rFonts w:ascii="Arial" w:hAnsi="Arial" w:cs="Arial"/>
          <w:lang w:val="en-GB"/>
        </w:rPr>
        <w:tab/>
      </w:r>
      <w:r w:rsidRPr="00FF6711">
        <w:rPr>
          <w:rFonts w:ascii="Arial" w:hAnsi="Arial" w:cs="Arial"/>
          <w:highlight w:val="yellow"/>
          <w:lang w:val="en-GB"/>
        </w:rPr>
        <w:t>yellow marking</w:t>
      </w:r>
      <w:r w:rsidRPr="00FF6711">
        <w:rPr>
          <w:rFonts w:ascii="Arial" w:hAnsi="Arial" w:cs="Arial"/>
          <w:lang w:val="en-GB"/>
        </w:rPr>
        <w:t xml:space="preserve"> = description of fox-hunting; hunting day</w:t>
      </w:r>
    </w:p>
    <w:p w:rsidR="006C350E" w:rsidRPr="00FF6711" w:rsidRDefault="006C350E" w:rsidP="00FF6711">
      <w:pPr>
        <w:jc w:val="both"/>
        <w:rPr>
          <w:rFonts w:ascii="Arial" w:hAnsi="Arial" w:cs="Arial"/>
          <w:lang w:val="en-GB"/>
        </w:rPr>
      </w:pPr>
    </w:p>
    <w:p w:rsidR="00FF6711" w:rsidRDefault="00FF6711">
      <w:pPr>
        <w:widowControl/>
        <w:suppressAutoHyphens w:val="0"/>
        <w:spacing w:after="160" w:line="259" w:lineRule="auto"/>
        <w:rPr>
          <w:rFonts w:ascii="Arial" w:hAnsi="Arial" w:cs="Arial"/>
          <w:b/>
          <w:lang w:val="en-GB"/>
        </w:rPr>
      </w:pPr>
      <w:r>
        <w:rPr>
          <w:rFonts w:ascii="Arial" w:hAnsi="Arial" w:cs="Arial"/>
          <w:b/>
          <w:lang w:val="en-GB"/>
        </w:rPr>
        <w:br w:type="page"/>
      </w:r>
    </w:p>
    <w:p w:rsidR="006C350E" w:rsidRPr="00FF6711" w:rsidRDefault="006C350E" w:rsidP="00FF6711">
      <w:pPr>
        <w:jc w:val="both"/>
        <w:rPr>
          <w:rFonts w:ascii="Arial" w:hAnsi="Arial" w:cs="Arial"/>
          <w:b/>
          <w:lang w:val="en-GB"/>
        </w:rPr>
      </w:pPr>
      <w:r w:rsidRPr="00FF6711">
        <w:rPr>
          <w:rFonts w:ascii="Arial" w:hAnsi="Arial" w:cs="Arial"/>
          <w:b/>
          <w:lang w:val="en-GB"/>
        </w:rPr>
        <w:lastRenderedPageBreak/>
        <w:t xml:space="preserve">Solution: </w:t>
      </w:r>
    </w:p>
    <w:p w:rsidR="006C350E" w:rsidRPr="00FF6711" w:rsidRDefault="006C350E" w:rsidP="00FF6711">
      <w:pPr>
        <w:pStyle w:val="Listenabsatz"/>
        <w:numPr>
          <w:ilvl w:val="0"/>
          <w:numId w:val="23"/>
        </w:numPr>
        <w:spacing w:after="160"/>
        <w:jc w:val="both"/>
        <w:rPr>
          <w:rFonts w:ascii="Arial" w:hAnsi="Arial" w:cs="Arial"/>
          <w:sz w:val="24"/>
          <w:szCs w:val="24"/>
          <w:lang w:val="en-GB"/>
        </w:rPr>
      </w:pPr>
      <w:r w:rsidRPr="00FF6711">
        <w:rPr>
          <w:rFonts w:ascii="Arial" w:hAnsi="Arial" w:cs="Arial"/>
          <w:i/>
          <w:sz w:val="24"/>
          <w:szCs w:val="24"/>
          <w:lang w:val="en-GB"/>
        </w:rPr>
        <w:t>Reading for gist</w:t>
      </w:r>
      <w:r w:rsidRPr="00FF6711">
        <w:rPr>
          <w:rFonts w:ascii="Arial" w:hAnsi="Arial" w:cs="Arial"/>
          <w:sz w:val="24"/>
          <w:szCs w:val="24"/>
          <w:lang w:val="en-GB"/>
        </w:rPr>
        <w:t>:</w:t>
      </w:r>
    </w:p>
    <w:p w:rsidR="006C350E" w:rsidRPr="00FF6711" w:rsidRDefault="006C350E" w:rsidP="00FF6711">
      <w:pPr>
        <w:pStyle w:val="Listenabsatz"/>
        <w:jc w:val="both"/>
        <w:rPr>
          <w:rFonts w:ascii="Arial" w:hAnsi="Arial" w:cs="Arial"/>
          <w:sz w:val="24"/>
          <w:szCs w:val="24"/>
          <w:lang w:val="en-GB"/>
        </w:rPr>
      </w:pPr>
      <w:r w:rsidRPr="00FF6711">
        <w:rPr>
          <w:rFonts w:ascii="Arial" w:hAnsi="Arial" w:cs="Arial"/>
          <w:sz w:val="24"/>
          <w:szCs w:val="24"/>
          <w:lang w:val="en-GB"/>
        </w:rPr>
        <w:t>The text deals with the development of chasing a fox by horsemen with a pack of hounds.</w:t>
      </w:r>
    </w:p>
    <w:p w:rsidR="006C350E" w:rsidRPr="00FF6711" w:rsidRDefault="00FF6711" w:rsidP="00FF6711">
      <w:pPr>
        <w:pStyle w:val="Listenabsatz"/>
        <w:numPr>
          <w:ilvl w:val="0"/>
          <w:numId w:val="23"/>
        </w:numPr>
        <w:spacing w:after="160"/>
        <w:jc w:val="both"/>
        <w:rPr>
          <w:rFonts w:ascii="Arial" w:hAnsi="Arial" w:cs="Arial"/>
          <w:i/>
          <w:sz w:val="24"/>
          <w:szCs w:val="24"/>
          <w:lang w:val="en-GB"/>
        </w:rPr>
      </w:pPr>
      <w:r>
        <w:rPr>
          <w:rFonts w:ascii="Arial" w:hAnsi="Arial" w:cs="Arial"/>
          <w:i/>
          <w:sz w:val="24"/>
          <w:szCs w:val="24"/>
          <w:lang w:val="en-GB"/>
        </w:rPr>
        <w:t>Reading for special information</w:t>
      </w:r>
      <w:r w:rsidR="006C350E" w:rsidRPr="00FF6711">
        <w:rPr>
          <w:rFonts w:ascii="Arial" w:hAnsi="Arial" w:cs="Arial"/>
          <w:i/>
          <w:sz w:val="24"/>
          <w:szCs w:val="24"/>
          <w:lang w:val="en-GB"/>
        </w:rPr>
        <w:t>:</w:t>
      </w:r>
    </w:p>
    <w:p w:rsidR="006C350E" w:rsidRPr="00FF6711" w:rsidRDefault="006C350E" w:rsidP="00FF6711">
      <w:pPr>
        <w:pStyle w:val="Listenabsatz"/>
        <w:jc w:val="both"/>
        <w:rPr>
          <w:rFonts w:ascii="Arial" w:hAnsi="Arial" w:cs="Arial"/>
          <w:sz w:val="24"/>
          <w:szCs w:val="24"/>
          <w:lang w:val="en-GB"/>
        </w:rPr>
      </w:pPr>
      <w:r w:rsidRPr="00FF6711">
        <w:rPr>
          <w:rFonts w:ascii="Arial" w:hAnsi="Arial" w:cs="Arial"/>
          <w:sz w:val="24"/>
          <w:szCs w:val="24"/>
          <w:lang w:val="en-GB"/>
        </w:rPr>
        <w:t>Fox-hunting</w:t>
      </w:r>
    </w:p>
    <w:p w:rsidR="006C350E" w:rsidRPr="00FF6711" w:rsidRDefault="006C350E" w:rsidP="00FF6711">
      <w:pPr>
        <w:pStyle w:val="Listenabsatz"/>
        <w:jc w:val="both"/>
        <w:rPr>
          <w:rFonts w:ascii="Arial" w:hAnsi="Arial" w:cs="Arial"/>
          <w:sz w:val="24"/>
          <w:szCs w:val="24"/>
          <w:lang w:val="en-GB"/>
        </w:rPr>
      </w:pPr>
      <w:r w:rsidRPr="00FF6711">
        <w:rPr>
          <w:rFonts w:ascii="Arial" w:hAnsi="Arial" w:cs="Arial"/>
          <w:sz w:val="24"/>
          <w:szCs w:val="24"/>
          <w:lang w:val="en-GB"/>
        </w:rPr>
        <w:t>Dates from at least the 15</w:t>
      </w:r>
      <w:r w:rsidRPr="00FF6711">
        <w:rPr>
          <w:rFonts w:ascii="Arial" w:hAnsi="Arial" w:cs="Arial"/>
          <w:sz w:val="24"/>
          <w:szCs w:val="24"/>
          <w:vertAlign w:val="superscript"/>
          <w:lang w:val="en-GB"/>
        </w:rPr>
        <w:t>th</w:t>
      </w:r>
      <w:r w:rsidRPr="00FF6711">
        <w:rPr>
          <w:rFonts w:ascii="Arial" w:hAnsi="Arial" w:cs="Arial"/>
          <w:sz w:val="24"/>
          <w:szCs w:val="24"/>
          <w:lang w:val="en-GB"/>
        </w:rPr>
        <w:t xml:space="preserve"> century,</w:t>
      </w:r>
    </w:p>
    <w:p w:rsidR="006C350E" w:rsidRPr="00FF6711" w:rsidRDefault="006C350E" w:rsidP="00FF6711">
      <w:pPr>
        <w:pStyle w:val="Listenabsatz"/>
        <w:jc w:val="both"/>
        <w:rPr>
          <w:rFonts w:ascii="Arial" w:hAnsi="Arial" w:cs="Arial"/>
          <w:sz w:val="24"/>
          <w:szCs w:val="24"/>
          <w:lang w:val="en-GB"/>
        </w:rPr>
      </w:pPr>
      <w:r w:rsidRPr="00FF6711">
        <w:rPr>
          <w:rFonts w:ascii="Arial" w:hAnsi="Arial" w:cs="Arial"/>
          <w:sz w:val="24"/>
          <w:szCs w:val="24"/>
          <w:lang w:val="en-GB"/>
        </w:rPr>
        <w:t>Took shape in the 19</w:t>
      </w:r>
      <w:r w:rsidRPr="00FF6711">
        <w:rPr>
          <w:rFonts w:ascii="Arial" w:hAnsi="Arial" w:cs="Arial"/>
          <w:sz w:val="24"/>
          <w:szCs w:val="24"/>
          <w:vertAlign w:val="superscript"/>
          <w:lang w:val="en-GB"/>
        </w:rPr>
        <w:t>th</w:t>
      </w:r>
      <w:r w:rsidRPr="00FF6711">
        <w:rPr>
          <w:rFonts w:ascii="Arial" w:hAnsi="Arial" w:cs="Arial"/>
          <w:sz w:val="24"/>
          <w:szCs w:val="24"/>
          <w:lang w:val="en-GB"/>
        </w:rPr>
        <w:t xml:space="preserve"> century, and</w:t>
      </w:r>
    </w:p>
    <w:p w:rsidR="006C350E" w:rsidRPr="00FF6711" w:rsidRDefault="006C350E" w:rsidP="00FF6711">
      <w:pPr>
        <w:pStyle w:val="Listenabsatz"/>
        <w:jc w:val="both"/>
        <w:rPr>
          <w:rFonts w:ascii="Arial" w:hAnsi="Arial" w:cs="Arial"/>
          <w:sz w:val="24"/>
          <w:szCs w:val="24"/>
          <w:lang w:val="en-GB"/>
        </w:rPr>
      </w:pPr>
      <w:r w:rsidRPr="00FF6711">
        <w:rPr>
          <w:rFonts w:ascii="Arial" w:hAnsi="Arial" w:cs="Arial"/>
          <w:sz w:val="24"/>
          <w:szCs w:val="24"/>
          <w:lang w:val="en-GB"/>
        </w:rPr>
        <w:t>Reached the zenith of popularity in the 20</w:t>
      </w:r>
      <w:r w:rsidRPr="00FF6711">
        <w:rPr>
          <w:rFonts w:ascii="Arial" w:hAnsi="Arial" w:cs="Arial"/>
          <w:sz w:val="24"/>
          <w:szCs w:val="24"/>
          <w:vertAlign w:val="superscript"/>
          <w:lang w:val="en-GB"/>
        </w:rPr>
        <w:t>th</w:t>
      </w:r>
      <w:r w:rsidRPr="00FF6711">
        <w:rPr>
          <w:rFonts w:ascii="Arial" w:hAnsi="Arial" w:cs="Arial"/>
          <w:sz w:val="24"/>
          <w:szCs w:val="24"/>
          <w:lang w:val="en-GB"/>
        </w:rPr>
        <w:t xml:space="preserve"> century.</w:t>
      </w:r>
    </w:p>
    <w:p w:rsidR="006C350E" w:rsidRDefault="006C350E" w:rsidP="00FF6711">
      <w:pPr>
        <w:pStyle w:val="Listenabsatz"/>
        <w:numPr>
          <w:ilvl w:val="0"/>
          <w:numId w:val="23"/>
        </w:numPr>
        <w:spacing w:after="160"/>
        <w:jc w:val="both"/>
        <w:rPr>
          <w:rFonts w:ascii="Arial" w:hAnsi="Arial" w:cs="Arial"/>
          <w:i/>
          <w:sz w:val="24"/>
          <w:szCs w:val="24"/>
          <w:lang w:val="en-GB"/>
        </w:rPr>
      </w:pPr>
      <w:r w:rsidRPr="00FF6711">
        <w:rPr>
          <w:rFonts w:ascii="Arial" w:hAnsi="Arial" w:cs="Arial"/>
          <w:i/>
          <w:sz w:val="24"/>
          <w:szCs w:val="24"/>
          <w:lang w:val="en-GB"/>
        </w:rPr>
        <w:t>Reading for detail:</w:t>
      </w:r>
    </w:p>
    <w:p w:rsidR="00FF6711" w:rsidRPr="00FF6711" w:rsidRDefault="00FF6711" w:rsidP="00FF6711">
      <w:pPr>
        <w:pStyle w:val="Listenabsatz"/>
        <w:numPr>
          <w:ilvl w:val="0"/>
          <w:numId w:val="23"/>
        </w:numPr>
        <w:spacing w:after="160"/>
        <w:jc w:val="both"/>
        <w:rPr>
          <w:rFonts w:ascii="Arial" w:hAnsi="Arial" w:cs="Arial"/>
          <w:i/>
          <w:sz w:val="24"/>
          <w:szCs w:val="24"/>
          <w:lang w:val="en-GB"/>
        </w:rPr>
      </w:pPr>
    </w:p>
    <w:tbl>
      <w:tblPr>
        <w:tblStyle w:val="Tabellenraster"/>
        <w:tblW w:w="0" w:type="auto"/>
        <w:tblInd w:w="720" w:type="dxa"/>
        <w:tblLook w:val="04A0" w:firstRow="1" w:lastRow="0" w:firstColumn="1" w:lastColumn="0" w:noHBand="0" w:noVBand="1"/>
      </w:tblPr>
      <w:tblGrid>
        <w:gridCol w:w="3788"/>
        <w:gridCol w:w="3789"/>
      </w:tblGrid>
      <w:tr w:rsidR="00FF6711" w:rsidRPr="00FF6711" w:rsidTr="006C350E">
        <w:tc>
          <w:tcPr>
            <w:tcW w:w="3788" w:type="dxa"/>
          </w:tcPr>
          <w:p w:rsidR="006C350E" w:rsidRPr="00FF6711" w:rsidRDefault="006C350E" w:rsidP="00FF6711">
            <w:pPr>
              <w:pStyle w:val="Listenabsatz"/>
              <w:ind w:left="0"/>
              <w:jc w:val="center"/>
              <w:rPr>
                <w:rFonts w:ascii="Arial" w:hAnsi="Arial" w:cs="Arial"/>
                <w:b/>
                <w:sz w:val="24"/>
                <w:szCs w:val="24"/>
                <w:lang w:val="en-GB"/>
              </w:rPr>
            </w:pPr>
            <w:r w:rsidRPr="00FF6711">
              <w:rPr>
                <w:rFonts w:ascii="Arial" w:hAnsi="Arial" w:cs="Arial"/>
                <w:b/>
                <w:sz w:val="24"/>
                <w:szCs w:val="24"/>
                <w:lang w:val="en-GB"/>
              </w:rPr>
              <w:t>fox-hunting</w:t>
            </w:r>
          </w:p>
        </w:tc>
        <w:tc>
          <w:tcPr>
            <w:tcW w:w="3789" w:type="dxa"/>
          </w:tcPr>
          <w:p w:rsidR="006C350E" w:rsidRPr="00FF6711" w:rsidRDefault="006C350E" w:rsidP="00FF6711">
            <w:pPr>
              <w:pStyle w:val="Listenabsatz"/>
              <w:ind w:left="0"/>
              <w:jc w:val="center"/>
              <w:rPr>
                <w:rFonts w:ascii="Arial" w:hAnsi="Arial" w:cs="Arial"/>
                <w:b/>
                <w:sz w:val="24"/>
                <w:szCs w:val="24"/>
                <w:lang w:val="en-GB"/>
              </w:rPr>
            </w:pPr>
            <w:r w:rsidRPr="00FF6711">
              <w:rPr>
                <w:rFonts w:ascii="Arial" w:hAnsi="Arial" w:cs="Arial"/>
                <w:b/>
                <w:sz w:val="24"/>
                <w:szCs w:val="24"/>
                <w:lang w:val="en-GB"/>
              </w:rPr>
              <w:t>hunting day</w:t>
            </w:r>
          </w:p>
        </w:tc>
      </w:tr>
      <w:tr w:rsidR="00FF6711" w:rsidRPr="00C01639" w:rsidTr="006C350E">
        <w:tc>
          <w:tcPr>
            <w:tcW w:w="3788" w:type="dxa"/>
          </w:tcPr>
          <w:p w:rsidR="006C350E" w:rsidRPr="00FF6711" w:rsidRDefault="006C350E" w:rsidP="00FF6711">
            <w:pPr>
              <w:pStyle w:val="Listenabsatz"/>
              <w:numPr>
                <w:ilvl w:val="0"/>
                <w:numId w:val="25"/>
              </w:numPr>
              <w:spacing w:after="0"/>
              <w:jc w:val="both"/>
              <w:rPr>
                <w:rFonts w:ascii="Arial" w:hAnsi="Arial" w:cs="Arial"/>
                <w:sz w:val="24"/>
                <w:szCs w:val="24"/>
                <w:lang w:val="en-GB"/>
              </w:rPr>
            </w:pPr>
            <w:r w:rsidRPr="00FF6711">
              <w:rPr>
                <w:rFonts w:ascii="Arial" w:hAnsi="Arial" w:cs="Arial"/>
                <w:sz w:val="24"/>
                <w:szCs w:val="24"/>
                <w:lang w:val="en-GB"/>
              </w:rPr>
              <w:t>practised since the 15</w:t>
            </w:r>
            <w:r w:rsidRPr="00FF6711">
              <w:rPr>
                <w:rFonts w:ascii="Arial" w:hAnsi="Arial" w:cs="Arial"/>
                <w:sz w:val="24"/>
                <w:szCs w:val="24"/>
                <w:vertAlign w:val="superscript"/>
                <w:lang w:val="en-GB"/>
              </w:rPr>
              <w:t>th</w:t>
            </w:r>
            <w:r w:rsidRPr="00FF6711">
              <w:rPr>
                <w:rFonts w:ascii="Arial" w:hAnsi="Arial" w:cs="Arial"/>
                <w:sz w:val="24"/>
                <w:szCs w:val="24"/>
                <w:lang w:val="en-GB"/>
              </w:rPr>
              <w:t xml:space="preserve"> century</w:t>
            </w:r>
          </w:p>
          <w:p w:rsidR="006C350E" w:rsidRPr="00FF6711" w:rsidRDefault="006C350E" w:rsidP="00FF6711">
            <w:pPr>
              <w:pStyle w:val="Listenabsatz"/>
              <w:numPr>
                <w:ilvl w:val="0"/>
                <w:numId w:val="25"/>
              </w:numPr>
              <w:spacing w:after="0"/>
              <w:jc w:val="both"/>
              <w:rPr>
                <w:rFonts w:ascii="Arial" w:hAnsi="Arial" w:cs="Arial"/>
                <w:sz w:val="24"/>
                <w:szCs w:val="24"/>
                <w:lang w:val="en-GB"/>
              </w:rPr>
            </w:pPr>
            <w:r w:rsidRPr="00FF6711">
              <w:rPr>
                <w:rFonts w:ascii="Arial" w:hAnsi="Arial" w:cs="Arial"/>
                <w:sz w:val="24"/>
                <w:szCs w:val="24"/>
                <w:lang w:val="en-GB"/>
              </w:rPr>
              <w:t>upper-class pastime</w:t>
            </w:r>
          </w:p>
          <w:p w:rsidR="006C350E" w:rsidRPr="00FF6711" w:rsidRDefault="006C350E" w:rsidP="00FF6711">
            <w:pPr>
              <w:pStyle w:val="Listenabsatz"/>
              <w:numPr>
                <w:ilvl w:val="0"/>
                <w:numId w:val="25"/>
              </w:numPr>
              <w:spacing w:after="0"/>
              <w:jc w:val="both"/>
              <w:rPr>
                <w:rFonts w:ascii="Arial" w:hAnsi="Arial" w:cs="Arial"/>
                <w:sz w:val="24"/>
                <w:szCs w:val="24"/>
                <w:lang w:val="en-GB"/>
              </w:rPr>
            </w:pPr>
            <w:r w:rsidRPr="00FF6711">
              <w:rPr>
                <w:rFonts w:ascii="Arial" w:hAnsi="Arial" w:cs="Arial"/>
                <w:sz w:val="24"/>
                <w:szCs w:val="24"/>
                <w:lang w:val="en-GB"/>
              </w:rPr>
              <w:t>conducted by the master</w:t>
            </w:r>
          </w:p>
          <w:p w:rsidR="006C350E" w:rsidRPr="00FF6711" w:rsidRDefault="006C350E" w:rsidP="00FF6711">
            <w:pPr>
              <w:pStyle w:val="Listenabsatz"/>
              <w:numPr>
                <w:ilvl w:val="0"/>
                <w:numId w:val="25"/>
              </w:numPr>
              <w:spacing w:after="0"/>
              <w:jc w:val="both"/>
              <w:rPr>
                <w:rFonts w:ascii="Arial" w:hAnsi="Arial" w:cs="Arial"/>
                <w:sz w:val="24"/>
                <w:szCs w:val="24"/>
                <w:lang w:val="en-GB"/>
              </w:rPr>
            </w:pPr>
            <w:r w:rsidRPr="00FF6711">
              <w:rPr>
                <w:rFonts w:ascii="Arial" w:hAnsi="Arial" w:cs="Arial"/>
                <w:sz w:val="24"/>
                <w:szCs w:val="24"/>
                <w:lang w:val="en-GB"/>
              </w:rPr>
              <w:t>15 to 20 couples of hounds controlled by the huntsman</w:t>
            </w:r>
          </w:p>
          <w:p w:rsidR="006C350E" w:rsidRPr="00FF6711" w:rsidRDefault="006C350E" w:rsidP="00FF6711">
            <w:pPr>
              <w:pStyle w:val="Listenabsatz"/>
              <w:numPr>
                <w:ilvl w:val="0"/>
                <w:numId w:val="25"/>
              </w:numPr>
              <w:spacing w:after="0"/>
              <w:jc w:val="both"/>
              <w:rPr>
                <w:rFonts w:ascii="Arial" w:hAnsi="Arial" w:cs="Arial"/>
                <w:sz w:val="24"/>
                <w:szCs w:val="24"/>
                <w:lang w:val="en-GB"/>
              </w:rPr>
            </w:pPr>
            <w:r w:rsidRPr="00FF6711">
              <w:rPr>
                <w:rFonts w:ascii="Arial" w:hAnsi="Arial" w:cs="Arial"/>
                <w:sz w:val="24"/>
                <w:szCs w:val="24"/>
                <w:lang w:val="en-GB"/>
              </w:rPr>
              <w:t>two/three whippers-in assist in keeping the hounds together as a pack</w:t>
            </w:r>
          </w:p>
          <w:p w:rsidR="006C350E" w:rsidRPr="00FF6711" w:rsidRDefault="006C350E" w:rsidP="00FF6711">
            <w:pPr>
              <w:pStyle w:val="Listenabsatz"/>
              <w:numPr>
                <w:ilvl w:val="0"/>
                <w:numId w:val="25"/>
              </w:numPr>
              <w:spacing w:after="0"/>
              <w:jc w:val="both"/>
              <w:rPr>
                <w:rFonts w:ascii="Arial" w:hAnsi="Arial" w:cs="Arial"/>
                <w:sz w:val="24"/>
                <w:szCs w:val="24"/>
                <w:lang w:val="en-GB"/>
              </w:rPr>
            </w:pPr>
            <w:r w:rsidRPr="00FF6711">
              <w:rPr>
                <w:rFonts w:ascii="Arial" w:hAnsi="Arial" w:cs="Arial"/>
                <w:sz w:val="24"/>
                <w:szCs w:val="24"/>
                <w:lang w:val="en-GB"/>
              </w:rPr>
              <w:t>master, huntsman and whippers-in ranking higher than other riders</w:t>
            </w:r>
          </w:p>
        </w:tc>
        <w:tc>
          <w:tcPr>
            <w:tcW w:w="3789" w:type="dxa"/>
          </w:tcPr>
          <w:p w:rsidR="006C350E" w:rsidRPr="00FF6711" w:rsidRDefault="006C350E" w:rsidP="00FF6711">
            <w:pPr>
              <w:pStyle w:val="Listenabsatz"/>
              <w:numPr>
                <w:ilvl w:val="0"/>
                <w:numId w:val="24"/>
              </w:numPr>
              <w:spacing w:after="0"/>
              <w:jc w:val="both"/>
              <w:rPr>
                <w:rFonts w:ascii="Arial" w:hAnsi="Arial" w:cs="Arial"/>
                <w:sz w:val="24"/>
                <w:szCs w:val="24"/>
                <w:lang w:val="en-GB"/>
              </w:rPr>
            </w:pPr>
            <w:r w:rsidRPr="00FF6711">
              <w:rPr>
                <w:rFonts w:ascii="Arial" w:hAnsi="Arial" w:cs="Arial"/>
                <w:sz w:val="24"/>
                <w:szCs w:val="24"/>
                <w:lang w:val="en-GB"/>
              </w:rPr>
              <w:t>begins with a meeting</w:t>
            </w:r>
          </w:p>
          <w:p w:rsidR="006C350E" w:rsidRPr="00FF6711" w:rsidRDefault="006C350E" w:rsidP="00FF6711">
            <w:pPr>
              <w:pStyle w:val="Listenabsatz"/>
              <w:numPr>
                <w:ilvl w:val="0"/>
                <w:numId w:val="24"/>
              </w:numPr>
              <w:spacing w:after="0"/>
              <w:jc w:val="both"/>
              <w:rPr>
                <w:rFonts w:ascii="Arial" w:hAnsi="Arial" w:cs="Arial"/>
                <w:sz w:val="24"/>
                <w:szCs w:val="24"/>
                <w:lang w:val="en-GB"/>
              </w:rPr>
            </w:pPr>
            <w:r w:rsidRPr="00FF6711">
              <w:rPr>
                <w:rFonts w:ascii="Arial" w:hAnsi="Arial" w:cs="Arial"/>
                <w:sz w:val="24"/>
                <w:szCs w:val="24"/>
                <w:lang w:val="en-GB"/>
              </w:rPr>
              <w:t>on the command of the master hounds start searching the area</w:t>
            </w:r>
          </w:p>
          <w:p w:rsidR="006C350E" w:rsidRPr="00FF6711" w:rsidRDefault="006C350E" w:rsidP="00FF6711">
            <w:pPr>
              <w:pStyle w:val="Listenabsatz"/>
              <w:numPr>
                <w:ilvl w:val="0"/>
                <w:numId w:val="24"/>
              </w:numPr>
              <w:spacing w:after="0"/>
              <w:jc w:val="both"/>
              <w:rPr>
                <w:rFonts w:ascii="Arial" w:hAnsi="Arial" w:cs="Arial"/>
                <w:sz w:val="24"/>
                <w:szCs w:val="24"/>
                <w:lang w:val="en-GB"/>
              </w:rPr>
            </w:pPr>
            <w:r w:rsidRPr="00FF6711">
              <w:rPr>
                <w:rFonts w:ascii="Arial" w:hAnsi="Arial" w:cs="Arial"/>
                <w:sz w:val="24"/>
                <w:szCs w:val="24"/>
                <w:lang w:val="en-GB"/>
              </w:rPr>
              <w:t>when a fox is found the hunt begins</w:t>
            </w:r>
          </w:p>
          <w:p w:rsidR="006C350E" w:rsidRPr="00FF6711" w:rsidRDefault="006C350E" w:rsidP="00FF6711">
            <w:pPr>
              <w:pStyle w:val="Listenabsatz"/>
              <w:numPr>
                <w:ilvl w:val="0"/>
                <w:numId w:val="24"/>
              </w:numPr>
              <w:spacing w:after="0"/>
              <w:jc w:val="both"/>
              <w:rPr>
                <w:rFonts w:ascii="Arial" w:hAnsi="Arial" w:cs="Arial"/>
                <w:sz w:val="24"/>
                <w:szCs w:val="24"/>
                <w:lang w:val="en-GB"/>
              </w:rPr>
            </w:pPr>
            <w:r w:rsidRPr="00FF6711">
              <w:rPr>
                <w:rFonts w:ascii="Arial" w:hAnsi="Arial" w:cs="Arial"/>
                <w:sz w:val="24"/>
                <w:szCs w:val="24"/>
                <w:lang w:val="en-GB"/>
              </w:rPr>
              <w:t>tail, head and feet of a killed fox are given as trophies to any followers</w:t>
            </w:r>
          </w:p>
          <w:p w:rsidR="006C350E" w:rsidRPr="00FF6711" w:rsidRDefault="006C350E" w:rsidP="00FF6711">
            <w:pPr>
              <w:pStyle w:val="Listenabsatz"/>
              <w:numPr>
                <w:ilvl w:val="0"/>
                <w:numId w:val="24"/>
              </w:numPr>
              <w:spacing w:after="0"/>
              <w:jc w:val="both"/>
              <w:rPr>
                <w:rFonts w:ascii="Arial" w:hAnsi="Arial" w:cs="Arial"/>
                <w:sz w:val="24"/>
                <w:szCs w:val="24"/>
                <w:lang w:val="en-GB"/>
              </w:rPr>
            </w:pPr>
            <w:r w:rsidRPr="00FF6711">
              <w:rPr>
                <w:rFonts w:ascii="Arial" w:hAnsi="Arial" w:cs="Arial"/>
                <w:sz w:val="24"/>
                <w:szCs w:val="24"/>
                <w:lang w:val="en-GB"/>
              </w:rPr>
              <w:t>body of the fox is thrown to the hounds</w:t>
            </w:r>
          </w:p>
        </w:tc>
      </w:tr>
    </w:tbl>
    <w:p w:rsidR="006C350E" w:rsidRPr="00556ADB" w:rsidRDefault="006C350E" w:rsidP="006C350E">
      <w:pPr>
        <w:rPr>
          <w:lang w:val="en-GB"/>
        </w:rPr>
      </w:pPr>
    </w:p>
    <w:p w:rsidR="006C350E" w:rsidRPr="003E6251" w:rsidRDefault="006C350E" w:rsidP="006C350E">
      <w:pPr>
        <w:rPr>
          <w:lang w:val="en-US"/>
        </w:rPr>
      </w:pPr>
    </w:p>
    <w:p w:rsidR="00FF6711" w:rsidRDefault="00FF6711">
      <w:pPr>
        <w:widowControl/>
        <w:suppressAutoHyphens w:val="0"/>
        <w:spacing w:after="160" w:line="259" w:lineRule="auto"/>
        <w:rPr>
          <w:rFonts w:asciiTheme="majorHAnsi" w:eastAsiaTheme="majorEastAsia" w:hAnsiTheme="majorHAnsi"/>
          <w:b/>
          <w:color w:val="2E74B5" w:themeColor="accent1" w:themeShade="BF"/>
          <w:sz w:val="32"/>
          <w:szCs w:val="29"/>
          <w:lang w:val="en-US"/>
        </w:rPr>
      </w:pPr>
      <w:r>
        <w:rPr>
          <w:b/>
          <w:lang w:val="en-US"/>
        </w:rPr>
        <w:br w:type="page"/>
      </w:r>
    </w:p>
    <w:p w:rsidR="006C350E" w:rsidRPr="00FD3DED" w:rsidRDefault="006C350E" w:rsidP="00FD3DED">
      <w:pPr>
        <w:rPr>
          <w:rFonts w:ascii="Arial" w:hAnsi="Arial" w:cs="Arial"/>
          <w:b/>
          <w:lang w:val="en-US"/>
        </w:rPr>
      </w:pPr>
      <w:bookmarkStart w:id="20" w:name="_Toc527367792"/>
      <w:r w:rsidRPr="00FD3DED">
        <w:rPr>
          <w:rFonts w:ascii="Arial" w:hAnsi="Arial" w:cs="Arial"/>
          <w:b/>
          <w:lang w:val="en-US"/>
        </w:rPr>
        <w:lastRenderedPageBreak/>
        <w:t>Reading speed</w:t>
      </w:r>
      <w:bookmarkEnd w:id="20"/>
    </w:p>
    <w:p w:rsidR="00FF6711" w:rsidRPr="002F0024" w:rsidRDefault="00FF6711" w:rsidP="00FD3DED">
      <w:pPr>
        <w:rPr>
          <w:rFonts w:ascii="Arial" w:hAnsi="Arial" w:cs="Arial"/>
          <w:lang w:val="en-US"/>
        </w:rPr>
      </w:pPr>
    </w:p>
    <w:p w:rsidR="006C350E" w:rsidRPr="002F0024" w:rsidRDefault="006C350E" w:rsidP="002F0024">
      <w:pPr>
        <w:rPr>
          <w:rFonts w:ascii="Arial" w:hAnsi="Arial" w:cs="Arial"/>
          <w:lang w:val="en-US"/>
        </w:rPr>
      </w:pPr>
      <w:bookmarkStart w:id="21" w:name="_Toc527367793"/>
      <w:r w:rsidRPr="002F0024">
        <w:rPr>
          <w:rFonts w:ascii="Arial" w:hAnsi="Arial" w:cs="Arial"/>
          <w:lang w:val="en-US"/>
        </w:rPr>
        <w:t>Reading rapidly is a useful skill in school and in real life. Comprehension is even better at higher rates of speed. In order to read rapidly and well you need to have the necessary vocabulary and comprehension skills but also have to know certain reading techniques.</w:t>
      </w:r>
      <w:bookmarkEnd w:id="21"/>
    </w:p>
    <w:p w:rsidR="006C350E" w:rsidRPr="00FF6711" w:rsidRDefault="006C350E" w:rsidP="002F0024">
      <w:pPr>
        <w:rPr>
          <w:lang w:val="en-US"/>
        </w:rPr>
      </w:pPr>
    </w:p>
    <w:p w:rsidR="006C350E" w:rsidRPr="002F0024" w:rsidRDefault="006C350E" w:rsidP="002F0024">
      <w:pPr>
        <w:rPr>
          <w:rFonts w:ascii="Arial" w:hAnsi="Arial" w:cs="Arial"/>
          <w:b/>
          <w:lang w:val="en-US"/>
        </w:rPr>
      </w:pPr>
      <w:bookmarkStart w:id="22" w:name="_Toc527367794"/>
      <w:r w:rsidRPr="002F0024">
        <w:rPr>
          <w:rFonts w:ascii="Arial" w:hAnsi="Arial" w:cs="Arial"/>
          <w:b/>
          <w:lang w:val="en-US"/>
        </w:rPr>
        <w:t>Reading techniques: What to do and what to avoid</w:t>
      </w:r>
      <w:bookmarkEnd w:id="22"/>
    </w:p>
    <w:p w:rsidR="006C350E" w:rsidRPr="00FF6711" w:rsidRDefault="006C350E" w:rsidP="00FF6711">
      <w:pPr>
        <w:pStyle w:val="Kontaktinfos"/>
        <w:jc w:val="both"/>
        <w:rPr>
          <w:rFonts w:ascii="Arial" w:hAnsi="Arial" w:cs="Arial"/>
          <w:color w:val="auto"/>
          <w:sz w:val="24"/>
          <w:szCs w:val="24"/>
          <w:lang w:val="en-US"/>
        </w:rPr>
      </w:pPr>
    </w:p>
    <w:p w:rsidR="006C350E" w:rsidRPr="00FF6711" w:rsidRDefault="006C350E" w:rsidP="00FF6711">
      <w:pPr>
        <w:pStyle w:val="Kontaktinfos"/>
        <w:numPr>
          <w:ilvl w:val="0"/>
          <w:numId w:val="21"/>
        </w:numPr>
        <w:jc w:val="both"/>
        <w:rPr>
          <w:rFonts w:ascii="Arial" w:hAnsi="Arial" w:cs="Arial"/>
          <w:color w:val="auto"/>
          <w:sz w:val="24"/>
          <w:szCs w:val="24"/>
          <w:lang w:val="en-US"/>
        </w:rPr>
      </w:pPr>
      <w:r w:rsidRPr="00FF6711">
        <w:rPr>
          <w:rFonts w:ascii="Arial" w:hAnsi="Arial" w:cs="Arial"/>
          <w:i/>
          <w:color w:val="auto"/>
          <w:sz w:val="24"/>
          <w:szCs w:val="24"/>
          <w:lang w:val="en-US"/>
        </w:rPr>
        <w:t>Don’t pronounce or whisper words as you read</w:t>
      </w:r>
      <w:r w:rsidRPr="00FF6711">
        <w:rPr>
          <w:rFonts w:ascii="Arial" w:hAnsi="Arial" w:cs="Arial"/>
          <w:color w:val="auto"/>
          <w:sz w:val="24"/>
          <w:szCs w:val="24"/>
          <w:lang w:val="en-US"/>
        </w:rPr>
        <w:t xml:space="preserve"> because then your reading speed will be slower.</w:t>
      </w:r>
    </w:p>
    <w:p w:rsidR="006C350E" w:rsidRPr="00FF6711" w:rsidRDefault="006C350E" w:rsidP="00FF6711">
      <w:pPr>
        <w:pStyle w:val="Kontaktinfos"/>
        <w:numPr>
          <w:ilvl w:val="0"/>
          <w:numId w:val="21"/>
        </w:numPr>
        <w:jc w:val="both"/>
        <w:rPr>
          <w:rFonts w:ascii="Arial" w:hAnsi="Arial" w:cs="Arial"/>
          <w:color w:val="auto"/>
          <w:sz w:val="24"/>
          <w:szCs w:val="24"/>
          <w:lang w:val="en-US"/>
        </w:rPr>
      </w:pPr>
      <w:r w:rsidRPr="00FF6711">
        <w:rPr>
          <w:rFonts w:ascii="Arial" w:hAnsi="Arial" w:cs="Arial"/>
          <w:i/>
          <w:color w:val="auto"/>
          <w:sz w:val="24"/>
          <w:szCs w:val="24"/>
          <w:lang w:val="en-US"/>
        </w:rPr>
        <w:t>Don’t read word by word</w:t>
      </w:r>
      <w:r w:rsidRPr="00FF6711">
        <w:rPr>
          <w:rFonts w:ascii="Arial" w:hAnsi="Arial" w:cs="Arial"/>
          <w:color w:val="auto"/>
          <w:sz w:val="24"/>
          <w:szCs w:val="24"/>
          <w:lang w:val="en-US"/>
        </w:rPr>
        <w:t>, but rather look at groups of words (phrases or sense units).</w:t>
      </w:r>
    </w:p>
    <w:p w:rsidR="006C350E" w:rsidRPr="00FF6711" w:rsidRDefault="006C350E" w:rsidP="00FF6711">
      <w:pPr>
        <w:pStyle w:val="Kontaktinfos"/>
        <w:ind w:left="360"/>
        <w:jc w:val="both"/>
        <w:rPr>
          <w:rFonts w:ascii="Arial" w:hAnsi="Arial" w:cs="Arial"/>
          <w:color w:val="auto"/>
          <w:sz w:val="24"/>
          <w:szCs w:val="24"/>
          <w:lang w:val="en-US"/>
        </w:rPr>
      </w:pPr>
    </w:p>
    <w:p w:rsidR="006C350E" w:rsidRPr="00FF6711" w:rsidRDefault="006C350E" w:rsidP="00FF6711">
      <w:pPr>
        <w:pStyle w:val="Kontaktinfos"/>
        <w:ind w:left="720"/>
        <w:jc w:val="both"/>
        <w:rPr>
          <w:rFonts w:ascii="Arial" w:hAnsi="Arial" w:cs="Arial"/>
          <w:b/>
          <w:color w:val="auto"/>
          <w:sz w:val="24"/>
          <w:szCs w:val="24"/>
          <w:lang w:val="en-US"/>
        </w:rPr>
      </w:pPr>
      <w:r w:rsidRPr="00FF6711">
        <w:rPr>
          <w:rFonts w:ascii="Arial" w:hAnsi="Arial" w:cs="Arial"/>
          <w:b/>
          <w:color w:val="auto"/>
          <w:sz w:val="24"/>
          <w:szCs w:val="24"/>
          <w:lang w:val="en-US"/>
        </w:rPr>
        <w:t>Don’t read word by word:</w:t>
      </w:r>
    </w:p>
    <w:p w:rsidR="006C350E" w:rsidRPr="00FF6711" w:rsidRDefault="006C350E" w:rsidP="00FF6711">
      <w:pPr>
        <w:pStyle w:val="Kontaktinfos"/>
        <w:ind w:left="720"/>
        <w:jc w:val="both"/>
        <w:rPr>
          <w:rFonts w:ascii="Arial" w:hAnsi="Arial" w:cs="Arial"/>
          <w:color w:val="auto"/>
          <w:sz w:val="24"/>
          <w:szCs w:val="24"/>
          <w:lang w:val="en-US"/>
        </w:rPr>
      </w:pPr>
      <w:r w:rsidRPr="00FF6711">
        <w:rPr>
          <w:rFonts w:ascii="Arial" w:hAnsi="Arial" w:cs="Arial"/>
          <w:color w:val="auto"/>
          <w:sz w:val="24"/>
          <w:szCs w:val="24"/>
          <w:lang w:val="en-US"/>
        </w:rPr>
        <w:t>Eliminate</w:t>
      </w:r>
      <w:r w:rsidRPr="00FF6711">
        <w:rPr>
          <w:rStyle w:val="Funotenzeichen"/>
          <w:rFonts w:ascii="Arial" w:hAnsi="Arial" w:cs="Arial"/>
          <w:color w:val="auto"/>
          <w:sz w:val="24"/>
          <w:szCs w:val="24"/>
        </w:rPr>
        <w:footnoteReference w:id="14"/>
      </w:r>
      <w:r w:rsidRPr="00FF6711">
        <w:rPr>
          <w:rFonts w:ascii="Arial" w:hAnsi="Arial" w:cs="Arial"/>
          <w:color w:val="auto"/>
          <w:sz w:val="24"/>
          <w:szCs w:val="24"/>
          <w:lang w:val="en-US"/>
        </w:rPr>
        <w:t xml:space="preserve"> -</w:t>
      </w:r>
      <w:r w:rsidRPr="00FF6711">
        <w:rPr>
          <w:rFonts w:ascii="Arial" w:hAnsi="Arial" w:cs="Arial"/>
          <w:color w:val="auto"/>
          <w:sz w:val="24"/>
          <w:szCs w:val="24"/>
          <w:lang w:val="en-US"/>
        </w:rPr>
        <w:tab/>
        <w:t>the -</w:t>
      </w:r>
      <w:r w:rsidRPr="00FF6711">
        <w:rPr>
          <w:rFonts w:ascii="Arial" w:hAnsi="Arial" w:cs="Arial"/>
          <w:color w:val="auto"/>
          <w:sz w:val="24"/>
          <w:szCs w:val="24"/>
          <w:lang w:val="en-US"/>
        </w:rPr>
        <w:tab/>
        <w:t xml:space="preserve">habit - </w:t>
      </w:r>
      <w:r w:rsidRPr="00FF6711">
        <w:rPr>
          <w:rFonts w:ascii="Arial" w:hAnsi="Arial" w:cs="Arial"/>
          <w:color w:val="auto"/>
          <w:sz w:val="24"/>
          <w:szCs w:val="24"/>
          <w:lang w:val="en-US"/>
        </w:rPr>
        <w:tab/>
        <w:t xml:space="preserve">of - </w:t>
      </w:r>
      <w:r w:rsidRPr="00FF6711">
        <w:rPr>
          <w:rFonts w:ascii="Arial" w:hAnsi="Arial" w:cs="Arial"/>
          <w:color w:val="auto"/>
          <w:sz w:val="24"/>
          <w:szCs w:val="24"/>
          <w:lang w:val="en-US"/>
        </w:rPr>
        <w:tab/>
        <w:t xml:space="preserve">pronouncing - </w:t>
      </w:r>
      <w:r w:rsidRPr="00FF6711">
        <w:rPr>
          <w:rFonts w:ascii="Arial" w:hAnsi="Arial" w:cs="Arial"/>
          <w:color w:val="auto"/>
          <w:sz w:val="24"/>
          <w:szCs w:val="24"/>
          <w:lang w:val="en-US"/>
        </w:rPr>
        <w:tab/>
        <w:t xml:space="preserve">words - </w:t>
      </w:r>
      <w:r w:rsidRPr="00FF6711">
        <w:rPr>
          <w:rFonts w:ascii="Arial" w:hAnsi="Arial" w:cs="Arial"/>
          <w:color w:val="auto"/>
          <w:sz w:val="24"/>
          <w:szCs w:val="24"/>
          <w:lang w:val="en-US"/>
        </w:rPr>
        <w:tab/>
        <w:t xml:space="preserve">as - </w:t>
      </w:r>
      <w:r w:rsidRPr="00FF6711">
        <w:rPr>
          <w:rFonts w:ascii="Arial" w:hAnsi="Arial" w:cs="Arial"/>
          <w:color w:val="auto"/>
          <w:sz w:val="24"/>
          <w:szCs w:val="24"/>
          <w:lang w:val="en-US"/>
        </w:rPr>
        <w:tab/>
        <w:t xml:space="preserve">you - read. - </w:t>
      </w:r>
      <w:r w:rsidRPr="00FF6711">
        <w:rPr>
          <w:rFonts w:ascii="Arial" w:hAnsi="Arial" w:cs="Arial"/>
          <w:color w:val="auto"/>
          <w:sz w:val="24"/>
          <w:szCs w:val="24"/>
          <w:lang w:val="en-US"/>
        </w:rPr>
        <w:tab/>
        <w:t xml:space="preserve">If - </w:t>
      </w:r>
      <w:r w:rsidRPr="00FF6711">
        <w:rPr>
          <w:rFonts w:ascii="Arial" w:hAnsi="Arial" w:cs="Arial"/>
          <w:color w:val="auto"/>
          <w:sz w:val="24"/>
          <w:szCs w:val="24"/>
          <w:lang w:val="en-US"/>
        </w:rPr>
        <w:tab/>
        <w:t xml:space="preserve">you - </w:t>
      </w:r>
      <w:r w:rsidRPr="00FF6711">
        <w:rPr>
          <w:rFonts w:ascii="Arial" w:hAnsi="Arial" w:cs="Arial"/>
          <w:color w:val="auto"/>
          <w:sz w:val="24"/>
          <w:szCs w:val="24"/>
          <w:lang w:val="en-US"/>
        </w:rPr>
        <w:tab/>
        <w:t xml:space="preserve">sound - </w:t>
      </w:r>
      <w:r w:rsidRPr="00FF6711">
        <w:rPr>
          <w:rFonts w:ascii="Arial" w:hAnsi="Arial" w:cs="Arial"/>
          <w:color w:val="auto"/>
          <w:sz w:val="24"/>
          <w:szCs w:val="24"/>
          <w:lang w:val="en-US"/>
        </w:rPr>
        <w:tab/>
        <w:t xml:space="preserve">out - </w:t>
      </w:r>
      <w:r w:rsidRPr="00FF6711">
        <w:rPr>
          <w:rFonts w:ascii="Arial" w:hAnsi="Arial" w:cs="Arial"/>
          <w:color w:val="auto"/>
          <w:sz w:val="24"/>
          <w:szCs w:val="24"/>
          <w:lang w:val="en-US"/>
        </w:rPr>
        <w:tab/>
        <w:t xml:space="preserve">words - </w:t>
      </w:r>
      <w:r w:rsidRPr="00FF6711">
        <w:rPr>
          <w:rFonts w:ascii="Arial" w:hAnsi="Arial" w:cs="Arial"/>
          <w:color w:val="auto"/>
          <w:sz w:val="24"/>
          <w:szCs w:val="24"/>
          <w:lang w:val="en-US"/>
        </w:rPr>
        <w:tab/>
        <w:t xml:space="preserve">in - </w:t>
      </w:r>
      <w:r w:rsidRPr="00FF6711">
        <w:rPr>
          <w:rFonts w:ascii="Arial" w:hAnsi="Arial" w:cs="Arial"/>
          <w:color w:val="auto"/>
          <w:sz w:val="24"/>
          <w:szCs w:val="24"/>
          <w:lang w:val="en-US"/>
        </w:rPr>
        <w:tab/>
        <w:t>your -</w:t>
      </w:r>
      <w:r w:rsidRPr="00FF6711">
        <w:rPr>
          <w:rFonts w:ascii="Arial" w:hAnsi="Arial" w:cs="Arial"/>
          <w:color w:val="auto"/>
          <w:sz w:val="24"/>
          <w:szCs w:val="24"/>
          <w:lang w:val="en-US"/>
        </w:rPr>
        <w:tab/>
        <w:t xml:space="preserve"> throat - </w:t>
      </w:r>
      <w:r w:rsidRPr="00FF6711">
        <w:rPr>
          <w:rFonts w:ascii="Arial" w:hAnsi="Arial" w:cs="Arial"/>
          <w:color w:val="auto"/>
          <w:sz w:val="24"/>
          <w:szCs w:val="24"/>
          <w:lang w:val="en-US"/>
        </w:rPr>
        <w:tab/>
        <w:t xml:space="preserve">or – whisper - </w:t>
      </w:r>
      <w:r w:rsidRPr="00FF6711">
        <w:rPr>
          <w:rFonts w:ascii="Arial" w:hAnsi="Arial" w:cs="Arial"/>
          <w:color w:val="auto"/>
          <w:sz w:val="24"/>
          <w:szCs w:val="24"/>
          <w:lang w:val="en-US"/>
        </w:rPr>
        <w:tab/>
        <w:t xml:space="preserve">them - </w:t>
      </w:r>
      <w:r w:rsidRPr="00FF6711">
        <w:rPr>
          <w:rFonts w:ascii="Arial" w:hAnsi="Arial" w:cs="Arial"/>
          <w:color w:val="auto"/>
          <w:sz w:val="24"/>
          <w:szCs w:val="24"/>
          <w:lang w:val="en-US"/>
        </w:rPr>
        <w:tab/>
        <w:t xml:space="preserve">you - </w:t>
      </w:r>
      <w:r w:rsidRPr="00FF6711">
        <w:rPr>
          <w:rFonts w:ascii="Arial" w:hAnsi="Arial" w:cs="Arial"/>
          <w:color w:val="auto"/>
          <w:sz w:val="24"/>
          <w:szCs w:val="24"/>
          <w:lang w:val="en-US"/>
        </w:rPr>
        <w:tab/>
        <w:t xml:space="preserve">can - </w:t>
      </w:r>
      <w:r w:rsidRPr="00FF6711">
        <w:rPr>
          <w:rFonts w:ascii="Arial" w:hAnsi="Arial" w:cs="Arial"/>
          <w:color w:val="auto"/>
          <w:sz w:val="24"/>
          <w:szCs w:val="24"/>
          <w:lang w:val="en-US"/>
        </w:rPr>
        <w:tab/>
        <w:t xml:space="preserve">only - </w:t>
      </w:r>
      <w:r w:rsidRPr="00FF6711">
        <w:rPr>
          <w:rFonts w:ascii="Arial" w:hAnsi="Arial" w:cs="Arial"/>
          <w:color w:val="auto"/>
          <w:sz w:val="24"/>
          <w:szCs w:val="24"/>
          <w:lang w:val="en-US"/>
        </w:rPr>
        <w:tab/>
        <w:t xml:space="preserve">read - </w:t>
      </w:r>
      <w:r w:rsidRPr="00FF6711">
        <w:rPr>
          <w:rFonts w:ascii="Arial" w:hAnsi="Arial" w:cs="Arial"/>
          <w:color w:val="auto"/>
          <w:sz w:val="24"/>
          <w:szCs w:val="24"/>
          <w:lang w:val="en-US"/>
        </w:rPr>
        <w:tab/>
        <w:t xml:space="preserve">as - </w:t>
      </w:r>
      <w:r w:rsidRPr="00FF6711">
        <w:rPr>
          <w:rFonts w:ascii="Arial" w:hAnsi="Arial" w:cs="Arial"/>
          <w:color w:val="auto"/>
          <w:sz w:val="24"/>
          <w:szCs w:val="24"/>
          <w:lang w:val="en-US"/>
        </w:rPr>
        <w:tab/>
        <w:t xml:space="preserve">fast - </w:t>
      </w:r>
      <w:r w:rsidRPr="00FF6711">
        <w:rPr>
          <w:rFonts w:ascii="Arial" w:hAnsi="Arial" w:cs="Arial"/>
          <w:color w:val="auto"/>
          <w:sz w:val="24"/>
          <w:szCs w:val="24"/>
          <w:lang w:val="en-US"/>
        </w:rPr>
        <w:tab/>
        <w:t>as – you -</w:t>
      </w:r>
      <w:r w:rsidRPr="00FF6711">
        <w:rPr>
          <w:rFonts w:ascii="Arial" w:hAnsi="Arial" w:cs="Arial"/>
          <w:color w:val="auto"/>
          <w:sz w:val="24"/>
          <w:szCs w:val="24"/>
          <w:lang w:val="en-US"/>
        </w:rPr>
        <w:tab/>
        <w:t xml:space="preserve"> can - </w:t>
      </w:r>
      <w:r w:rsidRPr="00FF6711">
        <w:rPr>
          <w:rFonts w:ascii="Arial" w:hAnsi="Arial" w:cs="Arial"/>
          <w:color w:val="auto"/>
          <w:sz w:val="24"/>
          <w:szCs w:val="24"/>
          <w:lang w:val="en-US"/>
        </w:rPr>
        <w:tab/>
        <w:t xml:space="preserve">read - </w:t>
      </w:r>
      <w:r w:rsidRPr="00FF6711">
        <w:rPr>
          <w:rFonts w:ascii="Arial" w:hAnsi="Arial" w:cs="Arial"/>
          <w:color w:val="auto"/>
          <w:sz w:val="24"/>
          <w:szCs w:val="24"/>
          <w:lang w:val="en-US"/>
        </w:rPr>
        <w:tab/>
        <w:t>aloud.</w:t>
      </w:r>
    </w:p>
    <w:p w:rsidR="006C350E" w:rsidRPr="00FF6711" w:rsidRDefault="006C350E" w:rsidP="00FF6711">
      <w:pPr>
        <w:pStyle w:val="Kontaktinfos"/>
        <w:ind w:left="720"/>
        <w:jc w:val="both"/>
        <w:rPr>
          <w:rFonts w:ascii="Arial" w:hAnsi="Arial" w:cs="Arial"/>
          <w:color w:val="auto"/>
          <w:sz w:val="24"/>
          <w:szCs w:val="24"/>
          <w:lang w:val="en-US"/>
        </w:rPr>
      </w:pPr>
    </w:p>
    <w:p w:rsidR="006C350E" w:rsidRPr="00FF6711" w:rsidRDefault="006C350E" w:rsidP="00FF6711">
      <w:pPr>
        <w:pStyle w:val="Kontaktinfos"/>
        <w:ind w:left="720"/>
        <w:jc w:val="both"/>
        <w:rPr>
          <w:rFonts w:ascii="Arial" w:hAnsi="Arial" w:cs="Arial"/>
          <w:b/>
          <w:color w:val="auto"/>
          <w:sz w:val="24"/>
          <w:szCs w:val="24"/>
          <w:lang w:val="en-US"/>
        </w:rPr>
      </w:pPr>
      <w:r w:rsidRPr="00FF6711">
        <w:rPr>
          <w:rFonts w:ascii="Arial" w:hAnsi="Arial" w:cs="Arial"/>
          <w:b/>
          <w:color w:val="auto"/>
          <w:sz w:val="24"/>
          <w:szCs w:val="24"/>
          <w:lang w:val="en-US"/>
        </w:rPr>
        <w:t>but in word groups like this:</w:t>
      </w:r>
    </w:p>
    <w:p w:rsidR="006C350E" w:rsidRPr="00FF6711" w:rsidRDefault="006C350E" w:rsidP="00FF6711">
      <w:pPr>
        <w:pStyle w:val="Kontaktinfos"/>
        <w:ind w:left="709" w:firstLine="11"/>
        <w:jc w:val="both"/>
        <w:rPr>
          <w:rFonts w:ascii="Arial" w:hAnsi="Arial" w:cs="Arial"/>
          <w:color w:val="auto"/>
          <w:sz w:val="24"/>
          <w:szCs w:val="24"/>
          <w:lang w:val="en-US"/>
        </w:rPr>
      </w:pPr>
      <w:r w:rsidRPr="00FF6711">
        <w:rPr>
          <w:rFonts w:ascii="Arial" w:hAnsi="Arial" w:cs="Arial"/>
          <w:color w:val="auto"/>
          <w:sz w:val="24"/>
          <w:szCs w:val="24"/>
          <w:lang w:val="en-US"/>
        </w:rPr>
        <w:t>Eliminate -</w:t>
      </w:r>
      <w:r w:rsidRPr="00FF6711">
        <w:rPr>
          <w:rFonts w:ascii="Arial" w:hAnsi="Arial" w:cs="Arial"/>
          <w:color w:val="auto"/>
          <w:sz w:val="24"/>
          <w:szCs w:val="24"/>
          <w:lang w:val="en-US"/>
        </w:rPr>
        <w:tab/>
        <w:t>the habit of pronouncing words -</w:t>
      </w:r>
      <w:r w:rsidRPr="00FF6711">
        <w:rPr>
          <w:rFonts w:ascii="Arial" w:hAnsi="Arial" w:cs="Arial"/>
          <w:color w:val="auto"/>
          <w:sz w:val="24"/>
          <w:szCs w:val="24"/>
          <w:lang w:val="en-US"/>
        </w:rPr>
        <w:tab/>
        <w:t>as you read. -</w:t>
      </w:r>
      <w:r w:rsidRPr="00FF6711">
        <w:rPr>
          <w:rFonts w:ascii="Arial" w:hAnsi="Arial" w:cs="Arial"/>
          <w:color w:val="auto"/>
          <w:sz w:val="24"/>
          <w:szCs w:val="24"/>
          <w:lang w:val="en-US"/>
        </w:rPr>
        <w:tab/>
        <w:t xml:space="preserve"> If you sound out words -</w:t>
      </w:r>
      <w:r w:rsidRPr="00FF6711">
        <w:rPr>
          <w:rFonts w:ascii="Arial" w:hAnsi="Arial" w:cs="Arial"/>
          <w:color w:val="auto"/>
          <w:sz w:val="24"/>
          <w:szCs w:val="24"/>
          <w:lang w:val="en-US"/>
        </w:rPr>
        <w:tab/>
        <w:t xml:space="preserve"> in your throat -</w:t>
      </w:r>
      <w:r w:rsidRPr="00FF6711">
        <w:rPr>
          <w:rFonts w:ascii="Arial" w:hAnsi="Arial" w:cs="Arial"/>
          <w:color w:val="auto"/>
          <w:sz w:val="24"/>
          <w:szCs w:val="24"/>
          <w:lang w:val="en-US"/>
        </w:rPr>
        <w:tab/>
        <w:t xml:space="preserve"> or whisper them -</w:t>
      </w:r>
      <w:r w:rsidRPr="00FF6711">
        <w:rPr>
          <w:rFonts w:ascii="Arial" w:hAnsi="Arial" w:cs="Arial"/>
          <w:color w:val="auto"/>
          <w:sz w:val="24"/>
          <w:szCs w:val="24"/>
          <w:lang w:val="en-US"/>
        </w:rPr>
        <w:tab/>
        <w:t xml:space="preserve"> you can only read -</w:t>
      </w:r>
      <w:r w:rsidRPr="00FF6711">
        <w:rPr>
          <w:rFonts w:ascii="Arial" w:hAnsi="Arial" w:cs="Arial"/>
          <w:color w:val="auto"/>
          <w:sz w:val="24"/>
          <w:szCs w:val="24"/>
          <w:lang w:val="en-US"/>
        </w:rPr>
        <w:tab/>
        <w:t xml:space="preserve"> as fast -</w:t>
      </w:r>
      <w:r w:rsidRPr="00FF6711">
        <w:rPr>
          <w:rFonts w:ascii="Arial" w:hAnsi="Arial" w:cs="Arial"/>
          <w:color w:val="auto"/>
          <w:sz w:val="24"/>
          <w:szCs w:val="24"/>
          <w:lang w:val="en-US"/>
        </w:rPr>
        <w:tab/>
        <w:t xml:space="preserve"> </w:t>
      </w:r>
      <w:r w:rsidRPr="00FF6711">
        <w:rPr>
          <w:rFonts w:ascii="Arial" w:hAnsi="Arial" w:cs="Arial"/>
          <w:color w:val="auto"/>
          <w:sz w:val="24"/>
          <w:szCs w:val="24"/>
          <w:lang w:val="en-US"/>
        </w:rPr>
        <w:tab/>
        <w:t>as you can read aloud.</w:t>
      </w:r>
    </w:p>
    <w:p w:rsidR="006C350E" w:rsidRPr="00FF6711" w:rsidRDefault="006C350E" w:rsidP="00FF6711">
      <w:pPr>
        <w:pStyle w:val="Kontaktinfos"/>
        <w:ind w:left="720"/>
        <w:jc w:val="both"/>
        <w:rPr>
          <w:rFonts w:ascii="Arial" w:hAnsi="Arial" w:cs="Arial"/>
          <w:color w:val="auto"/>
          <w:sz w:val="24"/>
          <w:szCs w:val="24"/>
          <w:lang w:val="en-US"/>
        </w:rPr>
      </w:pPr>
    </w:p>
    <w:p w:rsidR="006C350E" w:rsidRPr="00FF6711" w:rsidRDefault="006C350E" w:rsidP="00FF6711">
      <w:pPr>
        <w:pStyle w:val="Kontaktinfos"/>
        <w:numPr>
          <w:ilvl w:val="0"/>
          <w:numId w:val="21"/>
        </w:numPr>
        <w:jc w:val="both"/>
        <w:rPr>
          <w:rFonts w:ascii="Arial" w:hAnsi="Arial" w:cs="Arial"/>
          <w:color w:val="auto"/>
          <w:sz w:val="24"/>
          <w:szCs w:val="24"/>
          <w:lang w:val="en-US"/>
        </w:rPr>
      </w:pPr>
      <w:r w:rsidRPr="00FF6711">
        <w:rPr>
          <w:rFonts w:ascii="Arial" w:hAnsi="Arial" w:cs="Arial"/>
          <w:i/>
          <w:color w:val="auto"/>
          <w:sz w:val="24"/>
          <w:szCs w:val="24"/>
          <w:lang w:val="en-US"/>
        </w:rPr>
        <w:t>Determine the reading purpose</w:t>
      </w:r>
      <w:r w:rsidRPr="00FF6711">
        <w:rPr>
          <w:rFonts w:ascii="Arial" w:hAnsi="Arial" w:cs="Arial"/>
          <w:color w:val="auto"/>
          <w:sz w:val="24"/>
          <w:szCs w:val="24"/>
          <w:lang w:val="en-US"/>
        </w:rPr>
        <w:t xml:space="preserve"> before reading.</w:t>
      </w:r>
    </w:p>
    <w:p w:rsidR="006C350E" w:rsidRPr="00FF6711" w:rsidRDefault="006C350E" w:rsidP="00FF6711">
      <w:pPr>
        <w:pStyle w:val="Kontaktinfos"/>
        <w:ind w:left="720"/>
        <w:jc w:val="both"/>
        <w:rPr>
          <w:rFonts w:ascii="Arial" w:hAnsi="Arial" w:cs="Arial"/>
          <w:color w:val="auto"/>
          <w:sz w:val="24"/>
          <w:szCs w:val="24"/>
          <w:lang w:val="en-US"/>
        </w:rPr>
      </w:pPr>
      <w:r w:rsidRPr="00FF6711">
        <w:rPr>
          <w:rFonts w:ascii="Arial" w:hAnsi="Arial" w:cs="Arial"/>
          <w:color w:val="auto"/>
          <w:sz w:val="24"/>
          <w:szCs w:val="24"/>
          <w:lang w:val="en-US"/>
        </w:rPr>
        <w:t>If you only need main ideas, skim over the text – don’t feel you must read every word.</w:t>
      </w:r>
    </w:p>
    <w:p w:rsidR="006C350E" w:rsidRPr="00FF6711" w:rsidRDefault="006C350E" w:rsidP="00FF6711">
      <w:pPr>
        <w:pStyle w:val="Kontaktinfos"/>
        <w:ind w:left="720"/>
        <w:jc w:val="both"/>
        <w:rPr>
          <w:rFonts w:ascii="Arial" w:hAnsi="Arial" w:cs="Arial"/>
          <w:color w:val="auto"/>
          <w:sz w:val="24"/>
          <w:szCs w:val="24"/>
          <w:lang w:val="en-US"/>
        </w:rPr>
      </w:pPr>
      <w:r w:rsidRPr="00FF6711">
        <w:rPr>
          <w:rFonts w:ascii="Arial" w:hAnsi="Arial" w:cs="Arial"/>
          <w:color w:val="auto"/>
          <w:sz w:val="24"/>
          <w:szCs w:val="24"/>
          <w:lang w:val="en-US"/>
        </w:rPr>
        <w:t>But if you read analytically, read at a slow speed to allow other ideas.</w:t>
      </w:r>
    </w:p>
    <w:p w:rsidR="006C350E" w:rsidRPr="00FF6711" w:rsidRDefault="006C350E" w:rsidP="00FF6711">
      <w:pPr>
        <w:pStyle w:val="Kontaktinfos"/>
        <w:numPr>
          <w:ilvl w:val="0"/>
          <w:numId w:val="21"/>
        </w:numPr>
        <w:jc w:val="both"/>
        <w:rPr>
          <w:rFonts w:ascii="Arial" w:hAnsi="Arial" w:cs="Arial"/>
          <w:color w:val="auto"/>
          <w:sz w:val="24"/>
          <w:szCs w:val="24"/>
          <w:lang w:val="en-US"/>
        </w:rPr>
      </w:pPr>
      <w:r w:rsidRPr="00FF6711">
        <w:rPr>
          <w:rFonts w:ascii="Arial" w:hAnsi="Arial" w:cs="Arial"/>
          <w:i/>
          <w:color w:val="auto"/>
          <w:sz w:val="24"/>
          <w:szCs w:val="24"/>
          <w:lang w:val="en-US"/>
        </w:rPr>
        <w:t>Adjust your reading speed to the difficulty</w:t>
      </w:r>
      <w:r w:rsidRPr="00FF6711">
        <w:rPr>
          <w:rFonts w:ascii="Arial" w:hAnsi="Arial" w:cs="Arial"/>
          <w:color w:val="auto"/>
          <w:sz w:val="24"/>
          <w:szCs w:val="24"/>
          <w:lang w:val="en-US"/>
        </w:rPr>
        <w:t xml:space="preserve"> of the text you are reading. The more difficult it is the slower your reading speed will normally be.</w:t>
      </w:r>
    </w:p>
    <w:p w:rsidR="006C350E" w:rsidRDefault="006C350E" w:rsidP="00FF6711">
      <w:pPr>
        <w:pStyle w:val="Kontaktinfos"/>
        <w:jc w:val="both"/>
        <w:rPr>
          <w:rFonts w:ascii="Arial" w:hAnsi="Arial" w:cs="Arial"/>
          <w:color w:val="auto"/>
          <w:sz w:val="24"/>
          <w:szCs w:val="24"/>
          <w:lang w:val="en-US"/>
        </w:rPr>
      </w:pPr>
    </w:p>
    <w:p w:rsidR="00FF6711" w:rsidRPr="00FF6711" w:rsidRDefault="00FF6711" w:rsidP="00FF6711">
      <w:pPr>
        <w:pStyle w:val="Kontaktinfos"/>
        <w:jc w:val="both"/>
        <w:rPr>
          <w:rFonts w:ascii="Arial" w:hAnsi="Arial" w:cs="Arial"/>
          <w:color w:val="auto"/>
          <w:sz w:val="24"/>
          <w:szCs w:val="24"/>
          <w:lang w:val="en-US"/>
        </w:rPr>
      </w:pPr>
    </w:p>
    <w:p w:rsidR="00290DCD" w:rsidRDefault="00FF6711" w:rsidP="00FF6711">
      <w:pPr>
        <w:pStyle w:val="Kontaktinfos"/>
        <w:jc w:val="both"/>
        <w:rPr>
          <w:rFonts w:ascii="Arial" w:hAnsi="Arial" w:cs="Arial"/>
          <w:color w:val="auto"/>
          <w:sz w:val="24"/>
          <w:szCs w:val="24"/>
        </w:rPr>
      </w:pPr>
      <w:r w:rsidRPr="00CD1608">
        <w:rPr>
          <w:rFonts w:ascii="Arial" w:hAnsi="Arial" w:cs="Arial"/>
          <w:color w:val="auto"/>
          <w:sz w:val="24"/>
          <w:szCs w:val="24"/>
        </w:rPr>
        <w:t>(</w:t>
      </w:r>
      <w:r w:rsidR="006C350E" w:rsidRPr="00CD1608">
        <w:rPr>
          <w:rFonts w:ascii="Arial" w:hAnsi="Arial" w:cs="Arial"/>
          <w:color w:val="auto"/>
          <w:sz w:val="24"/>
          <w:szCs w:val="24"/>
        </w:rPr>
        <w:t>Power Pack English, Schöningh, 2004.</w:t>
      </w:r>
      <w:r w:rsidRPr="00CD1608">
        <w:rPr>
          <w:rFonts w:ascii="Arial" w:hAnsi="Arial" w:cs="Arial"/>
          <w:color w:val="auto"/>
          <w:sz w:val="24"/>
          <w:szCs w:val="24"/>
        </w:rPr>
        <w:t>)</w:t>
      </w:r>
    </w:p>
    <w:p w:rsidR="00290DCD" w:rsidRDefault="00290DCD">
      <w:pPr>
        <w:widowControl/>
        <w:suppressAutoHyphens w:val="0"/>
        <w:spacing w:after="160" w:line="259" w:lineRule="auto"/>
        <w:rPr>
          <w:rFonts w:ascii="Arial" w:eastAsiaTheme="minorHAnsi" w:hAnsi="Arial" w:cs="Arial"/>
          <w:kern w:val="0"/>
          <w:lang w:eastAsia="de-DE" w:bidi="ar-SA"/>
        </w:rPr>
      </w:pPr>
      <w:r>
        <w:rPr>
          <w:rFonts w:ascii="Arial" w:hAnsi="Arial" w:cs="Arial"/>
        </w:rPr>
        <w:br w:type="page"/>
      </w:r>
    </w:p>
    <w:p w:rsidR="006C350E" w:rsidRPr="00290DCD" w:rsidRDefault="006C350E" w:rsidP="00FF6711">
      <w:pPr>
        <w:pStyle w:val="Kontaktinfos"/>
        <w:jc w:val="both"/>
        <w:rPr>
          <w:rFonts w:ascii="Arial" w:hAnsi="Arial" w:cs="Arial"/>
          <w:color w:val="auto"/>
          <w:sz w:val="24"/>
          <w:szCs w:val="24"/>
        </w:rPr>
      </w:pPr>
    </w:p>
    <w:p w:rsidR="00E357F0" w:rsidRPr="00290DCD" w:rsidRDefault="00E357F0" w:rsidP="00290DCD">
      <w:pPr>
        <w:pStyle w:val="berschrift1"/>
      </w:pPr>
      <w:bookmarkStart w:id="23" w:name="_Toc527367795"/>
      <w:r w:rsidRPr="00290DCD">
        <w:t>Modelle</w:t>
      </w:r>
      <w:bookmarkEnd w:id="23"/>
    </w:p>
    <w:p w:rsidR="00E357F0" w:rsidRPr="00E357F0" w:rsidRDefault="00E357F0" w:rsidP="00E357F0">
      <w:pPr>
        <w:widowControl/>
        <w:suppressAutoHyphens w:val="0"/>
        <w:rPr>
          <w:rFonts w:ascii="Arial" w:eastAsia="Times New Roman" w:hAnsi="Arial" w:cs="Arial"/>
          <w:kern w:val="0"/>
          <w:sz w:val="22"/>
          <w:szCs w:val="22"/>
          <w:lang w:eastAsia="de-DE" w:bidi="ar-SA"/>
        </w:rPr>
      </w:pPr>
      <w:r w:rsidRPr="00FF6711">
        <w:rPr>
          <w:rFonts w:ascii="Arial" w:eastAsia="Times New Roman" w:hAnsi="Arial" w:cs="Arial"/>
          <w:b/>
          <w:kern w:val="0"/>
          <w:sz w:val="22"/>
          <w:szCs w:val="22"/>
          <w:lang w:eastAsia="de-DE" w:bidi="ar-SA"/>
        </w:rPr>
        <w:t>Exemplarisch eingeführt</w:t>
      </w:r>
      <w:r w:rsidR="00FF6711">
        <w:rPr>
          <w:rFonts w:ascii="Arial" w:eastAsia="Times New Roman" w:hAnsi="Arial" w:cs="Arial"/>
          <w:kern w:val="0"/>
          <w:sz w:val="22"/>
          <w:szCs w:val="22"/>
          <w:lang w:eastAsia="de-DE" w:bidi="ar-SA"/>
        </w:rPr>
        <w:t xml:space="preserve">: </w:t>
      </w:r>
      <w:r w:rsidRPr="00E357F0">
        <w:rPr>
          <w:rFonts w:ascii="Arial" w:eastAsia="Times New Roman" w:hAnsi="Arial" w:cs="Arial"/>
          <w:kern w:val="0"/>
          <w:sz w:val="22"/>
          <w:szCs w:val="22"/>
          <w:lang w:eastAsia="de-DE" w:bidi="ar-SA"/>
        </w:rPr>
        <w:t>Chemie</w:t>
      </w:r>
      <w:r w:rsidR="00FF6711">
        <w:rPr>
          <w:rFonts w:ascii="Arial" w:eastAsia="Times New Roman" w:hAnsi="Arial" w:cs="Arial"/>
          <w:kern w:val="0"/>
          <w:sz w:val="22"/>
          <w:szCs w:val="22"/>
          <w:lang w:eastAsia="de-DE" w:bidi="ar-SA"/>
        </w:rPr>
        <w:t>, Klasse 8</w:t>
      </w:r>
    </w:p>
    <w:p w:rsidR="00E357F0" w:rsidRPr="00E357F0" w:rsidRDefault="00E357F0" w:rsidP="00E357F0">
      <w:pPr>
        <w:widowControl/>
        <w:suppressAutoHyphens w:val="0"/>
        <w:rPr>
          <w:rFonts w:ascii="Arial" w:eastAsia="Times New Roman" w:hAnsi="Arial" w:cs="Arial"/>
          <w:kern w:val="0"/>
          <w:sz w:val="22"/>
          <w:szCs w:val="22"/>
          <w:lang w:eastAsia="de-DE" w:bidi="ar-SA"/>
        </w:rPr>
      </w:pPr>
    </w:p>
    <w:p w:rsidR="00E357F0" w:rsidRPr="00E357F0" w:rsidRDefault="00E357F0" w:rsidP="00E357F0">
      <w:pPr>
        <w:widowControl/>
        <w:suppressAutoHyphens w:val="0"/>
        <w:rPr>
          <w:rFonts w:ascii="Arial" w:eastAsia="Times New Roman" w:hAnsi="Arial" w:cs="Arial"/>
          <w:b/>
          <w:kern w:val="0"/>
          <w:sz w:val="22"/>
          <w:szCs w:val="22"/>
          <w:lang w:eastAsia="de-DE" w:bidi="ar-SA"/>
        </w:rPr>
      </w:pPr>
      <w:r w:rsidRPr="00E357F0">
        <w:rPr>
          <w:rFonts w:ascii="Arial" w:eastAsia="Times New Roman" w:hAnsi="Arial" w:cs="Arial"/>
          <w:b/>
          <w:kern w:val="0"/>
          <w:sz w:val="22"/>
          <w:szCs w:val="22"/>
          <w:lang w:eastAsia="de-DE" w:bidi="ar-SA"/>
        </w:rPr>
        <w:t>Experiment</w:t>
      </w:r>
    </w:p>
    <w:p w:rsidR="00E357F0" w:rsidRPr="00E357F0" w:rsidRDefault="00E357F0" w:rsidP="00B260BE">
      <w:pPr>
        <w:widowControl/>
        <w:suppressAutoHyphens w:val="0"/>
        <w:jc w:val="both"/>
        <w:rPr>
          <w:rFonts w:ascii="Arial" w:eastAsia="Times New Roman" w:hAnsi="Arial" w:cs="Arial"/>
          <w:kern w:val="0"/>
          <w:sz w:val="22"/>
          <w:szCs w:val="22"/>
          <w:lang w:eastAsia="de-DE" w:bidi="ar-SA"/>
        </w:rPr>
      </w:pPr>
      <w:r w:rsidRPr="00E357F0">
        <w:rPr>
          <w:rFonts w:ascii="Arial" w:eastAsia="Times New Roman" w:hAnsi="Arial" w:cs="Arial"/>
          <w:kern w:val="0"/>
          <w:sz w:val="22"/>
          <w:szCs w:val="22"/>
          <w:lang w:eastAsia="de-DE" w:bidi="ar-SA"/>
        </w:rPr>
        <w:t xml:space="preserve">Nach Einteilung der Klasse in Dreiergruppen (Mitglieder A, B, C) schließen alle Schüler/innen ihre Augen. Die Lehrkraft legt einen Gegenstand auf den Overheadprojektor und bittet die Gruppenmitglieder A die </w:t>
      </w:r>
      <w:r w:rsidRPr="00E357F0">
        <w:rPr>
          <w:rFonts w:ascii="Arial" w:eastAsia="Times New Roman" w:hAnsi="Arial" w:cs="Arial"/>
          <w:i/>
          <w:kern w:val="0"/>
          <w:sz w:val="22"/>
          <w:szCs w:val="22"/>
          <w:lang w:eastAsia="de-DE" w:bidi="ar-SA"/>
        </w:rPr>
        <w:t>Projektion</w:t>
      </w:r>
      <w:r w:rsidRPr="00E357F0">
        <w:rPr>
          <w:rFonts w:ascii="Arial" w:eastAsia="Times New Roman" w:hAnsi="Arial" w:cs="Arial"/>
          <w:kern w:val="0"/>
          <w:sz w:val="22"/>
          <w:szCs w:val="22"/>
          <w:lang w:eastAsia="de-DE" w:bidi="ar-SA"/>
        </w:rPr>
        <w:t xml:space="preserve"> zu betrachten, Nachdem A die Augen wieder geschlossen hat, wird wieder etwas auf den OHP gelegt und nur die Mitglieder B dürfen die Projektion betrachten. Dasselbe geschieht mit Gruppe C. Anschließend beschreiben alle Gruppenmitglieder untereinander „ihre Projektion“:</w:t>
      </w:r>
    </w:p>
    <w:p w:rsidR="00E357F0" w:rsidRPr="00E357F0" w:rsidRDefault="00E357F0" w:rsidP="00E357F0">
      <w:pPr>
        <w:widowControl/>
        <w:suppressAutoHyphens w:val="0"/>
        <w:rPr>
          <w:rFonts w:ascii="Arial" w:eastAsia="Times New Roman" w:hAnsi="Arial" w:cs="Arial"/>
          <w:kern w:val="0"/>
          <w:sz w:val="22"/>
          <w:szCs w:val="22"/>
          <w:lang w:eastAsia="de-DE" w:bidi="ar-SA"/>
        </w:rPr>
      </w:pPr>
    </w:p>
    <w:tbl>
      <w:tblPr>
        <w:tblStyle w:val="Tabellenraster2"/>
        <w:tblW w:w="0" w:type="auto"/>
        <w:tblLook w:val="01E0" w:firstRow="1" w:lastRow="1" w:firstColumn="1" w:lastColumn="1" w:noHBand="0" w:noVBand="0"/>
      </w:tblPr>
      <w:tblGrid>
        <w:gridCol w:w="1946"/>
        <w:gridCol w:w="3661"/>
        <w:gridCol w:w="3681"/>
      </w:tblGrid>
      <w:tr w:rsidR="00E357F0" w:rsidRPr="00E357F0" w:rsidTr="00972681">
        <w:tc>
          <w:tcPr>
            <w:tcW w:w="2448" w:type="dxa"/>
            <w:tcBorders>
              <w:bottom w:val="nil"/>
            </w:tcBorders>
          </w:tcPr>
          <w:p w:rsidR="00E357F0" w:rsidRPr="00E357F0" w:rsidRDefault="00E357F0" w:rsidP="00E357F0">
            <w:pPr>
              <w:widowControl/>
              <w:suppressAutoHyphens w:val="0"/>
              <w:spacing w:before="80" w:after="80"/>
              <w:jc w:val="center"/>
              <w:rPr>
                <w:rFonts w:ascii="Arial" w:eastAsia="Times New Roman" w:hAnsi="Arial" w:cs="Arial"/>
                <w:kern w:val="0"/>
                <w:sz w:val="22"/>
                <w:szCs w:val="22"/>
                <w:lang w:eastAsia="de-DE" w:bidi="ar-SA"/>
              </w:rPr>
            </w:pPr>
            <w:r w:rsidRPr="00E357F0">
              <w:rPr>
                <w:rFonts w:ascii="Arial" w:eastAsia="Times New Roman" w:hAnsi="Arial" w:cs="Arial"/>
                <w:kern w:val="0"/>
                <w:sz w:val="22"/>
                <w:szCs w:val="22"/>
                <w:lang w:eastAsia="de-DE" w:bidi="ar-SA"/>
              </w:rPr>
              <w:t>Projektion Gruppe A</w:t>
            </w:r>
          </w:p>
        </w:tc>
        <w:tc>
          <w:tcPr>
            <w:tcW w:w="3725" w:type="dxa"/>
            <w:tcBorders>
              <w:bottom w:val="nil"/>
            </w:tcBorders>
          </w:tcPr>
          <w:p w:rsidR="00E357F0" w:rsidRPr="00E357F0" w:rsidRDefault="00E357F0" w:rsidP="00E357F0">
            <w:pPr>
              <w:widowControl/>
              <w:suppressAutoHyphens w:val="0"/>
              <w:spacing w:before="80" w:after="80"/>
              <w:jc w:val="center"/>
              <w:rPr>
                <w:rFonts w:ascii="Arial" w:eastAsia="Times New Roman" w:hAnsi="Arial" w:cs="Arial"/>
                <w:kern w:val="0"/>
                <w:sz w:val="22"/>
                <w:szCs w:val="22"/>
                <w:lang w:eastAsia="de-DE" w:bidi="ar-SA"/>
              </w:rPr>
            </w:pPr>
            <w:r w:rsidRPr="00E357F0">
              <w:rPr>
                <w:rFonts w:ascii="Arial" w:eastAsia="Times New Roman" w:hAnsi="Arial" w:cs="Arial"/>
                <w:kern w:val="0"/>
                <w:sz w:val="22"/>
                <w:szCs w:val="22"/>
                <w:lang w:eastAsia="de-DE" w:bidi="ar-SA"/>
              </w:rPr>
              <w:t>Projektion Gruppe B</w:t>
            </w:r>
          </w:p>
        </w:tc>
        <w:tc>
          <w:tcPr>
            <w:tcW w:w="3681" w:type="dxa"/>
            <w:tcBorders>
              <w:bottom w:val="nil"/>
            </w:tcBorders>
          </w:tcPr>
          <w:p w:rsidR="00E357F0" w:rsidRPr="00E357F0" w:rsidRDefault="00E357F0" w:rsidP="00E357F0">
            <w:pPr>
              <w:widowControl/>
              <w:suppressAutoHyphens w:val="0"/>
              <w:spacing w:before="80" w:after="80"/>
              <w:jc w:val="center"/>
              <w:rPr>
                <w:rFonts w:ascii="Arial" w:eastAsia="Times New Roman" w:hAnsi="Arial" w:cs="Arial"/>
                <w:kern w:val="0"/>
                <w:sz w:val="22"/>
                <w:szCs w:val="22"/>
                <w:lang w:eastAsia="de-DE" w:bidi="ar-SA"/>
              </w:rPr>
            </w:pPr>
            <w:r w:rsidRPr="00E357F0">
              <w:rPr>
                <w:rFonts w:ascii="Arial" w:eastAsia="Times New Roman" w:hAnsi="Arial" w:cs="Arial"/>
                <w:kern w:val="0"/>
                <w:sz w:val="22"/>
                <w:szCs w:val="22"/>
                <w:lang w:eastAsia="de-DE" w:bidi="ar-SA"/>
              </w:rPr>
              <w:t>Projektion Gruppe C</w:t>
            </w:r>
          </w:p>
        </w:tc>
      </w:tr>
      <w:tr w:rsidR="00E357F0" w:rsidRPr="00E357F0" w:rsidTr="00972681">
        <w:tc>
          <w:tcPr>
            <w:tcW w:w="2448" w:type="dxa"/>
            <w:tcBorders>
              <w:top w:val="nil"/>
            </w:tcBorders>
          </w:tcPr>
          <w:p w:rsidR="00E357F0" w:rsidRPr="00E357F0" w:rsidRDefault="00E357F0" w:rsidP="00E357F0">
            <w:pPr>
              <w:widowControl/>
              <w:suppressAutoHyphens w:val="0"/>
              <w:spacing w:beforeLines="80" w:before="192" w:after="80"/>
              <w:jc w:val="center"/>
              <w:rPr>
                <w:rFonts w:ascii="Arial" w:eastAsia="Times New Roman" w:hAnsi="Arial" w:cs="Arial"/>
                <w:kern w:val="0"/>
                <w:sz w:val="22"/>
                <w:szCs w:val="22"/>
                <w:lang w:eastAsia="de-DE" w:bidi="ar-SA"/>
              </w:rPr>
            </w:pPr>
            <w:r w:rsidRPr="00E357F0">
              <w:rPr>
                <w:rFonts w:ascii="Arial" w:eastAsia="Times New Roman" w:hAnsi="Arial" w:cs="Arial"/>
                <w:noProof/>
                <w:kern w:val="0"/>
                <w:sz w:val="22"/>
                <w:szCs w:val="22"/>
                <w:lang w:eastAsia="de-DE" w:bidi="ar-SA"/>
              </w:rPr>
              <mc:AlternateContent>
                <mc:Choice Requires="wps">
                  <w:drawing>
                    <wp:inline distT="0" distB="0" distL="0" distR="0" wp14:anchorId="29AEE2B5" wp14:editId="353BF912">
                      <wp:extent cx="1028700" cy="914400"/>
                      <wp:effectExtent l="9525" t="9525" r="9525" b="9525"/>
                      <wp:docPr id="22" name="Rechteck 22" descr="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pattFill prst="pct75">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CB2DFC5" id="Rechteck 22" o:spid="_x0000_s1026" alt="75%" style="width:81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" fillcolor="black" strokeweight="1.5pt">
                      <v:fill r:id="rId13" o:title="" type="pattern"/>
                      <w10:anchorlock/>
                    </v:rect>
                  </w:pict>
                </mc:Fallback>
              </mc:AlternateContent>
            </w:r>
          </w:p>
        </w:tc>
        <w:tc>
          <w:tcPr>
            <w:tcW w:w="3725" w:type="dxa"/>
            <w:tcBorders>
              <w:top w:val="nil"/>
            </w:tcBorders>
          </w:tcPr>
          <w:p w:rsidR="00E357F0" w:rsidRPr="00E357F0" w:rsidRDefault="00E357F0" w:rsidP="00E357F0">
            <w:pPr>
              <w:widowControl/>
              <w:suppressAutoHyphens w:val="0"/>
              <w:spacing w:beforeLines="80" w:before="192" w:after="80"/>
              <w:jc w:val="center"/>
              <w:rPr>
                <w:rFonts w:ascii="Arial" w:eastAsia="Times New Roman" w:hAnsi="Arial" w:cs="Arial"/>
                <w:kern w:val="0"/>
                <w:sz w:val="22"/>
                <w:szCs w:val="22"/>
                <w:lang w:eastAsia="de-DE" w:bidi="ar-SA"/>
              </w:rPr>
            </w:pPr>
            <w:r w:rsidRPr="00E357F0">
              <w:rPr>
                <w:rFonts w:ascii="Arial" w:eastAsia="Times New Roman" w:hAnsi="Arial" w:cs="Arial"/>
                <w:noProof/>
                <w:kern w:val="0"/>
                <w:sz w:val="22"/>
                <w:szCs w:val="22"/>
                <w:lang w:eastAsia="de-DE" w:bidi="ar-SA"/>
              </w:rPr>
              <mc:AlternateContent>
                <mc:Choice Requires="wps">
                  <w:drawing>
                    <wp:inline distT="0" distB="0" distL="0" distR="0" wp14:anchorId="58CEF92C" wp14:editId="1739F613">
                      <wp:extent cx="2155825" cy="914400"/>
                      <wp:effectExtent l="12065" t="9525" r="13335" b="9525"/>
                      <wp:docPr id="21" name="Rechteck 21" descr="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5825" cy="914400"/>
                              </a:xfrm>
                              <a:prstGeom prst="rect">
                                <a:avLst/>
                              </a:prstGeom>
                              <a:pattFill prst="pct75">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B4E6D36" id="Rechteck 21" o:spid="_x0000_s1026" alt="75%" style="width:169.7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" fillcolor="black" strokeweight="1.5pt">
                      <v:fill r:id="rId13" o:title="" type="pattern"/>
                      <w10:anchorlock/>
                    </v:rect>
                  </w:pict>
                </mc:Fallback>
              </mc:AlternateContent>
            </w:r>
          </w:p>
        </w:tc>
        <w:tc>
          <w:tcPr>
            <w:tcW w:w="3681" w:type="dxa"/>
            <w:tcBorders>
              <w:top w:val="nil"/>
            </w:tcBorders>
          </w:tcPr>
          <w:p w:rsidR="00E357F0" w:rsidRPr="00E357F0" w:rsidRDefault="00E357F0" w:rsidP="00E357F0">
            <w:pPr>
              <w:widowControl/>
              <w:suppressAutoHyphens w:val="0"/>
              <w:spacing w:beforeLines="80" w:before="192" w:after="80"/>
              <w:jc w:val="center"/>
              <w:rPr>
                <w:rFonts w:ascii="Arial" w:eastAsia="Times New Roman" w:hAnsi="Arial" w:cs="Arial"/>
                <w:kern w:val="0"/>
                <w:sz w:val="22"/>
                <w:szCs w:val="22"/>
                <w:lang w:eastAsia="de-DE" w:bidi="ar-SA"/>
              </w:rPr>
            </w:pPr>
            <w:r w:rsidRPr="00E357F0">
              <w:rPr>
                <w:rFonts w:ascii="Arial" w:eastAsia="Times New Roman" w:hAnsi="Arial" w:cs="Arial"/>
                <w:noProof/>
                <w:kern w:val="0"/>
                <w:sz w:val="22"/>
                <w:szCs w:val="22"/>
                <w:lang w:eastAsia="de-DE" w:bidi="ar-SA"/>
              </w:rPr>
              <mc:AlternateContent>
                <mc:Choice Requires="wpg">
                  <w:drawing>
                    <wp:inline distT="0" distB="0" distL="0" distR="0" wp14:anchorId="25A1F40C" wp14:editId="511C2C3A">
                      <wp:extent cx="2171700" cy="914400"/>
                      <wp:effectExtent l="15240" t="9525" r="13335" b="9525"/>
                      <wp:docPr id="16" name="Gruppieren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914400"/>
                                <a:chOff x="6066" y="9355"/>
                                <a:chExt cx="3600" cy="1620"/>
                              </a:xfrm>
                            </wpg:grpSpPr>
                            <wps:wsp>
                              <wps:cNvPr id="17" name="Rectangle 10" descr="75%"/>
                              <wps:cNvSpPr>
                                <a:spLocks noChangeArrowheads="1"/>
                              </wps:cNvSpPr>
                              <wps:spPr bwMode="auto">
                                <a:xfrm>
                                  <a:off x="6066" y="9355"/>
                                  <a:ext cx="1800" cy="1620"/>
                                </a:xfrm>
                                <a:prstGeom prst="rect">
                                  <a:avLst/>
                                </a:prstGeom>
                                <a:pattFill prst="pct75">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g:cNvPr id="18" name="Group 11"/>
                              <wpg:cNvGrpSpPr>
                                <a:grpSpLocks/>
                              </wpg:cNvGrpSpPr>
                              <wpg:grpSpPr bwMode="auto">
                                <a:xfrm flipH="1">
                                  <a:off x="7866" y="9355"/>
                                  <a:ext cx="1800" cy="1620"/>
                                  <a:chOff x="6066" y="9535"/>
                                  <a:chExt cx="1800" cy="1440"/>
                                </a:xfrm>
                              </wpg:grpSpPr>
                              <wps:wsp>
                                <wps:cNvPr id="19" name="Line 12"/>
                                <wps:cNvCnPr>
                                  <a:cxnSpLocks noChangeShapeType="1"/>
                                </wps:cNvCnPr>
                                <wps:spPr bwMode="auto">
                                  <a:xfrm flipH="1">
                                    <a:off x="6066" y="9535"/>
                                    <a:ext cx="1800"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 name="Line 13"/>
                                <wps:cNvCnPr>
                                  <a:cxnSpLocks noChangeShapeType="1"/>
                                </wps:cNvCnPr>
                                <wps:spPr bwMode="auto">
                                  <a:xfrm flipH="1" flipV="1">
                                    <a:off x="6066" y="10255"/>
                                    <a:ext cx="1800"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796AC943" id="Gruppieren 16" o:spid="_x0000_s1026" style="width:171pt;height:1in;mso-position-horizontal-relative:char;mso-position-vertical-relative:line" coordorigin="6066,9355" coordsize="360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">
                      <v:rect id="Rectangle 10" o:spid="_x0000_s1027" alt="75%" style="position:absolute;left:6066;top:9355;width:18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vsIA&#10;AADbAAAADwAAAGRycy9kb3ducmV2LnhtbERPTWsCMRC9F/wPYQRvNVG02q1RRFSq1ENtex82083i&#10;ZrJuom7/vSkUepvH+5zZonWVuFITSs8aBn0Fgjj3puRCw+fH5nEKIkRkg5Vn0vBDARbzzsMMM+Nv&#10;/E7XYyxECuGQoQYbY51JGXJLDkPf18SJ+/aNw5hgU0jT4C2Fu0oOlXqSDktODRZrWlnKT8eL07Ab&#10;T9zberRV+Xn/PFX7Lzs+HKzWvW67fAERqY3/4j/3q0nzJ/D7Szp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K+wgAAANsAAAAPAAAAAAAAAAAAAAAAAJgCAABkcnMvZG93&#10;bnJldi54bWxQSwUGAAAAAAQABAD1AAAAhwMAAAAA&#10;" fillcolor="black" strokeweight="1.5pt">
                        <v:fill r:id="rId13" o:title="" type="pattern"/>
                      </v:rect>
                      <v:group id="Group 11" o:spid="_x0000_s1028" style="position:absolute;left:7866;top:9355;width:1800;height:1620;flip:x" coordorigin="6066,9535" coordsize="180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GcqjbCAAAA2wAAAA8A&#10;AAAAAAAAAAAAAAAAqgIAAGRycy9kb3ducmV2LnhtbFBLBQYAAAAABAAEAPoAAACZAwAAAAA=&#10;">
                        <v:line id="Line 12" o:spid="_x0000_s1029" style="position:absolute;flip:x;visibility:visible;mso-wrap-style:square" from="6066,9535" to="7866,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36cAAAADbAAAADwAAAGRycy9kb3ducmV2LnhtbERPS4vCMBC+L/gfwgh7W1M9iFajiCAo&#10;uwdf4HVopk2xmZQk2vrvzcLC3ubje85y3dtGPMmH2rGC8SgDQVw4XXOl4HrZfc1AhIissXFMCl4U&#10;YL0afCwx167jEz3PsRIphEOOCkyMbS5lKAxZDCPXEieudN5iTNBXUnvsUrht5CTLptJizanBYEtb&#10;Q8X9/LAK5OG7O/rd5FpW5b51t4P5mXa9Up/DfrMAEamP/+I/916n+XP4/SUdIF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ft+nAAAAA2wAAAA8AAAAAAAAAAAAAAAAA&#10;oQIAAGRycy9kb3ducmV2LnhtbFBLBQYAAAAABAAEAPkAAACOAwAAAAA=&#10;" strokeweight="1.5pt"/>
                        <v:line id="Line 13" o:spid="_x0000_s1030" style="position:absolute;flip:x y;visibility:visible;mso-wrap-style:square" from="6066,10255" to="7866,10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DbpsAAAADbAAAADwAAAGRycy9kb3ducmV2LnhtbERPy4rCMBTdC/5DuAPubDpFRKppcRwG&#10;3I4P1N21ubZ1mpvSRO38vVkILg/nvch704g7da62rOAzikEQF1bXXCrYbX/GMxDOI2tsLJOCf3KQ&#10;Z8PBAlNtH/xL940vRQhhl6KCyvs2ldIVFRl0kW2JA3exnUEfYFdK3eEjhJtGJnE8lQZrDg0VtrSq&#10;qPjb3IyClt0kOZ0PX6emTPx6sv+Ws+NVqdFHv5yD8NT7t/jlXmsFSVgfvoQfIL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5Q26bAAAAA2wAAAA8AAAAAAAAAAAAAAAAA&#10;oQIAAGRycy9kb3ducmV2LnhtbFBLBQYAAAAABAAEAPkAAACOAwAAAAA=&#10;" strokeweight="1.5pt"/>
                      </v:group>
                      <w10:anchorlock/>
                    </v:group>
                  </w:pict>
                </mc:Fallback>
              </mc:AlternateContent>
            </w:r>
          </w:p>
        </w:tc>
      </w:tr>
    </w:tbl>
    <w:p w:rsidR="00E357F0" w:rsidRPr="00E357F0" w:rsidRDefault="00E357F0" w:rsidP="00E357F0">
      <w:pPr>
        <w:widowControl/>
        <w:suppressAutoHyphens w:val="0"/>
        <w:rPr>
          <w:rFonts w:ascii="Arial" w:eastAsia="Times New Roman" w:hAnsi="Arial" w:cs="Arial"/>
          <w:kern w:val="0"/>
          <w:sz w:val="22"/>
          <w:szCs w:val="22"/>
          <w:lang w:eastAsia="de-DE" w:bidi="ar-SA"/>
        </w:rPr>
      </w:pPr>
    </w:p>
    <w:p w:rsidR="00E357F0" w:rsidRPr="00E357F0" w:rsidRDefault="00E357F0" w:rsidP="00E357F0">
      <w:pPr>
        <w:widowControl/>
        <w:suppressAutoHyphens w:val="0"/>
        <w:rPr>
          <w:rFonts w:ascii="Arial" w:eastAsia="Times New Roman" w:hAnsi="Arial" w:cs="Arial"/>
          <w:kern w:val="0"/>
          <w:sz w:val="22"/>
          <w:szCs w:val="22"/>
          <w:u w:val="single"/>
          <w:lang w:eastAsia="de-DE" w:bidi="ar-SA"/>
        </w:rPr>
      </w:pPr>
      <w:r w:rsidRPr="00E357F0">
        <w:rPr>
          <w:rFonts w:ascii="Arial" w:eastAsia="Times New Roman" w:hAnsi="Arial" w:cs="Arial"/>
          <w:kern w:val="0"/>
          <w:sz w:val="22"/>
          <w:szCs w:val="22"/>
          <w:u w:val="single"/>
          <w:lang w:eastAsia="de-DE" w:bidi="ar-SA"/>
        </w:rPr>
        <w:t>Diskutiert im Anschluss untereinander folgende Aspekte:</w:t>
      </w:r>
    </w:p>
    <w:p w:rsidR="00E357F0" w:rsidRPr="00E357F0" w:rsidRDefault="00E357F0" w:rsidP="00E357F0">
      <w:pPr>
        <w:widowControl/>
        <w:numPr>
          <w:ilvl w:val="0"/>
          <w:numId w:val="9"/>
        </w:numPr>
        <w:suppressAutoHyphens w:val="0"/>
        <w:rPr>
          <w:rFonts w:ascii="Arial" w:eastAsia="Times New Roman" w:hAnsi="Arial" w:cs="Arial"/>
          <w:kern w:val="0"/>
          <w:sz w:val="22"/>
          <w:szCs w:val="22"/>
          <w:lang w:eastAsia="de-DE" w:bidi="ar-SA"/>
        </w:rPr>
      </w:pPr>
      <w:r w:rsidRPr="00E357F0">
        <w:rPr>
          <w:rFonts w:ascii="Arial" w:eastAsia="Times New Roman" w:hAnsi="Arial" w:cs="Arial"/>
          <w:kern w:val="0"/>
          <w:sz w:val="22"/>
          <w:szCs w:val="22"/>
          <w:lang w:eastAsia="de-DE" w:bidi="ar-SA"/>
        </w:rPr>
        <w:t>Die Bilder stellen Ansichten ein und desselben Gegenstandes dar! Wie müsste demnach der Gegenstand in Wirklichkeit aussehen?</w:t>
      </w:r>
    </w:p>
    <w:p w:rsidR="00E357F0" w:rsidRPr="00E357F0" w:rsidRDefault="00E357F0" w:rsidP="00E357F0">
      <w:pPr>
        <w:widowControl/>
        <w:numPr>
          <w:ilvl w:val="0"/>
          <w:numId w:val="9"/>
        </w:numPr>
        <w:suppressAutoHyphens w:val="0"/>
        <w:rPr>
          <w:rFonts w:ascii="Arial" w:eastAsia="Times New Roman" w:hAnsi="Arial" w:cs="Arial"/>
          <w:kern w:val="0"/>
          <w:sz w:val="22"/>
          <w:szCs w:val="22"/>
          <w:lang w:eastAsia="de-DE" w:bidi="ar-SA"/>
        </w:rPr>
      </w:pPr>
      <w:r w:rsidRPr="00E357F0">
        <w:rPr>
          <w:rFonts w:ascii="Arial" w:eastAsia="Times New Roman" w:hAnsi="Arial" w:cs="Arial"/>
          <w:kern w:val="0"/>
          <w:sz w:val="22"/>
          <w:szCs w:val="22"/>
          <w:lang w:eastAsia="de-DE" w:bidi="ar-SA"/>
        </w:rPr>
        <w:t>Warum habt Ihr unterschiedliche Vorstellungen gehabt?</w:t>
      </w:r>
    </w:p>
    <w:p w:rsidR="00E357F0" w:rsidRPr="00E357F0" w:rsidRDefault="00E357F0" w:rsidP="00E357F0">
      <w:pPr>
        <w:widowControl/>
        <w:numPr>
          <w:ilvl w:val="0"/>
          <w:numId w:val="9"/>
        </w:numPr>
        <w:suppressAutoHyphens w:val="0"/>
        <w:rPr>
          <w:rFonts w:ascii="Arial" w:eastAsia="Times New Roman" w:hAnsi="Arial" w:cs="Arial"/>
          <w:kern w:val="0"/>
          <w:sz w:val="22"/>
          <w:szCs w:val="22"/>
          <w:lang w:eastAsia="de-DE" w:bidi="ar-SA"/>
        </w:rPr>
      </w:pPr>
      <w:r w:rsidRPr="00E357F0">
        <w:rPr>
          <w:rFonts w:ascii="Arial" w:eastAsia="Times New Roman" w:hAnsi="Arial" w:cs="Arial"/>
          <w:kern w:val="0"/>
          <w:sz w:val="22"/>
          <w:szCs w:val="22"/>
          <w:lang w:eastAsia="de-DE" w:bidi="ar-SA"/>
        </w:rPr>
        <w:t>Was könnte der Gegenstand noch für Details besitzen, die Ihr „übersehen“ habt?</w:t>
      </w:r>
    </w:p>
    <w:p w:rsidR="00E357F0" w:rsidRPr="00E357F0" w:rsidRDefault="00E357F0" w:rsidP="00E357F0">
      <w:pPr>
        <w:widowControl/>
        <w:suppressAutoHyphens w:val="0"/>
        <w:rPr>
          <w:rFonts w:ascii="Arial" w:eastAsia="Times New Roman" w:hAnsi="Arial" w:cs="Arial"/>
          <w:kern w:val="0"/>
          <w:sz w:val="22"/>
          <w:szCs w:val="22"/>
          <w:lang w:eastAsia="de-DE" w:bidi="ar-SA"/>
        </w:rPr>
      </w:pPr>
    </w:p>
    <w:p w:rsidR="00E357F0" w:rsidRPr="00E357F0" w:rsidRDefault="00E357F0" w:rsidP="00E357F0">
      <w:pPr>
        <w:widowControl/>
        <w:pBdr>
          <w:top w:val="single" w:sz="4" w:space="1" w:color="auto"/>
          <w:left w:val="single" w:sz="4" w:space="4" w:color="auto"/>
          <w:bottom w:val="single" w:sz="4" w:space="1" w:color="auto"/>
          <w:right w:val="single" w:sz="4" w:space="4" w:color="auto"/>
        </w:pBdr>
        <w:suppressAutoHyphens w:val="0"/>
        <w:rPr>
          <w:rFonts w:ascii="Arial" w:eastAsia="Times New Roman" w:hAnsi="Arial" w:cs="Arial"/>
          <w:kern w:val="0"/>
          <w:sz w:val="22"/>
          <w:szCs w:val="22"/>
          <w:lang w:eastAsia="de-DE" w:bidi="ar-SA"/>
        </w:rPr>
      </w:pPr>
      <w:r w:rsidRPr="00E357F0">
        <w:rPr>
          <w:rFonts w:ascii="Arial" w:eastAsia="Times New Roman" w:hAnsi="Arial" w:cs="Arial"/>
          <w:kern w:val="0"/>
          <w:sz w:val="22"/>
          <w:szCs w:val="22"/>
          <w:lang w:eastAsia="de-DE" w:bidi="ar-SA"/>
        </w:rPr>
        <w:t xml:space="preserve">Bei dem betrachteten Gegenstand handelt es sich um ein echtes </w:t>
      </w:r>
      <w:r w:rsidRPr="00E357F0">
        <w:rPr>
          <w:rFonts w:ascii="Arial" w:eastAsia="Times New Roman" w:hAnsi="Arial" w:cs="Arial"/>
          <w:b/>
          <w:kern w:val="0"/>
          <w:sz w:val="22"/>
          <w:szCs w:val="22"/>
          <w:lang w:eastAsia="de-DE" w:bidi="ar-SA"/>
        </w:rPr>
        <w:t>Modell</w:t>
      </w:r>
      <w:r w:rsidRPr="00E357F0">
        <w:rPr>
          <w:rFonts w:ascii="Arial" w:eastAsia="Times New Roman" w:hAnsi="Arial" w:cs="Arial"/>
          <w:kern w:val="0"/>
          <w:sz w:val="22"/>
          <w:szCs w:val="22"/>
          <w:lang w:eastAsia="de-DE" w:bidi="ar-SA"/>
        </w:rPr>
        <w:t xml:space="preserve">! </w:t>
      </w:r>
    </w:p>
    <w:p w:rsidR="00E357F0" w:rsidRPr="00E357F0" w:rsidRDefault="00E357F0" w:rsidP="00B260BE">
      <w:pPr>
        <w:widowControl/>
        <w:pBdr>
          <w:top w:val="single" w:sz="4" w:space="1" w:color="auto"/>
          <w:left w:val="single" w:sz="4" w:space="4" w:color="auto"/>
          <w:bottom w:val="single" w:sz="4" w:space="1" w:color="auto"/>
          <w:right w:val="single" w:sz="4" w:space="4" w:color="auto"/>
        </w:pBdr>
        <w:suppressAutoHyphens w:val="0"/>
        <w:jc w:val="both"/>
        <w:rPr>
          <w:rFonts w:ascii="Arial" w:eastAsia="Times New Roman" w:hAnsi="Arial" w:cs="Arial"/>
          <w:kern w:val="0"/>
          <w:sz w:val="22"/>
          <w:szCs w:val="22"/>
          <w:lang w:eastAsia="de-DE" w:bidi="ar-SA"/>
        </w:rPr>
      </w:pPr>
      <w:r w:rsidRPr="00E357F0">
        <w:rPr>
          <w:rFonts w:ascii="Arial" w:eastAsia="Times New Roman" w:hAnsi="Arial" w:cs="Arial"/>
          <w:kern w:val="0"/>
          <w:sz w:val="22"/>
          <w:szCs w:val="22"/>
          <w:lang w:eastAsia="de-DE" w:bidi="ar-SA"/>
        </w:rPr>
        <w:t xml:space="preserve">Wenn wir die Wirklichkeit betrachten, erhalten wir in Wirklichkeit nur einen kleinen Ausschnitt, der – je nach Betrachtungstechnik und -perspektive – höchst begrenzt und dazu noch unterschiedlich sein kann! Wir bilden uns in unserem Kopf eine </w:t>
      </w:r>
      <w:r w:rsidRPr="00E357F0">
        <w:rPr>
          <w:rFonts w:ascii="Arial" w:eastAsia="Times New Roman" w:hAnsi="Arial" w:cs="Arial"/>
          <w:b/>
          <w:kern w:val="0"/>
          <w:sz w:val="22"/>
          <w:szCs w:val="22"/>
          <w:lang w:eastAsia="de-DE" w:bidi="ar-SA"/>
        </w:rPr>
        <w:t>Modellvorstellung</w:t>
      </w:r>
      <w:r w:rsidRPr="00E357F0">
        <w:rPr>
          <w:rFonts w:ascii="Arial" w:eastAsia="Times New Roman" w:hAnsi="Arial" w:cs="Arial"/>
          <w:kern w:val="0"/>
          <w:sz w:val="22"/>
          <w:szCs w:val="22"/>
          <w:lang w:eastAsia="de-DE" w:bidi="ar-SA"/>
        </w:rPr>
        <w:t>! Mit Hilfe dieser „Vorstellung“ können wir Phänomene in unserer Welt mehr oder weniger gut erklären.</w:t>
      </w:r>
    </w:p>
    <w:p w:rsidR="00E357F0" w:rsidRPr="00E357F0" w:rsidRDefault="00E357F0" w:rsidP="00B260BE">
      <w:pPr>
        <w:widowControl/>
        <w:pBdr>
          <w:top w:val="single" w:sz="4" w:space="1" w:color="auto"/>
          <w:left w:val="single" w:sz="4" w:space="4" w:color="auto"/>
          <w:bottom w:val="single" w:sz="4" w:space="1" w:color="auto"/>
          <w:right w:val="single" w:sz="4" w:space="4" w:color="auto"/>
        </w:pBdr>
        <w:suppressAutoHyphens w:val="0"/>
        <w:jc w:val="both"/>
        <w:rPr>
          <w:rFonts w:ascii="Arial" w:eastAsia="Times New Roman" w:hAnsi="Arial" w:cs="Arial"/>
          <w:kern w:val="0"/>
          <w:sz w:val="22"/>
          <w:szCs w:val="22"/>
          <w:lang w:eastAsia="de-DE" w:bidi="ar-SA"/>
        </w:rPr>
      </w:pPr>
      <w:r w:rsidRPr="00E357F0">
        <w:rPr>
          <w:rFonts w:ascii="Arial" w:eastAsia="Times New Roman" w:hAnsi="Arial" w:cs="Arial"/>
          <w:kern w:val="0"/>
          <w:sz w:val="22"/>
          <w:szCs w:val="22"/>
          <w:lang w:eastAsia="de-DE" w:bidi="ar-SA"/>
        </w:rPr>
        <w:t xml:space="preserve">Ein einfaches Modell (z.B. „Papierhaus“) ist oft sehr gut geeignet bestimmte Sachverhalte (z.B. „Wohnsiedlung neben der Spielzeugeisenbahnanlage“) darzustellen bzw. zu erklären, weil es leicht verständlich und auch recht handlich im Umgang ist! </w:t>
      </w:r>
    </w:p>
    <w:p w:rsidR="00E357F0" w:rsidRPr="00E357F0" w:rsidRDefault="00E357F0" w:rsidP="00E357F0">
      <w:pPr>
        <w:widowControl/>
        <w:pBdr>
          <w:top w:val="single" w:sz="4" w:space="1" w:color="auto"/>
          <w:left w:val="single" w:sz="4" w:space="4" w:color="auto"/>
          <w:bottom w:val="single" w:sz="4" w:space="1" w:color="auto"/>
          <w:right w:val="single" w:sz="4" w:space="4" w:color="auto"/>
        </w:pBdr>
        <w:suppressAutoHyphens w:val="0"/>
        <w:rPr>
          <w:rFonts w:ascii="Arial" w:eastAsia="Times New Roman" w:hAnsi="Arial" w:cs="Arial"/>
          <w:kern w:val="0"/>
          <w:sz w:val="22"/>
          <w:szCs w:val="22"/>
          <w:lang w:eastAsia="de-DE" w:bidi="ar-SA"/>
        </w:rPr>
      </w:pPr>
      <w:r w:rsidRPr="00E357F0">
        <w:rPr>
          <w:rFonts w:ascii="Arial" w:eastAsia="Times New Roman" w:hAnsi="Arial" w:cs="Arial"/>
          <w:kern w:val="0"/>
          <w:sz w:val="22"/>
          <w:szCs w:val="22"/>
          <w:lang w:eastAsia="de-DE" w:bidi="ar-SA"/>
        </w:rPr>
        <w:t xml:space="preserve">Wenn wir aber mit diesem ersten Modell einen anderen Sachverhalt (z.B. „Verhalten von Häusern bei Erdbeben“ oder auch „Zimmeranordnung im Haus“) darstellen bzw. erklären wollen, machen wir oft die Erfahrung, dass das nicht klappt! </w:t>
      </w:r>
    </w:p>
    <w:p w:rsidR="00E357F0" w:rsidRPr="00E357F0" w:rsidRDefault="00E357F0" w:rsidP="00B260BE">
      <w:pPr>
        <w:widowControl/>
        <w:pBdr>
          <w:top w:val="single" w:sz="4" w:space="1" w:color="auto"/>
          <w:left w:val="single" w:sz="4" w:space="4" w:color="auto"/>
          <w:bottom w:val="single" w:sz="4" w:space="1" w:color="auto"/>
          <w:right w:val="single" w:sz="4" w:space="4" w:color="auto"/>
        </w:pBdr>
        <w:suppressAutoHyphens w:val="0"/>
        <w:jc w:val="both"/>
        <w:rPr>
          <w:rFonts w:ascii="Arial" w:eastAsia="Times New Roman" w:hAnsi="Arial" w:cs="Arial"/>
          <w:kern w:val="0"/>
          <w:sz w:val="22"/>
          <w:szCs w:val="22"/>
          <w:lang w:eastAsia="de-DE" w:bidi="ar-SA"/>
        </w:rPr>
      </w:pPr>
      <w:r w:rsidRPr="00E357F0">
        <w:rPr>
          <w:rFonts w:ascii="Arial" w:eastAsia="Times New Roman" w:hAnsi="Arial" w:cs="Arial"/>
          <w:kern w:val="0"/>
          <w:sz w:val="22"/>
          <w:szCs w:val="22"/>
          <w:lang w:eastAsia="de-DE" w:bidi="ar-SA"/>
        </w:rPr>
        <w:t xml:space="preserve">Das heißt aber nicht, dass dieses Modell </w:t>
      </w:r>
      <w:r w:rsidRPr="00E357F0">
        <w:rPr>
          <w:rFonts w:ascii="Arial" w:eastAsia="Times New Roman" w:hAnsi="Arial" w:cs="Arial"/>
          <w:b/>
          <w:kern w:val="0"/>
          <w:sz w:val="22"/>
          <w:szCs w:val="22"/>
          <w:lang w:eastAsia="de-DE" w:bidi="ar-SA"/>
        </w:rPr>
        <w:t>falsch</w:t>
      </w:r>
      <w:r w:rsidRPr="00E357F0">
        <w:rPr>
          <w:rFonts w:ascii="Arial" w:eastAsia="Times New Roman" w:hAnsi="Arial" w:cs="Arial"/>
          <w:kern w:val="0"/>
          <w:sz w:val="22"/>
          <w:szCs w:val="22"/>
          <w:lang w:eastAsia="de-DE" w:bidi="ar-SA"/>
        </w:rPr>
        <w:t xml:space="preserve"> ist es ist vielmehr eher </w:t>
      </w:r>
      <w:r w:rsidRPr="00E357F0">
        <w:rPr>
          <w:rFonts w:ascii="Arial" w:eastAsia="Times New Roman" w:hAnsi="Arial" w:cs="Arial"/>
          <w:b/>
          <w:kern w:val="0"/>
          <w:sz w:val="22"/>
          <w:szCs w:val="22"/>
          <w:lang w:eastAsia="de-DE" w:bidi="ar-SA"/>
        </w:rPr>
        <w:t>ungeeignet</w:t>
      </w:r>
      <w:r w:rsidRPr="00E357F0">
        <w:rPr>
          <w:rFonts w:ascii="Arial" w:eastAsia="Times New Roman" w:hAnsi="Arial" w:cs="Arial"/>
          <w:kern w:val="0"/>
          <w:sz w:val="22"/>
          <w:szCs w:val="22"/>
          <w:lang w:eastAsia="de-DE" w:bidi="ar-SA"/>
        </w:rPr>
        <w:t xml:space="preserve"> für die Darstellung bzw. Erklärung des neuen Phänomens! In einem solchen Fall muss man ein neues Modell entwickeln, das dieses Phänomen eben besser darstellen bzw. erklären kann. </w:t>
      </w:r>
    </w:p>
    <w:p w:rsidR="00E357F0" w:rsidRPr="00E357F0" w:rsidRDefault="00E357F0" w:rsidP="00E357F0">
      <w:pPr>
        <w:widowControl/>
        <w:pBdr>
          <w:top w:val="single" w:sz="4" w:space="1" w:color="auto"/>
          <w:left w:val="single" w:sz="4" w:space="4" w:color="auto"/>
          <w:bottom w:val="single" w:sz="4" w:space="1" w:color="auto"/>
          <w:right w:val="single" w:sz="4" w:space="4" w:color="auto"/>
        </w:pBdr>
        <w:suppressAutoHyphens w:val="0"/>
        <w:rPr>
          <w:rFonts w:ascii="Arial" w:eastAsia="Times New Roman" w:hAnsi="Arial" w:cs="Arial"/>
          <w:kern w:val="0"/>
          <w:sz w:val="22"/>
          <w:szCs w:val="22"/>
          <w:lang w:eastAsia="de-DE" w:bidi="ar-SA"/>
        </w:rPr>
      </w:pPr>
      <w:r w:rsidRPr="00E357F0">
        <w:rPr>
          <w:rFonts w:ascii="Arial" w:eastAsia="Times New Roman" w:hAnsi="Arial" w:cs="Arial"/>
          <w:kern w:val="0"/>
          <w:sz w:val="22"/>
          <w:szCs w:val="22"/>
          <w:lang w:eastAsia="de-DE" w:bidi="ar-SA"/>
        </w:rPr>
        <w:t>Und so weiter…</w:t>
      </w:r>
    </w:p>
    <w:p w:rsidR="00E357F0" w:rsidRPr="00E357F0" w:rsidRDefault="00E357F0" w:rsidP="00E357F0">
      <w:pPr>
        <w:widowControl/>
        <w:suppressAutoHyphens w:val="0"/>
        <w:rPr>
          <w:rFonts w:ascii="Arial" w:eastAsia="Times New Roman" w:hAnsi="Arial" w:cs="Arial"/>
          <w:kern w:val="0"/>
          <w:sz w:val="22"/>
          <w:szCs w:val="22"/>
          <w:lang w:eastAsia="de-DE" w:bidi="ar-SA"/>
        </w:rPr>
      </w:pPr>
    </w:p>
    <w:p w:rsidR="00E357F0" w:rsidRPr="00E357F0" w:rsidRDefault="00E357F0" w:rsidP="00E357F0">
      <w:pPr>
        <w:widowControl/>
        <w:numPr>
          <w:ilvl w:val="0"/>
          <w:numId w:val="10"/>
        </w:numPr>
        <w:suppressAutoHyphens w:val="0"/>
        <w:rPr>
          <w:rFonts w:ascii="Arial" w:eastAsia="Times New Roman" w:hAnsi="Arial" w:cs="Arial"/>
          <w:kern w:val="0"/>
          <w:sz w:val="22"/>
          <w:szCs w:val="22"/>
          <w:lang w:eastAsia="de-DE" w:bidi="ar-SA"/>
        </w:rPr>
      </w:pPr>
      <w:r w:rsidRPr="00E357F0">
        <w:rPr>
          <w:rFonts w:ascii="Arial" w:eastAsia="Times New Roman" w:hAnsi="Arial" w:cs="Arial"/>
          <w:kern w:val="0"/>
          <w:sz w:val="22"/>
          <w:szCs w:val="22"/>
          <w:lang w:eastAsia="de-DE" w:bidi="ar-SA"/>
        </w:rPr>
        <w:t xml:space="preserve">Modelle werden in allen möglichen Bereichen des Lebens gebraucht! </w:t>
      </w:r>
      <w:r w:rsidRPr="00E357F0">
        <w:rPr>
          <w:rFonts w:ascii="Arial" w:eastAsia="Times New Roman" w:hAnsi="Arial" w:cs="Arial"/>
          <w:kern w:val="0"/>
          <w:sz w:val="22"/>
          <w:szCs w:val="22"/>
          <w:lang w:eastAsia="de-DE" w:bidi="ar-SA"/>
        </w:rPr>
        <w:br/>
        <w:t>Finde Beispiele! Überlege, wofür sich diese Modelle eignen und wofür nicht!</w:t>
      </w:r>
    </w:p>
    <w:p w:rsidR="00E357F0" w:rsidRPr="00E357F0" w:rsidRDefault="00E357F0" w:rsidP="00E357F0">
      <w:pPr>
        <w:widowControl/>
        <w:suppressAutoHyphens w:val="0"/>
        <w:rPr>
          <w:rFonts w:ascii="Arial" w:eastAsia="Times New Roman" w:hAnsi="Arial" w:cs="Arial"/>
          <w:kern w:val="0"/>
          <w:sz w:val="22"/>
          <w:szCs w:val="22"/>
          <w:lang w:eastAsia="de-DE" w:bidi="ar-SA"/>
        </w:rPr>
      </w:pPr>
    </w:p>
    <w:p w:rsidR="00B260BE" w:rsidRDefault="00B260BE">
      <w:pPr>
        <w:widowControl/>
        <w:suppressAutoHyphens w:val="0"/>
        <w:spacing w:after="160" w:line="259" w:lineRule="auto"/>
        <w:rPr>
          <w:rFonts w:ascii="Arial" w:eastAsia="Times New Roman" w:hAnsi="Arial" w:cs="Arial"/>
          <w:b/>
          <w:kern w:val="0"/>
          <w:sz w:val="22"/>
          <w:szCs w:val="22"/>
          <w:lang w:eastAsia="de-DE" w:bidi="ar-SA"/>
        </w:rPr>
      </w:pPr>
      <w:r>
        <w:rPr>
          <w:rFonts w:ascii="Arial" w:eastAsia="Times New Roman" w:hAnsi="Arial" w:cs="Arial"/>
          <w:b/>
          <w:kern w:val="0"/>
          <w:sz w:val="22"/>
          <w:szCs w:val="22"/>
          <w:lang w:eastAsia="de-DE" w:bidi="ar-SA"/>
        </w:rPr>
        <w:br w:type="page"/>
      </w:r>
    </w:p>
    <w:p w:rsidR="00E357F0" w:rsidRPr="00630DD4" w:rsidRDefault="00E357F0" w:rsidP="00E357F0">
      <w:pPr>
        <w:widowControl/>
        <w:suppressAutoHyphens w:val="0"/>
        <w:rPr>
          <w:rFonts w:ascii="Arial" w:eastAsia="Times New Roman" w:hAnsi="Arial" w:cs="Arial"/>
          <w:b/>
          <w:kern w:val="0"/>
          <w:lang w:eastAsia="de-DE" w:bidi="ar-SA"/>
        </w:rPr>
      </w:pPr>
      <w:r w:rsidRPr="00630DD4">
        <w:rPr>
          <w:rFonts w:ascii="Arial" w:eastAsia="Times New Roman" w:hAnsi="Arial" w:cs="Arial"/>
          <w:b/>
          <w:kern w:val="0"/>
          <w:lang w:eastAsia="de-DE" w:bidi="ar-SA"/>
        </w:rPr>
        <w:lastRenderedPageBreak/>
        <w:t>Modelle in der Chemie – Aufgaben:</w:t>
      </w:r>
    </w:p>
    <w:p w:rsidR="00B260BE" w:rsidRPr="00630DD4" w:rsidRDefault="00B260BE" w:rsidP="00E357F0">
      <w:pPr>
        <w:widowControl/>
        <w:suppressAutoHyphens w:val="0"/>
        <w:rPr>
          <w:rFonts w:ascii="Arial" w:eastAsia="Times New Roman" w:hAnsi="Arial" w:cs="Arial"/>
          <w:b/>
          <w:kern w:val="0"/>
          <w:lang w:eastAsia="de-DE" w:bidi="ar-SA"/>
        </w:rPr>
      </w:pPr>
    </w:p>
    <w:p w:rsidR="00E357F0" w:rsidRPr="00630DD4" w:rsidRDefault="00E357F0" w:rsidP="00B260BE">
      <w:pPr>
        <w:widowControl/>
        <w:numPr>
          <w:ilvl w:val="0"/>
          <w:numId w:val="11"/>
        </w:numPr>
        <w:suppressAutoHyphens w:val="0"/>
        <w:spacing w:after="120"/>
        <w:ind w:left="714" w:hanging="357"/>
        <w:rPr>
          <w:rFonts w:ascii="Arial" w:eastAsia="Times New Roman" w:hAnsi="Arial" w:cs="Arial"/>
          <w:noProof/>
          <w:kern w:val="0"/>
          <w:lang w:eastAsia="de-DE" w:bidi="ar-SA"/>
        </w:rPr>
      </w:pPr>
      <w:r w:rsidRPr="00630DD4">
        <w:rPr>
          <w:rFonts w:ascii="Arial" w:eastAsia="Times New Roman" w:hAnsi="Arial" w:cs="Arial"/>
          <w:noProof/>
          <w:kern w:val="0"/>
          <w:lang w:eastAsia="de-DE" w:bidi="ar-SA"/>
        </w:rPr>
        <w:t>Beschreibe den Begriff "Modell"!</w:t>
      </w:r>
    </w:p>
    <w:p w:rsidR="00E357F0" w:rsidRPr="00630DD4" w:rsidRDefault="00E357F0" w:rsidP="00B260BE">
      <w:pPr>
        <w:widowControl/>
        <w:numPr>
          <w:ilvl w:val="0"/>
          <w:numId w:val="11"/>
        </w:numPr>
        <w:suppressAutoHyphens w:val="0"/>
        <w:spacing w:after="120"/>
        <w:ind w:left="714" w:hanging="357"/>
        <w:rPr>
          <w:rFonts w:ascii="Arial" w:eastAsia="Times New Roman" w:hAnsi="Arial" w:cs="Arial"/>
          <w:noProof/>
          <w:kern w:val="0"/>
          <w:lang w:eastAsia="de-DE" w:bidi="ar-SA"/>
        </w:rPr>
      </w:pPr>
      <w:r w:rsidRPr="00630DD4">
        <w:rPr>
          <w:rFonts w:ascii="Arial" w:eastAsia="Times New Roman" w:hAnsi="Arial" w:cs="Arial"/>
          <w:noProof/>
          <w:kern w:val="0"/>
          <w:lang w:eastAsia="de-DE" w:bidi="ar-SA"/>
        </w:rPr>
        <w:t>Warum sind gerade in der Chemie Modelle unverzichtbar?</w:t>
      </w:r>
    </w:p>
    <w:p w:rsidR="00E357F0" w:rsidRPr="00630DD4" w:rsidRDefault="00E357F0" w:rsidP="00B260BE">
      <w:pPr>
        <w:widowControl/>
        <w:numPr>
          <w:ilvl w:val="0"/>
          <w:numId w:val="11"/>
        </w:numPr>
        <w:suppressAutoHyphens w:val="0"/>
        <w:spacing w:after="120"/>
        <w:ind w:left="714" w:hanging="357"/>
        <w:rPr>
          <w:rFonts w:ascii="Arial" w:eastAsia="Times New Roman" w:hAnsi="Arial" w:cs="Arial"/>
          <w:noProof/>
          <w:kern w:val="0"/>
          <w:lang w:eastAsia="de-DE" w:bidi="ar-SA"/>
        </w:rPr>
      </w:pPr>
      <w:r w:rsidRPr="00630DD4">
        <w:rPr>
          <w:rFonts w:ascii="Arial" w:eastAsia="Times New Roman" w:hAnsi="Arial" w:cs="Arial"/>
          <w:noProof/>
          <w:kern w:val="0"/>
          <w:lang w:eastAsia="de-DE" w:bidi="ar-SA"/>
        </w:rPr>
        <w:t>Nenne Vorteile und Nachteile von Modellen!</w:t>
      </w:r>
    </w:p>
    <w:p w:rsidR="00E357F0" w:rsidRDefault="00B260BE" w:rsidP="00B260BE">
      <w:pPr>
        <w:widowControl/>
        <w:numPr>
          <w:ilvl w:val="0"/>
          <w:numId w:val="11"/>
        </w:numPr>
        <w:suppressAutoHyphens w:val="0"/>
        <w:spacing w:after="120"/>
        <w:ind w:left="714" w:hanging="357"/>
        <w:rPr>
          <w:rFonts w:ascii="Arial" w:eastAsia="Times New Roman" w:hAnsi="Arial" w:cs="Arial"/>
          <w:noProof/>
          <w:kern w:val="0"/>
          <w:lang w:eastAsia="de-DE" w:bidi="ar-SA"/>
        </w:rPr>
      </w:pPr>
      <w:r w:rsidRPr="00630DD4">
        <w:rPr>
          <w:noProof/>
          <w:lang w:eastAsia="de-DE" w:bidi="ar-SA"/>
        </w:rPr>
        <mc:AlternateContent>
          <mc:Choice Requires="wps">
            <w:drawing>
              <wp:anchor distT="91440" distB="0" distL="114300" distR="114300" simplePos="0" relativeHeight="251675648" behindDoc="0" locked="0" layoutInCell="1" allowOverlap="0" wp14:anchorId="40D98BEE" wp14:editId="74DA01A6">
                <wp:simplePos x="0" y="0"/>
                <wp:positionH relativeFrom="margin">
                  <wp:posOffset>-813435</wp:posOffset>
                </wp:positionH>
                <wp:positionV relativeFrom="page">
                  <wp:posOffset>10690860</wp:posOffset>
                </wp:positionV>
                <wp:extent cx="7667625" cy="4800600"/>
                <wp:effectExtent l="0" t="0" r="9525" b="0"/>
                <wp:wrapTopAndBottom/>
                <wp:docPr id="13" name="Textfeld 13"/>
                <wp:cNvGraphicFramePr/>
                <a:graphic xmlns:a="http://schemas.openxmlformats.org/drawingml/2006/main">
                  <a:graphicData uri="http://schemas.microsoft.com/office/word/2010/wordprocessingShape">
                    <wps:wsp>
                      <wps:cNvSpPr txBox="1"/>
                      <wps:spPr>
                        <a:xfrm>
                          <a:off x="0" y="0"/>
                          <a:ext cx="7667625" cy="480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1608" w:rsidRDefault="00CD1608" w:rsidP="006C350E">
                            <w:pPr>
                              <w:rPr>
                                <w:noProof/>
                              </w:rPr>
                            </w:pPr>
                          </w:p>
                        </w:txbxContent>
                      </wps:txbx>
                      <wps:bodyPr rot="0" spcFirstLastPara="0" vertOverflow="overflow" horzOverflow="overflow" vert="horz" wrap="square" lIns="457200" tIns="0" rIns="457200" bIns="228600" numCol="1" spcCol="0" rtlCol="0" fromWordArt="0" anchor="t" anchorCtr="0" forceAA="0" compatLnSpc="1">
                        <a:prstTxWarp prst="textNoShape">
                          <a:avLst/>
                        </a:prstTxWarp>
                        <a:noAutofit/>
                      </wps:bodyPr>
                    </wps:wsp>
                  </a:graphicData>
                </a:graphic>
              </wp:anchor>
            </w:drawing>
          </mc:Choice>
          <mc:Fallback>
            <w:pict>
              <v:shapetype w14:anchorId="40D98BEE" id="_x0000_t202" coordsize="21600,21600" o:spt="202" path="m,l,21600r21600,l21600,xe">
                <v:stroke joinstyle="miter"/>
                <v:path gradientshapeok="t" o:connecttype="rect"/>
              </v:shapetype>
              <v:shape id="Textfeld 13" o:spid="_x0000_s1026" type="#_x0000_t202" style="position:absolute;left:0;text-align:left;margin-left:-64.05pt;margin-top:841.8pt;width:603.75pt;height:378pt;z-index:251675648;visibility:visible;mso-wrap-style:square;mso-wrap-distance-left:9pt;mso-wrap-distance-top:7.2pt;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" o:allowoverlap="f" fillcolor="white [3201]" stroked="f" strokeweight=".5pt">
                <v:textbox inset="36pt,0,36pt,18pt">
                  <w:txbxContent>
                    <w:p w:rsidR="00CD1608" w:rsidRDefault="00CD1608" w:rsidP="006C350E">
                      <w:pPr>
                        <w:rPr>
                          <w:noProof/>
                        </w:rPr>
                      </w:pPr>
                    </w:p>
                  </w:txbxContent>
                </v:textbox>
                <w10:wrap type="topAndBottom" anchorx="margin" anchory="page"/>
              </v:shape>
            </w:pict>
          </mc:Fallback>
        </mc:AlternateContent>
      </w:r>
      <w:r w:rsidR="00E357F0" w:rsidRPr="00630DD4">
        <w:rPr>
          <w:rFonts w:ascii="Arial" w:eastAsia="Times New Roman" w:hAnsi="Arial" w:cs="Arial"/>
          <w:noProof/>
          <w:kern w:val="0"/>
          <w:lang w:eastAsia="de-DE" w:bidi="ar-SA"/>
        </w:rPr>
        <w:t>Vergleiche die Atommodelle von Dalton ("Teilchen"- oder auch "Kugelmodell") und Rutherford ("Kern-Hülle-Modell")! Erläutere, warum das "Teilchenmodell" - obwohl älter - nicht als falsch bezeichnet werden sollte!</w:t>
      </w:r>
    </w:p>
    <w:p w:rsidR="00290DCD" w:rsidRDefault="00290DCD" w:rsidP="00290DCD">
      <w:pPr>
        <w:widowControl/>
        <w:suppressAutoHyphens w:val="0"/>
        <w:spacing w:after="120"/>
        <w:ind w:left="357"/>
        <w:rPr>
          <w:rFonts w:ascii="Arial" w:eastAsia="Times New Roman" w:hAnsi="Arial" w:cs="Arial"/>
          <w:noProof/>
          <w:kern w:val="0"/>
          <w:lang w:eastAsia="de-DE" w:bidi="ar-SA"/>
        </w:rPr>
      </w:pPr>
    </w:p>
    <w:p w:rsidR="00290DCD" w:rsidRDefault="00290DCD" w:rsidP="00290DCD">
      <w:pPr>
        <w:widowControl/>
        <w:suppressAutoHyphens w:val="0"/>
        <w:spacing w:after="120"/>
        <w:ind w:left="357"/>
        <w:rPr>
          <w:rFonts w:ascii="Arial" w:eastAsia="Times New Roman" w:hAnsi="Arial" w:cs="Arial"/>
          <w:noProof/>
          <w:kern w:val="0"/>
          <w:lang w:eastAsia="de-DE" w:bidi="ar-SA"/>
        </w:rPr>
      </w:pPr>
    </w:p>
    <w:p w:rsidR="00290DCD" w:rsidRDefault="00290DCD">
      <w:pPr>
        <w:widowControl/>
        <w:suppressAutoHyphens w:val="0"/>
        <w:spacing w:after="160" w:line="259" w:lineRule="auto"/>
        <w:rPr>
          <w:rFonts w:ascii="Arial" w:eastAsia="Times New Roman" w:hAnsi="Arial" w:cs="Arial"/>
          <w:noProof/>
          <w:kern w:val="0"/>
          <w:lang w:eastAsia="de-DE" w:bidi="ar-SA"/>
        </w:rPr>
      </w:pPr>
      <w:r>
        <w:rPr>
          <w:rFonts w:ascii="Arial" w:eastAsia="Times New Roman" w:hAnsi="Arial" w:cs="Arial"/>
          <w:noProof/>
          <w:kern w:val="0"/>
          <w:lang w:eastAsia="de-DE" w:bidi="ar-SA"/>
        </w:rPr>
        <w:br w:type="page"/>
      </w:r>
    </w:p>
    <w:p w:rsidR="00E357F0" w:rsidRPr="00290DCD" w:rsidRDefault="00E357F0" w:rsidP="00FD3DED">
      <w:pPr>
        <w:rPr>
          <w:rFonts w:eastAsia="Times New Roman" w:cs="Arial"/>
          <w:noProof/>
          <w:kern w:val="0"/>
          <w:lang w:eastAsia="de-DE" w:bidi="ar-SA"/>
        </w:rPr>
      </w:pPr>
      <w:bookmarkStart w:id="24" w:name="_Toc527367796"/>
      <w:r>
        <w:rPr>
          <w:noProof/>
          <w:lang w:eastAsia="de-DE" w:bidi="ar-SA"/>
        </w:rPr>
        <w:lastRenderedPageBreak/>
        <w:drawing>
          <wp:inline distT="0" distB="0" distL="0" distR="0" wp14:anchorId="6A7E357D" wp14:editId="06D6E3BD">
            <wp:extent cx="6015732" cy="7920000"/>
            <wp:effectExtent l="0" t="0" r="4445" b="5080"/>
            <wp:docPr id="23" name="Grafik 1" descr="img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1.jpg"/>
                    <pic:cNvPicPr/>
                  </pic:nvPicPr>
                  <pic:blipFill>
                    <a:blip r:embed="rId14" cstate="print">
                      <a:lum contrast="10000"/>
                    </a:blip>
                    <a:stretch>
                      <a:fillRect/>
                    </a:stretch>
                  </pic:blipFill>
                  <pic:spPr>
                    <a:xfrm>
                      <a:off x="0" y="0"/>
                      <a:ext cx="6015732" cy="7920000"/>
                    </a:xfrm>
                    <a:prstGeom prst="rect">
                      <a:avLst/>
                    </a:prstGeom>
                  </pic:spPr>
                </pic:pic>
              </a:graphicData>
            </a:graphic>
          </wp:inline>
        </w:drawing>
      </w:r>
      <w:r>
        <w:rPr>
          <w:noProof/>
          <w:lang w:eastAsia="de-DE" w:bidi="ar-SA"/>
        </w:rPr>
        <w:lastRenderedPageBreak/>
        <w:drawing>
          <wp:inline distT="0" distB="0" distL="0" distR="0" wp14:anchorId="7CEB8FA4" wp14:editId="73F27971">
            <wp:extent cx="6057492" cy="7920000"/>
            <wp:effectExtent l="0" t="0" r="635" b="5080"/>
            <wp:docPr id="24" name="Grafik 4" descr="img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2.jpg"/>
                    <pic:cNvPicPr/>
                  </pic:nvPicPr>
                  <pic:blipFill>
                    <a:blip r:embed="rId15" cstate="print">
                      <a:lum contrast="10000"/>
                    </a:blip>
                    <a:stretch>
                      <a:fillRect/>
                    </a:stretch>
                  </pic:blipFill>
                  <pic:spPr>
                    <a:xfrm rot="10800000">
                      <a:off x="0" y="0"/>
                      <a:ext cx="6057492" cy="7920000"/>
                    </a:xfrm>
                    <a:prstGeom prst="rect">
                      <a:avLst/>
                    </a:prstGeom>
                  </pic:spPr>
                </pic:pic>
              </a:graphicData>
            </a:graphic>
          </wp:inline>
        </w:drawing>
      </w:r>
      <w:bookmarkEnd w:id="24"/>
    </w:p>
    <w:p w:rsidR="00E357F0" w:rsidRDefault="00E357F0" w:rsidP="00E357F0">
      <w:r>
        <w:br w:type="page"/>
      </w:r>
    </w:p>
    <w:p w:rsidR="00E357F0" w:rsidRPr="00B260BE" w:rsidRDefault="00E357F0" w:rsidP="00B260BE">
      <w:pPr>
        <w:pStyle w:val="berschrift6"/>
        <w:rPr>
          <w:color w:val="auto"/>
          <w:sz w:val="28"/>
          <w:szCs w:val="28"/>
        </w:rPr>
      </w:pPr>
      <w:r w:rsidRPr="00B260BE">
        <w:rPr>
          <w:color w:val="auto"/>
          <w:sz w:val="28"/>
          <w:szCs w:val="28"/>
        </w:rPr>
        <w:lastRenderedPageBreak/>
        <w:t>Bewertungsbogen für das Plakat:</w:t>
      </w:r>
    </w:p>
    <w:p w:rsidR="00E357F0" w:rsidRPr="00EA65CA" w:rsidRDefault="00E357F0" w:rsidP="00E357F0">
      <w:pPr>
        <w:pStyle w:val="Kopfzeile"/>
        <w:tabs>
          <w:tab w:val="clear" w:pos="4536"/>
          <w:tab w:val="clear" w:pos="9072"/>
        </w:tabs>
      </w:pPr>
    </w:p>
    <w:p w:rsidR="00E357F0" w:rsidRPr="00EA65CA" w:rsidRDefault="00E357F0" w:rsidP="00E357F0">
      <w:pPr>
        <w:jc w:val="center"/>
      </w:pPr>
      <w:r w:rsidRPr="00EA65CA">
        <w:t>____________________________________________________</w:t>
      </w:r>
    </w:p>
    <w:p w:rsidR="00E357F0" w:rsidRPr="00EA65CA" w:rsidRDefault="00E357F0" w:rsidP="00E357F0">
      <w:pPr>
        <w:rPr>
          <w:rFonts w:ascii="Comic Sans MS" w:hAnsi="Comic Sans MS" w:cs="Arial"/>
        </w:rPr>
      </w:pPr>
    </w:p>
    <w:tbl>
      <w:tblPr>
        <w:tblW w:w="1062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0"/>
        <w:gridCol w:w="2340"/>
        <w:gridCol w:w="2340"/>
        <w:gridCol w:w="2340"/>
      </w:tblGrid>
      <w:tr w:rsidR="00E357F0" w:rsidRPr="00B260BE" w:rsidTr="00972681">
        <w:tc>
          <w:tcPr>
            <w:tcW w:w="3600" w:type="dxa"/>
            <w:vAlign w:val="center"/>
          </w:tcPr>
          <w:p w:rsidR="00E357F0" w:rsidRPr="00B260BE" w:rsidRDefault="00E357F0" w:rsidP="00972681">
            <w:pPr>
              <w:pStyle w:val="berschrift7"/>
              <w:rPr>
                <w:sz w:val="24"/>
              </w:rPr>
            </w:pPr>
            <w:r w:rsidRPr="00B260BE">
              <w:rPr>
                <w:sz w:val="24"/>
              </w:rPr>
              <w:t>Kriterium</w:t>
            </w:r>
          </w:p>
        </w:tc>
        <w:tc>
          <w:tcPr>
            <w:tcW w:w="2340" w:type="dxa"/>
            <w:vAlign w:val="center"/>
          </w:tcPr>
          <w:p w:rsidR="00E357F0" w:rsidRPr="00B260BE" w:rsidRDefault="00E357F0" w:rsidP="00972681">
            <w:pPr>
              <w:jc w:val="center"/>
              <w:rPr>
                <w:rFonts w:ascii="Comic Sans MS" w:hAnsi="Comic Sans MS" w:cs="Arial"/>
              </w:rPr>
            </w:pPr>
            <w:r w:rsidRPr="00B260BE">
              <w:rPr>
                <w:rFonts w:ascii="Comic Sans MS" w:hAnsi="Comic Sans MS" w:cs="Arial"/>
              </w:rPr>
              <w:sym w:font="Wingdings" w:char="F04C"/>
            </w:r>
          </w:p>
        </w:tc>
        <w:tc>
          <w:tcPr>
            <w:tcW w:w="2340" w:type="dxa"/>
            <w:vAlign w:val="center"/>
          </w:tcPr>
          <w:p w:rsidR="00E357F0" w:rsidRPr="00B260BE" w:rsidRDefault="00E357F0" w:rsidP="00972681">
            <w:pPr>
              <w:jc w:val="center"/>
              <w:rPr>
                <w:rFonts w:ascii="Comic Sans MS" w:hAnsi="Comic Sans MS" w:cs="Arial"/>
              </w:rPr>
            </w:pPr>
            <w:r w:rsidRPr="00B260BE">
              <w:rPr>
                <w:rFonts w:ascii="Comic Sans MS" w:hAnsi="Comic Sans MS" w:cs="Arial"/>
              </w:rPr>
              <w:sym w:font="Wingdings" w:char="F04B"/>
            </w:r>
          </w:p>
        </w:tc>
        <w:tc>
          <w:tcPr>
            <w:tcW w:w="2340" w:type="dxa"/>
            <w:vAlign w:val="center"/>
          </w:tcPr>
          <w:p w:rsidR="00E357F0" w:rsidRPr="00B260BE" w:rsidRDefault="00E357F0" w:rsidP="00972681">
            <w:pPr>
              <w:jc w:val="center"/>
              <w:rPr>
                <w:rFonts w:ascii="Comic Sans MS" w:hAnsi="Comic Sans MS" w:cs="Arial"/>
              </w:rPr>
            </w:pPr>
            <w:r w:rsidRPr="00B260BE">
              <w:rPr>
                <w:rFonts w:ascii="Comic Sans MS" w:hAnsi="Comic Sans MS" w:cs="Arial"/>
              </w:rPr>
              <w:sym w:font="Wingdings" w:char="F04A"/>
            </w:r>
          </w:p>
        </w:tc>
      </w:tr>
      <w:tr w:rsidR="00E357F0" w:rsidRPr="00EA65CA" w:rsidTr="00972681">
        <w:trPr>
          <w:trHeight w:val="920"/>
        </w:trPr>
        <w:tc>
          <w:tcPr>
            <w:tcW w:w="3600" w:type="dxa"/>
          </w:tcPr>
          <w:p w:rsidR="00E357F0" w:rsidRPr="00EA65CA" w:rsidRDefault="00E357F0" w:rsidP="00972681">
            <w:pPr>
              <w:rPr>
                <w:rFonts w:ascii="Comic Sans MS" w:hAnsi="Comic Sans MS" w:cs="Arial"/>
              </w:rPr>
            </w:pPr>
            <w:r w:rsidRPr="00EA65CA">
              <w:rPr>
                <w:rFonts w:ascii="Comic Sans MS" w:hAnsi="Comic Sans MS" w:cs="Arial"/>
              </w:rPr>
              <w:t xml:space="preserve">Das </w:t>
            </w:r>
            <w:r w:rsidRPr="00B260BE">
              <w:rPr>
                <w:rFonts w:ascii="Comic Sans MS" w:hAnsi="Comic Sans MS" w:cs="Arial"/>
                <w:sz w:val="22"/>
                <w:szCs w:val="22"/>
              </w:rPr>
              <w:t>Plakat ist informativ und enthält die wesentlichen zum Thema gehörigen Informationen</w:t>
            </w:r>
            <w:r w:rsidRPr="00EA65CA">
              <w:rPr>
                <w:rFonts w:ascii="Comic Sans MS" w:hAnsi="Comic Sans MS" w:cs="Arial"/>
              </w:rPr>
              <w:t>.</w:t>
            </w:r>
          </w:p>
        </w:tc>
        <w:tc>
          <w:tcPr>
            <w:tcW w:w="2340" w:type="dxa"/>
          </w:tcPr>
          <w:p w:rsidR="00E357F0" w:rsidRPr="00EA65CA" w:rsidRDefault="00E357F0" w:rsidP="00972681">
            <w:pPr>
              <w:rPr>
                <w:rFonts w:ascii="Comic Sans MS" w:hAnsi="Comic Sans MS" w:cs="Arial"/>
              </w:rPr>
            </w:pPr>
          </w:p>
        </w:tc>
        <w:tc>
          <w:tcPr>
            <w:tcW w:w="2340" w:type="dxa"/>
          </w:tcPr>
          <w:p w:rsidR="00E357F0" w:rsidRPr="00EA65CA" w:rsidRDefault="00E357F0" w:rsidP="00972681">
            <w:pPr>
              <w:rPr>
                <w:rFonts w:ascii="Comic Sans MS" w:hAnsi="Comic Sans MS" w:cs="Arial"/>
              </w:rPr>
            </w:pPr>
          </w:p>
        </w:tc>
        <w:tc>
          <w:tcPr>
            <w:tcW w:w="2340" w:type="dxa"/>
          </w:tcPr>
          <w:p w:rsidR="00E357F0" w:rsidRPr="00EA65CA" w:rsidRDefault="00E357F0" w:rsidP="00972681">
            <w:pPr>
              <w:rPr>
                <w:rFonts w:ascii="Comic Sans MS" w:hAnsi="Comic Sans MS" w:cs="Arial"/>
              </w:rPr>
            </w:pPr>
          </w:p>
        </w:tc>
      </w:tr>
      <w:tr w:rsidR="00E357F0" w:rsidRPr="00EA65CA" w:rsidTr="00972681">
        <w:trPr>
          <w:trHeight w:val="920"/>
        </w:trPr>
        <w:tc>
          <w:tcPr>
            <w:tcW w:w="3600" w:type="dxa"/>
          </w:tcPr>
          <w:p w:rsidR="00E357F0" w:rsidRPr="00B260BE" w:rsidRDefault="00E357F0" w:rsidP="00972681">
            <w:pPr>
              <w:rPr>
                <w:rFonts w:ascii="Comic Sans MS" w:hAnsi="Comic Sans MS" w:cs="Arial"/>
                <w:sz w:val="22"/>
                <w:szCs w:val="22"/>
              </w:rPr>
            </w:pPr>
            <w:r w:rsidRPr="00B260BE">
              <w:rPr>
                <w:rFonts w:ascii="Comic Sans MS" w:hAnsi="Comic Sans MS" w:cs="Arial"/>
                <w:sz w:val="22"/>
                <w:szCs w:val="22"/>
              </w:rPr>
              <w:t>Das Plakat ist optisch ansprechend. („Eye-Catcher“)</w:t>
            </w:r>
          </w:p>
        </w:tc>
        <w:tc>
          <w:tcPr>
            <w:tcW w:w="2340" w:type="dxa"/>
          </w:tcPr>
          <w:p w:rsidR="00E357F0" w:rsidRPr="00EA65CA" w:rsidRDefault="00E357F0" w:rsidP="00972681">
            <w:pPr>
              <w:rPr>
                <w:rFonts w:ascii="Comic Sans MS" w:hAnsi="Comic Sans MS" w:cs="Arial"/>
              </w:rPr>
            </w:pPr>
          </w:p>
        </w:tc>
        <w:tc>
          <w:tcPr>
            <w:tcW w:w="2340" w:type="dxa"/>
          </w:tcPr>
          <w:p w:rsidR="00E357F0" w:rsidRPr="00EA65CA" w:rsidRDefault="00E357F0" w:rsidP="00972681">
            <w:pPr>
              <w:rPr>
                <w:rFonts w:ascii="Comic Sans MS" w:hAnsi="Comic Sans MS" w:cs="Arial"/>
              </w:rPr>
            </w:pPr>
          </w:p>
        </w:tc>
        <w:tc>
          <w:tcPr>
            <w:tcW w:w="2340" w:type="dxa"/>
          </w:tcPr>
          <w:p w:rsidR="00E357F0" w:rsidRPr="00EA65CA" w:rsidRDefault="00E357F0" w:rsidP="00972681">
            <w:pPr>
              <w:rPr>
                <w:rFonts w:ascii="Comic Sans MS" w:hAnsi="Comic Sans MS" w:cs="Arial"/>
              </w:rPr>
            </w:pPr>
          </w:p>
        </w:tc>
      </w:tr>
      <w:tr w:rsidR="00E357F0" w:rsidRPr="00EA65CA" w:rsidTr="00972681">
        <w:trPr>
          <w:trHeight w:val="920"/>
        </w:trPr>
        <w:tc>
          <w:tcPr>
            <w:tcW w:w="3600" w:type="dxa"/>
          </w:tcPr>
          <w:p w:rsidR="00E357F0" w:rsidRPr="00B260BE" w:rsidRDefault="00E357F0" w:rsidP="00B260BE">
            <w:pPr>
              <w:rPr>
                <w:rFonts w:ascii="Comic Sans MS" w:hAnsi="Comic Sans MS" w:cs="Arial"/>
                <w:sz w:val="22"/>
                <w:szCs w:val="22"/>
              </w:rPr>
            </w:pPr>
            <w:r w:rsidRPr="00B260BE">
              <w:rPr>
                <w:rFonts w:ascii="Comic Sans MS" w:hAnsi="Comic Sans MS" w:cs="Arial"/>
                <w:sz w:val="22"/>
                <w:szCs w:val="22"/>
              </w:rPr>
              <w:t>Das Plakat ist nicht zu voll und überladen, son</w:t>
            </w:r>
            <w:r w:rsidR="00B260BE">
              <w:rPr>
                <w:rFonts w:ascii="Comic Sans MS" w:hAnsi="Comic Sans MS" w:cs="Arial"/>
                <w:sz w:val="22"/>
                <w:szCs w:val="22"/>
              </w:rPr>
              <w:t>dern enthält noch freie Flächen.</w:t>
            </w:r>
          </w:p>
        </w:tc>
        <w:tc>
          <w:tcPr>
            <w:tcW w:w="2340" w:type="dxa"/>
          </w:tcPr>
          <w:p w:rsidR="00E357F0" w:rsidRPr="00EA65CA" w:rsidRDefault="00E357F0" w:rsidP="00972681">
            <w:pPr>
              <w:rPr>
                <w:rFonts w:ascii="Comic Sans MS" w:hAnsi="Comic Sans MS" w:cs="Arial"/>
              </w:rPr>
            </w:pPr>
          </w:p>
        </w:tc>
        <w:tc>
          <w:tcPr>
            <w:tcW w:w="2340" w:type="dxa"/>
          </w:tcPr>
          <w:p w:rsidR="00E357F0" w:rsidRPr="00EA65CA" w:rsidRDefault="00E357F0" w:rsidP="00972681">
            <w:pPr>
              <w:rPr>
                <w:rFonts w:ascii="Comic Sans MS" w:hAnsi="Comic Sans MS" w:cs="Arial"/>
              </w:rPr>
            </w:pPr>
          </w:p>
        </w:tc>
        <w:tc>
          <w:tcPr>
            <w:tcW w:w="2340" w:type="dxa"/>
          </w:tcPr>
          <w:p w:rsidR="00E357F0" w:rsidRPr="00EA65CA" w:rsidRDefault="00E357F0" w:rsidP="00972681">
            <w:pPr>
              <w:rPr>
                <w:rFonts w:ascii="Comic Sans MS" w:hAnsi="Comic Sans MS" w:cs="Arial"/>
              </w:rPr>
            </w:pPr>
          </w:p>
        </w:tc>
      </w:tr>
      <w:tr w:rsidR="00E357F0" w:rsidRPr="00EA65CA" w:rsidTr="00972681">
        <w:trPr>
          <w:trHeight w:val="920"/>
        </w:trPr>
        <w:tc>
          <w:tcPr>
            <w:tcW w:w="3600" w:type="dxa"/>
          </w:tcPr>
          <w:p w:rsidR="00E357F0" w:rsidRPr="00B260BE" w:rsidRDefault="00E357F0" w:rsidP="00972681">
            <w:pPr>
              <w:rPr>
                <w:rFonts w:ascii="Comic Sans MS" w:hAnsi="Comic Sans MS" w:cs="Arial"/>
                <w:sz w:val="22"/>
                <w:szCs w:val="22"/>
              </w:rPr>
            </w:pPr>
            <w:r w:rsidRPr="00B260BE">
              <w:rPr>
                <w:rFonts w:ascii="Comic Sans MS" w:hAnsi="Comic Sans MS" w:cs="Arial"/>
                <w:sz w:val="22"/>
                <w:szCs w:val="22"/>
              </w:rPr>
              <w:t>Die Überschrift ist deutlich und groß geschrieben.</w:t>
            </w:r>
          </w:p>
        </w:tc>
        <w:tc>
          <w:tcPr>
            <w:tcW w:w="2340" w:type="dxa"/>
          </w:tcPr>
          <w:p w:rsidR="00E357F0" w:rsidRPr="00EA65CA" w:rsidRDefault="00E357F0" w:rsidP="00972681">
            <w:pPr>
              <w:rPr>
                <w:rFonts w:ascii="Comic Sans MS" w:hAnsi="Comic Sans MS" w:cs="Arial"/>
              </w:rPr>
            </w:pPr>
          </w:p>
        </w:tc>
        <w:tc>
          <w:tcPr>
            <w:tcW w:w="2340" w:type="dxa"/>
          </w:tcPr>
          <w:p w:rsidR="00E357F0" w:rsidRPr="00EA65CA" w:rsidRDefault="00E357F0" w:rsidP="00972681">
            <w:pPr>
              <w:rPr>
                <w:rFonts w:ascii="Comic Sans MS" w:hAnsi="Comic Sans MS" w:cs="Arial"/>
              </w:rPr>
            </w:pPr>
          </w:p>
        </w:tc>
        <w:tc>
          <w:tcPr>
            <w:tcW w:w="2340" w:type="dxa"/>
          </w:tcPr>
          <w:p w:rsidR="00E357F0" w:rsidRPr="00EA65CA" w:rsidRDefault="00E357F0" w:rsidP="00972681">
            <w:pPr>
              <w:rPr>
                <w:rFonts w:ascii="Comic Sans MS" w:hAnsi="Comic Sans MS" w:cs="Arial"/>
              </w:rPr>
            </w:pPr>
          </w:p>
        </w:tc>
      </w:tr>
      <w:tr w:rsidR="00E357F0" w:rsidRPr="00EA65CA" w:rsidTr="00972681">
        <w:trPr>
          <w:trHeight w:val="920"/>
        </w:trPr>
        <w:tc>
          <w:tcPr>
            <w:tcW w:w="3600" w:type="dxa"/>
          </w:tcPr>
          <w:p w:rsidR="00E357F0" w:rsidRPr="00B260BE" w:rsidRDefault="00E357F0" w:rsidP="00972681">
            <w:pPr>
              <w:rPr>
                <w:rFonts w:ascii="Comic Sans MS" w:hAnsi="Comic Sans MS" w:cs="Arial"/>
                <w:sz w:val="22"/>
                <w:szCs w:val="22"/>
              </w:rPr>
            </w:pPr>
            <w:r w:rsidRPr="00B260BE">
              <w:rPr>
                <w:rFonts w:ascii="Comic Sans MS" w:hAnsi="Comic Sans MS" w:cs="Arial"/>
                <w:sz w:val="22"/>
                <w:szCs w:val="22"/>
              </w:rPr>
              <w:t>Das Thema ist in sinnvolle Abschnitte mit Zwischenüberschriften unterteilt.</w:t>
            </w:r>
          </w:p>
        </w:tc>
        <w:tc>
          <w:tcPr>
            <w:tcW w:w="2340" w:type="dxa"/>
          </w:tcPr>
          <w:p w:rsidR="00E357F0" w:rsidRPr="00EA65CA" w:rsidRDefault="00E357F0" w:rsidP="00972681">
            <w:pPr>
              <w:rPr>
                <w:rFonts w:ascii="Comic Sans MS" w:hAnsi="Comic Sans MS" w:cs="Arial"/>
              </w:rPr>
            </w:pPr>
          </w:p>
        </w:tc>
        <w:tc>
          <w:tcPr>
            <w:tcW w:w="2340" w:type="dxa"/>
          </w:tcPr>
          <w:p w:rsidR="00E357F0" w:rsidRPr="00EA65CA" w:rsidRDefault="00E357F0" w:rsidP="00972681">
            <w:pPr>
              <w:rPr>
                <w:rFonts w:ascii="Comic Sans MS" w:hAnsi="Comic Sans MS" w:cs="Arial"/>
              </w:rPr>
            </w:pPr>
          </w:p>
        </w:tc>
        <w:tc>
          <w:tcPr>
            <w:tcW w:w="2340" w:type="dxa"/>
          </w:tcPr>
          <w:p w:rsidR="00E357F0" w:rsidRPr="00EA65CA" w:rsidRDefault="00E357F0" w:rsidP="00972681">
            <w:pPr>
              <w:rPr>
                <w:rFonts w:ascii="Comic Sans MS" w:hAnsi="Comic Sans MS" w:cs="Arial"/>
              </w:rPr>
            </w:pPr>
          </w:p>
        </w:tc>
      </w:tr>
      <w:tr w:rsidR="00E357F0" w:rsidRPr="00EA65CA" w:rsidTr="00972681">
        <w:trPr>
          <w:trHeight w:val="920"/>
        </w:trPr>
        <w:tc>
          <w:tcPr>
            <w:tcW w:w="3600" w:type="dxa"/>
          </w:tcPr>
          <w:p w:rsidR="00E357F0" w:rsidRPr="00B260BE" w:rsidRDefault="00E357F0" w:rsidP="00972681">
            <w:pPr>
              <w:rPr>
                <w:rFonts w:ascii="Comic Sans MS" w:hAnsi="Comic Sans MS" w:cs="Arial"/>
                <w:sz w:val="22"/>
                <w:szCs w:val="22"/>
              </w:rPr>
            </w:pPr>
            <w:r w:rsidRPr="00B260BE">
              <w:rPr>
                <w:rFonts w:ascii="Comic Sans MS" w:hAnsi="Comic Sans MS" w:cs="Arial"/>
                <w:sz w:val="22"/>
                <w:szCs w:val="22"/>
              </w:rPr>
              <w:t>Das Plakat enthält nur wenig Text.</w:t>
            </w:r>
          </w:p>
        </w:tc>
        <w:tc>
          <w:tcPr>
            <w:tcW w:w="2340" w:type="dxa"/>
          </w:tcPr>
          <w:p w:rsidR="00E357F0" w:rsidRPr="00EA65CA" w:rsidRDefault="00E357F0" w:rsidP="00972681">
            <w:pPr>
              <w:rPr>
                <w:rFonts w:ascii="Comic Sans MS" w:hAnsi="Comic Sans MS" w:cs="Arial"/>
              </w:rPr>
            </w:pPr>
          </w:p>
        </w:tc>
        <w:tc>
          <w:tcPr>
            <w:tcW w:w="2340" w:type="dxa"/>
          </w:tcPr>
          <w:p w:rsidR="00E357F0" w:rsidRPr="00EA65CA" w:rsidRDefault="00E357F0" w:rsidP="00972681">
            <w:pPr>
              <w:rPr>
                <w:rFonts w:ascii="Comic Sans MS" w:hAnsi="Comic Sans MS" w:cs="Arial"/>
              </w:rPr>
            </w:pPr>
          </w:p>
        </w:tc>
        <w:tc>
          <w:tcPr>
            <w:tcW w:w="2340" w:type="dxa"/>
          </w:tcPr>
          <w:p w:rsidR="00E357F0" w:rsidRPr="00EA65CA" w:rsidRDefault="00E357F0" w:rsidP="00972681">
            <w:pPr>
              <w:rPr>
                <w:rFonts w:ascii="Comic Sans MS" w:hAnsi="Comic Sans MS" w:cs="Arial"/>
              </w:rPr>
            </w:pPr>
          </w:p>
        </w:tc>
      </w:tr>
      <w:tr w:rsidR="00E357F0" w:rsidRPr="00EA65CA" w:rsidTr="00972681">
        <w:trPr>
          <w:trHeight w:val="920"/>
        </w:trPr>
        <w:tc>
          <w:tcPr>
            <w:tcW w:w="3600" w:type="dxa"/>
          </w:tcPr>
          <w:p w:rsidR="00E357F0" w:rsidRPr="00B260BE" w:rsidRDefault="00E357F0" w:rsidP="00972681">
            <w:pPr>
              <w:rPr>
                <w:rFonts w:ascii="Comic Sans MS" w:hAnsi="Comic Sans MS" w:cs="Arial"/>
                <w:sz w:val="22"/>
                <w:szCs w:val="22"/>
              </w:rPr>
            </w:pPr>
            <w:r w:rsidRPr="00B260BE">
              <w:rPr>
                <w:rFonts w:ascii="Comic Sans MS" w:hAnsi="Comic Sans MS" w:cs="Arial"/>
                <w:sz w:val="22"/>
                <w:szCs w:val="22"/>
              </w:rPr>
              <w:t>Die Sätze sind kurz und einprägsam.</w:t>
            </w:r>
          </w:p>
        </w:tc>
        <w:tc>
          <w:tcPr>
            <w:tcW w:w="2340" w:type="dxa"/>
          </w:tcPr>
          <w:p w:rsidR="00E357F0" w:rsidRPr="00EA65CA" w:rsidRDefault="00E357F0" w:rsidP="00972681">
            <w:pPr>
              <w:rPr>
                <w:rFonts w:ascii="Comic Sans MS" w:hAnsi="Comic Sans MS" w:cs="Arial"/>
              </w:rPr>
            </w:pPr>
          </w:p>
        </w:tc>
        <w:tc>
          <w:tcPr>
            <w:tcW w:w="2340" w:type="dxa"/>
          </w:tcPr>
          <w:p w:rsidR="00E357F0" w:rsidRPr="00EA65CA" w:rsidRDefault="00E357F0" w:rsidP="00972681">
            <w:pPr>
              <w:rPr>
                <w:rFonts w:ascii="Comic Sans MS" w:hAnsi="Comic Sans MS" w:cs="Arial"/>
              </w:rPr>
            </w:pPr>
          </w:p>
        </w:tc>
        <w:tc>
          <w:tcPr>
            <w:tcW w:w="2340" w:type="dxa"/>
          </w:tcPr>
          <w:p w:rsidR="00E357F0" w:rsidRPr="00EA65CA" w:rsidRDefault="00E357F0" w:rsidP="00972681">
            <w:pPr>
              <w:rPr>
                <w:rFonts w:ascii="Comic Sans MS" w:hAnsi="Comic Sans MS" w:cs="Arial"/>
              </w:rPr>
            </w:pPr>
          </w:p>
        </w:tc>
      </w:tr>
      <w:tr w:rsidR="00E357F0" w:rsidRPr="00EA65CA" w:rsidTr="00972681">
        <w:trPr>
          <w:trHeight w:val="920"/>
        </w:trPr>
        <w:tc>
          <w:tcPr>
            <w:tcW w:w="3600" w:type="dxa"/>
          </w:tcPr>
          <w:p w:rsidR="00E357F0" w:rsidRPr="00B260BE" w:rsidRDefault="00E357F0" w:rsidP="00972681">
            <w:pPr>
              <w:rPr>
                <w:rFonts w:ascii="Comic Sans MS" w:hAnsi="Comic Sans MS" w:cs="Arial"/>
                <w:sz w:val="22"/>
                <w:szCs w:val="22"/>
              </w:rPr>
            </w:pPr>
            <w:r w:rsidRPr="00B260BE">
              <w:rPr>
                <w:rFonts w:ascii="Comic Sans MS" w:hAnsi="Comic Sans MS" w:cs="Arial"/>
                <w:sz w:val="22"/>
                <w:szCs w:val="22"/>
              </w:rPr>
              <w:t>Das Plakat enthält Bilder zum Thema, sieht aber nicht aus wie ein Fotoalbum.</w:t>
            </w:r>
          </w:p>
        </w:tc>
        <w:tc>
          <w:tcPr>
            <w:tcW w:w="2340" w:type="dxa"/>
          </w:tcPr>
          <w:p w:rsidR="00E357F0" w:rsidRPr="00EA65CA" w:rsidRDefault="00E357F0" w:rsidP="00972681">
            <w:pPr>
              <w:rPr>
                <w:rFonts w:ascii="Comic Sans MS" w:hAnsi="Comic Sans MS" w:cs="Arial"/>
              </w:rPr>
            </w:pPr>
          </w:p>
        </w:tc>
        <w:tc>
          <w:tcPr>
            <w:tcW w:w="2340" w:type="dxa"/>
          </w:tcPr>
          <w:p w:rsidR="00E357F0" w:rsidRPr="00EA65CA" w:rsidRDefault="00E357F0" w:rsidP="00972681">
            <w:pPr>
              <w:rPr>
                <w:rFonts w:ascii="Comic Sans MS" w:hAnsi="Comic Sans MS" w:cs="Arial"/>
              </w:rPr>
            </w:pPr>
          </w:p>
        </w:tc>
        <w:tc>
          <w:tcPr>
            <w:tcW w:w="2340" w:type="dxa"/>
          </w:tcPr>
          <w:p w:rsidR="00E357F0" w:rsidRPr="00EA65CA" w:rsidRDefault="00E357F0" w:rsidP="00972681">
            <w:pPr>
              <w:rPr>
                <w:rFonts w:ascii="Comic Sans MS" w:hAnsi="Comic Sans MS" w:cs="Arial"/>
              </w:rPr>
            </w:pPr>
          </w:p>
        </w:tc>
      </w:tr>
      <w:tr w:rsidR="00E357F0" w:rsidRPr="00EA65CA" w:rsidTr="00972681">
        <w:trPr>
          <w:trHeight w:val="920"/>
        </w:trPr>
        <w:tc>
          <w:tcPr>
            <w:tcW w:w="3600" w:type="dxa"/>
          </w:tcPr>
          <w:p w:rsidR="00E357F0" w:rsidRPr="00B260BE" w:rsidRDefault="00E357F0" w:rsidP="00972681">
            <w:pPr>
              <w:rPr>
                <w:rFonts w:ascii="Comic Sans MS" w:hAnsi="Comic Sans MS" w:cs="Arial"/>
                <w:sz w:val="22"/>
                <w:szCs w:val="22"/>
              </w:rPr>
            </w:pPr>
            <w:r w:rsidRPr="00B260BE">
              <w:rPr>
                <w:rFonts w:ascii="Comic Sans MS" w:hAnsi="Comic Sans MS" w:cs="Arial"/>
                <w:sz w:val="22"/>
                <w:szCs w:val="22"/>
              </w:rPr>
              <w:t>Bilder und Texte sind nicht wahllos durcheinander.</w:t>
            </w:r>
          </w:p>
        </w:tc>
        <w:tc>
          <w:tcPr>
            <w:tcW w:w="2340" w:type="dxa"/>
          </w:tcPr>
          <w:p w:rsidR="00E357F0" w:rsidRPr="00EA65CA" w:rsidRDefault="00E357F0" w:rsidP="00972681">
            <w:pPr>
              <w:rPr>
                <w:rFonts w:ascii="Comic Sans MS" w:hAnsi="Comic Sans MS" w:cs="Arial"/>
              </w:rPr>
            </w:pPr>
          </w:p>
        </w:tc>
        <w:tc>
          <w:tcPr>
            <w:tcW w:w="2340" w:type="dxa"/>
          </w:tcPr>
          <w:p w:rsidR="00E357F0" w:rsidRPr="00EA65CA" w:rsidRDefault="00E357F0" w:rsidP="00972681">
            <w:pPr>
              <w:rPr>
                <w:rFonts w:ascii="Comic Sans MS" w:hAnsi="Comic Sans MS" w:cs="Arial"/>
              </w:rPr>
            </w:pPr>
          </w:p>
        </w:tc>
        <w:tc>
          <w:tcPr>
            <w:tcW w:w="2340" w:type="dxa"/>
          </w:tcPr>
          <w:p w:rsidR="00E357F0" w:rsidRPr="00EA65CA" w:rsidRDefault="00E357F0" w:rsidP="00972681">
            <w:pPr>
              <w:rPr>
                <w:rFonts w:ascii="Comic Sans MS" w:hAnsi="Comic Sans MS" w:cs="Arial"/>
              </w:rPr>
            </w:pPr>
          </w:p>
        </w:tc>
      </w:tr>
      <w:tr w:rsidR="00E357F0" w:rsidRPr="00EA65CA" w:rsidTr="00972681">
        <w:trPr>
          <w:trHeight w:val="920"/>
        </w:trPr>
        <w:tc>
          <w:tcPr>
            <w:tcW w:w="3600" w:type="dxa"/>
          </w:tcPr>
          <w:p w:rsidR="00E357F0" w:rsidRPr="00B260BE" w:rsidRDefault="00E357F0" w:rsidP="00972681">
            <w:pPr>
              <w:rPr>
                <w:rFonts w:ascii="Comic Sans MS" w:hAnsi="Comic Sans MS" w:cs="Arial"/>
                <w:sz w:val="22"/>
                <w:szCs w:val="22"/>
              </w:rPr>
            </w:pPr>
            <w:r w:rsidRPr="00B260BE">
              <w:rPr>
                <w:rFonts w:ascii="Comic Sans MS" w:hAnsi="Comic Sans MS" w:cs="Arial"/>
                <w:sz w:val="22"/>
                <w:szCs w:val="22"/>
              </w:rPr>
              <w:t>Das Plakat ist durch Farben und Symbole optisch aufgeteilt.</w:t>
            </w:r>
          </w:p>
        </w:tc>
        <w:tc>
          <w:tcPr>
            <w:tcW w:w="2340" w:type="dxa"/>
          </w:tcPr>
          <w:p w:rsidR="00E357F0" w:rsidRPr="00EA65CA" w:rsidRDefault="00E357F0" w:rsidP="00972681">
            <w:pPr>
              <w:rPr>
                <w:rFonts w:ascii="Comic Sans MS" w:hAnsi="Comic Sans MS" w:cs="Arial"/>
              </w:rPr>
            </w:pPr>
          </w:p>
        </w:tc>
        <w:tc>
          <w:tcPr>
            <w:tcW w:w="2340" w:type="dxa"/>
          </w:tcPr>
          <w:p w:rsidR="00E357F0" w:rsidRPr="00EA65CA" w:rsidRDefault="00E357F0" w:rsidP="00972681">
            <w:pPr>
              <w:rPr>
                <w:rFonts w:ascii="Comic Sans MS" w:hAnsi="Comic Sans MS" w:cs="Arial"/>
              </w:rPr>
            </w:pPr>
          </w:p>
        </w:tc>
        <w:tc>
          <w:tcPr>
            <w:tcW w:w="2340" w:type="dxa"/>
          </w:tcPr>
          <w:p w:rsidR="00E357F0" w:rsidRPr="00EA65CA" w:rsidRDefault="00E357F0" w:rsidP="00972681">
            <w:pPr>
              <w:rPr>
                <w:rFonts w:ascii="Comic Sans MS" w:hAnsi="Comic Sans MS" w:cs="Arial"/>
              </w:rPr>
            </w:pPr>
          </w:p>
        </w:tc>
      </w:tr>
      <w:tr w:rsidR="00E357F0" w:rsidRPr="00EA65CA" w:rsidTr="00972681">
        <w:trPr>
          <w:trHeight w:val="920"/>
        </w:trPr>
        <w:tc>
          <w:tcPr>
            <w:tcW w:w="3600" w:type="dxa"/>
          </w:tcPr>
          <w:p w:rsidR="00E357F0" w:rsidRPr="00B260BE" w:rsidRDefault="00E357F0" w:rsidP="00972681">
            <w:pPr>
              <w:rPr>
                <w:rFonts w:ascii="Comic Sans MS" w:hAnsi="Comic Sans MS" w:cs="Arial"/>
                <w:sz w:val="22"/>
                <w:szCs w:val="22"/>
              </w:rPr>
            </w:pPr>
            <w:r w:rsidRPr="00B260BE">
              <w:rPr>
                <w:rFonts w:ascii="Comic Sans MS" w:hAnsi="Comic Sans MS" w:cs="Arial"/>
                <w:sz w:val="22"/>
                <w:szCs w:val="22"/>
              </w:rPr>
              <w:t>Das Plakat ist farbig und nicht bunt.</w:t>
            </w:r>
          </w:p>
        </w:tc>
        <w:tc>
          <w:tcPr>
            <w:tcW w:w="2340" w:type="dxa"/>
          </w:tcPr>
          <w:p w:rsidR="00E357F0" w:rsidRPr="00EA65CA" w:rsidRDefault="00E357F0" w:rsidP="00972681">
            <w:pPr>
              <w:rPr>
                <w:rFonts w:ascii="Comic Sans MS" w:hAnsi="Comic Sans MS" w:cs="Arial"/>
              </w:rPr>
            </w:pPr>
          </w:p>
        </w:tc>
        <w:tc>
          <w:tcPr>
            <w:tcW w:w="2340" w:type="dxa"/>
          </w:tcPr>
          <w:p w:rsidR="00E357F0" w:rsidRPr="00EA65CA" w:rsidRDefault="00E357F0" w:rsidP="00972681">
            <w:pPr>
              <w:rPr>
                <w:rFonts w:ascii="Comic Sans MS" w:hAnsi="Comic Sans MS" w:cs="Arial"/>
              </w:rPr>
            </w:pPr>
          </w:p>
        </w:tc>
        <w:tc>
          <w:tcPr>
            <w:tcW w:w="2340" w:type="dxa"/>
          </w:tcPr>
          <w:p w:rsidR="00E357F0" w:rsidRPr="00EA65CA" w:rsidRDefault="00E357F0" w:rsidP="00972681">
            <w:pPr>
              <w:rPr>
                <w:rFonts w:ascii="Comic Sans MS" w:hAnsi="Comic Sans MS" w:cs="Arial"/>
              </w:rPr>
            </w:pPr>
          </w:p>
        </w:tc>
      </w:tr>
      <w:tr w:rsidR="00E357F0" w:rsidRPr="00EA65CA" w:rsidTr="00972681">
        <w:trPr>
          <w:trHeight w:val="920"/>
        </w:trPr>
        <w:tc>
          <w:tcPr>
            <w:tcW w:w="3600" w:type="dxa"/>
          </w:tcPr>
          <w:p w:rsidR="00E357F0" w:rsidRPr="00B260BE" w:rsidRDefault="00E357F0" w:rsidP="00972681">
            <w:pPr>
              <w:rPr>
                <w:rFonts w:ascii="Comic Sans MS" w:hAnsi="Comic Sans MS" w:cs="Arial"/>
                <w:sz w:val="22"/>
                <w:szCs w:val="22"/>
              </w:rPr>
            </w:pPr>
            <w:r w:rsidRPr="00B260BE">
              <w:rPr>
                <w:rFonts w:ascii="Comic Sans MS" w:hAnsi="Comic Sans MS" w:cs="Arial"/>
                <w:sz w:val="22"/>
                <w:szCs w:val="22"/>
              </w:rPr>
              <w:t>Das Plakat enthält eigene Zeichnungen, um das Thema zu erklären.</w:t>
            </w:r>
          </w:p>
        </w:tc>
        <w:tc>
          <w:tcPr>
            <w:tcW w:w="2340" w:type="dxa"/>
          </w:tcPr>
          <w:p w:rsidR="00E357F0" w:rsidRPr="00EA65CA" w:rsidRDefault="00E357F0" w:rsidP="00972681">
            <w:pPr>
              <w:rPr>
                <w:rFonts w:ascii="Comic Sans MS" w:hAnsi="Comic Sans MS" w:cs="Arial"/>
              </w:rPr>
            </w:pPr>
          </w:p>
        </w:tc>
        <w:tc>
          <w:tcPr>
            <w:tcW w:w="2340" w:type="dxa"/>
          </w:tcPr>
          <w:p w:rsidR="00E357F0" w:rsidRPr="00EA65CA" w:rsidRDefault="00E357F0" w:rsidP="00972681">
            <w:pPr>
              <w:rPr>
                <w:rFonts w:ascii="Comic Sans MS" w:hAnsi="Comic Sans MS" w:cs="Arial"/>
              </w:rPr>
            </w:pPr>
          </w:p>
        </w:tc>
        <w:tc>
          <w:tcPr>
            <w:tcW w:w="2340" w:type="dxa"/>
          </w:tcPr>
          <w:p w:rsidR="00E357F0" w:rsidRPr="00EA65CA" w:rsidRDefault="00E357F0" w:rsidP="00972681">
            <w:pPr>
              <w:rPr>
                <w:rFonts w:ascii="Comic Sans MS" w:hAnsi="Comic Sans MS" w:cs="Arial"/>
              </w:rPr>
            </w:pPr>
          </w:p>
        </w:tc>
      </w:tr>
      <w:tr w:rsidR="00E357F0" w:rsidRPr="00EA65CA" w:rsidTr="00972681">
        <w:trPr>
          <w:trHeight w:val="920"/>
        </w:trPr>
        <w:tc>
          <w:tcPr>
            <w:tcW w:w="3600" w:type="dxa"/>
          </w:tcPr>
          <w:p w:rsidR="00E357F0" w:rsidRPr="00B260BE" w:rsidRDefault="00E357F0" w:rsidP="00972681">
            <w:pPr>
              <w:rPr>
                <w:rFonts w:ascii="Comic Sans MS" w:hAnsi="Comic Sans MS" w:cs="Arial"/>
                <w:sz w:val="22"/>
                <w:szCs w:val="22"/>
              </w:rPr>
            </w:pPr>
            <w:r w:rsidRPr="00B260BE">
              <w:rPr>
                <w:rFonts w:ascii="Comic Sans MS" w:hAnsi="Comic Sans MS" w:cs="Arial"/>
                <w:sz w:val="22"/>
                <w:szCs w:val="22"/>
              </w:rPr>
              <w:t>Auf dem Plakat kleben ungewöhnliche Dinge, die mit dem Thema zu tun haben.</w:t>
            </w:r>
          </w:p>
        </w:tc>
        <w:tc>
          <w:tcPr>
            <w:tcW w:w="2340" w:type="dxa"/>
          </w:tcPr>
          <w:p w:rsidR="00E357F0" w:rsidRPr="00EA65CA" w:rsidRDefault="00E357F0" w:rsidP="00972681">
            <w:pPr>
              <w:rPr>
                <w:rFonts w:ascii="Comic Sans MS" w:hAnsi="Comic Sans MS" w:cs="Arial"/>
              </w:rPr>
            </w:pPr>
          </w:p>
        </w:tc>
        <w:tc>
          <w:tcPr>
            <w:tcW w:w="2340" w:type="dxa"/>
          </w:tcPr>
          <w:p w:rsidR="00E357F0" w:rsidRPr="00EA65CA" w:rsidRDefault="00E357F0" w:rsidP="00972681">
            <w:pPr>
              <w:rPr>
                <w:rFonts w:ascii="Comic Sans MS" w:hAnsi="Comic Sans MS" w:cs="Arial"/>
              </w:rPr>
            </w:pPr>
          </w:p>
        </w:tc>
        <w:tc>
          <w:tcPr>
            <w:tcW w:w="2340" w:type="dxa"/>
          </w:tcPr>
          <w:p w:rsidR="00E357F0" w:rsidRPr="00EA65CA" w:rsidRDefault="00E357F0" w:rsidP="00972681">
            <w:pPr>
              <w:rPr>
                <w:rFonts w:ascii="Comic Sans MS" w:hAnsi="Comic Sans MS" w:cs="Arial"/>
              </w:rPr>
            </w:pPr>
          </w:p>
        </w:tc>
      </w:tr>
    </w:tbl>
    <w:p w:rsidR="00E357F0" w:rsidRPr="00B260BE" w:rsidRDefault="00E357F0" w:rsidP="00290DCD">
      <w:pPr>
        <w:pStyle w:val="berschrift1"/>
      </w:pPr>
      <w:bookmarkStart w:id="25" w:name="_Toc527367797"/>
      <w:r w:rsidRPr="00B260BE">
        <w:lastRenderedPageBreak/>
        <w:t>Präsentieren</w:t>
      </w:r>
      <w:bookmarkEnd w:id="25"/>
    </w:p>
    <w:p w:rsidR="00E357F0" w:rsidRPr="00B260BE" w:rsidRDefault="00B260BE" w:rsidP="00E357F0">
      <w:pPr>
        <w:spacing w:after="120"/>
        <w:rPr>
          <w:rFonts w:ascii="Arial" w:hAnsi="Arial" w:cs="Arial"/>
          <w:b/>
          <w:color w:val="000000" w:themeColor="text1"/>
        </w:rPr>
      </w:pPr>
      <w:r w:rsidRPr="00B260BE">
        <w:rPr>
          <w:rFonts w:ascii="Arial" w:hAnsi="Arial" w:cs="Arial"/>
          <w:b/>
          <w:color w:val="000000" w:themeColor="text1"/>
        </w:rPr>
        <w:t>Exemplarisch eing</w:t>
      </w:r>
      <w:r w:rsidR="00BD5E75">
        <w:rPr>
          <w:rFonts w:ascii="Arial" w:hAnsi="Arial" w:cs="Arial"/>
          <w:b/>
          <w:color w:val="000000" w:themeColor="text1"/>
        </w:rPr>
        <w:t>e</w:t>
      </w:r>
      <w:r w:rsidRPr="00B260BE">
        <w:rPr>
          <w:rFonts w:ascii="Arial" w:hAnsi="Arial" w:cs="Arial"/>
          <w:b/>
          <w:color w:val="000000" w:themeColor="text1"/>
        </w:rPr>
        <w:t xml:space="preserve">führt: </w:t>
      </w:r>
      <w:r w:rsidR="007D4CD6" w:rsidRPr="007D4CD6">
        <w:rPr>
          <w:rFonts w:ascii="Arial" w:hAnsi="Arial" w:cs="Arial"/>
          <w:color w:val="000000" w:themeColor="text1"/>
        </w:rPr>
        <w:t>Differenzierungskurse</w:t>
      </w:r>
    </w:p>
    <w:p w:rsidR="007D4CD6" w:rsidRDefault="007D4CD6" w:rsidP="00E357F0">
      <w:pPr>
        <w:spacing w:after="120"/>
        <w:rPr>
          <w:rFonts w:ascii="Arial" w:hAnsi="Arial" w:cs="Arial"/>
          <w:b/>
          <w:color w:val="000000" w:themeColor="text1"/>
          <w:u w:val="single"/>
        </w:rPr>
      </w:pPr>
    </w:p>
    <w:p w:rsidR="00E357F0" w:rsidRPr="007D4CD6" w:rsidRDefault="00E357F0" w:rsidP="00E357F0">
      <w:pPr>
        <w:spacing w:after="120"/>
        <w:rPr>
          <w:rFonts w:ascii="Arial" w:hAnsi="Arial" w:cs="Arial"/>
          <w:b/>
          <w:color w:val="000000" w:themeColor="text1"/>
        </w:rPr>
      </w:pPr>
      <w:r w:rsidRPr="007D4CD6">
        <w:rPr>
          <w:rFonts w:ascii="Arial" w:hAnsi="Arial" w:cs="Arial"/>
          <w:b/>
          <w:color w:val="000000" w:themeColor="text1"/>
        </w:rPr>
        <w:t>Einleitung/Definition etc./Zielsetzung</w:t>
      </w:r>
    </w:p>
    <w:p w:rsidR="00E357F0" w:rsidRPr="00B260BE" w:rsidRDefault="00E357F0" w:rsidP="007D4CD6">
      <w:pPr>
        <w:spacing w:after="360"/>
        <w:jc w:val="both"/>
        <w:rPr>
          <w:rFonts w:ascii="Arial" w:hAnsi="Arial" w:cs="Arial"/>
        </w:rPr>
      </w:pPr>
      <w:r w:rsidRPr="00B260BE">
        <w:rPr>
          <w:rFonts w:ascii="Arial" w:hAnsi="Arial" w:cs="Arial"/>
        </w:rPr>
        <w:t>Eine Präsentation dient zur anschaulichen Darstellung wesentlicher Inhalte eines Sachverhalts für die Mitschüler. Dabei sollten die Medien eine unterstützende Visualisierung sein und nicht im Mittelpunkt der Präsentation.</w:t>
      </w:r>
    </w:p>
    <w:p w:rsidR="00E357F0" w:rsidRPr="007D4CD6" w:rsidRDefault="00E357F0" w:rsidP="00E357F0">
      <w:pPr>
        <w:spacing w:after="120"/>
        <w:rPr>
          <w:rFonts w:ascii="Arial" w:hAnsi="Arial" w:cs="Arial"/>
          <w:b/>
        </w:rPr>
      </w:pPr>
      <w:r w:rsidRPr="007D4CD6">
        <w:rPr>
          <w:rFonts w:ascii="Arial" w:hAnsi="Arial" w:cs="Arial"/>
          <w:b/>
        </w:rPr>
        <w:t>So gehst du vor</w:t>
      </w:r>
    </w:p>
    <w:p w:rsidR="00E357F0" w:rsidRPr="00B260BE" w:rsidRDefault="00E357F0" w:rsidP="00E357F0">
      <w:pPr>
        <w:spacing w:after="120"/>
        <w:ind w:left="426"/>
        <w:rPr>
          <w:rFonts w:ascii="Arial" w:hAnsi="Arial" w:cs="Arial"/>
        </w:rPr>
      </w:pPr>
      <w:r w:rsidRPr="00B260BE">
        <w:rPr>
          <w:rFonts w:ascii="Arial" w:hAnsi="Arial" w:cs="Arial"/>
          <w:b/>
        </w:rPr>
        <w:t>Vorbereitung</w:t>
      </w:r>
    </w:p>
    <w:p w:rsidR="00E357F0" w:rsidRPr="00B260BE" w:rsidRDefault="00E357F0" w:rsidP="007D4CD6">
      <w:pPr>
        <w:spacing w:after="120"/>
        <w:ind w:left="426"/>
        <w:rPr>
          <w:rFonts w:ascii="Arial" w:hAnsi="Arial" w:cs="Arial"/>
          <w:i/>
        </w:rPr>
      </w:pPr>
      <w:r w:rsidRPr="00B260BE">
        <w:rPr>
          <w:rFonts w:ascii="Arial" w:hAnsi="Arial" w:cs="Arial"/>
          <w:i/>
        </w:rPr>
        <w:t>Infrastruktur-Analyse (Wo?)</w:t>
      </w:r>
    </w:p>
    <w:p w:rsidR="00E357F0" w:rsidRPr="007D4CD6" w:rsidRDefault="00E357F0" w:rsidP="007D4CD6">
      <w:pPr>
        <w:pStyle w:val="Listenabsatz"/>
        <w:numPr>
          <w:ilvl w:val="0"/>
          <w:numId w:val="10"/>
        </w:numPr>
        <w:spacing w:after="120"/>
        <w:rPr>
          <w:rFonts w:ascii="Arial" w:hAnsi="Arial" w:cs="Arial"/>
        </w:rPr>
      </w:pPr>
      <w:r w:rsidRPr="007D4CD6">
        <w:rPr>
          <w:rFonts w:ascii="Arial" w:hAnsi="Arial" w:cs="Arial"/>
        </w:rPr>
        <w:t>Raumplanung: Verdunklung möglich? Welche Medien sind vorhanden?</w:t>
      </w:r>
    </w:p>
    <w:p w:rsidR="00E357F0" w:rsidRPr="007D4CD6" w:rsidRDefault="00E357F0" w:rsidP="007D4CD6">
      <w:pPr>
        <w:pStyle w:val="Listenabsatz"/>
        <w:numPr>
          <w:ilvl w:val="0"/>
          <w:numId w:val="10"/>
        </w:numPr>
        <w:spacing w:after="120"/>
        <w:rPr>
          <w:rFonts w:ascii="Arial" w:hAnsi="Arial" w:cs="Arial"/>
        </w:rPr>
      </w:pPr>
      <w:r w:rsidRPr="007D4CD6">
        <w:rPr>
          <w:rFonts w:ascii="Arial" w:hAnsi="Arial" w:cs="Arial"/>
        </w:rPr>
        <w:t>Medienauswahl: PPT, Folien, Plakat, Dokumentenkamera, Flipchart, Tafel</w:t>
      </w:r>
    </w:p>
    <w:p w:rsidR="00E357F0" w:rsidRPr="007D4CD6" w:rsidRDefault="00E357F0" w:rsidP="007D4CD6">
      <w:pPr>
        <w:pStyle w:val="Listenabsatz"/>
        <w:numPr>
          <w:ilvl w:val="0"/>
          <w:numId w:val="10"/>
        </w:numPr>
        <w:spacing w:after="120"/>
        <w:rPr>
          <w:rFonts w:ascii="Arial" w:hAnsi="Arial" w:cs="Arial"/>
        </w:rPr>
      </w:pPr>
      <w:r w:rsidRPr="007D4CD6">
        <w:rPr>
          <w:rFonts w:ascii="Arial" w:hAnsi="Arial" w:cs="Arial"/>
        </w:rPr>
        <w:t>Problemantizipation: Dateiformate kompatibel? Ist der Beamer verfügbar?</w:t>
      </w:r>
    </w:p>
    <w:p w:rsidR="00E357F0" w:rsidRPr="00B260BE" w:rsidRDefault="00E357F0" w:rsidP="007D4CD6">
      <w:pPr>
        <w:spacing w:after="120"/>
        <w:ind w:left="426"/>
        <w:rPr>
          <w:rFonts w:ascii="Arial" w:hAnsi="Arial" w:cs="Arial"/>
          <w:i/>
        </w:rPr>
      </w:pPr>
      <w:r w:rsidRPr="00B260BE">
        <w:rPr>
          <w:rFonts w:ascii="Arial" w:hAnsi="Arial" w:cs="Arial"/>
          <w:i/>
        </w:rPr>
        <w:t>Selbstanalyse (Wie?)</w:t>
      </w:r>
    </w:p>
    <w:p w:rsidR="00E357F0" w:rsidRPr="007D4CD6" w:rsidRDefault="00E357F0" w:rsidP="007D4CD6">
      <w:pPr>
        <w:pStyle w:val="Listenabsatz"/>
        <w:numPr>
          <w:ilvl w:val="0"/>
          <w:numId w:val="33"/>
        </w:numPr>
        <w:spacing w:after="120"/>
        <w:ind w:left="709"/>
        <w:rPr>
          <w:rFonts w:ascii="Arial" w:hAnsi="Arial" w:cs="Arial"/>
        </w:rPr>
      </w:pPr>
      <w:r w:rsidRPr="007D4CD6">
        <w:rPr>
          <w:rFonts w:ascii="Arial" w:hAnsi="Arial" w:cs="Arial"/>
        </w:rPr>
        <w:t>Was kann ich gut?</w:t>
      </w:r>
    </w:p>
    <w:p w:rsidR="00E357F0" w:rsidRPr="007D4CD6" w:rsidRDefault="00E357F0" w:rsidP="007D4CD6">
      <w:pPr>
        <w:pStyle w:val="Listenabsatz"/>
        <w:numPr>
          <w:ilvl w:val="0"/>
          <w:numId w:val="33"/>
        </w:numPr>
        <w:spacing w:after="120"/>
        <w:ind w:left="709"/>
        <w:rPr>
          <w:rFonts w:ascii="Arial" w:hAnsi="Arial" w:cs="Arial"/>
        </w:rPr>
      </w:pPr>
      <w:r w:rsidRPr="007D4CD6">
        <w:rPr>
          <w:rFonts w:ascii="Arial" w:hAnsi="Arial" w:cs="Arial"/>
        </w:rPr>
        <w:t>Was gelingt mir noch nicht so gut?</w:t>
      </w:r>
    </w:p>
    <w:p w:rsidR="00E357F0" w:rsidRPr="007D4CD6" w:rsidRDefault="00E357F0" w:rsidP="007D4CD6">
      <w:pPr>
        <w:pStyle w:val="Listenabsatz"/>
        <w:numPr>
          <w:ilvl w:val="0"/>
          <w:numId w:val="33"/>
        </w:numPr>
        <w:spacing w:after="120"/>
        <w:ind w:left="709"/>
        <w:rPr>
          <w:rFonts w:ascii="Arial" w:hAnsi="Arial" w:cs="Arial"/>
        </w:rPr>
      </w:pPr>
      <w:r w:rsidRPr="007D4CD6">
        <w:rPr>
          <w:rFonts w:ascii="Arial" w:hAnsi="Arial" w:cs="Arial"/>
        </w:rPr>
        <w:t>Wo kann ich Unterstützung bekommen?</w:t>
      </w:r>
    </w:p>
    <w:p w:rsidR="00E357F0" w:rsidRPr="00B260BE" w:rsidRDefault="00E357F0" w:rsidP="007D4CD6">
      <w:pPr>
        <w:spacing w:after="120"/>
        <w:ind w:left="426"/>
        <w:rPr>
          <w:rFonts w:ascii="Arial" w:hAnsi="Arial" w:cs="Arial"/>
          <w:i/>
        </w:rPr>
      </w:pPr>
      <w:r w:rsidRPr="00B260BE">
        <w:rPr>
          <w:rFonts w:ascii="Arial" w:hAnsi="Arial" w:cs="Arial"/>
          <w:i/>
        </w:rPr>
        <w:t>Adressaten-Analyse (Für wen?)</w:t>
      </w:r>
    </w:p>
    <w:p w:rsidR="00E357F0" w:rsidRPr="007D4CD6" w:rsidRDefault="00E357F0" w:rsidP="007D4CD6">
      <w:pPr>
        <w:pStyle w:val="Listenabsatz"/>
        <w:numPr>
          <w:ilvl w:val="0"/>
          <w:numId w:val="34"/>
        </w:numPr>
        <w:spacing w:after="120"/>
        <w:ind w:left="709"/>
        <w:rPr>
          <w:rFonts w:ascii="Arial" w:hAnsi="Arial" w:cs="Arial"/>
        </w:rPr>
      </w:pPr>
      <w:r w:rsidRPr="007D4CD6">
        <w:rPr>
          <w:rFonts w:ascii="Arial" w:hAnsi="Arial" w:cs="Arial"/>
        </w:rPr>
        <w:t>Welches Vorwissen haben meine MitschülerInnen?</w:t>
      </w:r>
    </w:p>
    <w:p w:rsidR="00E357F0" w:rsidRPr="007D4CD6" w:rsidRDefault="00E357F0" w:rsidP="007D4CD6">
      <w:pPr>
        <w:pStyle w:val="Listenabsatz"/>
        <w:numPr>
          <w:ilvl w:val="0"/>
          <w:numId w:val="34"/>
        </w:numPr>
        <w:spacing w:after="120"/>
        <w:ind w:left="709"/>
        <w:rPr>
          <w:rFonts w:ascii="Arial" w:hAnsi="Arial" w:cs="Arial"/>
        </w:rPr>
      </w:pPr>
      <w:r w:rsidRPr="007D4CD6">
        <w:rPr>
          <w:rFonts w:ascii="Arial" w:hAnsi="Arial" w:cs="Arial"/>
        </w:rPr>
        <w:t>Welche Aspekte meines Themas könnten die Zuhörer besonders interessieren?</w:t>
      </w:r>
    </w:p>
    <w:p w:rsidR="00E357F0" w:rsidRPr="00B260BE" w:rsidRDefault="00E357F0" w:rsidP="00E357F0">
      <w:pPr>
        <w:spacing w:after="120"/>
        <w:ind w:left="426"/>
        <w:rPr>
          <w:rFonts w:ascii="Arial" w:hAnsi="Arial" w:cs="Arial"/>
        </w:rPr>
      </w:pPr>
      <w:r w:rsidRPr="00B260BE">
        <w:rPr>
          <w:rFonts w:ascii="Arial" w:hAnsi="Arial" w:cs="Arial"/>
          <w:b/>
        </w:rPr>
        <w:t>Aufbau</w:t>
      </w:r>
    </w:p>
    <w:p w:rsidR="00E357F0" w:rsidRPr="00307097" w:rsidRDefault="00E357F0" w:rsidP="00307097">
      <w:pPr>
        <w:spacing w:after="120"/>
        <w:ind w:left="2118" w:hanging="1692"/>
        <w:rPr>
          <w:rFonts w:ascii="Arial" w:hAnsi="Arial" w:cs="Arial"/>
          <w:sz w:val="22"/>
          <w:szCs w:val="22"/>
        </w:rPr>
      </w:pPr>
      <w:r w:rsidRPr="00307097">
        <w:rPr>
          <w:rFonts w:ascii="Arial" w:hAnsi="Arial" w:cs="Arial"/>
          <w:i/>
        </w:rPr>
        <w:t>Einleitung</w:t>
      </w:r>
      <w:r w:rsidR="00307097">
        <w:rPr>
          <w:rFonts w:ascii="Arial" w:hAnsi="Arial" w:cs="Arial"/>
        </w:rPr>
        <w:t xml:space="preserve">: </w:t>
      </w:r>
      <w:r w:rsidR="00307097">
        <w:rPr>
          <w:rFonts w:ascii="Arial" w:hAnsi="Arial" w:cs="Arial"/>
        </w:rPr>
        <w:tab/>
      </w:r>
      <w:r w:rsidRPr="00B260BE">
        <w:rPr>
          <w:rFonts w:ascii="Arial" w:hAnsi="Arial" w:cs="Arial"/>
        </w:rPr>
        <w:t xml:space="preserve">Wie </w:t>
      </w:r>
      <w:r w:rsidRPr="00307097">
        <w:rPr>
          <w:rFonts w:ascii="Arial" w:hAnsi="Arial" w:cs="Arial"/>
          <w:sz w:val="22"/>
          <w:szCs w:val="22"/>
        </w:rPr>
        <w:t>kann ich das Interesse der Zuhörer wecken und sie motivieren zuzuhören?</w:t>
      </w:r>
      <w:r w:rsidRPr="00307097">
        <w:rPr>
          <w:rFonts w:ascii="Arial" w:hAnsi="Arial" w:cs="Arial"/>
          <w:sz w:val="22"/>
          <w:szCs w:val="22"/>
        </w:rPr>
        <w:br/>
        <w:t>Wie lautet eine mögliche Fragestellung/Problemfrage?</w:t>
      </w:r>
    </w:p>
    <w:p w:rsidR="00E357F0" w:rsidRPr="00B260BE" w:rsidRDefault="00E357F0" w:rsidP="00307097">
      <w:pPr>
        <w:spacing w:after="120"/>
        <w:ind w:left="2118" w:hanging="1692"/>
        <w:rPr>
          <w:rFonts w:ascii="Arial" w:hAnsi="Arial" w:cs="Arial"/>
        </w:rPr>
      </w:pPr>
      <w:r w:rsidRPr="00307097">
        <w:rPr>
          <w:rFonts w:ascii="Arial" w:hAnsi="Arial" w:cs="Arial"/>
          <w:i/>
        </w:rPr>
        <w:t>Hauptteil</w:t>
      </w:r>
      <w:r w:rsidRPr="00B260BE">
        <w:rPr>
          <w:rFonts w:ascii="Arial" w:hAnsi="Arial" w:cs="Arial"/>
        </w:rPr>
        <w:t xml:space="preserve">: </w:t>
      </w:r>
      <w:r w:rsidRPr="00B260BE">
        <w:rPr>
          <w:rFonts w:ascii="Arial" w:hAnsi="Arial" w:cs="Arial"/>
        </w:rPr>
        <w:tab/>
      </w:r>
      <w:r w:rsidR="00307097">
        <w:rPr>
          <w:rFonts w:ascii="Arial" w:hAnsi="Arial" w:cs="Arial"/>
        </w:rPr>
        <w:tab/>
      </w:r>
      <w:r w:rsidRPr="00307097">
        <w:rPr>
          <w:rFonts w:ascii="Arial" w:hAnsi="Arial" w:cs="Arial"/>
          <w:sz w:val="22"/>
          <w:szCs w:val="22"/>
        </w:rPr>
        <w:t xml:space="preserve">Welche Informationen benötigen die Zuhörer unbedingt? </w:t>
      </w:r>
      <w:r w:rsidRPr="00307097">
        <w:rPr>
          <w:rFonts w:ascii="Arial" w:hAnsi="Arial" w:cs="Arial"/>
          <w:sz w:val="22"/>
          <w:szCs w:val="22"/>
        </w:rPr>
        <w:br/>
        <w:t>Wie kann ich diese Aspekte möglichst knapp und greifbar visualisieren?</w:t>
      </w:r>
    </w:p>
    <w:p w:rsidR="00E357F0" w:rsidRPr="00B260BE" w:rsidRDefault="00E357F0" w:rsidP="00307097">
      <w:pPr>
        <w:spacing w:after="120"/>
        <w:ind w:left="2118" w:hanging="1692"/>
        <w:rPr>
          <w:rFonts w:ascii="Arial" w:hAnsi="Arial" w:cs="Arial"/>
        </w:rPr>
      </w:pPr>
      <w:r w:rsidRPr="00307097">
        <w:rPr>
          <w:rFonts w:ascii="Arial" w:hAnsi="Arial" w:cs="Arial"/>
          <w:i/>
          <w:color w:val="000000" w:themeColor="text1"/>
        </w:rPr>
        <w:t>Schluss</w:t>
      </w:r>
      <w:r w:rsidRPr="00B260BE">
        <w:rPr>
          <w:rFonts w:ascii="Arial" w:hAnsi="Arial" w:cs="Arial"/>
        </w:rPr>
        <w:t>:</w:t>
      </w:r>
      <w:r w:rsidRPr="00B260BE">
        <w:rPr>
          <w:rFonts w:ascii="Arial" w:hAnsi="Arial" w:cs="Arial"/>
        </w:rPr>
        <w:tab/>
      </w:r>
      <w:r w:rsidR="00307097">
        <w:rPr>
          <w:rFonts w:ascii="Arial" w:hAnsi="Arial" w:cs="Arial"/>
        </w:rPr>
        <w:tab/>
      </w:r>
      <w:r w:rsidRPr="00307097">
        <w:rPr>
          <w:rFonts w:ascii="Arial" w:hAnsi="Arial" w:cs="Arial"/>
          <w:sz w:val="22"/>
          <w:szCs w:val="22"/>
        </w:rPr>
        <w:t xml:space="preserve">Welche Inhalte sind die wichtigsten? </w:t>
      </w:r>
      <w:r w:rsidR="00307097">
        <w:rPr>
          <w:rFonts w:ascii="Arial" w:hAnsi="Arial" w:cs="Arial"/>
          <w:sz w:val="22"/>
          <w:szCs w:val="22"/>
        </w:rPr>
        <w:br/>
      </w:r>
      <w:r w:rsidRPr="00307097">
        <w:rPr>
          <w:rFonts w:ascii="Arial" w:hAnsi="Arial" w:cs="Arial"/>
          <w:sz w:val="22"/>
          <w:szCs w:val="22"/>
        </w:rPr>
        <w:t>Wie kann ich diese anschaulich zusammenfassen bzw. einen Bezug zur Einleitung herstellen?</w:t>
      </w:r>
    </w:p>
    <w:p w:rsidR="00E357F0" w:rsidRPr="00B260BE" w:rsidRDefault="00E357F0" w:rsidP="00E357F0">
      <w:pPr>
        <w:spacing w:after="120"/>
        <w:ind w:left="426"/>
        <w:rPr>
          <w:rFonts w:ascii="Arial" w:hAnsi="Arial" w:cs="Arial"/>
        </w:rPr>
      </w:pPr>
      <w:r w:rsidRPr="00B260BE">
        <w:rPr>
          <w:rFonts w:ascii="Arial" w:hAnsi="Arial" w:cs="Arial"/>
          <w:b/>
        </w:rPr>
        <w:t>Durchführung</w:t>
      </w:r>
    </w:p>
    <w:p w:rsidR="00E357F0" w:rsidRPr="00B260BE" w:rsidRDefault="00E357F0" w:rsidP="00307097">
      <w:pPr>
        <w:spacing w:after="120"/>
        <w:ind w:left="426"/>
        <w:rPr>
          <w:rFonts w:ascii="Arial" w:hAnsi="Arial" w:cs="Arial"/>
        </w:rPr>
      </w:pPr>
      <w:r w:rsidRPr="00307097">
        <w:rPr>
          <w:rFonts w:ascii="Arial" w:hAnsi="Arial" w:cs="Arial"/>
          <w:i/>
        </w:rPr>
        <w:t>Präsentationstechnik</w:t>
      </w:r>
      <w:r w:rsidRPr="00B260BE">
        <w:rPr>
          <w:rFonts w:ascii="Arial" w:hAnsi="Arial" w:cs="Arial"/>
        </w:rPr>
        <w:t>:</w:t>
      </w:r>
    </w:p>
    <w:p w:rsidR="00E357F0" w:rsidRPr="00307097" w:rsidRDefault="00E357F0" w:rsidP="00307097">
      <w:pPr>
        <w:pStyle w:val="Listenabsatz"/>
        <w:numPr>
          <w:ilvl w:val="0"/>
          <w:numId w:val="35"/>
        </w:numPr>
        <w:spacing w:after="120"/>
        <w:ind w:left="851"/>
        <w:rPr>
          <w:rFonts w:ascii="Arial" w:hAnsi="Arial" w:cs="Arial"/>
          <w:sz w:val="24"/>
          <w:szCs w:val="24"/>
        </w:rPr>
      </w:pPr>
      <w:r w:rsidRPr="00307097">
        <w:rPr>
          <w:rFonts w:ascii="Arial" w:hAnsi="Arial" w:cs="Arial"/>
          <w:sz w:val="24"/>
          <w:szCs w:val="24"/>
        </w:rPr>
        <w:t xml:space="preserve">Sprachliche Gestaltung: </w:t>
      </w:r>
    </w:p>
    <w:p w:rsidR="00E357F0" w:rsidRPr="00307097" w:rsidRDefault="00E357F0" w:rsidP="00307097">
      <w:pPr>
        <w:pStyle w:val="Listenabsatz"/>
        <w:numPr>
          <w:ilvl w:val="0"/>
          <w:numId w:val="37"/>
        </w:numPr>
        <w:spacing w:after="120"/>
        <w:rPr>
          <w:rFonts w:ascii="Arial" w:hAnsi="Arial" w:cs="Arial"/>
        </w:rPr>
      </w:pPr>
      <w:r w:rsidRPr="00307097">
        <w:rPr>
          <w:rFonts w:ascii="Arial" w:hAnsi="Arial" w:cs="Arial"/>
        </w:rPr>
        <w:t>Kurze und klare Sätze formulieren.</w:t>
      </w:r>
    </w:p>
    <w:p w:rsidR="00E357F0" w:rsidRPr="00307097" w:rsidRDefault="00E357F0" w:rsidP="00307097">
      <w:pPr>
        <w:pStyle w:val="Listenabsatz"/>
        <w:numPr>
          <w:ilvl w:val="0"/>
          <w:numId w:val="37"/>
        </w:numPr>
        <w:spacing w:after="120"/>
        <w:rPr>
          <w:rFonts w:ascii="Arial" w:hAnsi="Arial" w:cs="Arial"/>
        </w:rPr>
      </w:pPr>
      <w:r w:rsidRPr="00307097">
        <w:rPr>
          <w:rFonts w:ascii="Arial" w:hAnsi="Arial" w:cs="Arial"/>
        </w:rPr>
        <w:t>Aktiv statt Passiv benutzen.</w:t>
      </w:r>
    </w:p>
    <w:p w:rsidR="00E357F0" w:rsidRPr="00307097" w:rsidRDefault="00E357F0" w:rsidP="00307097">
      <w:pPr>
        <w:pStyle w:val="Listenabsatz"/>
        <w:numPr>
          <w:ilvl w:val="0"/>
          <w:numId w:val="37"/>
        </w:numPr>
        <w:spacing w:after="120"/>
        <w:rPr>
          <w:rFonts w:ascii="Arial" w:hAnsi="Arial" w:cs="Arial"/>
        </w:rPr>
      </w:pPr>
      <w:r w:rsidRPr="00307097">
        <w:rPr>
          <w:rFonts w:ascii="Arial" w:hAnsi="Arial" w:cs="Arial"/>
        </w:rPr>
        <w:t>In richtigen Sätzen sprechen.</w:t>
      </w:r>
    </w:p>
    <w:p w:rsidR="00E357F0" w:rsidRPr="00307097" w:rsidRDefault="00E357F0" w:rsidP="00307097">
      <w:pPr>
        <w:pStyle w:val="Listenabsatz"/>
        <w:numPr>
          <w:ilvl w:val="0"/>
          <w:numId w:val="37"/>
        </w:numPr>
        <w:spacing w:after="120"/>
        <w:rPr>
          <w:rFonts w:ascii="Arial" w:hAnsi="Arial" w:cs="Arial"/>
        </w:rPr>
      </w:pPr>
      <w:r w:rsidRPr="00307097">
        <w:rPr>
          <w:rFonts w:ascii="Arial" w:hAnsi="Arial" w:cs="Arial"/>
        </w:rPr>
        <w:t>Fachbegriffe erklären.</w:t>
      </w:r>
    </w:p>
    <w:p w:rsidR="00E357F0" w:rsidRDefault="00E357F0" w:rsidP="00307097">
      <w:pPr>
        <w:pStyle w:val="Listenabsatz"/>
        <w:numPr>
          <w:ilvl w:val="0"/>
          <w:numId w:val="37"/>
        </w:numPr>
        <w:spacing w:after="120"/>
        <w:rPr>
          <w:rFonts w:ascii="Arial" w:hAnsi="Arial" w:cs="Arial"/>
        </w:rPr>
      </w:pPr>
      <w:r w:rsidRPr="00307097">
        <w:rPr>
          <w:rFonts w:ascii="Arial" w:hAnsi="Arial" w:cs="Arial"/>
        </w:rPr>
        <w:t>Durch Vergleiche und Gegensätze für Anschaulichkeit sorgen.</w:t>
      </w:r>
    </w:p>
    <w:p w:rsidR="00BD5E75" w:rsidRDefault="00BD5E75">
      <w:pPr>
        <w:widowControl/>
        <w:suppressAutoHyphens w:val="0"/>
        <w:spacing w:after="160" w:line="259" w:lineRule="auto"/>
        <w:rPr>
          <w:rFonts w:ascii="Arial" w:eastAsiaTheme="minorHAnsi" w:hAnsi="Arial" w:cs="Arial"/>
          <w:kern w:val="0"/>
          <w:lang w:eastAsia="en-US" w:bidi="ar-SA"/>
        </w:rPr>
      </w:pPr>
      <w:r>
        <w:rPr>
          <w:rFonts w:ascii="Arial" w:hAnsi="Arial" w:cs="Arial"/>
        </w:rPr>
        <w:br w:type="page"/>
      </w:r>
    </w:p>
    <w:p w:rsidR="00E357F0" w:rsidRPr="00307097" w:rsidRDefault="00E357F0" w:rsidP="00307097">
      <w:pPr>
        <w:pStyle w:val="Listenabsatz"/>
        <w:numPr>
          <w:ilvl w:val="0"/>
          <w:numId w:val="36"/>
        </w:numPr>
        <w:spacing w:after="120"/>
        <w:ind w:left="993"/>
        <w:rPr>
          <w:rFonts w:ascii="Arial" w:hAnsi="Arial" w:cs="Arial"/>
          <w:sz w:val="24"/>
          <w:szCs w:val="24"/>
        </w:rPr>
      </w:pPr>
      <w:r w:rsidRPr="00307097">
        <w:rPr>
          <w:rFonts w:ascii="Arial" w:hAnsi="Arial" w:cs="Arial"/>
          <w:sz w:val="24"/>
          <w:szCs w:val="24"/>
        </w:rPr>
        <w:lastRenderedPageBreak/>
        <w:t xml:space="preserve">Performance: </w:t>
      </w:r>
    </w:p>
    <w:p w:rsidR="00E357F0" w:rsidRPr="00307097" w:rsidRDefault="00E357F0" w:rsidP="00307097">
      <w:pPr>
        <w:pStyle w:val="Listenabsatz"/>
        <w:numPr>
          <w:ilvl w:val="0"/>
          <w:numId w:val="39"/>
        </w:numPr>
        <w:spacing w:after="120"/>
        <w:rPr>
          <w:rFonts w:ascii="Arial" w:hAnsi="Arial" w:cs="Arial"/>
          <w:color w:val="000000" w:themeColor="text1"/>
        </w:rPr>
      </w:pPr>
      <w:r w:rsidRPr="00307097">
        <w:rPr>
          <w:rFonts w:ascii="Arial" w:hAnsi="Arial" w:cs="Arial"/>
          <w:color w:val="000000" w:themeColor="text1"/>
        </w:rPr>
        <w:t>Körpersprache:</w:t>
      </w:r>
    </w:p>
    <w:p w:rsidR="00E357F0" w:rsidRPr="00307097" w:rsidRDefault="00E357F0" w:rsidP="00307097">
      <w:pPr>
        <w:pStyle w:val="Listenabsatz"/>
        <w:numPr>
          <w:ilvl w:val="0"/>
          <w:numId w:val="39"/>
        </w:numPr>
        <w:spacing w:after="120"/>
        <w:rPr>
          <w:rFonts w:ascii="Arial" w:hAnsi="Arial" w:cs="Arial"/>
          <w:color w:val="000000" w:themeColor="text1"/>
        </w:rPr>
      </w:pPr>
      <w:r w:rsidRPr="00307097">
        <w:rPr>
          <w:rFonts w:ascii="Arial" w:hAnsi="Arial" w:cs="Arial"/>
          <w:color w:val="000000" w:themeColor="text1"/>
        </w:rPr>
        <w:t>Körperhaltung: Offene Haltung, ohne Anlehnen etc.</w:t>
      </w:r>
    </w:p>
    <w:p w:rsidR="00E357F0" w:rsidRPr="00307097" w:rsidRDefault="00E357F0" w:rsidP="00307097">
      <w:pPr>
        <w:pStyle w:val="Listenabsatz"/>
        <w:numPr>
          <w:ilvl w:val="0"/>
          <w:numId w:val="39"/>
        </w:numPr>
        <w:spacing w:after="120"/>
        <w:rPr>
          <w:rFonts w:ascii="Arial" w:hAnsi="Arial" w:cs="Arial"/>
          <w:color w:val="000000" w:themeColor="text1"/>
        </w:rPr>
      </w:pPr>
      <w:r w:rsidRPr="00307097">
        <w:rPr>
          <w:rFonts w:ascii="Arial" w:hAnsi="Arial" w:cs="Arial"/>
          <w:color w:val="000000" w:themeColor="text1"/>
        </w:rPr>
        <w:t>Gestik: Unterstützender Einsatz (z.B. Aufzählungsgesten).</w:t>
      </w:r>
    </w:p>
    <w:p w:rsidR="00E357F0" w:rsidRPr="00307097" w:rsidRDefault="00E357F0" w:rsidP="00307097">
      <w:pPr>
        <w:pStyle w:val="Listenabsatz"/>
        <w:numPr>
          <w:ilvl w:val="0"/>
          <w:numId w:val="39"/>
        </w:numPr>
        <w:spacing w:after="120"/>
        <w:rPr>
          <w:rFonts w:ascii="Arial" w:hAnsi="Arial" w:cs="Arial"/>
          <w:color w:val="000000" w:themeColor="text1"/>
        </w:rPr>
      </w:pPr>
      <w:r w:rsidRPr="00307097">
        <w:rPr>
          <w:rFonts w:ascii="Arial" w:hAnsi="Arial" w:cs="Arial"/>
          <w:color w:val="000000" w:themeColor="text1"/>
        </w:rPr>
        <w:t>Mimik: Freundlicher, seriöser Gesichtsausdruck.</w:t>
      </w:r>
    </w:p>
    <w:p w:rsidR="00E357F0" w:rsidRDefault="00E357F0" w:rsidP="00307097">
      <w:pPr>
        <w:pStyle w:val="Listenabsatz"/>
        <w:numPr>
          <w:ilvl w:val="0"/>
          <w:numId w:val="39"/>
        </w:numPr>
        <w:spacing w:after="120"/>
        <w:rPr>
          <w:rFonts w:ascii="Arial" w:hAnsi="Arial" w:cs="Arial"/>
          <w:color w:val="000000" w:themeColor="text1"/>
        </w:rPr>
      </w:pPr>
      <w:r w:rsidRPr="00307097">
        <w:rPr>
          <w:rFonts w:ascii="Arial" w:hAnsi="Arial" w:cs="Arial"/>
          <w:color w:val="000000" w:themeColor="text1"/>
        </w:rPr>
        <w:t>Blickkontakt: Regelmäßiger Rundblick, keine Konzentration auf Lehrperson.</w:t>
      </w:r>
    </w:p>
    <w:p w:rsidR="00E357F0" w:rsidRPr="00307097" w:rsidRDefault="00E357F0" w:rsidP="00307097">
      <w:pPr>
        <w:pStyle w:val="Listenabsatz"/>
        <w:numPr>
          <w:ilvl w:val="0"/>
          <w:numId w:val="38"/>
        </w:numPr>
        <w:spacing w:after="120"/>
        <w:ind w:left="993"/>
        <w:rPr>
          <w:rFonts w:ascii="Arial" w:hAnsi="Arial" w:cs="Arial"/>
          <w:color w:val="000000" w:themeColor="text1"/>
          <w:sz w:val="24"/>
          <w:szCs w:val="24"/>
        </w:rPr>
      </w:pPr>
      <w:r w:rsidRPr="00307097">
        <w:rPr>
          <w:rFonts w:ascii="Arial" w:hAnsi="Arial" w:cs="Arial"/>
          <w:color w:val="000000" w:themeColor="text1"/>
          <w:sz w:val="24"/>
          <w:szCs w:val="24"/>
        </w:rPr>
        <w:t>Stimme:</w:t>
      </w:r>
    </w:p>
    <w:p w:rsidR="00E357F0" w:rsidRPr="00307097" w:rsidRDefault="00E357F0" w:rsidP="00307097">
      <w:pPr>
        <w:pStyle w:val="Listenabsatz"/>
        <w:numPr>
          <w:ilvl w:val="0"/>
          <w:numId w:val="40"/>
        </w:numPr>
        <w:spacing w:after="120"/>
        <w:rPr>
          <w:rFonts w:ascii="Arial" w:hAnsi="Arial" w:cs="Arial"/>
          <w:color w:val="000000" w:themeColor="text1"/>
        </w:rPr>
      </w:pPr>
      <w:r w:rsidRPr="00307097">
        <w:rPr>
          <w:rFonts w:ascii="Arial" w:hAnsi="Arial" w:cs="Arial"/>
          <w:color w:val="000000" w:themeColor="text1"/>
        </w:rPr>
        <w:t>Lautstärke: Nur wer gehört wird, kann auch verstanden werden.</w:t>
      </w:r>
    </w:p>
    <w:p w:rsidR="00E357F0" w:rsidRPr="00307097" w:rsidRDefault="00E357F0" w:rsidP="00307097">
      <w:pPr>
        <w:pStyle w:val="Listenabsatz"/>
        <w:numPr>
          <w:ilvl w:val="0"/>
          <w:numId w:val="40"/>
        </w:numPr>
        <w:spacing w:after="120"/>
        <w:rPr>
          <w:rFonts w:ascii="Arial" w:hAnsi="Arial" w:cs="Arial"/>
          <w:color w:val="000000" w:themeColor="text1"/>
        </w:rPr>
      </w:pPr>
      <w:r w:rsidRPr="00307097">
        <w:rPr>
          <w:rFonts w:ascii="Arial" w:hAnsi="Arial" w:cs="Arial"/>
          <w:color w:val="000000" w:themeColor="text1"/>
        </w:rPr>
        <w:t>Satzmelodie: Wesentliche Wörter betonen.</w:t>
      </w:r>
    </w:p>
    <w:p w:rsidR="00E357F0" w:rsidRDefault="00E357F0" w:rsidP="00307097">
      <w:pPr>
        <w:pStyle w:val="Listenabsatz"/>
        <w:numPr>
          <w:ilvl w:val="0"/>
          <w:numId w:val="40"/>
        </w:numPr>
        <w:spacing w:after="120"/>
        <w:rPr>
          <w:rFonts w:ascii="Arial" w:hAnsi="Arial" w:cs="Arial"/>
          <w:color w:val="000000" w:themeColor="text1"/>
        </w:rPr>
      </w:pPr>
      <w:r w:rsidRPr="00307097">
        <w:rPr>
          <w:rFonts w:ascii="Arial" w:hAnsi="Arial" w:cs="Arial"/>
          <w:color w:val="000000" w:themeColor="text1"/>
        </w:rPr>
        <w:t>Sprechtempo: Angemessene Geschwindigkeit, je nach Komplexität.</w:t>
      </w:r>
    </w:p>
    <w:p w:rsidR="00307097" w:rsidRPr="00307097" w:rsidRDefault="00307097" w:rsidP="00307097">
      <w:pPr>
        <w:ind w:left="276"/>
        <w:rPr>
          <w:rFonts w:ascii="Arial" w:hAnsi="Arial" w:cs="Arial"/>
        </w:rPr>
      </w:pPr>
    </w:p>
    <w:p w:rsidR="00307097" w:rsidRPr="00307097" w:rsidRDefault="00E357F0" w:rsidP="00307097">
      <w:pPr>
        <w:pStyle w:val="Listenabsatz"/>
        <w:numPr>
          <w:ilvl w:val="0"/>
          <w:numId w:val="41"/>
        </w:numPr>
        <w:spacing w:after="0"/>
        <w:ind w:left="993" w:hanging="357"/>
        <w:rPr>
          <w:rFonts w:ascii="Arial" w:hAnsi="Arial" w:cs="Arial"/>
          <w:sz w:val="24"/>
          <w:szCs w:val="24"/>
        </w:rPr>
      </w:pPr>
      <w:r w:rsidRPr="00307097">
        <w:rPr>
          <w:rFonts w:ascii="Arial" w:hAnsi="Arial" w:cs="Arial"/>
          <w:sz w:val="24"/>
          <w:szCs w:val="24"/>
        </w:rPr>
        <w:t xml:space="preserve">Handout: </w:t>
      </w:r>
      <w:r w:rsidRPr="00307097">
        <w:rPr>
          <w:rFonts w:ascii="Arial" w:hAnsi="Arial" w:cs="Arial"/>
          <w:sz w:val="24"/>
          <w:szCs w:val="24"/>
        </w:rPr>
        <w:tab/>
      </w:r>
    </w:p>
    <w:p w:rsidR="00E357F0" w:rsidRPr="00307097" w:rsidRDefault="00E357F0" w:rsidP="00307097">
      <w:pPr>
        <w:pStyle w:val="Listenabsatz"/>
        <w:numPr>
          <w:ilvl w:val="0"/>
          <w:numId w:val="42"/>
        </w:numPr>
        <w:spacing w:after="120"/>
        <w:rPr>
          <w:rFonts w:ascii="Arial" w:hAnsi="Arial" w:cs="Arial"/>
        </w:rPr>
      </w:pPr>
      <w:r w:rsidRPr="00307097">
        <w:rPr>
          <w:rFonts w:ascii="Arial" w:hAnsi="Arial" w:cs="Arial"/>
        </w:rPr>
        <w:t>Wesentliche Informationen in knappen Stichworten und mithilfe von Abbildungen darstellen (Ziel: Gedankenstütze für die MitschülerInnen → Was sollte man behalten?).</w:t>
      </w:r>
    </w:p>
    <w:p w:rsidR="00E357F0" w:rsidRPr="00B260BE" w:rsidRDefault="00E357F0" w:rsidP="00E357F0">
      <w:pPr>
        <w:spacing w:after="120"/>
        <w:ind w:left="426"/>
        <w:rPr>
          <w:rFonts w:ascii="Arial" w:hAnsi="Arial" w:cs="Arial"/>
        </w:rPr>
      </w:pPr>
      <w:r w:rsidRPr="00B260BE">
        <w:rPr>
          <w:rFonts w:ascii="Arial" w:hAnsi="Arial" w:cs="Arial"/>
          <w:b/>
        </w:rPr>
        <w:t>Reflexion</w:t>
      </w:r>
    </w:p>
    <w:p w:rsidR="00E357F0" w:rsidRPr="00B260BE" w:rsidRDefault="00E357F0" w:rsidP="00E357F0">
      <w:pPr>
        <w:ind w:left="992"/>
        <w:rPr>
          <w:rFonts w:ascii="Arial" w:hAnsi="Arial" w:cs="Arial"/>
        </w:rPr>
      </w:pPr>
      <w:r w:rsidRPr="00B260BE">
        <w:rPr>
          <w:rFonts w:ascii="Arial" w:hAnsi="Arial" w:cs="Arial"/>
        </w:rPr>
        <w:t>Das Feedback der Zuhörer annehmen und Schlussfolgerungen für die kommenden Präsentationen ziehen.</w:t>
      </w:r>
    </w:p>
    <w:p w:rsidR="006C350E" w:rsidRPr="00B260BE" w:rsidRDefault="006C350E" w:rsidP="006C350E">
      <w:pPr>
        <w:rPr>
          <w:rFonts w:ascii="Arial" w:hAnsi="Arial" w:cs="Arial"/>
        </w:rPr>
      </w:pPr>
    </w:p>
    <w:p w:rsidR="006C350E" w:rsidRPr="00B260BE" w:rsidRDefault="006C350E" w:rsidP="006C350E">
      <w:pPr>
        <w:rPr>
          <w:rFonts w:ascii="Arial" w:hAnsi="Arial" w:cs="Arial"/>
        </w:rPr>
      </w:pPr>
    </w:p>
    <w:p w:rsidR="006C350E" w:rsidRPr="00B260BE" w:rsidRDefault="006C350E" w:rsidP="006C350E">
      <w:pPr>
        <w:rPr>
          <w:rFonts w:ascii="Arial" w:hAnsi="Arial" w:cs="Arial"/>
        </w:rPr>
      </w:pPr>
    </w:p>
    <w:p w:rsidR="00E357F0" w:rsidRPr="00B260BE" w:rsidRDefault="00307097" w:rsidP="006C350E">
      <w:pPr>
        <w:rPr>
          <w:rFonts w:ascii="Arial" w:hAnsi="Arial" w:cs="Arial"/>
        </w:rPr>
      </w:pPr>
      <w:r>
        <w:rPr>
          <w:rFonts w:ascii="Arial" w:hAnsi="Arial" w:cs="Arial"/>
          <w:b/>
        </w:rPr>
        <w:t>Anwendung</w:t>
      </w:r>
    </w:p>
    <w:p w:rsidR="00307097" w:rsidRDefault="00307097" w:rsidP="00E357F0">
      <w:pPr>
        <w:spacing w:after="120"/>
        <w:ind w:left="425"/>
        <w:rPr>
          <w:rFonts w:ascii="Arial" w:hAnsi="Arial" w:cs="Arial"/>
        </w:rPr>
      </w:pPr>
    </w:p>
    <w:p w:rsidR="00E357F0" w:rsidRPr="00307097" w:rsidRDefault="00E357F0" w:rsidP="00E357F0">
      <w:pPr>
        <w:spacing w:after="120"/>
        <w:ind w:left="425"/>
        <w:rPr>
          <w:rFonts w:ascii="Arial" w:hAnsi="Arial" w:cs="Arial"/>
          <w:i/>
        </w:rPr>
      </w:pPr>
      <w:r w:rsidRPr="00307097">
        <w:rPr>
          <w:rFonts w:ascii="Arial" w:hAnsi="Arial" w:cs="Arial"/>
          <w:i/>
        </w:rPr>
        <w:t>Wähle aus den nachfolgenden Themen eines aus und fertige eine fünfminütige Präsentation nach den vorliegenden Empfehlungen an.</w:t>
      </w:r>
    </w:p>
    <w:p w:rsidR="00307097" w:rsidRPr="00B260BE" w:rsidRDefault="00307097" w:rsidP="00E357F0">
      <w:pPr>
        <w:spacing w:after="120"/>
        <w:ind w:left="425"/>
        <w:rPr>
          <w:rFonts w:ascii="Arial" w:hAnsi="Arial" w:cs="Arial"/>
        </w:rPr>
      </w:pPr>
    </w:p>
    <w:tbl>
      <w:tblPr>
        <w:tblStyle w:val="Tabellenraster"/>
        <w:tblW w:w="0" w:type="auto"/>
        <w:tblInd w:w="425" w:type="dxa"/>
        <w:tblLook w:val="04A0" w:firstRow="1" w:lastRow="0" w:firstColumn="1" w:lastColumn="0" w:noHBand="0" w:noVBand="1"/>
      </w:tblPr>
      <w:tblGrid>
        <w:gridCol w:w="2228"/>
        <w:gridCol w:w="2210"/>
        <w:gridCol w:w="2201"/>
        <w:gridCol w:w="2224"/>
      </w:tblGrid>
      <w:tr w:rsidR="00E357F0" w:rsidRPr="00B260BE" w:rsidTr="00972681">
        <w:trPr>
          <w:trHeight w:val="397"/>
        </w:trPr>
        <w:tc>
          <w:tcPr>
            <w:tcW w:w="2336" w:type="dxa"/>
            <w:vAlign w:val="center"/>
          </w:tcPr>
          <w:p w:rsidR="00E357F0" w:rsidRPr="00B260BE" w:rsidRDefault="00E357F0" w:rsidP="00972681">
            <w:pPr>
              <w:jc w:val="center"/>
              <w:rPr>
                <w:rFonts w:ascii="Arial" w:hAnsi="Arial" w:cs="Arial"/>
              </w:rPr>
            </w:pPr>
            <w:r w:rsidRPr="00B260BE">
              <w:rPr>
                <w:rFonts w:ascii="Arial" w:hAnsi="Arial" w:cs="Arial"/>
              </w:rPr>
              <w:t>Vulkanismus</w:t>
            </w:r>
          </w:p>
        </w:tc>
        <w:tc>
          <w:tcPr>
            <w:tcW w:w="2336" w:type="dxa"/>
            <w:vAlign w:val="center"/>
          </w:tcPr>
          <w:p w:rsidR="00E357F0" w:rsidRPr="00B260BE" w:rsidRDefault="00E357F0" w:rsidP="00972681">
            <w:pPr>
              <w:jc w:val="center"/>
              <w:rPr>
                <w:rFonts w:ascii="Arial" w:hAnsi="Arial" w:cs="Arial"/>
              </w:rPr>
            </w:pPr>
            <w:r w:rsidRPr="00B260BE">
              <w:rPr>
                <w:rFonts w:ascii="Arial" w:hAnsi="Arial" w:cs="Arial"/>
              </w:rPr>
              <w:t>Dinosaurier</w:t>
            </w:r>
          </w:p>
        </w:tc>
        <w:tc>
          <w:tcPr>
            <w:tcW w:w="2337" w:type="dxa"/>
            <w:vAlign w:val="center"/>
          </w:tcPr>
          <w:p w:rsidR="00E357F0" w:rsidRPr="00B260BE" w:rsidRDefault="00E357F0" w:rsidP="00972681">
            <w:pPr>
              <w:jc w:val="center"/>
              <w:rPr>
                <w:rFonts w:ascii="Arial" w:hAnsi="Arial" w:cs="Arial"/>
              </w:rPr>
            </w:pPr>
            <w:r w:rsidRPr="00B260BE">
              <w:rPr>
                <w:rFonts w:ascii="Arial" w:hAnsi="Arial" w:cs="Arial"/>
              </w:rPr>
              <w:t>Organe</w:t>
            </w:r>
          </w:p>
        </w:tc>
        <w:tc>
          <w:tcPr>
            <w:tcW w:w="2337" w:type="dxa"/>
            <w:vAlign w:val="center"/>
          </w:tcPr>
          <w:p w:rsidR="00E357F0" w:rsidRPr="00B260BE" w:rsidRDefault="00E357F0" w:rsidP="00972681">
            <w:pPr>
              <w:jc w:val="center"/>
              <w:rPr>
                <w:rFonts w:ascii="Arial" w:hAnsi="Arial" w:cs="Arial"/>
              </w:rPr>
            </w:pPr>
            <w:r w:rsidRPr="00B260BE">
              <w:rPr>
                <w:rFonts w:ascii="Arial" w:hAnsi="Arial" w:cs="Arial"/>
              </w:rPr>
              <w:t>Geschwister</w:t>
            </w:r>
          </w:p>
        </w:tc>
      </w:tr>
      <w:tr w:rsidR="00E357F0" w:rsidRPr="00B260BE" w:rsidTr="00972681">
        <w:trPr>
          <w:trHeight w:val="397"/>
        </w:trPr>
        <w:tc>
          <w:tcPr>
            <w:tcW w:w="2336" w:type="dxa"/>
            <w:vAlign w:val="center"/>
          </w:tcPr>
          <w:p w:rsidR="00E357F0" w:rsidRPr="00B260BE" w:rsidRDefault="00E357F0" w:rsidP="00972681">
            <w:pPr>
              <w:jc w:val="center"/>
              <w:rPr>
                <w:rFonts w:ascii="Arial" w:hAnsi="Arial" w:cs="Arial"/>
              </w:rPr>
            </w:pPr>
            <w:r w:rsidRPr="00B260BE">
              <w:rPr>
                <w:rFonts w:ascii="Arial" w:hAnsi="Arial" w:cs="Arial"/>
              </w:rPr>
              <w:t>YouTube</w:t>
            </w:r>
          </w:p>
        </w:tc>
        <w:tc>
          <w:tcPr>
            <w:tcW w:w="2336" w:type="dxa"/>
            <w:vAlign w:val="center"/>
          </w:tcPr>
          <w:p w:rsidR="00E357F0" w:rsidRPr="00B260BE" w:rsidRDefault="00E357F0" w:rsidP="00972681">
            <w:pPr>
              <w:jc w:val="center"/>
              <w:rPr>
                <w:rFonts w:ascii="Arial" w:hAnsi="Arial" w:cs="Arial"/>
              </w:rPr>
            </w:pPr>
            <w:r w:rsidRPr="00B260BE">
              <w:rPr>
                <w:rFonts w:ascii="Arial" w:hAnsi="Arial" w:cs="Arial"/>
              </w:rPr>
              <w:t>Vitamine</w:t>
            </w:r>
          </w:p>
        </w:tc>
        <w:tc>
          <w:tcPr>
            <w:tcW w:w="2337" w:type="dxa"/>
            <w:vAlign w:val="center"/>
          </w:tcPr>
          <w:p w:rsidR="00E357F0" w:rsidRPr="00B260BE" w:rsidRDefault="00E357F0" w:rsidP="00972681">
            <w:pPr>
              <w:jc w:val="center"/>
              <w:rPr>
                <w:rFonts w:ascii="Arial" w:hAnsi="Arial" w:cs="Arial"/>
              </w:rPr>
            </w:pPr>
            <w:r w:rsidRPr="00B260BE">
              <w:rPr>
                <w:rFonts w:ascii="Arial" w:hAnsi="Arial" w:cs="Arial"/>
              </w:rPr>
              <w:t>Afrika</w:t>
            </w:r>
          </w:p>
        </w:tc>
        <w:tc>
          <w:tcPr>
            <w:tcW w:w="2337" w:type="dxa"/>
            <w:vAlign w:val="center"/>
          </w:tcPr>
          <w:p w:rsidR="00E357F0" w:rsidRPr="00B260BE" w:rsidRDefault="00E357F0" w:rsidP="00972681">
            <w:pPr>
              <w:jc w:val="center"/>
              <w:rPr>
                <w:rFonts w:ascii="Arial" w:hAnsi="Arial" w:cs="Arial"/>
              </w:rPr>
            </w:pPr>
            <w:r w:rsidRPr="00B260BE">
              <w:rPr>
                <w:rFonts w:ascii="Arial" w:hAnsi="Arial" w:cs="Arial"/>
              </w:rPr>
              <w:t>Raumfahrt</w:t>
            </w:r>
          </w:p>
        </w:tc>
      </w:tr>
      <w:tr w:rsidR="00E357F0" w:rsidRPr="00B260BE" w:rsidTr="00972681">
        <w:trPr>
          <w:trHeight w:val="397"/>
        </w:trPr>
        <w:tc>
          <w:tcPr>
            <w:tcW w:w="2336" w:type="dxa"/>
            <w:vAlign w:val="center"/>
          </w:tcPr>
          <w:p w:rsidR="00E357F0" w:rsidRPr="00B260BE" w:rsidRDefault="00E357F0" w:rsidP="00972681">
            <w:pPr>
              <w:jc w:val="center"/>
              <w:rPr>
                <w:rFonts w:ascii="Arial" w:hAnsi="Arial" w:cs="Arial"/>
              </w:rPr>
            </w:pPr>
            <w:r w:rsidRPr="00B260BE">
              <w:rPr>
                <w:rFonts w:ascii="Arial" w:hAnsi="Arial" w:cs="Arial"/>
              </w:rPr>
              <w:t>Haustier</w:t>
            </w:r>
          </w:p>
        </w:tc>
        <w:tc>
          <w:tcPr>
            <w:tcW w:w="2336" w:type="dxa"/>
            <w:vAlign w:val="center"/>
          </w:tcPr>
          <w:p w:rsidR="00E357F0" w:rsidRPr="00B260BE" w:rsidRDefault="00E357F0" w:rsidP="00972681">
            <w:pPr>
              <w:jc w:val="center"/>
              <w:rPr>
                <w:rFonts w:ascii="Arial" w:hAnsi="Arial" w:cs="Arial"/>
              </w:rPr>
            </w:pPr>
            <w:r w:rsidRPr="00B260BE">
              <w:rPr>
                <w:rFonts w:ascii="Arial" w:hAnsi="Arial" w:cs="Arial"/>
              </w:rPr>
              <w:t>Fahrrad</w:t>
            </w:r>
          </w:p>
        </w:tc>
        <w:tc>
          <w:tcPr>
            <w:tcW w:w="2337" w:type="dxa"/>
            <w:vAlign w:val="center"/>
          </w:tcPr>
          <w:p w:rsidR="00E357F0" w:rsidRPr="00B260BE" w:rsidRDefault="00E357F0" w:rsidP="00972681">
            <w:pPr>
              <w:jc w:val="center"/>
              <w:rPr>
                <w:rFonts w:ascii="Arial" w:hAnsi="Arial" w:cs="Arial"/>
              </w:rPr>
            </w:pPr>
            <w:r w:rsidRPr="00B260BE">
              <w:rPr>
                <w:rFonts w:ascii="Arial" w:hAnsi="Arial" w:cs="Arial"/>
              </w:rPr>
              <w:t>Sternbilder</w:t>
            </w:r>
          </w:p>
        </w:tc>
        <w:tc>
          <w:tcPr>
            <w:tcW w:w="2337" w:type="dxa"/>
            <w:vAlign w:val="center"/>
          </w:tcPr>
          <w:p w:rsidR="00E357F0" w:rsidRPr="00B260BE" w:rsidRDefault="00E357F0" w:rsidP="00972681">
            <w:pPr>
              <w:jc w:val="center"/>
              <w:rPr>
                <w:rFonts w:ascii="Arial" w:hAnsi="Arial" w:cs="Arial"/>
              </w:rPr>
            </w:pPr>
            <w:r w:rsidRPr="00B260BE">
              <w:rPr>
                <w:rFonts w:ascii="Arial" w:hAnsi="Arial" w:cs="Arial"/>
              </w:rPr>
              <w:t>… (eigenes Thema) …</w:t>
            </w:r>
          </w:p>
        </w:tc>
      </w:tr>
    </w:tbl>
    <w:p w:rsidR="00E357F0" w:rsidRPr="00B260BE" w:rsidRDefault="00E357F0" w:rsidP="00E357F0">
      <w:pPr>
        <w:ind w:left="425"/>
        <w:rPr>
          <w:rFonts w:ascii="Arial" w:hAnsi="Arial" w:cs="Arial"/>
        </w:rPr>
      </w:pPr>
    </w:p>
    <w:p w:rsidR="006C350E" w:rsidRPr="00B260BE" w:rsidRDefault="006C350E" w:rsidP="00E357F0">
      <w:pPr>
        <w:rPr>
          <w:rFonts w:ascii="Arial" w:hAnsi="Arial" w:cs="Arial"/>
          <w:b/>
        </w:rPr>
      </w:pPr>
    </w:p>
    <w:p w:rsidR="006C350E" w:rsidRPr="00B260BE" w:rsidRDefault="006C350E" w:rsidP="00E357F0">
      <w:pPr>
        <w:rPr>
          <w:rFonts w:ascii="Arial" w:hAnsi="Arial" w:cs="Arial"/>
          <w:b/>
        </w:rPr>
      </w:pPr>
    </w:p>
    <w:p w:rsidR="006C350E" w:rsidRPr="00B260BE" w:rsidRDefault="006C350E" w:rsidP="00E357F0">
      <w:pPr>
        <w:rPr>
          <w:rFonts w:ascii="Arial" w:hAnsi="Arial" w:cs="Arial"/>
          <w:b/>
        </w:rPr>
      </w:pPr>
    </w:p>
    <w:p w:rsidR="006C350E" w:rsidRPr="00B260BE" w:rsidRDefault="006C350E" w:rsidP="00E357F0">
      <w:pPr>
        <w:rPr>
          <w:rFonts w:ascii="Arial" w:hAnsi="Arial" w:cs="Arial"/>
          <w:b/>
        </w:rPr>
      </w:pPr>
    </w:p>
    <w:p w:rsidR="006C350E" w:rsidRPr="00B260BE" w:rsidRDefault="006C350E" w:rsidP="00E357F0">
      <w:pPr>
        <w:rPr>
          <w:rFonts w:ascii="Arial" w:hAnsi="Arial" w:cs="Arial"/>
          <w:b/>
        </w:rPr>
      </w:pPr>
    </w:p>
    <w:p w:rsidR="00307097" w:rsidRDefault="00307097">
      <w:pPr>
        <w:widowControl/>
        <w:suppressAutoHyphens w:val="0"/>
        <w:spacing w:after="160" w:line="259" w:lineRule="auto"/>
        <w:rPr>
          <w:b/>
        </w:rPr>
      </w:pPr>
      <w:r>
        <w:rPr>
          <w:b/>
        </w:rPr>
        <w:br w:type="page"/>
      </w:r>
    </w:p>
    <w:p w:rsidR="00E357F0" w:rsidRPr="00307097" w:rsidRDefault="00E357F0" w:rsidP="00307097">
      <w:pPr>
        <w:jc w:val="center"/>
        <w:rPr>
          <w:rFonts w:ascii="Arial" w:hAnsi="Arial" w:cs="Arial"/>
          <w:b/>
        </w:rPr>
      </w:pPr>
      <w:r w:rsidRPr="00307097">
        <w:rPr>
          <w:rFonts w:ascii="Arial" w:hAnsi="Arial" w:cs="Arial"/>
          <w:b/>
        </w:rPr>
        <w:lastRenderedPageBreak/>
        <w:t>Kriterienkatalog zum Präsentationsfeedback</w:t>
      </w:r>
    </w:p>
    <w:p w:rsidR="00307097" w:rsidRDefault="00307097" w:rsidP="00E357F0">
      <w:pPr>
        <w:rPr>
          <w:rFonts w:ascii="Arial" w:hAnsi="Arial" w:cs="Arial"/>
        </w:rPr>
      </w:pPr>
    </w:p>
    <w:p w:rsidR="00E357F0" w:rsidRDefault="00E357F0" w:rsidP="00E357F0">
      <w:pPr>
        <w:rPr>
          <w:rFonts w:ascii="Arial" w:hAnsi="Arial" w:cs="Arial"/>
        </w:rPr>
      </w:pPr>
      <w:r w:rsidRPr="00307097">
        <w:rPr>
          <w:rFonts w:ascii="Arial" w:hAnsi="Arial" w:cs="Arial"/>
        </w:rPr>
        <w:t>Diese Vorlage dient zur Beurteilung von Präsentationen jeglicher Art. Empfehlung: Nutze einen Bleistift, um die zutreffende Bewertung zu markieren.</w:t>
      </w:r>
    </w:p>
    <w:p w:rsidR="00307097" w:rsidRPr="00307097" w:rsidRDefault="00307097" w:rsidP="00E357F0">
      <w:pPr>
        <w:rPr>
          <w:rFonts w:ascii="Arial" w:hAnsi="Arial" w:cs="Arial"/>
        </w:rPr>
      </w:pPr>
    </w:p>
    <w:tbl>
      <w:tblPr>
        <w:tblStyle w:val="Tabellenraster"/>
        <w:tblW w:w="0" w:type="auto"/>
        <w:tblLook w:val="04A0" w:firstRow="1" w:lastRow="0" w:firstColumn="1" w:lastColumn="0" w:noHBand="0" w:noVBand="1"/>
      </w:tblPr>
      <w:tblGrid>
        <w:gridCol w:w="3096"/>
        <w:gridCol w:w="3096"/>
        <w:gridCol w:w="3096"/>
      </w:tblGrid>
      <w:tr w:rsidR="00E357F0" w:rsidRPr="00307097" w:rsidTr="00972681">
        <w:trPr>
          <w:trHeight w:val="794"/>
        </w:trPr>
        <w:tc>
          <w:tcPr>
            <w:tcW w:w="3115" w:type="dxa"/>
            <w:vAlign w:val="center"/>
          </w:tcPr>
          <w:p w:rsidR="00E357F0" w:rsidRPr="00307097" w:rsidRDefault="00E357F0" w:rsidP="00972681">
            <w:pPr>
              <w:jc w:val="center"/>
              <w:rPr>
                <w:rFonts w:ascii="Arial" w:hAnsi="Arial" w:cs="Arial"/>
                <w:b/>
              </w:rPr>
            </w:pPr>
            <w:r w:rsidRPr="00307097">
              <w:rPr>
                <w:rFonts w:ascii="Arial" w:hAnsi="Arial" w:cs="Arial"/>
                <w:b/>
              </w:rPr>
              <w:t>Mangelhafte Präsentation</w:t>
            </w:r>
          </w:p>
          <w:p w:rsidR="00E357F0" w:rsidRPr="00307097" w:rsidRDefault="00E357F0" w:rsidP="00972681">
            <w:pPr>
              <w:jc w:val="center"/>
              <w:rPr>
                <w:rFonts w:ascii="Arial" w:hAnsi="Arial" w:cs="Arial"/>
                <w:b/>
              </w:rPr>
            </w:pPr>
            <w:r w:rsidRPr="00307097">
              <w:rPr>
                <w:rFonts w:ascii="Arial" w:hAnsi="Arial" w:cs="Arial"/>
                <w:b/>
              </w:rPr>
              <w:sym w:font="Wingdings" w:char="F04C"/>
            </w:r>
          </w:p>
        </w:tc>
        <w:tc>
          <w:tcPr>
            <w:tcW w:w="3115" w:type="dxa"/>
            <w:vAlign w:val="center"/>
          </w:tcPr>
          <w:p w:rsidR="00E357F0" w:rsidRPr="00307097" w:rsidRDefault="00E357F0" w:rsidP="00972681">
            <w:pPr>
              <w:jc w:val="center"/>
              <w:rPr>
                <w:rFonts w:ascii="Arial" w:hAnsi="Arial" w:cs="Arial"/>
                <w:b/>
              </w:rPr>
            </w:pPr>
            <w:r w:rsidRPr="00307097">
              <w:rPr>
                <w:rFonts w:ascii="Arial" w:hAnsi="Arial" w:cs="Arial"/>
                <w:b/>
              </w:rPr>
              <w:t>Durchschnittliche Präsentation</w:t>
            </w:r>
          </w:p>
          <w:p w:rsidR="00E357F0" w:rsidRPr="00307097" w:rsidRDefault="00E357F0" w:rsidP="00972681">
            <w:pPr>
              <w:jc w:val="center"/>
              <w:rPr>
                <w:rFonts w:ascii="Arial" w:hAnsi="Arial" w:cs="Arial"/>
                <w:b/>
              </w:rPr>
            </w:pPr>
            <w:r w:rsidRPr="00307097">
              <w:rPr>
                <w:rFonts w:ascii="Arial" w:hAnsi="Arial" w:cs="Arial"/>
                <w:b/>
              </w:rPr>
              <w:sym w:font="Wingdings" w:char="F04B"/>
            </w:r>
          </w:p>
        </w:tc>
        <w:tc>
          <w:tcPr>
            <w:tcW w:w="3116" w:type="dxa"/>
            <w:vAlign w:val="center"/>
          </w:tcPr>
          <w:p w:rsidR="00E357F0" w:rsidRPr="00307097" w:rsidRDefault="00E357F0" w:rsidP="00972681">
            <w:pPr>
              <w:jc w:val="center"/>
              <w:rPr>
                <w:rFonts w:ascii="Arial" w:hAnsi="Arial" w:cs="Arial"/>
                <w:b/>
              </w:rPr>
            </w:pPr>
            <w:r w:rsidRPr="00307097">
              <w:rPr>
                <w:rFonts w:ascii="Arial" w:hAnsi="Arial" w:cs="Arial"/>
                <w:b/>
              </w:rPr>
              <w:t>Sehr gelungene Präsentation</w:t>
            </w:r>
          </w:p>
          <w:p w:rsidR="00E357F0" w:rsidRPr="00307097" w:rsidRDefault="00E357F0" w:rsidP="00972681">
            <w:pPr>
              <w:jc w:val="center"/>
              <w:rPr>
                <w:rFonts w:ascii="Arial" w:hAnsi="Arial" w:cs="Arial"/>
                <w:b/>
              </w:rPr>
            </w:pPr>
            <w:r w:rsidRPr="00307097">
              <w:rPr>
                <w:rFonts w:ascii="Arial" w:hAnsi="Arial" w:cs="Arial"/>
                <w:b/>
              </w:rPr>
              <w:sym w:font="Wingdings" w:char="F04A"/>
            </w:r>
          </w:p>
        </w:tc>
      </w:tr>
      <w:tr w:rsidR="00E357F0" w:rsidRPr="00307097" w:rsidTr="00972681">
        <w:trPr>
          <w:trHeight w:val="454"/>
        </w:trPr>
        <w:tc>
          <w:tcPr>
            <w:tcW w:w="9346" w:type="dxa"/>
            <w:gridSpan w:val="3"/>
            <w:vAlign w:val="center"/>
          </w:tcPr>
          <w:p w:rsidR="00E357F0" w:rsidRPr="00307097" w:rsidRDefault="00E357F0" w:rsidP="00972681">
            <w:pPr>
              <w:rPr>
                <w:rFonts w:ascii="Arial" w:hAnsi="Arial" w:cs="Arial"/>
                <w:b/>
              </w:rPr>
            </w:pPr>
            <w:r w:rsidRPr="00307097">
              <w:rPr>
                <w:rFonts w:ascii="Arial" w:hAnsi="Arial" w:cs="Arial"/>
                <w:b/>
              </w:rPr>
              <w:t>Sachkenntnis</w:t>
            </w:r>
          </w:p>
        </w:tc>
      </w:tr>
      <w:tr w:rsidR="00E357F0" w:rsidRPr="00307097" w:rsidTr="00972681">
        <w:trPr>
          <w:trHeight w:val="737"/>
        </w:trPr>
        <w:tc>
          <w:tcPr>
            <w:tcW w:w="3115" w:type="dxa"/>
            <w:vAlign w:val="center"/>
          </w:tcPr>
          <w:p w:rsidR="00E357F0" w:rsidRPr="00307097" w:rsidRDefault="00E357F0" w:rsidP="00972681">
            <w:pPr>
              <w:spacing w:before="40" w:after="40"/>
              <w:jc w:val="center"/>
              <w:rPr>
                <w:rFonts w:ascii="Arial" w:hAnsi="Arial" w:cs="Arial"/>
              </w:rPr>
            </w:pPr>
            <w:r w:rsidRPr="00307097">
              <w:rPr>
                <w:rFonts w:ascii="Arial" w:hAnsi="Arial" w:cs="Arial"/>
              </w:rPr>
              <w:t>Informationsgehalt nicht angemessen</w:t>
            </w:r>
          </w:p>
        </w:tc>
        <w:tc>
          <w:tcPr>
            <w:tcW w:w="3115" w:type="dxa"/>
            <w:vAlign w:val="center"/>
          </w:tcPr>
          <w:p w:rsidR="00E357F0" w:rsidRPr="00307097" w:rsidRDefault="00E357F0" w:rsidP="00972681">
            <w:pPr>
              <w:spacing w:before="40" w:after="40"/>
              <w:jc w:val="center"/>
              <w:rPr>
                <w:rFonts w:ascii="Arial" w:hAnsi="Arial" w:cs="Arial"/>
              </w:rPr>
            </w:pPr>
            <w:r w:rsidRPr="00307097">
              <w:rPr>
                <w:rFonts w:ascii="Arial" w:hAnsi="Arial" w:cs="Arial"/>
              </w:rPr>
              <w:t>Informationsgehalt bedingt angemessen</w:t>
            </w:r>
          </w:p>
        </w:tc>
        <w:tc>
          <w:tcPr>
            <w:tcW w:w="3116" w:type="dxa"/>
            <w:vAlign w:val="center"/>
          </w:tcPr>
          <w:p w:rsidR="00E357F0" w:rsidRPr="00307097" w:rsidRDefault="00E357F0" w:rsidP="00972681">
            <w:pPr>
              <w:spacing w:before="40" w:after="40"/>
              <w:jc w:val="center"/>
              <w:rPr>
                <w:rFonts w:ascii="Arial" w:hAnsi="Arial" w:cs="Arial"/>
              </w:rPr>
            </w:pPr>
            <w:r w:rsidRPr="00307097">
              <w:rPr>
                <w:rFonts w:ascii="Arial" w:hAnsi="Arial" w:cs="Arial"/>
              </w:rPr>
              <w:t>Angemessener Informationsgehalt</w:t>
            </w:r>
          </w:p>
        </w:tc>
      </w:tr>
      <w:tr w:rsidR="00E357F0" w:rsidRPr="00307097" w:rsidTr="00972681">
        <w:trPr>
          <w:trHeight w:val="737"/>
        </w:trPr>
        <w:tc>
          <w:tcPr>
            <w:tcW w:w="3115" w:type="dxa"/>
            <w:vAlign w:val="center"/>
          </w:tcPr>
          <w:p w:rsidR="00E357F0" w:rsidRPr="00307097" w:rsidRDefault="00E357F0" w:rsidP="00972681">
            <w:pPr>
              <w:spacing w:before="40" w:after="40"/>
              <w:jc w:val="center"/>
              <w:rPr>
                <w:rFonts w:ascii="Arial" w:hAnsi="Arial" w:cs="Arial"/>
              </w:rPr>
            </w:pPr>
            <w:r w:rsidRPr="00307097">
              <w:rPr>
                <w:rFonts w:ascii="Arial" w:hAnsi="Arial" w:cs="Arial"/>
              </w:rPr>
              <w:t>Einige Fehler, Wissenslücken, logische Widersprüche</w:t>
            </w:r>
          </w:p>
        </w:tc>
        <w:tc>
          <w:tcPr>
            <w:tcW w:w="3115" w:type="dxa"/>
            <w:vAlign w:val="center"/>
          </w:tcPr>
          <w:p w:rsidR="00E357F0" w:rsidRPr="00307097" w:rsidRDefault="00E357F0" w:rsidP="00972681">
            <w:pPr>
              <w:spacing w:before="40" w:after="40"/>
              <w:jc w:val="center"/>
              <w:rPr>
                <w:rFonts w:ascii="Arial" w:hAnsi="Arial" w:cs="Arial"/>
              </w:rPr>
            </w:pPr>
            <w:r w:rsidRPr="00307097">
              <w:rPr>
                <w:rFonts w:ascii="Arial" w:hAnsi="Arial" w:cs="Arial"/>
              </w:rPr>
              <w:t>Kleinere Fehler, logische Ungenauigkeiten</w:t>
            </w:r>
          </w:p>
        </w:tc>
        <w:tc>
          <w:tcPr>
            <w:tcW w:w="3116" w:type="dxa"/>
            <w:vAlign w:val="center"/>
          </w:tcPr>
          <w:p w:rsidR="00E357F0" w:rsidRPr="00307097" w:rsidRDefault="00E357F0" w:rsidP="00972681">
            <w:pPr>
              <w:spacing w:before="40" w:after="40"/>
              <w:jc w:val="center"/>
              <w:rPr>
                <w:rFonts w:ascii="Arial" w:hAnsi="Arial" w:cs="Arial"/>
              </w:rPr>
            </w:pPr>
            <w:r w:rsidRPr="00307097">
              <w:rPr>
                <w:rFonts w:ascii="Arial" w:hAnsi="Arial" w:cs="Arial"/>
              </w:rPr>
              <w:t>Sachlich korrekt</w:t>
            </w:r>
          </w:p>
        </w:tc>
      </w:tr>
      <w:tr w:rsidR="00E357F0" w:rsidRPr="00307097" w:rsidTr="00972681">
        <w:trPr>
          <w:trHeight w:val="454"/>
        </w:trPr>
        <w:tc>
          <w:tcPr>
            <w:tcW w:w="9346" w:type="dxa"/>
            <w:gridSpan w:val="3"/>
            <w:tcBorders>
              <w:bottom w:val="single" w:sz="4" w:space="0" w:color="auto"/>
            </w:tcBorders>
            <w:vAlign w:val="center"/>
          </w:tcPr>
          <w:p w:rsidR="00E357F0" w:rsidRPr="00307097" w:rsidRDefault="00E357F0" w:rsidP="00972681">
            <w:pPr>
              <w:rPr>
                <w:rFonts w:ascii="Arial" w:hAnsi="Arial" w:cs="Arial"/>
                <w:b/>
              </w:rPr>
            </w:pPr>
            <w:r w:rsidRPr="00307097">
              <w:rPr>
                <w:rFonts w:ascii="Arial" w:hAnsi="Arial" w:cs="Arial"/>
                <w:b/>
              </w:rPr>
              <w:t>Adressatenorientierung</w:t>
            </w:r>
          </w:p>
        </w:tc>
      </w:tr>
      <w:tr w:rsidR="00E357F0" w:rsidRPr="00307097" w:rsidTr="00972681">
        <w:trPr>
          <w:trHeight w:val="737"/>
        </w:trPr>
        <w:tc>
          <w:tcPr>
            <w:tcW w:w="3115" w:type="dxa"/>
            <w:tcBorders>
              <w:top w:val="single" w:sz="4" w:space="0" w:color="auto"/>
            </w:tcBorders>
            <w:vAlign w:val="center"/>
          </w:tcPr>
          <w:p w:rsidR="00E357F0" w:rsidRPr="00307097" w:rsidRDefault="00E357F0" w:rsidP="00972681">
            <w:pPr>
              <w:spacing w:before="40" w:after="40"/>
              <w:jc w:val="center"/>
              <w:rPr>
                <w:rFonts w:ascii="Arial" w:hAnsi="Arial" w:cs="Arial"/>
              </w:rPr>
            </w:pPr>
            <w:r w:rsidRPr="00307097">
              <w:rPr>
                <w:rFonts w:ascii="Arial" w:hAnsi="Arial" w:cs="Arial"/>
              </w:rPr>
              <w:t>Vorwissen und Motivation der Zuhörer nicht berücksichtigt</w:t>
            </w:r>
          </w:p>
        </w:tc>
        <w:tc>
          <w:tcPr>
            <w:tcW w:w="3115" w:type="dxa"/>
            <w:vAlign w:val="center"/>
          </w:tcPr>
          <w:p w:rsidR="00E357F0" w:rsidRPr="00307097" w:rsidRDefault="00E357F0" w:rsidP="00972681">
            <w:pPr>
              <w:spacing w:before="40" w:after="40"/>
              <w:jc w:val="center"/>
              <w:rPr>
                <w:rFonts w:ascii="Arial" w:hAnsi="Arial" w:cs="Arial"/>
              </w:rPr>
            </w:pPr>
            <w:r w:rsidRPr="00307097">
              <w:rPr>
                <w:rFonts w:ascii="Arial" w:hAnsi="Arial" w:cs="Arial"/>
              </w:rPr>
              <w:t>Vorwissen und Motivation der Zuhörer zum Teil berücksichtigt</w:t>
            </w:r>
          </w:p>
        </w:tc>
        <w:tc>
          <w:tcPr>
            <w:tcW w:w="3116" w:type="dxa"/>
            <w:vAlign w:val="center"/>
          </w:tcPr>
          <w:p w:rsidR="00E357F0" w:rsidRPr="00307097" w:rsidRDefault="00E357F0" w:rsidP="00972681">
            <w:pPr>
              <w:spacing w:before="40" w:after="40"/>
              <w:jc w:val="center"/>
              <w:rPr>
                <w:rFonts w:ascii="Arial" w:hAnsi="Arial" w:cs="Arial"/>
              </w:rPr>
            </w:pPr>
            <w:r w:rsidRPr="00307097">
              <w:rPr>
                <w:rFonts w:ascii="Arial" w:hAnsi="Arial" w:cs="Arial"/>
              </w:rPr>
              <w:t>Vorwissen und Motivation der Zuhörer berücksichtigt</w:t>
            </w:r>
          </w:p>
        </w:tc>
      </w:tr>
      <w:tr w:rsidR="00E357F0" w:rsidRPr="00307097" w:rsidTr="00972681">
        <w:trPr>
          <w:trHeight w:val="737"/>
        </w:trPr>
        <w:tc>
          <w:tcPr>
            <w:tcW w:w="3115" w:type="dxa"/>
            <w:vAlign w:val="center"/>
          </w:tcPr>
          <w:p w:rsidR="00E357F0" w:rsidRPr="00307097" w:rsidRDefault="00E357F0" w:rsidP="00972681">
            <w:pPr>
              <w:spacing w:before="40" w:after="40"/>
              <w:jc w:val="center"/>
              <w:rPr>
                <w:rFonts w:ascii="Arial" w:hAnsi="Arial" w:cs="Arial"/>
              </w:rPr>
            </w:pPr>
            <w:r w:rsidRPr="00307097">
              <w:rPr>
                <w:rFonts w:ascii="Arial" w:hAnsi="Arial" w:cs="Arial"/>
              </w:rPr>
              <w:t>Zeitmanagement nicht überzeugend</w:t>
            </w:r>
          </w:p>
        </w:tc>
        <w:tc>
          <w:tcPr>
            <w:tcW w:w="3115" w:type="dxa"/>
            <w:vAlign w:val="center"/>
          </w:tcPr>
          <w:p w:rsidR="00E357F0" w:rsidRPr="00307097" w:rsidRDefault="00E357F0" w:rsidP="00972681">
            <w:pPr>
              <w:spacing w:before="40" w:after="40"/>
              <w:jc w:val="center"/>
              <w:rPr>
                <w:rFonts w:ascii="Arial" w:hAnsi="Arial" w:cs="Arial"/>
              </w:rPr>
            </w:pPr>
            <w:r w:rsidRPr="00307097">
              <w:rPr>
                <w:rFonts w:ascii="Arial" w:hAnsi="Arial" w:cs="Arial"/>
              </w:rPr>
              <w:t>Zeitmanagement teilweise überzeugend</w:t>
            </w:r>
          </w:p>
        </w:tc>
        <w:tc>
          <w:tcPr>
            <w:tcW w:w="3116" w:type="dxa"/>
            <w:vAlign w:val="center"/>
          </w:tcPr>
          <w:p w:rsidR="00E357F0" w:rsidRPr="00307097" w:rsidRDefault="00E357F0" w:rsidP="00972681">
            <w:pPr>
              <w:spacing w:before="40" w:after="40"/>
              <w:jc w:val="center"/>
              <w:rPr>
                <w:rFonts w:ascii="Arial" w:hAnsi="Arial" w:cs="Arial"/>
              </w:rPr>
            </w:pPr>
            <w:r w:rsidRPr="00307097">
              <w:rPr>
                <w:rFonts w:ascii="Arial" w:hAnsi="Arial" w:cs="Arial"/>
              </w:rPr>
              <w:t>Zeitmanagement überzeugend</w:t>
            </w:r>
          </w:p>
        </w:tc>
      </w:tr>
      <w:tr w:rsidR="00E357F0" w:rsidRPr="00307097" w:rsidTr="00972681">
        <w:trPr>
          <w:trHeight w:val="737"/>
        </w:trPr>
        <w:tc>
          <w:tcPr>
            <w:tcW w:w="3115" w:type="dxa"/>
            <w:vAlign w:val="center"/>
          </w:tcPr>
          <w:p w:rsidR="00E357F0" w:rsidRPr="00307097" w:rsidRDefault="00E357F0" w:rsidP="00972681">
            <w:pPr>
              <w:spacing w:before="40" w:after="40"/>
              <w:jc w:val="center"/>
              <w:rPr>
                <w:rFonts w:ascii="Arial" w:hAnsi="Arial" w:cs="Arial"/>
              </w:rPr>
            </w:pPr>
            <w:r w:rsidRPr="00307097">
              <w:rPr>
                <w:rFonts w:ascii="Arial" w:hAnsi="Arial" w:cs="Arial"/>
              </w:rPr>
              <w:t>Medieneinsatz nicht situations- und adressatengerecht</w:t>
            </w:r>
          </w:p>
        </w:tc>
        <w:tc>
          <w:tcPr>
            <w:tcW w:w="3115" w:type="dxa"/>
            <w:vAlign w:val="center"/>
          </w:tcPr>
          <w:p w:rsidR="00E357F0" w:rsidRPr="00307097" w:rsidRDefault="00E357F0" w:rsidP="00972681">
            <w:pPr>
              <w:spacing w:before="40" w:after="40"/>
              <w:jc w:val="center"/>
              <w:rPr>
                <w:rFonts w:ascii="Arial" w:hAnsi="Arial" w:cs="Arial"/>
              </w:rPr>
            </w:pPr>
            <w:r w:rsidRPr="00307097">
              <w:rPr>
                <w:rFonts w:ascii="Arial" w:hAnsi="Arial" w:cs="Arial"/>
              </w:rPr>
              <w:t>Medieneinsatz teils situations- und adressatengerecht</w:t>
            </w:r>
          </w:p>
        </w:tc>
        <w:tc>
          <w:tcPr>
            <w:tcW w:w="3116" w:type="dxa"/>
            <w:vAlign w:val="center"/>
          </w:tcPr>
          <w:p w:rsidR="00E357F0" w:rsidRPr="00307097" w:rsidRDefault="00E357F0" w:rsidP="00972681">
            <w:pPr>
              <w:spacing w:before="40" w:after="40"/>
              <w:jc w:val="center"/>
              <w:rPr>
                <w:rFonts w:ascii="Arial" w:hAnsi="Arial" w:cs="Arial"/>
              </w:rPr>
            </w:pPr>
            <w:r w:rsidRPr="00307097">
              <w:rPr>
                <w:rFonts w:ascii="Arial" w:hAnsi="Arial" w:cs="Arial"/>
              </w:rPr>
              <w:t>Medieneinsatz situations- und adressatengerecht</w:t>
            </w:r>
          </w:p>
        </w:tc>
      </w:tr>
      <w:tr w:rsidR="00E357F0" w:rsidRPr="00307097" w:rsidTr="00972681">
        <w:trPr>
          <w:trHeight w:val="454"/>
        </w:trPr>
        <w:tc>
          <w:tcPr>
            <w:tcW w:w="9346" w:type="dxa"/>
            <w:gridSpan w:val="3"/>
            <w:vAlign w:val="center"/>
          </w:tcPr>
          <w:p w:rsidR="00E357F0" w:rsidRPr="00307097" w:rsidRDefault="00E357F0" w:rsidP="00972681">
            <w:pPr>
              <w:rPr>
                <w:rFonts w:ascii="Arial" w:hAnsi="Arial" w:cs="Arial"/>
                <w:b/>
              </w:rPr>
            </w:pPr>
            <w:r w:rsidRPr="00307097">
              <w:rPr>
                <w:rFonts w:ascii="Arial" w:hAnsi="Arial" w:cs="Arial"/>
                <w:b/>
              </w:rPr>
              <w:t>Darstellungsvermögen</w:t>
            </w:r>
          </w:p>
        </w:tc>
      </w:tr>
      <w:tr w:rsidR="00E357F0" w:rsidRPr="00307097" w:rsidTr="00972681">
        <w:trPr>
          <w:trHeight w:val="737"/>
        </w:trPr>
        <w:tc>
          <w:tcPr>
            <w:tcW w:w="3115" w:type="dxa"/>
            <w:vAlign w:val="center"/>
          </w:tcPr>
          <w:p w:rsidR="00E357F0" w:rsidRPr="00307097" w:rsidRDefault="00E357F0" w:rsidP="00972681">
            <w:pPr>
              <w:spacing w:before="40" w:after="40"/>
              <w:jc w:val="center"/>
              <w:rPr>
                <w:rFonts w:ascii="Arial" w:hAnsi="Arial" w:cs="Arial"/>
              </w:rPr>
            </w:pPr>
            <w:r w:rsidRPr="00307097">
              <w:rPr>
                <w:rFonts w:ascii="Arial" w:hAnsi="Arial" w:cs="Arial"/>
              </w:rPr>
              <w:t>Argumente/Gedankengang nicht nachvollziehbar</w:t>
            </w:r>
          </w:p>
        </w:tc>
        <w:tc>
          <w:tcPr>
            <w:tcW w:w="3115" w:type="dxa"/>
            <w:vAlign w:val="center"/>
          </w:tcPr>
          <w:p w:rsidR="00E357F0" w:rsidRPr="00307097" w:rsidRDefault="00E357F0" w:rsidP="00972681">
            <w:pPr>
              <w:spacing w:before="40" w:after="40"/>
              <w:jc w:val="center"/>
              <w:rPr>
                <w:rFonts w:ascii="Arial" w:hAnsi="Arial" w:cs="Arial"/>
              </w:rPr>
            </w:pPr>
            <w:r w:rsidRPr="00307097">
              <w:rPr>
                <w:rFonts w:ascii="Arial" w:hAnsi="Arial" w:cs="Arial"/>
              </w:rPr>
              <w:t>Argumente/Gedankengang nur in Teilen nachvollziehbar</w:t>
            </w:r>
          </w:p>
        </w:tc>
        <w:tc>
          <w:tcPr>
            <w:tcW w:w="3116" w:type="dxa"/>
            <w:vAlign w:val="center"/>
          </w:tcPr>
          <w:p w:rsidR="00E357F0" w:rsidRPr="00307097" w:rsidRDefault="00E357F0" w:rsidP="00972681">
            <w:pPr>
              <w:spacing w:before="40" w:after="40"/>
              <w:jc w:val="center"/>
              <w:rPr>
                <w:rFonts w:ascii="Arial" w:hAnsi="Arial" w:cs="Arial"/>
              </w:rPr>
            </w:pPr>
            <w:r w:rsidRPr="00307097">
              <w:rPr>
                <w:rFonts w:ascii="Arial" w:hAnsi="Arial" w:cs="Arial"/>
              </w:rPr>
              <w:t>Argumente/Gedankengang jederzeit verständlich</w:t>
            </w:r>
          </w:p>
        </w:tc>
      </w:tr>
      <w:tr w:rsidR="00E357F0" w:rsidRPr="00307097" w:rsidTr="00972681">
        <w:trPr>
          <w:trHeight w:val="737"/>
        </w:trPr>
        <w:tc>
          <w:tcPr>
            <w:tcW w:w="3115" w:type="dxa"/>
            <w:vAlign w:val="center"/>
          </w:tcPr>
          <w:p w:rsidR="00E357F0" w:rsidRPr="00307097" w:rsidRDefault="00E357F0" w:rsidP="00972681">
            <w:pPr>
              <w:spacing w:before="40" w:after="40"/>
              <w:jc w:val="center"/>
              <w:rPr>
                <w:rFonts w:ascii="Arial" w:hAnsi="Arial" w:cs="Arial"/>
              </w:rPr>
            </w:pPr>
            <w:r w:rsidRPr="00307097">
              <w:rPr>
                <w:rFonts w:ascii="Arial" w:hAnsi="Arial" w:cs="Arial"/>
              </w:rPr>
              <w:t>Sprache unverständlich</w:t>
            </w:r>
          </w:p>
        </w:tc>
        <w:tc>
          <w:tcPr>
            <w:tcW w:w="3115" w:type="dxa"/>
            <w:vAlign w:val="center"/>
          </w:tcPr>
          <w:p w:rsidR="00E357F0" w:rsidRPr="00307097" w:rsidRDefault="00E357F0" w:rsidP="00972681">
            <w:pPr>
              <w:spacing w:before="40" w:after="40"/>
              <w:jc w:val="center"/>
              <w:rPr>
                <w:rFonts w:ascii="Arial" w:hAnsi="Arial" w:cs="Arial"/>
              </w:rPr>
            </w:pPr>
            <w:r w:rsidRPr="00307097">
              <w:rPr>
                <w:rFonts w:ascii="Arial" w:hAnsi="Arial" w:cs="Arial"/>
              </w:rPr>
              <w:t>Sprache im Wesentlichen verständlich</w:t>
            </w:r>
          </w:p>
        </w:tc>
        <w:tc>
          <w:tcPr>
            <w:tcW w:w="3116" w:type="dxa"/>
            <w:vAlign w:val="center"/>
          </w:tcPr>
          <w:p w:rsidR="00E357F0" w:rsidRPr="00307097" w:rsidRDefault="00E357F0" w:rsidP="00972681">
            <w:pPr>
              <w:spacing w:before="40" w:after="40"/>
              <w:jc w:val="center"/>
              <w:rPr>
                <w:rFonts w:ascii="Arial" w:hAnsi="Arial" w:cs="Arial"/>
              </w:rPr>
            </w:pPr>
            <w:r w:rsidRPr="00307097">
              <w:rPr>
                <w:rFonts w:ascii="Arial" w:hAnsi="Arial" w:cs="Arial"/>
              </w:rPr>
              <w:t>Sprache durchgehend verständlich</w:t>
            </w:r>
          </w:p>
        </w:tc>
      </w:tr>
      <w:tr w:rsidR="00E357F0" w:rsidRPr="00307097" w:rsidTr="00972681">
        <w:trPr>
          <w:trHeight w:val="737"/>
        </w:trPr>
        <w:tc>
          <w:tcPr>
            <w:tcW w:w="3115" w:type="dxa"/>
            <w:vAlign w:val="center"/>
          </w:tcPr>
          <w:p w:rsidR="00E357F0" w:rsidRPr="00307097" w:rsidRDefault="00E357F0" w:rsidP="00972681">
            <w:pPr>
              <w:spacing w:before="40" w:after="40"/>
              <w:jc w:val="center"/>
              <w:rPr>
                <w:rFonts w:ascii="Arial" w:hAnsi="Arial" w:cs="Arial"/>
              </w:rPr>
            </w:pPr>
            <w:r w:rsidRPr="00307097">
              <w:rPr>
                <w:rFonts w:ascii="Arial" w:hAnsi="Arial" w:cs="Arial"/>
              </w:rPr>
              <w:t>Aufbau nicht sinnvoll</w:t>
            </w:r>
          </w:p>
        </w:tc>
        <w:tc>
          <w:tcPr>
            <w:tcW w:w="3115" w:type="dxa"/>
            <w:vAlign w:val="center"/>
          </w:tcPr>
          <w:p w:rsidR="00E357F0" w:rsidRPr="00307097" w:rsidRDefault="00E357F0" w:rsidP="00972681">
            <w:pPr>
              <w:spacing w:before="40" w:after="40"/>
              <w:jc w:val="center"/>
              <w:rPr>
                <w:rFonts w:ascii="Arial" w:hAnsi="Arial" w:cs="Arial"/>
              </w:rPr>
            </w:pPr>
            <w:r w:rsidRPr="00307097">
              <w:rPr>
                <w:rFonts w:ascii="Arial" w:hAnsi="Arial" w:cs="Arial"/>
              </w:rPr>
              <w:t>Aufbau teilweise sinnvoll</w:t>
            </w:r>
          </w:p>
        </w:tc>
        <w:tc>
          <w:tcPr>
            <w:tcW w:w="3116" w:type="dxa"/>
            <w:vAlign w:val="center"/>
          </w:tcPr>
          <w:p w:rsidR="00E357F0" w:rsidRPr="00307097" w:rsidRDefault="00E357F0" w:rsidP="00972681">
            <w:pPr>
              <w:spacing w:before="40" w:after="40"/>
              <w:jc w:val="center"/>
              <w:rPr>
                <w:rFonts w:ascii="Arial" w:hAnsi="Arial" w:cs="Arial"/>
              </w:rPr>
            </w:pPr>
            <w:r w:rsidRPr="00307097">
              <w:rPr>
                <w:rFonts w:ascii="Arial" w:hAnsi="Arial" w:cs="Arial"/>
              </w:rPr>
              <w:t>Aufbau sinnvoll</w:t>
            </w:r>
          </w:p>
        </w:tc>
      </w:tr>
      <w:tr w:rsidR="00E357F0" w:rsidRPr="00307097" w:rsidTr="00972681">
        <w:trPr>
          <w:trHeight w:val="737"/>
        </w:trPr>
        <w:tc>
          <w:tcPr>
            <w:tcW w:w="3115" w:type="dxa"/>
            <w:vAlign w:val="center"/>
          </w:tcPr>
          <w:p w:rsidR="00E357F0" w:rsidRPr="00307097" w:rsidRDefault="00E357F0" w:rsidP="00972681">
            <w:pPr>
              <w:spacing w:before="40" w:after="40"/>
              <w:jc w:val="center"/>
              <w:rPr>
                <w:rFonts w:ascii="Arial" w:hAnsi="Arial" w:cs="Arial"/>
              </w:rPr>
            </w:pPr>
            <w:r w:rsidRPr="00307097">
              <w:rPr>
                <w:rFonts w:ascii="Arial" w:hAnsi="Arial" w:cs="Arial"/>
              </w:rPr>
              <w:t>Körpersprache nicht überzeugend</w:t>
            </w:r>
          </w:p>
        </w:tc>
        <w:tc>
          <w:tcPr>
            <w:tcW w:w="3115" w:type="dxa"/>
            <w:vAlign w:val="center"/>
          </w:tcPr>
          <w:p w:rsidR="00E357F0" w:rsidRPr="00307097" w:rsidRDefault="00E357F0" w:rsidP="00972681">
            <w:pPr>
              <w:spacing w:before="40" w:after="40"/>
              <w:jc w:val="center"/>
              <w:rPr>
                <w:rFonts w:ascii="Arial" w:hAnsi="Arial" w:cs="Arial"/>
              </w:rPr>
            </w:pPr>
            <w:r w:rsidRPr="00307097">
              <w:rPr>
                <w:rFonts w:ascii="Arial" w:hAnsi="Arial" w:cs="Arial"/>
              </w:rPr>
              <w:t>Körpersprache teilweise wirkungsvoll</w:t>
            </w:r>
          </w:p>
        </w:tc>
        <w:tc>
          <w:tcPr>
            <w:tcW w:w="3116" w:type="dxa"/>
            <w:vAlign w:val="center"/>
          </w:tcPr>
          <w:p w:rsidR="00E357F0" w:rsidRPr="00307097" w:rsidRDefault="00E357F0" w:rsidP="00972681">
            <w:pPr>
              <w:spacing w:before="40" w:after="40"/>
              <w:jc w:val="center"/>
              <w:rPr>
                <w:rFonts w:ascii="Arial" w:hAnsi="Arial" w:cs="Arial"/>
              </w:rPr>
            </w:pPr>
            <w:r w:rsidRPr="00307097">
              <w:rPr>
                <w:rFonts w:ascii="Arial" w:hAnsi="Arial" w:cs="Arial"/>
              </w:rPr>
              <w:t>Körpersprache souverän und wirkungsvoll</w:t>
            </w:r>
          </w:p>
        </w:tc>
      </w:tr>
      <w:tr w:rsidR="00E357F0" w:rsidRPr="00307097" w:rsidTr="00972681">
        <w:trPr>
          <w:trHeight w:val="454"/>
        </w:trPr>
        <w:tc>
          <w:tcPr>
            <w:tcW w:w="9346" w:type="dxa"/>
            <w:gridSpan w:val="3"/>
            <w:vAlign w:val="center"/>
          </w:tcPr>
          <w:p w:rsidR="00E357F0" w:rsidRPr="00307097" w:rsidRDefault="00E357F0" w:rsidP="00972681">
            <w:pPr>
              <w:spacing w:before="40" w:after="40"/>
              <w:rPr>
                <w:rFonts w:ascii="Arial" w:hAnsi="Arial" w:cs="Arial"/>
              </w:rPr>
            </w:pPr>
            <w:r w:rsidRPr="00307097">
              <w:rPr>
                <w:rFonts w:ascii="Arial" w:hAnsi="Arial" w:cs="Arial"/>
                <w:b/>
              </w:rPr>
              <w:t>Ergebnissicherung/Handout</w:t>
            </w:r>
          </w:p>
        </w:tc>
      </w:tr>
      <w:tr w:rsidR="00E357F0" w:rsidRPr="00307097" w:rsidTr="00972681">
        <w:trPr>
          <w:trHeight w:val="737"/>
        </w:trPr>
        <w:tc>
          <w:tcPr>
            <w:tcW w:w="3115" w:type="dxa"/>
            <w:vAlign w:val="center"/>
          </w:tcPr>
          <w:p w:rsidR="00E357F0" w:rsidRPr="00307097" w:rsidRDefault="00E357F0" w:rsidP="00972681">
            <w:pPr>
              <w:spacing w:before="40" w:after="40"/>
              <w:jc w:val="center"/>
              <w:rPr>
                <w:rFonts w:ascii="Arial" w:hAnsi="Arial" w:cs="Arial"/>
              </w:rPr>
            </w:pPr>
            <w:r w:rsidRPr="00307097">
              <w:rPr>
                <w:rFonts w:ascii="Arial" w:hAnsi="Arial" w:cs="Arial"/>
              </w:rPr>
              <w:t>Kernbotschaften nicht o. nicht angemessen zusammengefasst</w:t>
            </w:r>
          </w:p>
        </w:tc>
        <w:tc>
          <w:tcPr>
            <w:tcW w:w="3115" w:type="dxa"/>
            <w:vAlign w:val="center"/>
          </w:tcPr>
          <w:p w:rsidR="00E357F0" w:rsidRPr="00307097" w:rsidRDefault="00E357F0" w:rsidP="00972681">
            <w:pPr>
              <w:spacing w:before="40" w:after="40"/>
              <w:jc w:val="center"/>
              <w:rPr>
                <w:rFonts w:ascii="Arial" w:hAnsi="Arial" w:cs="Arial"/>
              </w:rPr>
            </w:pPr>
            <w:r w:rsidRPr="00307097">
              <w:rPr>
                <w:rFonts w:ascii="Arial" w:hAnsi="Arial" w:cs="Arial"/>
              </w:rPr>
              <w:t>Kernbotschaften teilweise angemessen zusammengefasst</w:t>
            </w:r>
          </w:p>
        </w:tc>
        <w:tc>
          <w:tcPr>
            <w:tcW w:w="3116" w:type="dxa"/>
            <w:vAlign w:val="center"/>
          </w:tcPr>
          <w:p w:rsidR="00E357F0" w:rsidRPr="00307097" w:rsidRDefault="00E357F0" w:rsidP="00972681">
            <w:pPr>
              <w:spacing w:before="40" w:after="40"/>
              <w:jc w:val="center"/>
              <w:rPr>
                <w:rFonts w:ascii="Arial" w:hAnsi="Arial" w:cs="Arial"/>
              </w:rPr>
            </w:pPr>
            <w:r w:rsidRPr="00307097">
              <w:rPr>
                <w:rFonts w:ascii="Arial" w:hAnsi="Arial" w:cs="Arial"/>
              </w:rPr>
              <w:t>Kernbotschaften angemessen zusammengefasst</w:t>
            </w:r>
          </w:p>
        </w:tc>
      </w:tr>
    </w:tbl>
    <w:p w:rsidR="00E357F0" w:rsidRPr="00307097" w:rsidRDefault="00E357F0" w:rsidP="00E357F0">
      <w:pPr>
        <w:rPr>
          <w:rFonts w:ascii="Arial" w:hAnsi="Arial" w:cs="Arial"/>
        </w:rPr>
      </w:pPr>
    </w:p>
    <w:p w:rsidR="00484624" w:rsidRPr="00307097" w:rsidRDefault="00484624">
      <w:pPr>
        <w:rPr>
          <w:rFonts w:ascii="Arial" w:hAnsi="Arial" w:cs="Arial"/>
        </w:rPr>
      </w:pPr>
    </w:p>
    <w:p w:rsidR="00E357F0" w:rsidRDefault="00E357F0"/>
    <w:p w:rsidR="00E357F0" w:rsidRDefault="00E357F0"/>
    <w:p w:rsidR="00E357F0" w:rsidRDefault="00E357F0"/>
    <w:p w:rsidR="00E357F0" w:rsidRDefault="00E357F0"/>
    <w:p w:rsidR="00E91AB5" w:rsidRPr="00357F70" w:rsidRDefault="00E91AB5" w:rsidP="00290DCD">
      <w:pPr>
        <w:pStyle w:val="berschrift1"/>
        <w:rPr>
          <w:rFonts w:eastAsia="Times New Roman"/>
          <w:lang w:eastAsia="ar-SA" w:bidi="ar-SA"/>
        </w:rPr>
      </w:pPr>
      <w:bookmarkStart w:id="26" w:name="_Toc527367798"/>
      <w:r w:rsidRPr="00357F70">
        <w:rPr>
          <w:rFonts w:eastAsia="Times New Roman"/>
          <w:lang w:eastAsia="ar-SA" w:bidi="ar-SA"/>
        </w:rPr>
        <w:lastRenderedPageBreak/>
        <w:t>Eine Pro- und Contra Debatte führen</w:t>
      </w:r>
      <w:r w:rsidRPr="00357F70">
        <w:rPr>
          <w:rFonts w:eastAsia="Times New Roman"/>
          <w:lang w:eastAsia="ar-SA" w:bidi="ar-SA"/>
        </w:rPr>
        <w:tab/>
      </w:r>
      <w:r w:rsidRPr="00357F70">
        <w:rPr>
          <w:rFonts w:eastAsia="Times New Roman"/>
          <w:lang w:eastAsia="ar-SA" w:bidi="ar-SA"/>
        </w:rPr>
        <w:tab/>
      </w:r>
      <w:r w:rsidRPr="00357F70">
        <w:rPr>
          <w:rFonts w:eastAsia="Times New Roman"/>
          <w:lang w:eastAsia="ar-SA" w:bidi="ar-SA"/>
        </w:rPr>
        <w:tab/>
      </w:r>
      <w:r w:rsidRPr="00357F70">
        <w:rPr>
          <w:rFonts w:eastAsia="Times New Roman"/>
          <w:lang w:eastAsia="ar-SA" w:bidi="ar-SA"/>
        </w:rPr>
        <w:tab/>
      </w:r>
      <w:r w:rsidRPr="00357F70">
        <w:rPr>
          <w:rFonts w:eastAsia="Times New Roman"/>
          <w:noProof/>
          <w:lang w:eastAsia="de-DE" w:bidi="ar-SA"/>
        </w:rPr>
        <w:drawing>
          <wp:anchor distT="0" distB="0" distL="114935" distR="114935" simplePos="0" relativeHeight="251682816" behindDoc="0" locked="0" layoutInCell="1" allowOverlap="1" wp14:anchorId="3829CF6D" wp14:editId="37074750">
            <wp:simplePos x="0" y="0"/>
            <wp:positionH relativeFrom="column">
              <wp:posOffset>4408805</wp:posOffset>
            </wp:positionH>
            <wp:positionV relativeFrom="paragraph">
              <wp:posOffset>290830</wp:posOffset>
            </wp:positionV>
            <wp:extent cx="1694815" cy="1561465"/>
            <wp:effectExtent l="0" t="0" r="635" b="635"/>
            <wp:wrapTight wrapText="largest">
              <wp:wrapPolygon edited="0">
                <wp:start x="0" y="0"/>
                <wp:lineTo x="0" y="21345"/>
                <wp:lineTo x="21365" y="21345"/>
                <wp:lineTo x="21365"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4815" cy="15614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bookmarkEnd w:id="26"/>
    </w:p>
    <w:p w:rsidR="00E91AB5" w:rsidRPr="00E91AB5" w:rsidRDefault="00E91AB5" w:rsidP="00E91AB5">
      <w:pPr>
        <w:widowControl/>
        <w:suppressAutoHyphens w:val="0"/>
        <w:rPr>
          <w:rFonts w:ascii="Calibri" w:eastAsia="Times New Roman" w:hAnsi="Calibri" w:cs="Calibri"/>
          <w:b/>
          <w:bCs/>
          <w:kern w:val="0"/>
          <w:lang w:eastAsia="ar-SA" w:bidi="ar-SA"/>
        </w:rPr>
      </w:pPr>
    </w:p>
    <w:p w:rsidR="00357F70" w:rsidRPr="00357F70" w:rsidRDefault="00357F70" w:rsidP="00E91AB5">
      <w:pPr>
        <w:widowControl/>
        <w:suppressAutoHyphens w:val="0"/>
        <w:rPr>
          <w:rFonts w:ascii="Arial" w:eastAsia="Times New Roman" w:hAnsi="Arial" w:cs="Arial"/>
          <w:kern w:val="0"/>
          <w:lang w:eastAsia="ar-SA" w:bidi="ar-SA"/>
        </w:rPr>
      </w:pPr>
      <w:r w:rsidRPr="00357F70">
        <w:rPr>
          <w:rFonts w:ascii="Arial" w:eastAsia="Times New Roman" w:hAnsi="Arial" w:cs="Arial"/>
          <w:b/>
          <w:kern w:val="0"/>
          <w:lang w:eastAsia="ar-SA" w:bidi="ar-SA"/>
        </w:rPr>
        <w:t>Exemplarisch eingeführt</w:t>
      </w:r>
      <w:r w:rsidRPr="00357F70">
        <w:rPr>
          <w:rFonts w:ascii="Arial" w:eastAsia="Times New Roman" w:hAnsi="Arial" w:cs="Arial"/>
          <w:kern w:val="0"/>
          <w:lang w:eastAsia="ar-SA" w:bidi="ar-SA"/>
        </w:rPr>
        <w:t>: Erdkunde, Klasse 7</w:t>
      </w:r>
    </w:p>
    <w:p w:rsidR="00357F70" w:rsidRDefault="00357F70" w:rsidP="00E91AB5">
      <w:pPr>
        <w:widowControl/>
        <w:suppressAutoHyphens w:val="0"/>
        <w:rPr>
          <w:rFonts w:ascii="Arial" w:eastAsia="Times New Roman" w:hAnsi="Arial" w:cs="Arial"/>
          <w:kern w:val="0"/>
          <w:lang w:eastAsia="ar-SA" w:bidi="ar-SA"/>
        </w:rPr>
      </w:pPr>
    </w:p>
    <w:p w:rsidR="00E91AB5" w:rsidRPr="00357F70" w:rsidRDefault="00E91AB5" w:rsidP="00E91AB5">
      <w:pPr>
        <w:widowControl/>
        <w:suppressAutoHyphens w:val="0"/>
        <w:rPr>
          <w:rFonts w:ascii="Arial" w:eastAsia="Times New Roman" w:hAnsi="Arial" w:cs="Arial"/>
          <w:kern w:val="0"/>
          <w:lang w:eastAsia="ar-SA" w:bidi="ar-SA"/>
        </w:rPr>
      </w:pPr>
      <w:r w:rsidRPr="00357F70">
        <w:rPr>
          <w:rFonts w:ascii="Arial" w:eastAsia="Times New Roman" w:hAnsi="Arial" w:cs="Arial"/>
          <w:kern w:val="0"/>
          <w:lang w:eastAsia="ar-SA" w:bidi="ar-SA"/>
        </w:rPr>
        <w:t xml:space="preserve">Geographische Themen werden häufig kontrovers diskutiert. Um eine eigene begründete Meinung zu einer Fragestellung zu finden helfen </w:t>
      </w:r>
      <w:r w:rsidRPr="00357F70">
        <w:rPr>
          <w:rFonts w:ascii="Arial" w:eastAsia="Times New Roman" w:hAnsi="Arial" w:cs="Arial"/>
          <w:b/>
          <w:bCs/>
          <w:kern w:val="0"/>
          <w:lang w:eastAsia="ar-SA" w:bidi="ar-SA"/>
        </w:rPr>
        <w:t>Pro- und Contra- Debatten</w:t>
      </w:r>
      <w:r w:rsidRPr="00357F70">
        <w:rPr>
          <w:rFonts w:ascii="Arial" w:eastAsia="Times New Roman" w:hAnsi="Arial" w:cs="Arial"/>
          <w:kern w:val="0"/>
          <w:lang w:eastAsia="ar-SA" w:bidi="ar-SA"/>
        </w:rPr>
        <w:t xml:space="preserve">. </w:t>
      </w:r>
    </w:p>
    <w:p w:rsidR="00E91AB5" w:rsidRPr="00357F70" w:rsidRDefault="00E91AB5" w:rsidP="00E91AB5">
      <w:pPr>
        <w:widowControl/>
        <w:suppressAutoHyphens w:val="0"/>
        <w:rPr>
          <w:rFonts w:ascii="Arial" w:eastAsia="Times New Roman" w:hAnsi="Arial" w:cs="Arial"/>
          <w:kern w:val="0"/>
          <w:lang w:eastAsia="ar-SA" w:bidi="ar-SA"/>
        </w:rPr>
      </w:pPr>
      <w:r w:rsidRPr="00357F70">
        <w:rPr>
          <w:rFonts w:ascii="Arial" w:eastAsia="Times New Roman" w:hAnsi="Arial" w:cs="Arial"/>
          <w:kern w:val="0"/>
          <w:lang w:eastAsia="ar-SA" w:bidi="ar-SA"/>
        </w:rPr>
        <w:t xml:space="preserve">Hierbei geht es darum verschiedene Sichtweisen auf eine Fragestellung zu erhalten und sich dadurch ein eigenes Urteil zu bilden. </w:t>
      </w:r>
    </w:p>
    <w:p w:rsidR="00E91AB5" w:rsidRPr="00357F70" w:rsidRDefault="00E91AB5" w:rsidP="00E91AB5">
      <w:pPr>
        <w:widowControl/>
        <w:suppressAutoHyphens w:val="0"/>
        <w:rPr>
          <w:rFonts w:ascii="Arial" w:eastAsia="Times New Roman" w:hAnsi="Arial" w:cs="Arial"/>
          <w:kern w:val="0"/>
          <w:lang w:eastAsia="ar-SA" w:bidi="ar-SA"/>
        </w:rPr>
      </w:pPr>
    </w:p>
    <w:p w:rsidR="00E91AB5" w:rsidRPr="00357F70" w:rsidRDefault="00E91AB5" w:rsidP="00E91AB5">
      <w:pPr>
        <w:widowControl/>
        <w:suppressAutoHyphens w:val="0"/>
        <w:rPr>
          <w:rFonts w:ascii="Arial" w:eastAsia="Times New Roman" w:hAnsi="Arial" w:cs="Arial"/>
          <w:b/>
          <w:bCs/>
          <w:kern w:val="0"/>
          <w:lang w:eastAsia="ar-SA" w:bidi="ar-SA"/>
        </w:rPr>
      </w:pPr>
      <w:r w:rsidRPr="00357F70">
        <w:rPr>
          <w:rFonts w:ascii="Arial" w:eastAsia="Times New Roman" w:hAnsi="Arial" w:cs="Arial"/>
          <w:b/>
          <w:bCs/>
          <w:kern w:val="0"/>
          <w:lang w:eastAsia="ar-SA" w:bidi="ar-SA"/>
        </w:rPr>
        <w:t>Handlungsablauf</w:t>
      </w:r>
    </w:p>
    <w:tbl>
      <w:tblPr>
        <w:tblW w:w="9658" w:type="dxa"/>
        <w:tblInd w:w="-5" w:type="dxa"/>
        <w:tblLayout w:type="fixed"/>
        <w:tblLook w:val="0000" w:firstRow="0" w:lastRow="0" w:firstColumn="0" w:lastColumn="0" w:noHBand="0" w:noVBand="0"/>
      </w:tblPr>
      <w:tblGrid>
        <w:gridCol w:w="1985"/>
        <w:gridCol w:w="2983"/>
        <w:gridCol w:w="4690"/>
      </w:tblGrid>
      <w:tr w:rsidR="00E91AB5" w:rsidRPr="00357F70" w:rsidTr="00357F70">
        <w:tc>
          <w:tcPr>
            <w:tcW w:w="1985" w:type="dxa"/>
            <w:tcBorders>
              <w:top w:val="single" w:sz="4" w:space="0" w:color="000000"/>
              <w:left w:val="single" w:sz="4" w:space="0" w:color="000000"/>
              <w:bottom w:val="single" w:sz="4" w:space="0" w:color="000000"/>
            </w:tcBorders>
            <w:shd w:val="clear" w:color="auto" w:fill="auto"/>
          </w:tcPr>
          <w:p w:rsidR="00E91AB5" w:rsidRPr="00357F70" w:rsidRDefault="00E91AB5" w:rsidP="00E91AB5">
            <w:pPr>
              <w:widowControl/>
              <w:suppressAutoHyphens w:val="0"/>
              <w:rPr>
                <w:rFonts w:ascii="Arial" w:eastAsia="Times New Roman" w:hAnsi="Arial" w:cs="Arial"/>
                <w:b/>
                <w:bCs/>
                <w:kern w:val="0"/>
                <w:lang w:eastAsia="ar-SA" w:bidi="ar-SA"/>
              </w:rPr>
            </w:pPr>
            <w:r w:rsidRPr="00357F70">
              <w:rPr>
                <w:rFonts w:ascii="Arial" w:eastAsia="Times New Roman" w:hAnsi="Arial" w:cs="Arial"/>
                <w:b/>
                <w:bCs/>
                <w:kern w:val="0"/>
                <w:lang w:eastAsia="ar-SA" w:bidi="ar-SA"/>
              </w:rPr>
              <w:t>Phase</w:t>
            </w:r>
          </w:p>
        </w:tc>
        <w:tc>
          <w:tcPr>
            <w:tcW w:w="2983" w:type="dxa"/>
            <w:tcBorders>
              <w:top w:val="single" w:sz="4" w:space="0" w:color="000000"/>
              <w:left w:val="single" w:sz="4" w:space="0" w:color="000000"/>
              <w:bottom w:val="single" w:sz="4" w:space="0" w:color="000000"/>
            </w:tcBorders>
            <w:shd w:val="clear" w:color="auto" w:fill="auto"/>
          </w:tcPr>
          <w:p w:rsidR="00E91AB5" w:rsidRPr="00357F70" w:rsidRDefault="00E91AB5" w:rsidP="00E91AB5">
            <w:pPr>
              <w:widowControl/>
              <w:suppressAutoHyphens w:val="0"/>
              <w:rPr>
                <w:rFonts w:ascii="Arial" w:eastAsia="Times New Roman" w:hAnsi="Arial" w:cs="Arial"/>
                <w:b/>
                <w:bCs/>
                <w:kern w:val="0"/>
                <w:lang w:eastAsia="ar-SA" w:bidi="ar-SA"/>
              </w:rPr>
            </w:pPr>
            <w:r w:rsidRPr="00357F70">
              <w:rPr>
                <w:rFonts w:ascii="Arial" w:eastAsia="Times New Roman" w:hAnsi="Arial" w:cs="Arial"/>
                <w:b/>
                <w:bCs/>
                <w:kern w:val="0"/>
                <w:lang w:eastAsia="ar-SA" w:bidi="ar-SA"/>
              </w:rPr>
              <w:t>Erläuterung</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E91AB5" w:rsidRPr="00357F70" w:rsidRDefault="00E91AB5" w:rsidP="00E91AB5">
            <w:pPr>
              <w:widowControl/>
              <w:suppressAutoHyphens w:val="0"/>
              <w:rPr>
                <w:rFonts w:ascii="Arial" w:eastAsia="Times New Roman" w:hAnsi="Arial" w:cs="Arial"/>
                <w:b/>
                <w:bCs/>
                <w:kern w:val="0"/>
                <w:lang w:eastAsia="ar-SA" w:bidi="ar-SA"/>
              </w:rPr>
            </w:pPr>
            <w:r w:rsidRPr="00357F70">
              <w:rPr>
                <w:rFonts w:ascii="Arial" w:eastAsia="Times New Roman" w:hAnsi="Arial" w:cs="Arial"/>
                <w:b/>
                <w:bCs/>
                <w:kern w:val="0"/>
                <w:lang w:eastAsia="ar-SA" w:bidi="ar-SA"/>
              </w:rPr>
              <w:t>Erläuterungen</w:t>
            </w:r>
          </w:p>
          <w:p w:rsidR="00E91AB5" w:rsidRPr="00357F70" w:rsidRDefault="00E91AB5" w:rsidP="00E91AB5">
            <w:pPr>
              <w:widowControl/>
              <w:suppressAutoHyphens w:val="0"/>
              <w:rPr>
                <w:rFonts w:ascii="Arial" w:eastAsia="Times New Roman" w:hAnsi="Arial" w:cs="Arial"/>
                <w:b/>
                <w:bCs/>
                <w:kern w:val="0"/>
                <w:lang w:eastAsia="ar-SA" w:bidi="ar-SA"/>
              </w:rPr>
            </w:pPr>
          </w:p>
        </w:tc>
      </w:tr>
      <w:tr w:rsidR="00E91AB5" w:rsidRPr="00357F70" w:rsidTr="00357F70">
        <w:trPr>
          <w:trHeight w:val="308"/>
        </w:trPr>
        <w:tc>
          <w:tcPr>
            <w:tcW w:w="1985" w:type="dxa"/>
            <w:vMerge w:val="restart"/>
            <w:tcBorders>
              <w:top w:val="single" w:sz="4" w:space="0" w:color="000000"/>
              <w:left w:val="single" w:sz="4" w:space="0" w:color="000000"/>
              <w:bottom w:val="single" w:sz="4" w:space="0" w:color="000000"/>
            </w:tcBorders>
            <w:shd w:val="clear" w:color="auto" w:fill="auto"/>
          </w:tcPr>
          <w:p w:rsidR="00E91AB5" w:rsidRPr="00357F70" w:rsidRDefault="00E91AB5" w:rsidP="00E91AB5">
            <w:pPr>
              <w:widowControl/>
              <w:suppressAutoHyphens w:val="0"/>
              <w:rPr>
                <w:rFonts w:ascii="Arial" w:eastAsia="Times New Roman" w:hAnsi="Arial" w:cs="Arial"/>
                <w:kern w:val="0"/>
                <w:lang w:eastAsia="ar-SA" w:bidi="ar-SA"/>
              </w:rPr>
            </w:pPr>
            <w:r w:rsidRPr="00357F70">
              <w:rPr>
                <w:rFonts w:ascii="Arial" w:eastAsia="Times New Roman" w:hAnsi="Arial" w:cs="Arial"/>
                <w:kern w:val="0"/>
                <w:lang w:eastAsia="ar-SA" w:bidi="ar-SA"/>
              </w:rPr>
              <w:t>1. Meinungsbild</w:t>
            </w:r>
          </w:p>
        </w:tc>
        <w:tc>
          <w:tcPr>
            <w:tcW w:w="2983" w:type="dxa"/>
            <w:tcBorders>
              <w:top w:val="single" w:sz="4" w:space="0" w:color="000000"/>
              <w:left w:val="single" w:sz="4" w:space="0" w:color="000000"/>
              <w:bottom w:val="single" w:sz="4" w:space="0" w:color="000000"/>
            </w:tcBorders>
            <w:shd w:val="clear" w:color="auto" w:fill="auto"/>
          </w:tcPr>
          <w:p w:rsidR="00E91AB5" w:rsidRPr="00357F70" w:rsidRDefault="00E91AB5" w:rsidP="00E91AB5">
            <w:pPr>
              <w:widowControl/>
              <w:numPr>
                <w:ilvl w:val="0"/>
                <w:numId w:val="26"/>
              </w:numPr>
              <w:tabs>
                <w:tab w:val="clear" w:pos="720"/>
                <w:tab w:val="num" w:pos="360"/>
              </w:tabs>
              <w:suppressAutoHyphens w:val="0"/>
              <w:ind w:left="360"/>
              <w:rPr>
                <w:rFonts w:ascii="Arial" w:eastAsia="Times New Roman" w:hAnsi="Arial" w:cs="Arial"/>
                <w:i/>
                <w:iCs/>
                <w:kern w:val="0"/>
                <w:lang w:eastAsia="ar-SA" w:bidi="ar-SA"/>
              </w:rPr>
            </w:pPr>
            <w:r w:rsidRPr="00357F70">
              <w:rPr>
                <w:rFonts w:ascii="Arial" w:eastAsia="Times New Roman" w:hAnsi="Arial" w:cs="Arial"/>
                <w:kern w:val="0"/>
                <w:lang w:eastAsia="ar-SA" w:bidi="ar-SA"/>
              </w:rPr>
              <w:t>Themenfrage formulieren</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E91AB5" w:rsidRPr="00357F70" w:rsidRDefault="00E91AB5" w:rsidP="00E91AB5">
            <w:pPr>
              <w:widowControl/>
              <w:suppressAutoHyphens w:val="0"/>
              <w:rPr>
                <w:rFonts w:ascii="Arial" w:eastAsia="Times New Roman" w:hAnsi="Arial" w:cs="Arial"/>
                <w:kern w:val="0"/>
                <w:lang w:eastAsia="ar-SA" w:bidi="ar-SA"/>
              </w:rPr>
            </w:pPr>
            <w:r w:rsidRPr="00357F70">
              <w:rPr>
                <w:rFonts w:ascii="Arial" w:eastAsia="Times New Roman" w:hAnsi="Arial" w:cs="Arial"/>
                <w:i/>
                <w:iCs/>
                <w:kern w:val="0"/>
                <w:lang w:eastAsia="ar-SA" w:bidi="ar-SA"/>
              </w:rPr>
              <w:t>Zusammenfassen des kontroversen Sachverhaltes in Form einer Frage</w:t>
            </w:r>
          </w:p>
        </w:tc>
      </w:tr>
      <w:tr w:rsidR="00E91AB5" w:rsidRPr="00357F70" w:rsidTr="00357F70">
        <w:trPr>
          <w:trHeight w:val="288"/>
        </w:trPr>
        <w:tc>
          <w:tcPr>
            <w:tcW w:w="1985" w:type="dxa"/>
            <w:vMerge/>
            <w:tcBorders>
              <w:top w:val="single" w:sz="4" w:space="0" w:color="000000"/>
              <w:left w:val="single" w:sz="4" w:space="0" w:color="000000"/>
              <w:bottom w:val="single" w:sz="4" w:space="0" w:color="000000"/>
            </w:tcBorders>
            <w:shd w:val="clear" w:color="auto" w:fill="auto"/>
          </w:tcPr>
          <w:p w:rsidR="00E91AB5" w:rsidRPr="00357F70" w:rsidRDefault="00E91AB5" w:rsidP="00E91AB5">
            <w:pPr>
              <w:widowControl/>
              <w:suppressAutoHyphens w:val="0"/>
              <w:snapToGrid w:val="0"/>
              <w:rPr>
                <w:rFonts w:ascii="Arial" w:eastAsia="Times New Roman" w:hAnsi="Arial" w:cs="Arial"/>
                <w:kern w:val="0"/>
                <w:lang w:eastAsia="ar-SA" w:bidi="ar-SA"/>
              </w:rPr>
            </w:pPr>
          </w:p>
        </w:tc>
        <w:tc>
          <w:tcPr>
            <w:tcW w:w="2983" w:type="dxa"/>
            <w:tcBorders>
              <w:top w:val="single" w:sz="4" w:space="0" w:color="000000"/>
              <w:left w:val="single" w:sz="4" w:space="0" w:color="000000"/>
              <w:bottom w:val="single" w:sz="4" w:space="0" w:color="000000"/>
            </w:tcBorders>
            <w:shd w:val="clear" w:color="auto" w:fill="auto"/>
          </w:tcPr>
          <w:p w:rsidR="00E91AB5" w:rsidRPr="00357F70" w:rsidRDefault="00E91AB5" w:rsidP="00E91AB5">
            <w:pPr>
              <w:widowControl/>
              <w:numPr>
                <w:ilvl w:val="0"/>
                <w:numId w:val="26"/>
              </w:numPr>
              <w:tabs>
                <w:tab w:val="clear" w:pos="720"/>
                <w:tab w:val="num" w:pos="360"/>
              </w:tabs>
              <w:suppressAutoHyphens w:val="0"/>
              <w:ind w:left="360"/>
              <w:rPr>
                <w:rFonts w:ascii="Arial" w:eastAsia="Times New Roman" w:hAnsi="Arial" w:cs="Arial"/>
                <w:i/>
                <w:iCs/>
                <w:kern w:val="0"/>
                <w:lang w:eastAsia="ar-SA" w:bidi="ar-SA"/>
              </w:rPr>
            </w:pPr>
            <w:r w:rsidRPr="00357F70">
              <w:rPr>
                <w:rFonts w:ascii="Arial" w:eastAsia="Times New Roman" w:hAnsi="Arial" w:cs="Arial"/>
                <w:kern w:val="0"/>
                <w:lang w:eastAsia="ar-SA" w:bidi="ar-SA"/>
              </w:rPr>
              <w:t>Abfrage Meinungsbild</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E91AB5" w:rsidRPr="00357F70" w:rsidRDefault="00E91AB5" w:rsidP="00E91AB5">
            <w:pPr>
              <w:widowControl/>
              <w:suppressAutoHyphens w:val="0"/>
              <w:rPr>
                <w:rFonts w:ascii="Arial" w:eastAsia="Times New Roman" w:hAnsi="Arial" w:cs="Arial"/>
                <w:i/>
                <w:iCs/>
                <w:kern w:val="0"/>
                <w:lang w:eastAsia="ar-SA" w:bidi="ar-SA"/>
              </w:rPr>
            </w:pPr>
            <w:r w:rsidRPr="00357F70">
              <w:rPr>
                <w:rFonts w:ascii="Arial" w:eastAsia="Times New Roman" w:hAnsi="Arial" w:cs="Arial"/>
                <w:i/>
                <w:iCs/>
                <w:kern w:val="0"/>
                <w:lang w:eastAsia="ar-SA" w:bidi="ar-SA"/>
              </w:rPr>
              <w:t> spontanes Abstimmen</w:t>
            </w:r>
          </w:p>
          <w:p w:rsidR="00E91AB5" w:rsidRPr="00357F70" w:rsidRDefault="00E91AB5" w:rsidP="00E91AB5">
            <w:pPr>
              <w:widowControl/>
              <w:suppressAutoHyphens w:val="0"/>
              <w:rPr>
                <w:rFonts w:ascii="Arial" w:eastAsia="Times New Roman" w:hAnsi="Arial" w:cs="Arial"/>
                <w:i/>
                <w:iCs/>
                <w:kern w:val="0"/>
                <w:lang w:eastAsia="ar-SA" w:bidi="ar-SA"/>
              </w:rPr>
            </w:pPr>
          </w:p>
        </w:tc>
      </w:tr>
      <w:tr w:rsidR="00E91AB5" w:rsidRPr="00357F70" w:rsidTr="00357F70">
        <w:trPr>
          <w:trHeight w:val="412"/>
        </w:trPr>
        <w:tc>
          <w:tcPr>
            <w:tcW w:w="1985" w:type="dxa"/>
            <w:vMerge w:val="restart"/>
            <w:tcBorders>
              <w:top w:val="single" w:sz="4" w:space="0" w:color="000000"/>
              <w:left w:val="single" w:sz="4" w:space="0" w:color="000000"/>
              <w:bottom w:val="single" w:sz="4" w:space="0" w:color="000000"/>
            </w:tcBorders>
            <w:shd w:val="clear" w:color="auto" w:fill="auto"/>
          </w:tcPr>
          <w:p w:rsidR="00E91AB5" w:rsidRPr="00357F70" w:rsidRDefault="00E91AB5" w:rsidP="00E91AB5">
            <w:pPr>
              <w:widowControl/>
              <w:suppressAutoHyphens w:val="0"/>
              <w:rPr>
                <w:rFonts w:ascii="Arial" w:eastAsia="Times New Roman" w:hAnsi="Arial" w:cs="Arial"/>
                <w:kern w:val="0"/>
                <w:lang w:eastAsia="ar-SA" w:bidi="ar-SA"/>
              </w:rPr>
            </w:pPr>
            <w:r w:rsidRPr="00357F70">
              <w:rPr>
                <w:rFonts w:ascii="Arial" w:eastAsia="Times New Roman" w:hAnsi="Arial" w:cs="Arial"/>
                <w:kern w:val="0"/>
                <w:lang w:eastAsia="ar-SA" w:bidi="ar-SA"/>
              </w:rPr>
              <w:t>2.  Vorbereitung</w:t>
            </w:r>
          </w:p>
        </w:tc>
        <w:tc>
          <w:tcPr>
            <w:tcW w:w="2983" w:type="dxa"/>
            <w:tcBorders>
              <w:top w:val="single" w:sz="4" w:space="0" w:color="000000"/>
              <w:left w:val="single" w:sz="4" w:space="0" w:color="000000"/>
              <w:bottom w:val="single" w:sz="4" w:space="0" w:color="000000"/>
            </w:tcBorders>
            <w:shd w:val="clear" w:color="auto" w:fill="auto"/>
          </w:tcPr>
          <w:p w:rsidR="00E91AB5" w:rsidRPr="00357F70" w:rsidRDefault="00E91AB5" w:rsidP="00E91AB5">
            <w:pPr>
              <w:widowControl/>
              <w:numPr>
                <w:ilvl w:val="0"/>
                <w:numId w:val="28"/>
              </w:numPr>
              <w:suppressAutoHyphens w:val="0"/>
              <w:rPr>
                <w:rFonts w:ascii="Arial" w:eastAsia="Times New Roman" w:hAnsi="Arial" w:cs="Arial"/>
                <w:kern w:val="0"/>
                <w:lang w:eastAsia="ar-SA" w:bidi="ar-SA"/>
              </w:rPr>
            </w:pPr>
            <w:r w:rsidRPr="00357F70">
              <w:rPr>
                <w:rFonts w:ascii="Arial" w:eastAsia="Times New Roman" w:hAnsi="Arial" w:cs="Arial"/>
                <w:kern w:val="0"/>
                <w:lang w:eastAsia="ar-SA" w:bidi="ar-SA"/>
              </w:rPr>
              <w:t>Gruppenbildung</w:t>
            </w:r>
          </w:p>
          <w:p w:rsidR="00E91AB5" w:rsidRPr="00357F70" w:rsidRDefault="00E91AB5" w:rsidP="00E91AB5">
            <w:pPr>
              <w:widowControl/>
              <w:suppressAutoHyphens w:val="0"/>
              <w:rPr>
                <w:rFonts w:ascii="Arial" w:eastAsia="Times New Roman" w:hAnsi="Arial" w:cs="Arial"/>
                <w:kern w:val="0"/>
                <w:lang w:eastAsia="ar-SA" w:bidi="ar-SA"/>
              </w:rPr>
            </w:pP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E91AB5" w:rsidRPr="00357F70" w:rsidRDefault="00E91AB5" w:rsidP="00E91AB5">
            <w:pPr>
              <w:widowControl/>
              <w:suppressAutoHyphens w:val="0"/>
              <w:rPr>
                <w:rFonts w:ascii="Arial" w:eastAsia="Times New Roman" w:hAnsi="Arial" w:cs="Arial"/>
                <w:i/>
                <w:iCs/>
                <w:kern w:val="0"/>
                <w:lang w:eastAsia="ar-SA" w:bidi="ar-SA"/>
              </w:rPr>
            </w:pPr>
            <w:r w:rsidRPr="00357F70">
              <w:rPr>
                <w:rFonts w:ascii="Arial" w:eastAsia="Times New Roman" w:hAnsi="Arial" w:cs="Arial"/>
                <w:i/>
                <w:iCs/>
                <w:kern w:val="0"/>
                <w:lang w:eastAsia="ar-SA" w:bidi="ar-SA"/>
              </w:rPr>
              <w:t>7 Gruppen (drei  Pro u. drei  Contra; eine Diskussionsleitung)</w:t>
            </w:r>
          </w:p>
          <w:p w:rsidR="00E91AB5" w:rsidRPr="00357F70" w:rsidRDefault="00E91AB5" w:rsidP="00E91AB5">
            <w:pPr>
              <w:widowControl/>
              <w:suppressAutoHyphens w:val="0"/>
              <w:rPr>
                <w:rFonts w:ascii="Arial" w:eastAsia="Times New Roman" w:hAnsi="Arial" w:cs="Arial"/>
                <w:i/>
                <w:iCs/>
                <w:kern w:val="0"/>
                <w:lang w:eastAsia="ar-SA" w:bidi="ar-SA"/>
              </w:rPr>
            </w:pPr>
          </w:p>
        </w:tc>
      </w:tr>
      <w:tr w:rsidR="00E91AB5" w:rsidRPr="00357F70" w:rsidTr="00357F70">
        <w:trPr>
          <w:trHeight w:val="465"/>
        </w:trPr>
        <w:tc>
          <w:tcPr>
            <w:tcW w:w="1985" w:type="dxa"/>
            <w:vMerge/>
            <w:tcBorders>
              <w:top w:val="single" w:sz="4" w:space="0" w:color="000000"/>
              <w:left w:val="single" w:sz="4" w:space="0" w:color="000000"/>
              <w:bottom w:val="single" w:sz="4" w:space="0" w:color="000000"/>
            </w:tcBorders>
            <w:shd w:val="clear" w:color="auto" w:fill="auto"/>
          </w:tcPr>
          <w:p w:rsidR="00E91AB5" w:rsidRPr="00357F70" w:rsidRDefault="00E91AB5" w:rsidP="00E91AB5">
            <w:pPr>
              <w:widowControl/>
              <w:suppressAutoHyphens w:val="0"/>
              <w:snapToGrid w:val="0"/>
              <w:rPr>
                <w:rFonts w:ascii="Arial" w:eastAsia="Times New Roman" w:hAnsi="Arial" w:cs="Arial"/>
                <w:kern w:val="0"/>
                <w:lang w:eastAsia="ar-SA" w:bidi="ar-SA"/>
              </w:rPr>
            </w:pPr>
          </w:p>
        </w:tc>
        <w:tc>
          <w:tcPr>
            <w:tcW w:w="2983" w:type="dxa"/>
            <w:tcBorders>
              <w:top w:val="single" w:sz="4" w:space="0" w:color="000000"/>
              <w:left w:val="single" w:sz="4" w:space="0" w:color="000000"/>
              <w:bottom w:val="single" w:sz="4" w:space="0" w:color="000000"/>
            </w:tcBorders>
            <w:shd w:val="clear" w:color="auto" w:fill="auto"/>
          </w:tcPr>
          <w:p w:rsidR="00E91AB5" w:rsidRPr="00357F70" w:rsidRDefault="00E91AB5" w:rsidP="00E91AB5">
            <w:pPr>
              <w:widowControl/>
              <w:numPr>
                <w:ilvl w:val="0"/>
                <w:numId w:val="28"/>
              </w:numPr>
              <w:suppressAutoHyphens w:val="0"/>
              <w:rPr>
                <w:rFonts w:ascii="Arial" w:eastAsia="Times New Roman" w:hAnsi="Arial" w:cs="Arial"/>
                <w:kern w:val="0"/>
                <w:lang w:eastAsia="ar-SA" w:bidi="ar-SA"/>
              </w:rPr>
            </w:pPr>
            <w:r w:rsidRPr="00357F70">
              <w:rPr>
                <w:rFonts w:ascii="Arial" w:eastAsia="Times New Roman" w:hAnsi="Arial" w:cs="Arial"/>
                <w:kern w:val="0"/>
                <w:lang w:eastAsia="ar-SA" w:bidi="ar-SA"/>
              </w:rPr>
              <w:t>fachliches Arbeiten</w:t>
            </w:r>
          </w:p>
          <w:p w:rsidR="00E91AB5" w:rsidRPr="00357F70" w:rsidRDefault="00E91AB5" w:rsidP="00E91AB5">
            <w:pPr>
              <w:widowControl/>
              <w:numPr>
                <w:ilvl w:val="0"/>
                <w:numId w:val="28"/>
              </w:numPr>
              <w:suppressAutoHyphens w:val="0"/>
              <w:rPr>
                <w:rFonts w:ascii="Arial" w:eastAsia="Times New Roman" w:hAnsi="Arial" w:cs="Arial"/>
                <w:kern w:val="0"/>
                <w:lang w:eastAsia="ar-SA" w:bidi="ar-SA"/>
              </w:rPr>
            </w:pPr>
            <w:r w:rsidRPr="00357F70">
              <w:rPr>
                <w:rFonts w:ascii="Arial" w:eastAsia="Times New Roman" w:hAnsi="Arial" w:cs="Arial"/>
                <w:kern w:val="0"/>
                <w:lang w:eastAsia="ar-SA" w:bidi="ar-SA"/>
              </w:rPr>
              <w:t>Bestimmung eines Gruppenvertreters</w:t>
            </w:r>
          </w:p>
          <w:p w:rsidR="00E91AB5" w:rsidRPr="00357F70" w:rsidRDefault="00E91AB5" w:rsidP="00E91AB5">
            <w:pPr>
              <w:widowControl/>
              <w:suppressAutoHyphens w:val="0"/>
              <w:rPr>
                <w:rFonts w:ascii="Arial" w:eastAsia="Times New Roman" w:hAnsi="Arial" w:cs="Arial"/>
                <w:kern w:val="0"/>
                <w:lang w:eastAsia="ar-SA" w:bidi="ar-SA"/>
              </w:rPr>
            </w:pP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E91AB5" w:rsidRPr="00357F70" w:rsidRDefault="00E91AB5" w:rsidP="00E91AB5">
            <w:pPr>
              <w:widowControl/>
              <w:suppressAutoHyphens w:val="0"/>
              <w:rPr>
                <w:rFonts w:ascii="Arial" w:eastAsia="Times New Roman" w:hAnsi="Arial" w:cs="Arial"/>
                <w:i/>
                <w:iCs/>
                <w:kern w:val="0"/>
                <w:u w:val="single"/>
                <w:lang w:eastAsia="ar-SA" w:bidi="ar-SA"/>
              </w:rPr>
            </w:pPr>
            <w:r w:rsidRPr="00357F70">
              <w:rPr>
                <w:rFonts w:ascii="Arial" w:eastAsia="Times New Roman" w:hAnsi="Arial" w:cs="Arial"/>
                <w:i/>
                <w:iCs/>
                <w:kern w:val="0"/>
                <w:u w:val="single"/>
                <w:lang w:eastAsia="ar-SA" w:bidi="ar-SA"/>
              </w:rPr>
              <w:t>Diskussionsleitung</w:t>
            </w:r>
            <w:r w:rsidRPr="00357F70">
              <w:rPr>
                <w:rFonts w:ascii="Arial" w:eastAsia="Times New Roman" w:hAnsi="Arial" w:cs="Arial"/>
                <w:i/>
                <w:iCs/>
                <w:kern w:val="0"/>
                <w:lang w:eastAsia="ar-SA" w:bidi="ar-SA"/>
              </w:rPr>
              <w:t>: Einleitung (Einführung in das Thema, Hinweis auf Gesprächsregeln); Fragen und Anmerkungen um die Diskussion am Laufen zu halten</w:t>
            </w:r>
          </w:p>
          <w:p w:rsidR="00E91AB5" w:rsidRPr="00357F70" w:rsidRDefault="00E91AB5" w:rsidP="00E91AB5">
            <w:pPr>
              <w:widowControl/>
              <w:suppressAutoHyphens w:val="0"/>
              <w:rPr>
                <w:rFonts w:ascii="Arial" w:eastAsia="Times New Roman" w:hAnsi="Arial" w:cs="Arial"/>
                <w:kern w:val="0"/>
                <w:lang w:eastAsia="ar-SA" w:bidi="ar-SA"/>
              </w:rPr>
            </w:pPr>
            <w:r w:rsidRPr="00357F70">
              <w:rPr>
                <w:rFonts w:ascii="Arial" w:eastAsia="Times New Roman" w:hAnsi="Arial" w:cs="Arial"/>
                <w:i/>
                <w:iCs/>
                <w:kern w:val="0"/>
                <w:u w:val="single"/>
                <w:lang w:eastAsia="ar-SA" w:bidi="ar-SA"/>
              </w:rPr>
              <w:t>Pro- und Contra- Gruppen</w:t>
            </w:r>
            <w:r w:rsidRPr="00357F70">
              <w:rPr>
                <w:rFonts w:ascii="Arial" w:eastAsia="Times New Roman" w:hAnsi="Arial" w:cs="Arial"/>
                <w:i/>
                <w:iCs/>
                <w:kern w:val="0"/>
                <w:lang w:eastAsia="ar-SA" w:bidi="ar-SA"/>
              </w:rPr>
              <w:t>: Argumente erarbeiten und auf Karteikarten notieren, geordnet nach Wichtigkeit; Gegenargumente und Konterargument vorab überlegen</w:t>
            </w:r>
          </w:p>
        </w:tc>
      </w:tr>
      <w:tr w:rsidR="00E91AB5" w:rsidRPr="00357F70" w:rsidTr="00357F70">
        <w:trPr>
          <w:trHeight w:val="615"/>
        </w:trPr>
        <w:tc>
          <w:tcPr>
            <w:tcW w:w="1985" w:type="dxa"/>
            <w:tcBorders>
              <w:top w:val="single" w:sz="4" w:space="0" w:color="000000"/>
              <w:left w:val="single" w:sz="4" w:space="0" w:color="000000"/>
              <w:bottom w:val="single" w:sz="4" w:space="0" w:color="000000"/>
            </w:tcBorders>
            <w:shd w:val="clear" w:color="auto" w:fill="auto"/>
          </w:tcPr>
          <w:p w:rsidR="00E91AB5" w:rsidRPr="00357F70" w:rsidRDefault="00E91AB5" w:rsidP="00E91AB5">
            <w:pPr>
              <w:widowControl/>
              <w:suppressAutoHyphens w:val="0"/>
              <w:rPr>
                <w:rFonts w:ascii="Arial" w:eastAsia="Times New Roman" w:hAnsi="Arial" w:cs="Arial"/>
                <w:kern w:val="0"/>
                <w:lang w:eastAsia="ar-SA" w:bidi="ar-SA"/>
              </w:rPr>
            </w:pPr>
            <w:r w:rsidRPr="00357F70">
              <w:rPr>
                <w:rFonts w:ascii="Arial" w:eastAsia="Times New Roman" w:hAnsi="Arial" w:cs="Arial"/>
                <w:kern w:val="0"/>
                <w:lang w:eastAsia="ar-SA" w:bidi="ar-SA"/>
              </w:rPr>
              <w:t>3. Durchführung</w:t>
            </w:r>
          </w:p>
          <w:p w:rsidR="00E91AB5" w:rsidRPr="00357F70" w:rsidRDefault="00E91AB5" w:rsidP="00E91AB5">
            <w:pPr>
              <w:widowControl/>
              <w:suppressAutoHyphens w:val="0"/>
              <w:rPr>
                <w:rFonts w:ascii="Arial" w:eastAsia="Times New Roman" w:hAnsi="Arial" w:cs="Arial"/>
                <w:kern w:val="0"/>
                <w:lang w:eastAsia="ar-SA" w:bidi="ar-SA"/>
              </w:rPr>
            </w:pPr>
          </w:p>
        </w:tc>
        <w:tc>
          <w:tcPr>
            <w:tcW w:w="2983" w:type="dxa"/>
            <w:tcBorders>
              <w:top w:val="single" w:sz="4" w:space="0" w:color="000000"/>
              <w:left w:val="single" w:sz="4" w:space="0" w:color="000000"/>
              <w:bottom w:val="single" w:sz="4" w:space="0" w:color="000000"/>
            </w:tcBorders>
            <w:shd w:val="clear" w:color="auto" w:fill="auto"/>
          </w:tcPr>
          <w:p w:rsidR="00E91AB5" w:rsidRPr="00357F70" w:rsidRDefault="00E91AB5" w:rsidP="00E91AB5">
            <w:pPr>
              <w:widowControl/>
              <w:numPr>
                <w:ilvl w:val="0"/>
                <w:numId w:val="27"/>
              </w:numPr>
              <w:suppressAutoHyphens w:val="0"/>
              <w:rPr>
                <w:rFonts w:ascii="Arial" w:eastAsia="Times New Roman" w:hAnsi="Arial" w:cs="Arial"/>
                <w:i/>
                <w:iCs/>
                <w:kern w:val="0"/>
                <w:lang w:eastAsia="ar-SA" w:bidi="ar-SA"/>
              </w:rPr>
            </w:pPr>
            <w:r w:rsidRPr="00357F70">
              <w:rPr>
                <w:rFonts w:ascii="Arial" w:eastAsia="Times New Roman" w:hAnsi="Arial" w:cs="Arial"/>
                <w:kern w:val="0"/>
                <w:lang w:eastAsia="ar-SA" w:bidi="ar-SA"/>
              </w:rPr>
              <w:t>Diskussion der Gruppenvertreter</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E91AB5" w:rsidRPr="00357F70" w:rsidRDefault="00E91AB5" w:rsidP="00E91AB5">
            <w:pPr>
              <w:widowControl/>
              <w:suppressAutoHyphens w:val="0"/>
              <w:rPr>
                <w:rFonts w:ascii="Arial" w:eastAsia="Times New Roman" w:hAnsi="Arial" w:cs="Arial"/>
                <w:i/>
                <w:iCs/>
                <w:kern w:val="0"/>
                <w:lang w:eastAsia="ar-SA" w:bidi="ar-SA"/>
              </w:rPr>
            </w:pPr>
            <w:r w:rsidRPr="00357F70">
              <w:rPr>
                <w:rFonts w:ascii="Arial" w:eastAsia="Times New Roman" w:hAnsi="Arial" w:cs="Arial"/>
                <w:i/>
                <w:iCs/>
                <w:kern w:val="0"/>
                <w:lang w:eastAsia="ar-SA" w:bidi="ar-SA"/>
              </w:rPr>
              <w:t>Beenden der Diskussion wenn sich die Argumente nur noch wiederholen; stillere Diskussionsteilnehmer zu Äußerungen auffordern</w:t>
            </w:r>
          </w:p>
          <w:p w:rsidR="00E91AB5" w:rsidRPr="00357F70" w:rsidRDefault="00E91AB5" w:rsidP="00E91AB5">
            <w:pPr>
              <w:widowControl/>
              <w:suppressAutoHyphens w:val="0"/>
              <w:rPr>
                <w:rFonts w:ascii="Arial" w:eastAsia="Times New Roman" w:hAnsi="Arial" w:cs="Arial"/>
                <w:i/>
                <w:iCs/>
                <w:kern w:val="0"/>
                <w:lang w:eastAsia="ar-SA" w:bidi="ar-SA"/>
              </w:rPr>
            </w:pPr>
          </w:p>
        </w:tc>
      </w:tr>
      <w:tr w:rsidR="00E91AB5" w:rsidRPr="00357F70" w:rsidTr="00357F70">
        <w:trPr>
          <w:trHeight w:val="870"/>
        </w:trPr>
        <w:tc>
          <w:tcPr>
            <w:tcW w:w="1985" w:type="dxa"/>
            <w:vMerge w:val="restart"/>
            <w:tcBorders>
              <w:top w:val="single" w:sz="4" w:space="0" w:color="000000"/>
              <w:left w:val="single" w:sz="4" w:space="0" w:color="000000"/>
              <w:bottom w:val="single" w:sz="4" w:space="0" w:color="000000"/>
            </w:tcBorders>
            <w:shd w:val="clear" w:color="auto" w:fill="auto"/>
          </w:tcPr>
          <w:p w:rsidR="00E91AB5" w:rsidRPr="00357F70" w:rsidRDefault="00E91AB5" w:rsidP="00E91AB5">
            <w:pPr>
              <w:widowControl/>
              <w:suppressAutoHyphens w:val="0"/>
              <w:rPr>
                <w:rFonts w:ascii="Arial" w:eastAsia="Times New Roman" w:hAnsi="Arial" w:cs="Arial"/>
                <w:kern w:val="0"/>
                <w:lang w:eastAsia="ar-SA" w:bidi="ar-SA"/>
              </w:rPr>
            </w:pPr>
            <w:r w:rsidRPr="00357F70">
              <w:rPr>
                <w:rFonts w:ascii="Arial" w:eastAsia="Times New Roman" w:hAnsi="Arial" w:cs="Arial"/>
                <w:kern w:val="0"/>
                <w:lang w:eastAsia="ar-SA" w:bidi="ar-SA"/>
              </w:rPr>
              <w:t>4. Auswertung</w:t>
            </w:r>
          </w:p>
          <w:p w:rsidR="00E91AB5" w:rsidRPr="00357F70" w:rsidRDefault="00E91AB5" w:rsidP="00E91AB5">
            <w:pPr>
              <w:widowControl/>
              <w:suppressAutoHyphens w:val="0"/>
              <w:rPr>
                <w:rFonts w:ascii="Arial" w:eastAsia="Times New Roman" w:hAnsi="Arial" w:cs="Arial"/>
                <w:kern w:val="0"/>
                <w:lang w:eastAsia="ar-SA" w:bidi="ar-SA"/>
              </w:rPr>
            </w:pPr>
          </w:p>
        </w:tc>
        <w:tc>
          <w:tcPr>
            <w:tcW w:w="2983" w:type="dxa"/>
            <w:tcBorders>
              <w:top w:val="single" w:sz="4" w:space="0" w:color="000000"/>
              <w:left w:val="single" w:sz="4" w:space="0" w:color="000000"/>
              <w:bottom w:val="single" w:sz="4" w:space="0" w:color="000000"/>
            </w:tcBorders>
            <w:shd w:val="clear" w:color="auto" w:fill="auto"/>
          </w:tcPr>
          <w:p w:rsidR="00E91AB5" w:rsidRPr="00357F70" w:rsidRDefault="00E91AB5" w:rsidP="00E91AB5">
            <w:pPr>
              <w:widowControl/>
              <w:numPr>
                <w:ilvl w:val="0"/>
                <w:numId w:val="27"/>
              </w:numPr>
              <w:suppressAutoHyphens w:val="0"/>
              <w:rPr>
                <w:rFonts w:ascii="Arial" w:eastAsia="Times New Roman" w:hAnsi="Arial" w:cs="Arial"/>
                <w:kern w:val="0"/>
                <w:lang w:eastAsia="ar-SA" w:bidi="ar-SA"/>
              </w:rPr>
            </w:pPr>
            <w:r w:rsidRPr="00357F70">
              <w:rPr>
                <w:rFonts w:ascii="Arial" w:eastAsia="Times New Roman" w:hAnsi="Arial" w:cs="Arial"/>
                <w:kern w:val="0"/>
                <w:lang w:eastAsia="ar-SA" w:bidi="ar-SA"/>
              </w:rPr>
              <w:t>Reflexion</w:t>
            </w:r>
          </w:p>
          <w:p w:rsidR="00E91AB5" w:rsidRPr="00357F70" w:rsidRDefault="00E91AB5" w:rsidP="00E91AB5">
            <w:pPr>
              <w:widowControl/>
              <w:numPr>
                <w:ilvl w:val="0"/>
                <w:numId w:val="27"/>
              </w:numPr>
              <w:suppressAutoHyphens w:val="0"/>
              <w:rPr>
                <w:rFonts w:ascii="Arial" w:eastAsia="Times New Roman" w:hAnsi="Arial" w:cs="Arial"/>
                <w:i/>
                <w:iCs/>
                <w:kern w:val="0"/>
                <w:lang w:eastAsia="ar-SA" w:bidi="ar-SA"/>
              </w:rPr>
            </w:pPr>
            <w:r w:rsidRPr="00357F70">
              <w:rPr>
                <w:rFonts w:ascii="Arial" w:eastAsia="Times New Roman" w:hAnsi="Arial" w:cs="Arial"/>
                <w:kern w:val="0"/>
                <w:lang w:eastAsia="ar-SA" w:bidi="ar-SA"/>
              </w:rPr>
              <w:t>erneute Abfrage und Vergleich des Meinungsbilds</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E91AB5" w:rsidRPr="00357F70" w:rsidRDefault="00E91AB5" w:rsidP="00E91AB5">
            <w:pPr>
              <w:widowControl/>
              <w:suppressAutoHyphens w:val="0"/>
              <w:rPr>
                <w:rFonts w:ascii="Arial" w:eastAsia="Times New Roman" w:hAnsi="Arial" w:cs="Arial"/>
                <w:i/>
                <w:iCs/>
                <w:kern w:val="0"/>
                <w:lang w:eastAsia="ar-SA" w:bidi="ar-SA"/>
              </w:rPr>
            </w:pPr>
            <w:r w:rsidRPr="00357F70">
              <w:rPr>
                <w:rFonts w:ascii="Arial" w:eastAsia="Times New Roman" w:hAnsi="Arial" w:cs="Arial"/>
                <w:i/>
                <w:iCs/>
                <w:kern w:val="0"/>
                <w:lang w:eastAsia="ar-SA" w:bidi="ar-SA"/>
              </w:rPr>
              <w:t>Möglichkeit zur Distanzierung von der Rolle; Beurteilung des Diskussionsverhaltens; Überzeugungskraft der Argumente</w:t>
            </w:r>
          </w:p>
          <w:p w:rsidR="00E91AB5" w:rsidRPr="00357F70" w:rsidRDefault="00E91AB5" w:rsidP="00E91AB5">
            <w:pPr>
              <w:widowControl/>
              <w:suppressAutoHyphens w:val="0"/>
              <w:rPr>
                <w:rFonts w:ascii="Arial" w:eastAsia="Times New Roman" w:hAnsi="Arial" w:cs="Arial"/>
                <w:i/>
                <w:iCs/>
                <w:kern w:val="0"/>
                <w:lang w:eastAsia="ar-SA" w:bidi="ar-SA"/>
              </w:rPr>
            </w:pPr>
          </w:p>
        </w:tc>
      </w:tr>
      <w:tr w:rsidR="00E91AB5" w:rsidRPr="00357F70" w:rsidTr="00357F70">
        <w:trPr>
          <w:trHeight w:val="308"/>
        </w:trPr>
        <w:tc>
          <w:tcPr>
            <w:tcW w:w="1985" w:type="dxa"/>
            <w:vMerge/>
            <w:tcBorders>
              <w:top w:val="single" w:sz="4" w:space="0" w:color="000000"/>
              <w:left w:val="single" w:sz="4" w:space="0" w:color="000000"/>
              <w:bottom w:val="single" w:sz="4" w:space="0" w:color="000000"/>
            </w:tcBorders>
            <w:shd w:val="clear" w:color="auto" w:fill="auto"/>
          </w:tcPr>
          <w:p w:rsidR="00E91AB5" w:rsidRPr="00357F70" w:rsidRDefault="00E91AB5" w:rsidP="00E91AB5">
            <w:pPr>
              <w:widowControl/>
              <w:suppressAutoHyphens w:val="0"/>
              <w:snapToGrid w:val="0"/>
              <w:rPr>
                <w:rFonts w:ascii="Arial" w:eastAsia="Times New Roman" w:hAnsi="Arial" w:cs="Arial"/>
                <w:kern w:val="0"/>
                <w:lang w:eastAsia="ar-SA" w:bidi="ar-SA"/>
              </w:rPr>
            </w:pPr>
          </w:p>
        </w:tc>
        <w:tc>
          <w:tcPr>
            <w:tcW w:w="2983" w:type="dxa"/>
            <w:tcBorders>
              <w:top w:val="single" w:sz="4" w:space="0" w:color="000000"/>
              <w:left w:val="single" w:sz="4" w:space="0" w:color="000000"/>
              <w:bottom w:val="single" w:sz="4" w:space="0" w:color="000000"/>
            </w:tcBorders>
            <w:shd w:val="clear" w:color="auto" w:fill="auto"/>
          </w:tcPr>
          <w:p w:rsidR="00E91AB5" w:rsidRPr="00357F70" w:rsidRDefault="00E91AB5" w:rsidP="00E91AB5">
            <w:pPr>
              <w:widowControl/>
              <w:numPr>
                <w:ilvl w:val="0"/>
                <w:numId w:val="27"/>
              </w:numPr>
              <w:suppressAutoHyphens w:val="0"/>
              <w:rPr>
                <w:rFonts w:ascii="Arial" w:eastAsia="Times New Roman" w:hAnsi="Arial" w:cs="Arial"/>
                <w:i/>
                <w:iCs/>
                <w:kern w:val="0"/>
                <w:lang w:eastAsia="ar-SA" w:bidi="ar-SA"/>
              </w:rPr>
            </w:pPr>
            <w:r w:rsidRPr="00357F70">
              <w:rPr>
                <w:rFonts w:ascii="Arial" w:eastAsia="Times New Roman" w:hAnsi="Arial" w:cs="Arial"/>
                <w:kern w:val="0"/>
                <w:lang w:eastAsia="ar-SA" w:bidi="ar-SA"/>
              </w:rPr>
              <w:t xml:space="preserve">Verschriftlichung  </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rsidR="00E91AB5" w:rsidRPr="00357F70" w:rsidRDefault="00E91AB5" w:rsidP="00E91AB5">
            <w:pPr>
              <w:widowControl/>
              <w:suppressAutoHyphens w:val="0"/>
              <w:rPr>
                <w:rFonts w:ascii="Arial" w:eastAsia="Times New Roman" w:hAnsi="Arial" w:cs="Arial"/>
                <w:i/>
                <w:iCs/>
                <w:kern w:val="0"/>
                <w:lang w:eastAsia="ar-SA" w:bidi="ar-SA"/>
              </w:rPr>
            </w:pPr>
            <w:r w:rsidRPr="00357F70">
              <w:rPr>
                <w:rFonts w:ascii="Arial" w:eastAsia="Times New Roman" w:hAnsi="Arial" w:cs="Arial"/>
                <w:i/>
                <w:iCs/>
                <w:kern w:val="0"/>
                <w:lang w:eastAsia="ar-SA" w:bidi="ar-SA"/>
              </w:rPr>
              <w:t>Beantwortung der Ausgangsfrage</w:t>
            </w:r>
          </w:p>
          <w:p w:rsidR="00E91AB5" w:rsidRPr="00357F70" w:rsidRDefault="00E91AB5" w:rsidP="00E91AB5">
            <w:pPr>
              <w:widowControl/>
              <w:suppressAutoHyphens w:val="0"/>
              <w:rPr>
                <w:rFonts w:ascii="Arial" w:eastAsia="Times New Roman" w:hAnsi="Arial" w:cs="Arial"/>
                <w:i/>
                <w:iCs/>
                <w:kern w:val="0"/>
                <w:lang w:eastAsia="ar-SA" w:bidi="ar-SA"/>
              </w:rPr>
            </w:pPr>
          </w:p>
        </w:tc>
      </w:tr>
    </w:tbl>
    <w:p w:rsidR="00E91AB5" w:rsidRPr="00357F70" w:rsidRDefault="00E91AB5" w:rsidP="00E91AB5">
      <w:pPr>
        <w:widowControl/>
        <w:suppressAutoHyphens w:val="0"/>
        <w:rPr>
          <w:rFonts w:ascii="Arial" w:eastAsia="Times New Roman" w:hAnsi="Arial" w:cs="Arial"/>
          <w:color w:val="1F497D"/>
          <w:kern w:val="0"/>
          <w:lang w:eastAsia="ar-SA" w:bidi="ar-SA"/>
        </w:rPr>
      </w:pPr>
    </w:p>
    <w:p w:rsidR="00357F70" w:rsidRDefault="00357F70">
      <w:pPr>
        <w:widowControl/>
        <w:suppressAutoHyphens w:val="0"/>
        <w:spacing w:after="160" w:line="259" w:lineRule="auto"/>
        <w:rPr>
          <w:rFonts w:ascii="Arial" w:eastAsia="Times New Roman" w:hAnsi="Arial" w:cs="Arial"/>
          <w:b/>
          <w:bCs/>
          <w:i/>
          <w:iCs/>
          <w:kern w:val="0"/>
          <w:lang w:eastAsia="ar-SA" w:bidi="ar-SA"/>
        </w:rPr>
      </w:pPr>
      <w:r>
        <w:rPr>
          <w:rFonts w:ascii="Arial" w:eastAsia="Times New Roman" w:hAnsi="Arial" w:cs="Arial"/>
          <w:b/>
          <w:bCs/>
          <w:i/>
          <w:iCs/>
          <w:kern w:val="0"/>
          <w:lang w:eastAsia="ar-SA" w:bidi="ar-SA"/>
        </w:rPr>
        <w:br w:type="page"/>
      </w:r>
    </w:p>
    <w:p w:rsidR="00E91AB5" w:rsidRPr="00357F70" w:rsidRDefault="00E91AB5" w:rsidP="00E91AB5">
      <w:pPr>
        <w:widowControl/>
        <w:suppressAutoHyphens w:val="0"/>
        <w:rPr>
          <w:rFonts w:ascii="Arial" w:eastAsia="Times New Roman" w:hAnsi="Arial" w:cs="Arial"/>
          <w:color w:val="1F497D"/>
          <w:kern w:val="0"/>
          <w:lang w:eastAsia="ar-SA" w:bidi="ar-SA"/>
        </w:rPr>
      </w:pPr>
      <w:r w:rsidRPr="00357F70">
        <w:rPr>
          <w:rFonts w:ascii="Arial" w:eastAsia="Times New Roman" w:hAnsi="Arial" w:cs="Arial"/>
          <w:b/>
          <w:bCs/>
          <w:i/>
          <w:iCs/>
          <w:kern w:val="0"/>
          <w:lang w:eastAsia="ar-SA" w:bidi="ar-SA"/>
        </w:rPr>
        <w:lastRenderedPageBreak/>
        <w:t>Die Regeln für die Debatte solltet ihr im Vorfeld erarbeiten – eure Lehrerin oder Lehrer können euch dabei helfen.</w:t>
      </w:r>
    </w:p>
    <w:p w:rsidR="00E91AB5" w:rsidRPr="00357F70" w:rsidRDefault="00E91AB5" w:rsidP="00E91AB5">
      <w:pPr>
        <w:widowControl/>
        <w:suppressAutoHyphens w:val="0"/>
        <w:rPr>
          <w:rFonts w:ascii="Arial" w:eastAsia="Times New Roman" w:hAnsi="Arial" w:cs="Arial"/>
          <w:kern w:val="0"/>
          <w:u w:val="single"/>
          <w:lang w:eastAsia="ar-SA" w:bidi="ar-SA"/>
        </w:rPr>
      </w:pPr>
      <w:r w:rsidRPr="00357F70">
        <w:rPr>
          <w:rFonts w:ascii="Arial" w:eastAsia="Times New Roman" w:hAnsi="Arial" w:cs="Arial"/>
          <w:color w:val="1F497D"/>
          <w:kern w:val="0"/>
          <w:lang w:eastAsia="ar-SA" w:bidi="ar-SA"/>
        </w:rPr>
        <w:t xml:space="preserve"> </w:t>
      </w:r>
    </w:p>
    <w:tbl>
      <w:tblPr>
        <w:tblW w:w="0" w:type="auto"/>
        <w:tblInd w:w="-5" w:type="dxa"/>
        <w:tblLayout w:type="fixed"/>
        <w:tblLook w:val="0000" w:firstRow="0" w:lastRow="0" w:firstColumn="0" w:lastColumn="0" w:noHBand="0" w:noVBand="0"/>
      </w:tblPr>
      <w:tblGrid>
        <w:gridCol w:w="7088"/>
      </w:tblGrid>
      <w:tr w:rsidR="00E91AB5" w:rsidRPr="00357F70" w:rsidTr="00ED2700">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E91AB5" w:rsidRPr="00357F70" w:rsidRDefault="00E91AB5" w:rsidP="00E91AB5">
            <w:pPr>
              <w:widowControl/>
              <w:suppressAutoHyphens w:val="0"/>
              <w:rPr>
                <w:rFonts w:ascii="Arial" w:eastAsia="Times New Roman" w:hAnsi="Arial" w:cs="Arial"/>
                <w:kern w:val="0"/>
                <w:lang w:eastAsia="ar-SA" w:bidi="ar-SA"/>
              </w:rPr>
            </w:pPr>
            <w:r w:rsidRPr="00357F70">
              <w:rPr>
                <w:rFonts w:ascii="Arial" w:eastAsia="Times New Roman" w:hAnsi="Arial" w:cs="Arial"/>
                <w:kern w:val="0"/>
                <w:u w:val="single"/>
                <w:lang w:eastAsia="ar-SA" w:bidi="ar-SA"/>
              </w:rPr>
              <w:t>Regeln für eine Pro- und Contra- Debatte:</w:t>
            </w:r>
          </w:p>
          <w:p w:rsidR="00E91AB5" w:rsidRPr="00357F70" w:rsidRDefault="00E91AB5" w:rsidP="00E91AB5">
            <w:pPr>
              <w:widowControl/>
              <w:numPr>
                <w:ilvl w:val="0"/>
                <w:numId w:val="29"/>
              </w:numPr>
              <w:suppressAutoHyphens w:val="0"/>
              <w:spacing w:before="174" w:after="174"/>
              <w:rPr>
                <w:rFonts w:ascii="Arial" w:eastAsia="Times New Roman" w:hAnsi="Arial" w:cs="Arial"/>
                <w:kern w:val="0"/>
                <w:lang w:eastAsia="ar-SA" w:bidi="ar-SA"/>
              </w:rPr>
            </w:pPr>
            <w:r w:rsidRPr="00357F70">
              <w:rPr>
                <w:rFonts w:ascii="Arial" w:eastAsia="Times New Roman" w:hAnsi="Arial" w:cs="Arial"/>
                <w:kern w:val="0"/>
                <w:lang w:eastAsia="ar-SA" w:bidi="ar-SA"/>
              </w:rPr>
              <w:t>____________________________________</w:t>
            </w:r>
          </w:p>
          <w:p w:rsidR="00E91AB5" w:rsidRPr="00357F70" w:rsidRDefault="00E91AB5" w:rsidP="00E91AB5">
            <w:pPr>
              <w:widowControl/>
              <w:numPr>
                <w:ilvl w:val="0"/>
                <w:numId w:val="29"/>
              </w:numPr>
              <w:suppressAutoHyphens w:val="0"/>
              <w:spacing w:before="174" w:after="174"/>
              <w:rPr>
                <w:rFonts w:ascii="Arial" w:eastAsia="Times New Roman" w:hAnsi="Arial" w:cs="Arial"/>
                <w:kern w:val="0"/>
                <w:lang w:eastAsia="ar-SA" w:bidi="ar-SA"/>
              </w:rPr>
            </w:pPr>
            <w:r w:rsidRPr="00357F70">
              <w:rPr>
                <w:rFonts w:ascii="Arial" w:eastAsia="Times New Roman" w:hAnsi="Arial" w:cs="Arial"/>
                <w:kern w:val="0"/>
                <w:lang w:eastAsia="ar-SA" w:bidi="ar-SA"/>
              </w:rPr>
              <w:t>____________________________________</w:t>
            </w:r>
          </w:p>
          <w:p w:rsidR="00E91AB5" w:rsidRPr="00357F70" w:rsidRDefault="00E91AB5" w:rsidP="00E91AB5">
            <w:pPr>
              <w:widowControl/>
              <w:numPr>
                <w:ilvl w:val="0"/>
                <w:numId w:val="29"/>
              </w:numPr>
              <w:suppressAutoHyphens w:val="0"/>
              <w:spacing w:before="174" w:after="174"/>
              <w:rPr>
                <w:rFonts w:ascii="Arial" w:eastAsia="Times New Roman" w:hAnsi="Arial" w:cs="Arial"/>
                <w:kern w:val="0"/>
                <w:lang w:eastAsia="ar-SA" w:bidi="ar-SA"/>
              </w:rPr>
            </w:pPr>
            <w:r w:rsidRPr="00357F70">
              <w:rPr>
                <w:rFonts w:ascii="Arial" w:eastAsia="Times New Roman" w:hAnsi="Arial" w:cs="Arial"/>
                <w:kern w:val="0"/>
                <w:lang w:eastAsia="ar-SA" w:bidi="ar-SA"/>
              </w:rPr>
              <w:t>____________________________________</w:t>
            </w:r>
          </w:p>
          <w:p w:rsidR="00E91AB5" w:rsidRPr="00357F70" w:rsidRDefault="00E91AB5" w:rsidP="00E91AB5">
            <w:pPr>
              <w:widowControl/>
              <w:numPr>
                <w:ilvl w:val="0"/>
                <w:numId w:val="29"/>
              </w:numPr>
              <w:suppressAutoHyphens w:val="0"/>
              <w:spacing w:before="174" w:after="174"/>
              <w:rPr>
                <w:rFonts w:ascii="Arial" w:eastAsia="Times New Roman" w:hAnsi="Arial" w:cs="Arial"/>
                <w:kern w:val="0"/>
                <w:lang w:eastAsia="ar-SA" w:bidi="ar-SA"/>
              </w:rPr>
            </w:pPr>
            <w:r w:rsidRPr="00357F70">
              <w:rPr>
                <w:rFonts w:ascii="Arial" w:eastAsia="Times New Roman" w:hAnsi="Arial" w:cs="Arial"/>
                <w:kern w:val="0"/>
                <w:lang w:eastAsia="ar-SA" w:bidi="ar-SA"/>
              </w:rPr>
              <w:t>____________________________________</w:t>
            </w:r>
          </w:p>
          <w:p w:rsidR="00E91AB5" w:rsidRPr="00357F70" w:rsidRDefault="00E91AB5" w:rsidP="00E91AB5">
            <w:pPr>
              <w:widowControl/>
              <w:numPr>
                <w:ilvl w:val="0"/>
                <w:numId w:val="29"/>
              </w:numPr>
              <w:suppressAutoHyphens w:val="0"/>
              <w:spacing w:before="174" w:after="174"/>
              <w:rPr>
                <w:rFonts w:ascii="Arial" w:eastAsia="Times New Roman" w:hAnsi="Arial" w:cs="Arial"/>
                <w:kern w:val="0"/>
                <w:lang w:eastAsia="ar-SA" w:bidi="ar-SA"/>
              </w:rPr>
            </w:pPr>
            <w:r w:rsidRPr="00357F70">
              <w:rPr>
                <w:rFonts w:ascii="Arial" w:eastAsia="Times New Roman" w:hAnsi="Arial" w:cs="Arial"/>
                <w:kern w:val="0"/>
                <w:lang w:eastAsia="ar-SA" w:bidi="ar-SA"/>
              </w:rPr>
              <w:t>____________________________________</w:t>
            </w:r>
          </w:p>
        </w:tc>
      </w:tr>
    </w:tbl>
    <w:p w:rsidR="00357F70" w:rsidRDefault="00357F70" w:rsidP="00E91AB5">
      <w:pPr>
        <w:widowControl/>
        <w:suppressAutoHyphens w:val="0"/>
        <w:rPr>
          <w:rFonts w:ascii="Arial" w:eastAsia="Times New Roman" w:hAnsi="Arial" w:cs="Arial"/>
          <w:b/>
          <w:bCs/>
          <w:kern w:val="0"/>
          <w:lang w:eastAsia="ar-SA" w:bidi="ar-SA"/>
        </w:rPr>
      </w:pPr>
    </w:p>
    <w:p w:rsidR="00E91AB5" w:rsidRPr="00357F70" w:rsidRDefault="00E91AB5" w:rsidP="00E91AB5">
      <w:pPr>
        <w:widowControl/>
        <w:suppressAutoHyphens w:val="0"/>
        <w:rPr>
          <w:rFonts w:ascii="Arial" w:eastAsia="Times New Roman" w:hAnsi="Arial" w:cs="Arial"/>
          <w:b/>
          <w:bCs/>
          <w:kern w:val="0"/>
          <w:lang w:eastAsia="ar-SA" w:bidi="ar-SA"/>
        </w:rPr>
      </w:pPr>
      <w:r w:rsidRPr="00357F70">
        <w:rPr>
          <w:rFonts w:ascii="Arial" w:eastAsia="Times New Roman" w:hAnsi="Arial" w:cs="Arial"/>
          <w:b/>
          <w:bCs/>
          <w:kern w:val="0"/>
          <w:lang w:eastAsia="ar-SA" w:bidi="ar-SA"/>
        </w:rPr>
        <w:t xml:space="preserve">Durchführung/Übung </w:t>
      </w:r>
    </w:p>
    <w:p w:rsidR="00E91AB5" w:rsidRPr="00357F70" w:rsidRDefault="00E91AB5" w:rsidP="00E91AB5">
      <w:pPr>
        <w:widowControl/>
        <w:suppressAutoHyphens w:val="0"/>
        <w:rPr>
          <w:rFonts w:ascii="Arial" w:eastAsia="Times New Roman" w:hAnsi="Arial" w:cs="Arial"/>
          <w:b/>
          <w:bCs/>
          <w:kern w:val="0"/>
          <w:lang w:eastAsia="ar-SA" w:bidi="ar-SA"/>
        </w:rPr>
      </w:pPr>
      <w:r w:rsidRPr="00357F70">
        <w:rPr>
          <w:rFonts w:ascii="Arial" w:eastAsia="Times New Roman" w:hAnsi="Arial" w:cs="Arial"/>
          <w:kern w:val="0"/>
          <w:lang w:eastAsia="ar-SA" w:bidi="ar-SA"/>
        </w:rPr>
        <w:t>Eine Möglichkeit zum ersten Einüben dieser Methode bietet das Thema „Im Tropischen Regenwald“ im Erdkundebuch der siebten Klassen.</w:t>
      </w:r>
    </w:p>
    <w:p w:rsidR="00E91AB5" w:rsidRPr="00357F70" w:rsidRDefault="00E91AB5" w:rsidP="00E91AB5">
      <w:pPr>
        <w:widowControl/>
        <w:suppressAutoHyphens w:val="0"/>
        <w:rPr>
          <w:rFonts w:ascii="Arial" w:eastAsia="Times New Roman" w:hAnsi="Arial" w:cs="Arial"/>
          <w:b/>
          <w:bCs/>
          <w:kern w:val="0"/>
          <w:lang w:eastAsia="ar-SA" w:bidi="ar-SA"/>
        </w:rPr>
      </w:pPr>
    </w:p>
    <w:p w:rsidR="00E91AB5" w:rsidRPr="00357F70" w:rsidRDefault="00E91AB5" w:rsidP="00E91AB5">
      <w:pPr>
        <w:widowControl/>
        <w:suppressAutoHyphens w:val="0"/>
        <w:rPr>
          <w:rFonts w:ascii="Arial" w:eastAsia="Times New Roman" w:hAnsi="Arial" w:cs="Arial"/>
          <w:b/>
          <w:bCs/>
          <w:kern w:val="0"/>
          <w:lang w:eastAsia="ar-SA" w:bidi="ar-SA"/>
        </w:rPr>
      </w:pPr>
      <w:r w:rsidRPr="00357F70">
        <w:rPr>
          <w:rFonts w:ascii="Arial" w:eastAsia="Times New Roman" w:hAnsi="Arial" w:cs="Arial"/>
          <w:b/>
          <w:bCs/>
          <w:i/>
          <w:iCs/>
          <w:kern w:val="0"/>
          <w:lang w:eastAsia="ar-SA" w:bidi="ar-SA"/>
        </w:rPr>
        <w:t>Ergänze die Tabelle!</w:t>
      </w:r>
    </w:p>
    <w:tbl>
      <w:tblPr>
        <w:tblW w:w="0" w:type="auto"/>
        <w:tblInd w:w="-5" w:type="dxa"/>
        <w:tblLayout w:type="fixed"/>
        <w:tblLook w:val="0000" w:firstRow="0" w:lastRow="0" w:firstColumn="0" w:lastColumn="0" w:noHBand="0" w:noVBand="0"/>
      </w:tblPr>
      <w:tblGrid>
        <w:gridCol w:w="1908"/>
        <w:gridCol w:w="2692"/>
        <w:gridCol w:w="5058"/>
      </w:tblGrid>
      <w:tr w:rsidR="00E91AB5" w:rsidRPr="00357F70" w:rsidTr="00D11E83">
        <w:tc>
          <w:tcPr>
            <w:tcW w:w="1908" w:type="dxa"/>
            <w:tcBorders>
              <w:top w:val="single" w:sz="4" w:space="0" w:color="000000"/>
              <w:left w:val="single" w:sz="4" w:space="0" w:color="000000"/>
              <w:bottom w:val="single" w:sz="4" w:space="0" w:color="000000"/>
            </w:tcBorders>
            <w:shd w:val="clear" w:color="auto" w:fill="DDDDDD"/>
          </w:tcPr>
          <w:p w:rsidR="00E91AB5" w:rsidRPr="00357F70" w:rsidRDefault="00E91AB5" w:rsidP="00E91AB5">
            <w:pPr>
              <w:widowControl/>
              <w:suppressAutoHyphens w:val="0"/>
              <w:rPr>
                <w:rFonts w:ascii="Arial" w:eastAsia="Times New Roman" w:hAnsi="Arial" w:cs="Arial"/>
                <w:b/>
                <w:bCs/>
                <w:kern w:val="0"/>
                <w:lang w:eastAsia="ar-SA" w:bidi="ar-SA"/>
              </w:rPr>
            </w:pPr>
            <w:r w:rsidRPr="00357F70">
              <w:rPr>
                <w:rFonts w:ascii="Arial" w:eastAsia="Times New Roman" w:hAnsi="Arial" w:cs="Arial"/>
                <w:b/>
                <w:bCs/>
                <w:kern w:val="0"/>
                <w:lang w:eastAsia="ar-SA" w:bidi="ar-SA"/>
              </w:rPr>
              <w:t>Phase</w:t>
            </w:r>
          </w:p>
        </w:tc>
        <w:tc>
          <w:tcPr>
            <w:tcW w:w="2692" w:type="dxa"/>
            <w:tcBorders>
              <w:top w:val="single" w:sz="4" w:space="0" w:color="000000"/>
              <w:left w:val="single" w:sz="4" w:space="0" w:color="000000"/>
              <w:bottom w:val="single" w:sz="4" w:space="0" w:color="000000"/>
            </w:tcBorders>
            <w:shd w:val="clear" w:color="auto" w:fill="DDDDDD"/>
          </w:tcPr>
          <w:p w:rsidR="00E91AB5" w:rsidRPr="00357F70" w:rsidRDefault="00E91AB5" w:rsidP="00E91AB5">
            <w:pPr>
              <w:widowControl/>
              <w:suppressAutoHyphens w:val="0"/>
              <w:rPr>
                <w:rFonts w:ascii="Arial" w:eastAsia="Times New Roman" w:hAnsi="Arial" w:cs="Arial"/>
                <w:b/>
                <w:bCs/>
                <w:kern w:val="0"/>
                <w:lang w:eastAsia="ar-SA" w:bidi="ar-SA"/>
              </w:rPr>
            </w:pPr>
            <w:r w:rsidRPr="00357F70">
              <w:rPr>
                <w:rFonts w:ascii="Arial" w:eastAsia="Times New Roman" w:hAnsi="Arial" w:cs="Arial"/>
                <w:b/>
                <w:bCs/>
                <w:kern w:val="0"/>
                <w:lang w:eastAsia="ar-SA" w:bidi="ar-SA"/>
              </w:rPr>
              <w:t>Erläuterung</w:t>
            </w:r>
          </w:p>
        </w:tc>
        <w:tc>
          <w:tcPr>
            <w:tcW w:w="5058" w:type="dxa"/>
            <w:tcBorders>
              <w:top w:val="single" w:sz="4" w:space="0" w:color="000000"/>
              <w:left w:val="single" w:sz="4" w:space="0" w:color="000000"/>
              <w:bottom w:val="single" w:sz="4" w:space="0" w:color="000000"/>
              <w:right w:val="single" w:sz="4" w:space="0" w:color="000000"/>
            </w:tcBorders>
            <w:shd w:val="clear" w:color="auto" w:fill="auto"/>
          </w:tcPr>
          <w:p w:rsidR="00E91AB5" w:rsidRPr="00357F70" w:rsidRDefault="00E91AB5" w:rsidP="00E91AB5">
            <w:pPr>
              <w:widowControl/>
              <w:suppressAutoHyphens w:val="0"/>
              <w:rPr>
                <w:rFonts w:ascii="Arial" w:eastAsia="Times New Roman" w:hAnsi="Arial" w:cs="Arial"/>
                <w:b/>
                <w:bCs/>
                <w:kern w:val="0"/>
                <w:lang w:eastAsia="ar-SA" w:bidi="ar-SA"/>
              </w:rPr>
            </w:pPr>
            <w:r w:rsidRPr="00357F70">
              <w:rPr>
                <w:rFonts w:ascii="Arial" w:eastAsia="Times New Roman" w:hAnsi="Arial" w:cs="Arial"/>
                <w:b/>
                <w:bCs/>
                <w:kern w:val="0"/>
                <w:lang w:eastAsia="ar-SA" w:bidi="ar-SA"/>
              </w:rPr>
              <w:t>Beispiel</w:t>
            </w:r>
          </w:p>
          <w:p w:rsidR="00E91AB5" w:rsidRPr="00357F70" w:rsidRDefault="00E91AB5" w:rsidP="00E91AB5">
            <w:pPr>
              <w:widowControl/>
              <w:suppressAutoHyphens w:val="0"/>
              <w:rPr>
                <w:rFonts w:ascii="Arial" w:eastAsia="Times New Roman" w:hAnsi="Arial" w:cs="Arial"/>
                <w:b/>
                <w:bCs/>
                <w:kern w:val="0"/>
                <w:lang w:eastAsia="ar-SA" w:bidi="ar-SA"/>
              </w:rPr>
            </w:pPr>
          </w:p>
        </w:tc>
      </w:tr>
      <w:tr w:rsidR="00E91AB5" w:rsidRPr="00357F70" w:rsidTr="00D11E83">
        <w:trPr>
          <w:trHeight w:val="308"/>
        </w:trPr>
        <w:tc>
          <w:tcPr>
            <w:tcW w:w="1908" w:type="dxa"/>
            <w:vMerge w:val="restart"/>
            <w:tcBorders>
              <w:top w:val="single" w:sz="4" w:space="0" w:color="000000"/>
              <w:left w:val="single" w:sz="4" w:space="0" w:color="000000"/>
              <w:bottom w:val="single" w:sz="4" w:space="0" w:color="000000"/>
            </w:tcBorders>
            <w:shd w:val="clear" w:color="auto" w:fill="DDDDDD"/>
          </w:tcPr>
          <w:p w:rsidR="00E91AB5" w:rsidRPr="00357F70" w:rsidRDefault="00E91AB5" w:rsidP="00E91AB5">
            <w:pPr>
              <w:widowControl/>
              <w:suppressAutoHyphens w:val="0"/>
              <w:rPr>
                <w:rFonts w:ascii="Arial" w:eastAsia="Times New Roman" w:hAnsi="Arial" w:cs="Arial"/>
                <w:kern w:val="0"/>
                <w:lang w:eastAsia="ar-SA" w:bidi="ar-SA"/>
              </w:rPr>
            </w:pPr>
            <w:r w:rsidRPr="00357F70">
              <w:rPr>
                <w:rFonts w:ascii="Arial" w:eastAsia="Times New Roman" w:hAnsi="Arial" w:cs="Arial"/>
                <w:kern w:val="0"/>
                <w:lang w:eastAsia="ar-SA" w:bidi="ar-SA"/>
              </w:rPr>
              <w:t>1. Meinungsbild</w:t>
            </w:r>
          </w:p>
        </w:tc>
        <w:tc>
          <w:tcPr>
            <w:tcW w:w="2692" w:type="dxa"/>
            <w:tcBorders>
              <w:top w:val="single" w:sz="4" w:space="0" w:color="000000"/>
              <w:left w:val="single" w:sz="4" w:space="0" w:color="000000"/>
              <w:bottom w:val="single" w:sz="4" w:space="0" w:color="000000"/>
            </w:tcBorders>
            <w:shd w:val="clear" w:color="auto" w:fill="DDDDDD"/>
          </w:tcPr>
          <w:p w:rsidR="00E91AB5" w:rsidRPr="00357F70" w:rsidRDefault="00E91AB5" w:rsidP="00E91AB5">
            <w:pPr>
              <w:widowControl/>
              <w:numPr>
                <w:ilvl w:val="0"/>
                <w:numId w:val="26"/>
              </w:numPr>
              <w:tabs>
                <w:tab w:val="clear" w:pos="720"/>
                <w:tab w:val="num" w:pos="360"/>
              </w:tabs>
              <w:suppressAutoHyphens w:val="0"/>
              <w:ind w:left="360"/>
              <w:rPr>
                <w:rFonts w:ascii="Arial" w:eastAsia="Times New Roman" w:hAnsi="Arial" w:cs="Arial"/>
                <w:b/>
                <w:bCs/>
                <w:i/>
                <w:iCs/>
                <w:kern w:val="0"/>
                <w:lang w:eastAsia="ar-SA" w:bidi="ar-SA"/>
              </w:rPr>
            </w:pPr>
            <w:r w:rsidRPr="00357F70">
              <w:rPr>
                <w:rFonts w:ascii="Arial" w:eastAsia="Times New Roman" w:hAnsi="Arial" w:cs="Arial"/>
                <w:kern w:val="0"/>
                <w:lang w:eastAsia="ar-SA" w:bidi="ar-SA"/>
              </w:rPr>
              <w:t>Themenfrage formulieren</w:t>
            </w:r>
          </w:p>
        </w:tc>
        <w:tc>
          <w:tcPr>
            <w:tcW w:w="5058" w:type="dxa"/>
            <w:tcBorders>
              <w:top w:val="single" w:sz="4" w:space="0" w:color="000000"/>
              <w:left w:val="single" w:sz="4" w:space="0" w:color="000000"/>
              <w:bottom w:val="single" w:sz="4" w:space="0" w:color="000000"/>
              <w:right w:val="single" w:sz="4" w:space="0" w:color="000000"/>
            </w:tcBorders>
            <w:shd w:val="clear" w:color="auto" w:fill="auto"/>
          </w:tcPr>
          <w:p w:rsidR="00E91AB5" w:rsidRPr="00357F70" w:rsidRDefault="00E91AB5" w:rsidP="00E91AB5">
            <w:pPr>
              <w:widowControl/>
              <w:suppressAutoHyphens w:val="0"/>
              <w:rPr>
                <w:rFonts w:ascii="Arial" w:eastAsia="Times New Roman" w:hAnsi="Arial" w:cs="Arial"/>
                <w:kern w:val="0"/>
                <w:lang w:eastAsia="ar-SA" w:bidi="ar-SA"/>
              </w:rPr>
            </w:pPr>
            <w:r w:rsidRPr="00357F70">
              <w:rPr>
                <w:rFonts w:ascii="Arial" w:eastAsia="Times New Roman" w:hAnsi="Arial" w:cs="Arial"/>
                <w:b/>
                <w:bCs/>
                <w:i/>
                <w:iCs/>
                <w:kern w:val="0"/>
                <w:lang w:eastAsia="ar-SA" w:bidi="ar-SA"/>
              </w:rPr>
              <w:t>Tropenholzboykott – Ja oder Nein?</w:t>
            </w:r>
          </w:p>
        </w:tc>
      </w:tr>
      <w:tr w:rsidR="00E91AB5" w:rsidRPr="00357F70" w:rsidTr="00D11E83">
        <w:trPr>
          <w:trHeight w:val="288"/>
        </w:trPr>
        <w:tc>
          <w:tcPr>
            <w:tcW w:w="1908" w:type="dxa"/>
            <w:vMerge/>
            <w:tcBorders>
              <w:top w:val="single" w:sz="4" w:space="0" w:color="000000"/>
              <w:left w:val="single" w:sz="4" w:space="0" w:color="000000"/>
              <w:bottom w:val="single" w:sz="4" w:space="0" w:color="000000"/>
            </w:tcBorders>
            <w:shd w:val="clear" w:color="auto" w:fill="DDDDDD"/>
          </w:tcPr>
          <w:p w:rsidR="00E91AB5" w:rsidRPr="00357F70" w:rsidRDefault="00E91AB5" w:rsidP="00E91AB5">
            <w:pPr>
              <w:widowControl/>
              <w:suppressAutoHyphens w:val="0"/>
              <w:snapToGrid w:val="0"/>
              <w:rPr>
                <w:rFonts w:ascii="Arial" w:eastAsia="Times New Roman" w:hAnsi="Arial" w:cs="Arial"/>
                <w:kern w:val="0"/>
                <w:lang w:eastAsia="ar-SA" w:bidi="ar-SA"/>
              </w:rPr>
            </w:pPr>
          </w:p>
        </w:tc>
        <w:tc>
          <w:tcPr>
            <w:tcW w:w="2692" w:type="dxa"/>
            <w:tcBorders>
              <w:top w:val="single" w:sz="4" w:space="0" w:color="000000"/>
              <w:left w:val="single" w:sz="4" w:space="0" w:color="000000"/>
              <w:bottom w:val="single" w:sz="4" w:space="0" w:color="000000"/>
            </w:tcBorders>
            <w:shd w:val="clear" w:color="auto" w:fill="DDDDDD"/>
          </w:tcPr>
          <w:p w:rsidR="00E91AB5" w:rsidRPr="00357F70" w:rsidRDefault="00E91AB5" w:rsidP="00E91AB5">
            <w:pPr>
              <w:widowControl/>
              <w:numPr>
                <w:ilvl w:val="0"/>
                <w:numId w:val="26"/>
              </w:numPr>
              <w:tabs>
                <w:tab w:val="clear" w:pos="720"/>
                <w:tab w:val="num" w:pos="360"/>
              </w:tabs>
              <w:suppressAutoHyphens w:val="0"/>
              <w:ind w:left="360"/>
              <w:rPr>
                <w:rFonts w:ascii="Arial" w:eastAsia="Times New Roman" w:hAnsi="Arial" w:cs="Arial"/>
                <w:b/>
                <w:bCs/>
                <w:i/>
                <w:iCs/>
                <w:kern w:val="0"/>
                <w:lang w:eastAsia="ar-SA" w:bidi="ar-SA"/>
              </w:rPr>
            </w:pPr>
            <w:r w:rsidRPr="00357F70">
              <w:rPr>
                <w:rFonts w:ascii="Arial" w:eastAsia="Times New Roman" w:hAnsi="Arial" w:cs="Arial"/>
                <w:kern w:val="0"/>
                <w:lang w:eastAsia="ar-SA" w:bidi="ar-SA"/>
              </w:rPr>
              <w:t>Abfrage Meinungsbild</w:t>
            </w:r>
          </w:p>
        </w:tc>
        <w:tc>
          <w:tcPr>
            <w:tcW w:w="5058" w:type="dxa"/>
            <w:tcBorders>
              <w:top w:val="single" w:sz="4" w:space="0" w:color="000000"/>
              <w:left w:val="single" w:sz="4" w:space="0" w:color="000000"/>
              <w:bottom w:val="single" w:sz="4" w:space="0" w:color="000000"/>
              <w:right w:val="single" w:sz="4" w:space="0" w:color="000000"/>
            </w:tcBorders>
            <w:shd w:val="clear" w:color="auto" w:fill="auto"/>
          </w:tcPr>
          <w:p w:rsidR="00E91AB5" w:rsidRPr="00357F70" w:rsidRDefault="00E91AB5" w:rsidP="00E91AB5">
            <w:pPr>
              <w:widowControl/>
              <w:suppressAutoHyphens w:val="0"/>
              <w:rPr>
                <w:rFonts w:ascii="Arial" w:eastAsia="Times New Roman" w:hAnsi="Arial" w:cs="Arial"/>
                <w:b/>
                <w:bCs/>
                <w:i/>
                <w:iCs/>
                <w:kern w:val="0"/>
                <w:lang w:eastAsia="ar-SA" w:bidi="ar-SA"/>
              </w:rPr>
            </w:pPr>
            <w:r w:rsidRPr="00357F70">
              <w:rPr>
                <w:rFonts w:ascii="Arial" w:eastAsia="Times New Roman" w:hAnsi="Arial" w:cs="Arial"/>
                <w:b/>
                <w:bCs/>
                <w:i/>
                <w:iCs/>
                <w:kern w:val="0"/>
                <w:lang w:eastAsia="ar-SA" w:bidi="ar-SA"/>
              </w:rPr>
              <w:t xml:space="preserve">Abstimmungsergebnis: </w:t>
            </w:r>
          </w:p>
          <w:p w:rsidR="00E91AB5" w:rsidRPr="00357F70" w:rsidRDefault="00E91AB5" w:rsidP="00E91AB5">
            <w:pPr>
              <w:widowControl/>
              <w:suppressAutoHyphens w:val="0"/>
              <w:rPr>
                <w:rFonts w:ascii="Arial" w:eastAsia="Times New Roman" w:hAnsi="Arial" w:cs="Arial"/>
                <w:b/>
                <w:bCs/>
                <w:i/>
                <w:iCs/>
                <w:kern w:val="0"/>
                <w:lang w:eastAsia="ar-SA" w:bidi="ar-SA"/>
              </w:rPr>
            </w:pPr>
          </w:p>
        </w:tc>
      </w:tr>
      <w:tr w:rsidR="00E91AB5" w:rsidRPr="00357F70" w:rsidTr="00D11E83">
        <w:trPr>
          <w:trHeight w:val="412"/>
        </w:trPr>
        <w:tc>
          <w:tcPr>
            <w:tcW w:w="1908" w:type="dxa"/>
            <w:vMerge w:val="restart"/>
            <w:tcBorders>
              <w:top w:val="single" w:sz="4" w:space="0" w:color="000000"/>
              <w:left w:val="single" w:sz="4" w:space="0" w:color="000000"/>
              <w:bottom w:val="single" w:sz="4" w:space="0" w:color="000000"/>
            </w:tcBorders>
            <w:shd w:val="clear" w:color="auto" w:fill="DDDDDD"/>
          </w:tcPr>
          <w:p w:rsidR="00E91AB5" w:rsidRPr="00357F70" w:rsidRDefault="00E91AB5" w:rsidP="00E91AB5">
            <w:pPr>
              <w:widowControl/>
              <w:suppressAutoHyphens w:val="0"/>
              <w:rPr>
                <w:rFonts w:ascii="Arial" w:eastAsia="Times New Roman" w:hAnsi="Arial" w:cs="Arial"/>
                <w:kern w:val="0"/>
                <w:lang w:eastAsia="ar-SA" w:bidi="ar-SA"/>
              </w:rPr>
            </w:pPr>
            <w:r w:rsidRPr="00357F70">
              <w:rPr>
                <w:rFonts w:ascii="Arial" w:eastAsia="Times New Roman" w:hAnsi="Arial" w:cs="Arial"/>
                <w:kern w:val="0"/>
                <w:lang w:eastAsia="ar-SA" w:bidi="ar-SA"/>
              </w:rPr>
              <w:t>2.  Vorbereitung</w:t>
            </w:r>
          </w:p>
        </w:tc>
        <w:tc>
          <w:tcPr>
            <w:tcW w:w="2692" w:type="dxa"/>
            <w:tcBorders>
              <w:top w:val="single" w:sz="4" w:space="0" w:color="000000"/>
              <w:left w:val="single" w:sz="4" w:space="0" w:color="000000"/>
              <w:bottom w:val="single" w:sz="4" w:space="0" w:color="000000"/>
            </w:tcBorders>
            <w:shd w:val="clear" w:color="auto" w:fill="DDDDDD"/>
          </w:tcPr>
          <w:p w:rsidR="00E91AB5" w:rsidRPr="00357F70" w:rsidRDefault="00E91AB5" w:rsidP="00E91AB5">
            <w:pPr>
              <w:widowControl/>
              <w:numPr>
                <w:ilvl w:val="0"/>
                <w:numId w:val="28"/>
              </w:numPr>
              <w:suppressAutoHyphens w:val="0"/>
              <w:rPr>
                <w:rFonts w:ascii="Arial" w:eastAsia="Times New Roman" w:hAnsi="Arial" w:cs="Arial"/>
                <w:b/>
                <w:bCs/>
                <w:i/>
                <w:iCs/>
                <w:kern w:val="0"/>
                <w:lang w:eastAsia="ar-SA" w:bidi="ar-SA"/>
              </w:rPr>
            </w:pPr>
            <w:r w:rsidRPr="00357F70">
              <w:rPr>
                <w:rFonts w:ascii="Arial" w:eastAsia="Times New Roman" w:hAnsi="Arial" w:cs="Arial"/>
                <w:kern w:val="0"/>
                <w:lang w:eastAsia="ar-SA" w:bidi="ar-SA"/>
              </w:rPr>
              <w:t>Gruppenbildung</w:t>
            </w:r>
          </w:p>
        </w:tc>
        <w:tc>
          <w:tcPr>
            <w:tcW w:w="5058" w:type="dxa"/>
            <w:tcBorders>
              <w:top w:val="single" w:sz="4" w:space="0" w:color="000000"/>
              <w:left w:val="single" w:sz="4" w:space="0" w:color="000000"/>
              <w:bottom w:val="single" w:sz="4" w:space="0" w:color="000000"/>
              <w:right w:val="single" w:sz="4" w:space="0" w:color="000000"/>
            </w:tcBorders>
            <w:shd w:val="clear" w:color="auto" w:fill="auto"/>
          </w:tcPr>
          <w:p w:rsidR="00E91AB5" w:rsidRPr="00357F70" w:rsidRDefault="00E91AB5" w:rsidP="00E91AB5">
            <w:pPr>
              <w:widowControl/>
              <w:suppressAutoHyphens w:val="0"/>
              <w:rPr>
                <w:rFonts w:ascii="Arial" w:eastAsia="Times New Roman" w:hAnsi="Arial" w:cs="Arial"/>
                <w:b/>
                <w:bCs/>
                <w:i/>
                <w:iCs/>
                <w:kern w:val="0"/>
                <w:lang w:eastAsia="ar-SA" w:bidi="ar-SA"/>
              </w:rPr>
            </w:pPr>
            <w:r w:rsidRPr="00357F70">
              <w:rPr>
                <w:rFonts w:ascii="Arial" w:eastAsia="Times New Roman" w:hAnsi="Arial" w:cs="Arial"/>
                <w:b/>
                <w:bCs/>
                <w:i/>
                <w:iCs/>
                <w:kern w:val="0"/>
                <w:lang w:eastAsia="ar-SA" w:bidi="ar-SA"/>
              </w:rPr>
              <w:t>Gruppenzugehörigkeit:</w:t>
            </w:r>
          </w:p>
          <w:p w:rsidR="00E91AB5" w:rsidRPr="00357F70" w:rsidRDefault="00E91AB5" w:rsidP="00E91AB5">
            <w:pPr>
              <w:widowControl/>
              <w:suppressAutoHyphens w:val="0"/>
              <w:rPr>
                <w:rFonts w:ascii="Arial" w:eastAsia="Times New Roman" w:hAnsi="Arial" w:cs="Arial"/>
                <w:b/>
                <w:bCs/>
                <w:i/>
                <w:iCs/>
                <w:kern w:val="0"/>
                <w:lang w:eastAsia="ar-SA" w:bidi="ar-SA"/>
              </w:rPr>
            </w:pPr>
          </w:p>
        </w:tc>
      </w:tr>
      <w:tr w:rsidR="00E91AB5" w:rsidRPr="00357F70" w:rsidTr="00D11E83">
        <w:trPr>
          <w:trHeight w:val="465"/>
        </w:trPr>
        <w:tc>
          <w:tcPr>
            <w:tcW w:w="1908" w:type="dxa"/>
            <w:vMerge/>
            <w:tcBorders>
              <w:top w:val="single" w:sz="4" w:space="0" w:color="000000"/>
              <w:left w:val="single" w:sz="4" w:space="0" w:color="000000"/>
              <w:bottom w:val="single" w:sz="4" w:space="0" w:color="000000"/>
            </w:tcBorders>
            <w:shd w:val="clear" w:color="auto" w:fill="DDDDDD"/>
          </w:tcPr>
          <w:p w:rsidR="00E91AB5" w:rsidRPr="00357F70" w:rsidRDefault="00E91AB5" w:rsidP="00E91AB5">
            <w:pPr>
              <w:widowControl/>
              <w:suppressAutoHyphens w:val="0"/>
              <w:snapToGrid w:val="0"/>
              <w:rPr>
                <w:rFonts w:ascii="Arial" w:eastAsia="Times New Roman" w:hAnsi="Arial" w:cs="Arial"/>
                <w:kern w:val="0"/>
                <w:lang w:eastAsia="ar-SA" w:bidi="ar-SA"/>
              </w:rPr>
            </w:pPr>
          </w:p>
        </w:tc>
        <w:tc>
          <w:tcPr>
            <w:tcW w:w="2692" w:type="dxa"/>
            <w:tcBorders>
              <w:top w:val="single" w:sz="4" w:space="0" w:color="000000"/>
              <w:left w:val="single" w:sz="4" w:space="0" w:color="000000"/>
              <w:bottom w:val="single" w:sz="4" w:space="0" w:color="000000"/>
            </w:tcBorders>
            <w:shd w:val="clear" w:color="auto" w:fill="DDDDDD"/>
          </w:tcPr>
          <w:p w:rsidR="00E91AB5" w:rsidRPr="00357F70" w:rsidRDefault="00E91AB5" w:rsidP="00E91AB5">
            <w:pPr>
              <w:widowControl/>
              <w:numPr>
                <w:ilvl w:val="0"/>
                <w:numId w:val="28"/>
              </w:numPr>
              <w:suppressAutoHyphens w:val="0"/>
              <w:rPr>
                <w:rFonts w:ascii="Arial" w:eastAsia="Times New Roman" w:hAnsi="Arial" w:cs="Arial"/>
                <w:kern w:val="0"/>
                <w:lang w:eastAsia="ar-SA" w:bidi="ar-SA"/>
              </w:rPr>
            </w:pPr>
            <w:r w:rsidRPr="00357F70">
              <w:rPr>
                <w:rFonts w:ascii="Arial" w:eastAsia="Times New Roman" w:hAnsi="Arial" w:cs="Arial"/>
                <w:kern w:val="0"/>
                <w:lang w:eastAsia="ar-SA" w:bidi="ar-SA"/>
              </w:rPr>
              <w:t>fachliches Arbeiten</w:t>
            </w:r>
          </w:p>
          <w:p w:rsidR="00E91AB5" w:rsidRPr="00357F70" w:rsidRDefault="00E91AB5" w:rsidP="00E91AB5">
            <w:pPr>
              <w:widowControl/>
              <w:numPr>
                <w:ilvl w:val="0"/>
                <w:numId w:val="28"/>
              </w:numPr>
              <w:suppressAutoHyphens w:val="0"/>
              <w:rPr>
                <w:rFonts w:ascii="Arial" w:eastAsia="Times New Roman" w:hAnsi="Arial" w:cs="Arial"/>
                <w:kern w:val="0"/>
                <w:lang w:eastAsia="ar-SA" w:bidi="ar-SA"/>
              </w:rPr>
            </w:pPr>
            <w:r w:rsidRPr="00357F70">
              <w:rPr>
                <w:rFonts w:ascii="Arial" w:eastAsia="Times New Roman" w:hAnsi="Arial" w:cs="Arial"/>
                <w:kern w:val="0"/>
                <w:lang w:eastAsia="ar-SA" w:bidi="ar-SA"/>
              </w:rPr>
              <w:t>Bestimmung eines Gruppenvertreters</w:t>
            </w:r>
          </w:p>
          <w:p w:rsidR="00E91AB5" w:rsidRPr="00357F70" w:rsidRDefault="00E91AB5" w:rsidP="00E91AB5">
            <w:pPr>
              <w:widowControl/>
              <w:suppressAutoHyphens w:val="0"/>
              <w:rPr>
                <w:rFonts w:ascii="Arial" w:eastAsia="Times New Roman" w:hAnsi="Arial" w:cs="Arial"/>
                <w:kern w:val="0"/>
                <w:lang w:eastAsia="ar-SA" w:bidi="ar-SA"/>
              </w:rPr>
            </w:pPr>
          </w:p>
        </w:tc>
        <w:tc>
          <w:tcPr>
            <w:tcW w:w="5058" w:type="dxa"/>
            <w:tcBorders>
              <w:top w:val="single" w:sz="4" w:space="0" w:color="000000"/>
              <w:left w:val="single" w:sz="4" w:space="0" w:color="000000"/>
              <w:bottom w:val="single" w:sz="4" w:space="0" w:color="000000"/>
              <w:right w:val="single" w:sz="4" w:space="0" w:color="000000"/>
            </w:tcBorders>
            <w:shd w:val="clear" w:color="auto" w:fill="auto"/>
          </w:tcPr>
          <w:p w:rsidR="00E91AB5" w:rsidRPr="00357F70" w:rsidRDefault="00E91AB5" w:rsidP="00E91AB5">
            <w:pPr>
              <w:widowControl/>
              <w:suppressAutoHyphens w:val="0"/>
              <w:rPr>
                <w:rFonts w:ascii="Arial" w:eastAsia="Times New Roman" w:hAnsi="Arial" w:cs="Arial"/>
                <w:b/>
                <w:bCs/>
                <w:i/>
                <w:iCs/>
                <w:kern w:val="0"/>
                <w:lang w:eastAsia="ar-SA" w:bidi="ar-SA"/>
              </w:rPr>
            </w:pPr>
            <w:r w:rsidRPr="00357F70">
              <w:rPr>
                <w:rFonts w:ascii="Arial" w:eastAsia="Times New Roman" w:hAnsi="Arial" w:cs="Arial"/>
                <w:b/>
                <w:bCs/>
                <w:i/>
                <w:iCs/>
                <w:kern w:val="0"/>
                <w:lang w:eastAsia="ar-SA" w:bidi="ar-SA"/>
              </w:rPr>
              <w:t>Argumente:</w:t>
            </w:r>
          </w:p>
          <w:p w:rsidR="00E91AB5" w:rsidRPr="00357F70" w:rsidRDefault="00E91AB5" w:rsidP="00E91AB5">
            <w:pPr>
              <w:widowControl/>
              <w:suppressAutoHyphens w:val="0"/>
              <w:rPr>
                <w:rFonts w:ascii="Arial" w:eastAsia="Times New Roman" w:hAnsi="Arial" w:cs="Arial"/>
                <w:b/>
                <w:bCs/>
                <w:i/>
                <w:iCs/>
                <w:kern w:val="0"/>
                <w:lang w:eastAsia="ar-SA" w:bidi="ar-SA"/>
              </w:rPr>
            </w:pPr>
          </w:p>
          <w:p w:rsidR="00E91AB5" w:rsidRPr="00357F70" w:rsidRDefault="00E91AB5" w:rsidP="00E91AB5">
            <w:pPr>
              <w:widowControl/>
              <w:suppressAutoHyphens w:val="0"/>
              <w:rPr>
                <w:rFonts w:ascii="Arial" w:eastAsia="Times New Roman" w:hAnsi="Arial" w:cs="Arial"/>
                <w:b/>
                <w:bCs/>
                <w:i/>
                <w:iCs/>
                <w:kern w:val="0"/>
                <w:lang w:eastAsia="ar-SA" w:bidi="ar-SA"/>
              </w:rPr>
            </w:pPr>
          </w:p>
          <w:p w:rsidR="00E91AB5" w:rsidRPr="00357F70" w:rsidRDefault="00E91AB5" w:rsidP="00E91AB5">
            <w:pPr>
              <w:widowControl/>
              <w:suppressAutoHyphens w:val="0"/>
              <w:rPr>
                <w:rFonts w:ascii="Arial" w:eastAsia="Times New Roman" w:hAnsi="Arial" w:cs="Arial"/>
                <w:b/>
                <w:bCs/>
                <w:i/>
                <w:iCs/>
                <w:kern w:val="0"/>
                <w:lang w:eastAsia="ar-SA" w:bidi="ar-SA"/>
              </w:rPr>
            </w:pPr>
          </w:p>
          <w:p w:rsidR="00E91AB5" w:rsidRPr="00357F70" w:rsidRDefault="00E91AB5" w:rsidP="00E91AB5">
            <w:pPr>
              <w:widowControl/>
              <w:suppressAutoHyphens w:val="0"/>
              <w:rPr>
                <w:rFonts w:ascii="Arial" w:eastAsia="Times New Roman" w:hAnsi="Arial" w:cs="Arial"/>
                <w:b/>
                <w:bCs/>
                <w:i/>
                <w:iCs/>
                <w:kern w:val="0"/>
                <w:lang w:eastAsia="ar-SA" w:bidi="ar-SA"/>
              </w:rPr>
            </w:pPr>
          </w:p>
          <w:p w:rsidR="00E91AB5" w:rsidRPr="00357F70" w:rsidRDefault="00E91AB5" w:rsidP="00E91AB5">
            <w:pPr>
              <w:widowControl/>
              <w:suppressAutoHyphens w:val="0"/>
              <w:rPr>
                <w:rFonts w:ascii="Arial" w:eastAsia="Times New Roman" w:hAnsi="Arial" w:cs="Arial"/>
                <w:b/>
                <w:bCs/>
                <w:i/>
                <w:iCs/>
                <w:kern w:val="0"/>
                <w:lang w:eastAsia="ar-SA" w:bidi="ar-SA"/>
              </w:rPr>
            </w:pPr>
          </w:p>
          <w:p w:rsidR="00E91AB5" w:rsidRPr="00357F70" w:rsidRDefault="00E91AB5" w:rsidP="00E91AB5">
            <w:pPr>
              <w:widowControl/>
              <w:suppressAutoHyphens w:val="0"/>
              <w:rPr>
                <w:rFonts w:ascii="Arial" w:eastAsia="Times New Roman" w:hAnsi="Arial" w:cs="Arial"/>
                <w:b/>
                <w:bCs/>
                <w:i/>
                <w:iCs/>
                <w:kern w:val="0"/>
                <w:lang w:eastAsia="ar-SA" w:bidi="ar-SA"/>
              </w:rPr>
            </w:pPr>
          </w:p>
          <w:p w:rsidR="00E91AB5" w:rsidRPr="00357F70" w:rsidRDefault="00E91AB5" w:rsidP="00E91AB5">
            <w:pPr>
              <w:widowControl/>
              <w:suppressAutoHyphens w:val="0"/>
              <w:rPr>
                <w:rFonts w:ascii="Arial" w:eastAsia="Times New Roman" w:hAnsi="Arial" w:cs="Arial"/>
                <w:b/>
                <w:bCs/>
                <w:i/>
                <w:iCs/>
                <w:kern w:val="0"/>
                <w:lang w:eastAsia="ar-SA" w:bidi="ar-SA"/>
              </w:rPr>
            </w:pPr>
          </w:p>
          <w:p w:rsidR="00E91AB5" w:rsidRPr="00357F70" w:rsidRDefault="00E91AB5" w:rsidP="00E91AB5">
            <w:pPr>
              <w:widowControl/>
              <w:suppressAutoHyphens w:val="0"/>
              <w:rPr>
                <w:rFonts w:ascii="Arial" w:eastAsia="Times New Roman" w:hAnsi="Arial" w:cs="Arial"/>
                <w:b/>
                <w:bCs/>
                <w:i/>
                <w:iCs/>
                <w:kern w:val="0"/>
                <w:lang w:eastAsia="ar-SA" w:bidi="ar-SA"/>
              </w:rPr>
            </w:pPr>
          </w:p>
          <w:p w:rsidR="00E91AB5" w:rsidRPr="00357F70" w:rsidRDefault="00E91AB5" w:rsidP="00E91AB5">
            <w:pPr>
              <w:widowControl/>
              <w:suppressAutoHyphens w:val="0"/>
              <w:rPr>
                <w:rFonts w:ascii="Arial" w:eastAsia="Times New Roman" w:hAnsi="Arial" w:cs="Arial"/>
                <w:b/>
                <w:bCs/>
                <w:i/>
                <w:iCs/>
                <w:kern w:val="0"/>
                <w:lang w:eastAsia="ar-SA" w:bidi="ar-SA"/>
              </w:rPr>
            </w:pPr>
          </w:p>
          <w:p w:rsidR="00E91AB5" w:rsidRPr="00357F70" w:rsidRDefault="00E91AB5" w:rsidP="00E91AB5">
            <w:pPr>
              <w:widowControl/>
              <w:suppressAutoHyphens w:val="0"/>
              <w:rPr>
                <w:rFonts w:ascii="Arial" w:eastAsia="Times New Roman" w:hAnsi="Arial" w:cs="Arial"/>
                <w:b/>
                <w:bCs/>
                <w:i/>
                <w:iCs/>
                <w:kern w:val="0"/>
                <w:lang w:eastAsia="ar-SA" w:bidi="ar-SA"/>
              </w:rPr>
            </w:pPr>
          </w:p>
          <w:p w:rsidR="00E91AB5" w:rsidRPr="00357F70" w:rsidRDefault="00E91AB5" w:rsidP="00E91AB5">
            <w:pPr>
              <w:widowControl/>
              <w:suppressAutoHyphens w:val="0"/>
              <w:rPr>
                <w:rFonts w:ascii="Arial" w:eastAsia="Times New Roman" w:hAnsi="Arial" w:cs="Arial"/>
                <w:b/>
                <w:bCs/>
                <w:i/>
                <w:iCs/>
                <w:kern w:val="0"/>
                <w:lang w:eastAsia="ar-SA" w:bidi="ar-SA"/>
              </w:rPr>
            </w:pPr>
          </w:p>
        </w:tc>
      </w:tr>
      <w:tr w:rsidR="00E91AB5" w:rsidRPr="00357F70" w:rsidTr="00D11E83">
        <w:trPr>
          <w:trHeight w:val="615"/>
        </w:trPr>
        <w:tc>
          <w:tcPr>
            <w:tcW w:w="1908" w:type="dxa"/>
            <w:tcBorders>
              <w:top w:val="single" w:sz="4" w:space="0" w:color="000000"/>
              <w:left w:val="single" w:sz="4" w:space="0" w:color="000000"/>
              <w:bottom w:val="single" w:sz="4" w:space="0" w:color="000000"/>
            </w:tcBorders>
            <w:shd w:val="clear" w:color="auto" w:fill="DDDDDD"/>
          </w:tcPr>
          <w:p w:rsidR="00E91AB5" w:rsidRPr="00357F70" w:rsidRDefault="00E91AB5" w:rsidP="00E91AB5">
            <w:pPr>
              <w:widowControl/>
              <w:suppressAutoHyphens w:val="0"/>
              <w:rPr>
                <w:rFonts w:ascii="Arial" w:eastAsia="Times New Roman" w:hAnsi="Arial" w:cs="Arial"/>
                <w:kern w:val="0"/>
                <w:lang w:eastAsia="ar-SA" w:bidi="ar-SA"/>
              </w:rPr>
            </w:pPr>
            <w:r w:rsidRPr="00357F70">
              <w:rPr>
                <w:rFonts w:ascii="Arial" w:eastAsia="Times New Roman" w:hAnsi="Arial" w:cs="Arial"/>
                <w:kern w:val="0"/>
                <w:lang w:eastAsia="ar-SA" w:bidi="ar-SA"/>
              </w:rPr>
              <w:t>3. Durchführung</w:t>
            </w:r>
          </w:p>
          <w:p w:rsidR="00E91AB5" w:rsidRPr="00357F70" w:rsidRDefault="00E91AB5" w:rsidP="00E91AB5">
            <w:pPr>
              <w:widowControl/>
              <w:suppressAutoHyphens w:val="0"/>
              <w:rPr>
                <w:rFonts w:ascii="Arial" w:eastAsia="Times New Roman" w:hAnsi="Arial" w:cs="Arial"/>
                <w:kern w:val="0"/>
                <w:lang w:eastAsia="ar-SA" w:bidi="ar-SA"/>
              </w:rPr>
            </w:pPr>
          </w:p>
        </w:tc>
        <w:tc>
          <w:tcPr>
            <w:tcW w:w="2692" w:type="dxa"/>
            <w:tcBorders>
              <w:top w:val="single" w:sz="4" w:space="0" w:color="000000"/>
              <w:left w:val="single" w:sz="4" w:space="0" w:color="000000"/>
              <w:bottom w:val="single" w:sz="4" w:space="0" w:color="000000"/>
            </w:tcBorders>
            <w:shd w:val="clear" w:color="auto" w:fill="DDDDDD"/>
          </w:tcPr>
          <w:p w:rsidR="00E91AB5" w:rsidRPr="00357F70" w:rsidRDefault="00E91AB5" w:rsidP="00E91AB5">
            <w:pPr>
              <w:widowControl/>
              <w:numPr>
                <w:ilvl w:val="0"/>
                <w:numId w:val="27"/>
              </w:numPr>
              <w:suppressAutoHyphens w:val="0"/>
              <w:rPr>
                <w:rFonts w:ascii="Arial" w:eastAsia="Times New Roman" w:hAnsi="Arial" w:cs="Arial"/>
                <w:b/>
                <w:bCs/>
                <w:i/>
                <w:iCs/>
                <w:kern w:val="0"/>
                <w:lang w:eastAsia="ar-SA" w:bidi="ar-SA"/>
              </w:rPr>
            </w:pPr>
            <w:r w:rsidRPr="00357F70">
              <w:rPr>
                <w:rFonts w:ascii="Arial" w:eastAsia="Times New Roman" w:hAnsi="Arial" w:cs="Arial"/>
                <w:kern w:val="0"/>
                <w:lang w:eastAsia="ar-SA" w:bidi="ar-SA"/>
              </w:rPr>
              <w:t>Diskussion der Gruppenvertreter</w:t>
            </w:r>
          </w:p>
        </w:tc>
        <w:tc>
          <w:tcPr>
            <w:tcW w:w="5058" w:type="dxa"/>
            <w:tcBorders>
              <w:top w:val="single" w:sz="4" w:space="0" w:color="000000"/>
              <w:left w:val="single" w:sz="4" w:space="0" w:color="000000"/>
              <w:bottom w:val="single" w:sz="4" w:space="0" w:color="000000"/>
              <w:right w:val="single" w:sz="4" w:space="0" w:color="000000"/>
            </w:tcBorders>
            <w:shd w:val="clear" w:color="auto" w:fill="auto"/>
          </w:tcPr>
          <w:p w:rsidR="00E91AB5" w:rsidRPr="00357F70" w:rsidRDefault="00E91AB5" w:rsidP="00E91AB5">
            <w:pPr>
              <w:widowControl/>
              <w:suppressAutoHyphens w:val="0"/>
              <w:jc w:val="both"/>
              <w:rPr>
                <w:rFonts w:ascii="Arial" w:eastAsia="Times New Roman" w:hAnsi="Arial" w:cs="Arial"/>
                <w:b/>
                <w:bCs/>
                <w:kern w:val="0"/>
                <w:lang w:eastAsia="ar-SA" w:bidi="ar-SA"/>
              </w:rPr>
            </w:pPr>
            <w:r w:rsidRPr="00357F70">
              <w:rPr>
                <w:rFonts w:ascii="Arial" w:eastAsia="Times New Roman" w:hAnsi="Arial" w:cs="Arial"/>
                <w:b/>
                <w:bCs/>
                <w:i/>
                <w:iCs/>
                <w:kern w:val="0"/>
                <w:lang w:eastAsia="ar-SA" w:bidi="ar-SA"/>
              </w:rPr>
              <w:t>Evtl. Beobachtungen:</w:t>
            </w:r>
          </w:p>
          <w:p w:rsidR="00E91AB5" w:rsidRPr="00357F70" w:rsidRDefault="00E91AB5" w:rsidP="00E91AB5">
            <w:pPr>
              <w:widowControl/>
              <w:suppressAutoHyphens w:val="0"/>
              <w:jc w:val="both"/>
              <w:rPr>
                <w:rFonts w:ascii="Arial" w:eastAsia="Times New Roman" w:hAnsi="Arial" w:cs="Arial"/>
                <w:b/>
                <w:bCs/>
                <w:kern w:val="0"/>
                <w:lang w:eastAsia="ar-SA" w:bidi="ar-SA"/>
              </w:rPr>
            </w:pPr>
          </w:p>
          <w:p w:rsidR="00E91AB5" w:rsidRPr="00357F70" w:rsidRDefault="00E91AB5" w:rsidP="00E91AB5">
            <w:pPr>
              <w:widowControl/>
              <w:suppressAutoHyphens w:val="0"/>
              <w:jc w:val="both"/>
              <w:rPr>
                <w:rFonts w:ascii="Arial" w:eastAsia="Times New Roman" w:hAnsi="Arial" w:cs="Arial"/>
                <w:b/>
                <w:bCs/>
                <w:kern w:val="0"/>
                <w:lang w:eastAsia="ar-SA" w:bidi="ar-SA"/>
              </w:rPr>
            </w:pPr>
          </w:p>
          <w:p w:rsidR="00E91AB5" w:rsidRPr="00357F70" w:rsidRDefault="00E91AB5" w:rsidP="00E91AB5">
            <w:pPr>
              <w:widowControl/>
              <w:suppressAutoHyphens w:val="0"/>
              <w:jc w:val="both"/>
              <w:rPr>
                <w:rFonts w:ascii="Arial" w:eastAsia="Times New Roman" w:hAnsi="Arial" w:cs="Arial"/>
                <w:b/>
                <w:bCs/>
                <w:kern w:val="0"/>
                <w:lang w:eastAsia="ar-SA" w:bidi="ar-SA"/>
              </w:rPr>
            </w:pPr>
          </w:p>
          <w:p w:rsidR="00E91AB5" w:rsidRPr="00357F70" w:rsidRDefault="00E91AB5" w:rsidP="00E91AB5">
            <w:pPr>
              <w:widowControl/>
              <w:suppressAutoHyphens w:val="0"/>
              <w:rPr>
                <w:rFonts w:ascii="Arial" w:eastAsia="Times New Roman" w:hAnsi="Arial" w:cs="Arial"/>
                <w:b/>
                <w:bCs/>
                <w:i/>
                <w:iCs/>
                <w:kern w:val="0"/>
                <w:lang w:eastAsia="ar-SA" w:bidi="ar-SA"/>
              </w:rPr>
            </w:pPr>
          </w:p>
        </w:tc>
      </w:tr>
      <w:tr w:rsidR="00E91AB5" w:rsidRPr="00357F70" w:rsidTr="00D11E83">
        <w:trPr>
          <w:trHeight w:val="870"/>
        </w:trPr>
        <w:tc>
          <w:tcPr>
            <w:tcW w:w="1908" w:type="dxa"/>
            <w:vMerge w:val="restart"/>
            <w:tcBorders>
              <w:top w:val="single" w:sz="4" w:space="0" w:color="000000"/>
              <w:left w:val="single" w:sz="4" w:space="0" w:color="000000"/>
              <w:bottom w:val="single" w:sz="4" w:space="0" w:color="000000"/>
            </w:tcBorders>
            <w:shd w:val="clear" w:color="auto" w:fill="DDDDDD"/>
          </w:tcPr>
          <w:p w:rsidR="00E91AB5" w:rsidRPr="00357F70" w:rsidRDefault="00E91AB5" w:rsidP="00E91AB5">
            <w:pPr>
              <w:widowControl/>
              <w:suppressAutoHyphens w:val="0"/>
              <w:rPr>
                <w:rFonts w:ascii="Arial" w:eastAsia="Times New Roman" w:hAnsi="Arial" w:cs="Arial"/>
                <w:kern w:val="0"/>
                <w:lang w:eastAsia="ar-SA" w:bidi="ar-SA"/>
              </w:rPr>
            </w:pPr>
            <w:r w:rsidRPr="00357F70">
              <w:rPr>
                <w:rFonts w:ascii="Arial" w:eastAsia="Times New Roman" w:hAnsi="Arial" w:cs="Arial"/>
                <w:kern w:val="0"/>
                <w:lang w:eastAsia="ar-SA" w:bidi="ar-SA"/>
              </w:rPr>
              <w:t>4. Auswertung</w:t>
            </w:r>
          </w:p>
          <w:p w:rsidR="00E91AB5" w:rsidRPr="00357F70" w:rsidRDefault="00E91AB5" w:rsidP="00E91AB5">
            <w:pPr>
              <w:widowControl/>
              <w:suppressAutoHyphens w:val="0"/>
              <w:rPr>
                <w:rFonts w:ascii="Arial" w:eastAsia="Times New Roman" w:hAnsi="Arial" w:cs="Arial"/>
                <w:kern w:val="0"/>
                <w:lang w:eastAsia="ar-SA" w:bidi="ar-SA"/>
              </w:rPr>
            </w:pPr>
          </w:p>
        </w:tc>
        <w:tc>
          <w:tcPr>
            <w:tcW w:w="2692" w:type="dxa"/>
            <w:tcBorders>
              <w:top w:val="single" w:sz="4" w:space="0" w:color="000000"/>
              <w:left w:val="single" w:sz="4" w:space="0" w:color="000000"/>
              <w:bottom w:val="single" w:sz="4" w:space="0" w:color="000000"/>
            </w:tcBorders>
            <w:shd w:val="clear" w:color="auto" w:fill="DDDDDD"/>
          </w:tcPr>
          <w:p w:rsidR="00E91AB5" w:rsidRPr="00357F70" w:rsidRDefault="00E91AB5" w:rsidP="00E91AB5">
            <w:pPr>
              <w:widowControl/>
              <w:numPr>
                <w:ilvl w:val="0"/>
                <w:numId w:val="27"/>
              </w:numPr>
              <w:suppressAutoHyphens w:val="0"/>
              <w:rPr>
                <w:rFonts w:ascii="Arial" w:eastAsia="Times New Roman" w:hAnsi="Arial" w:cs="Arial"/>
                <w:kern w:val="0"/>
                <w:lang w:eastAsia="ar-SA" w:bidi="ar-SA"/>
              </w:rPr>
            </w:pPr>
            <w:r w:rsidRPr="00357F70">
              <w:rPr>
                <w:rFonts w:ascii="Arial" w:eastAsia="Times New Roman" w:hAnsi="Arial" w:cs="Arial"/>
                <w:kern w:val="0"/>
                <w:lang w:eastAsia="ar-SA" w:bidi="ar-SA"/>
              </w:rPr>
              <w:t>Reflexion</w:t>
            </w:r>
          </w:p>
          <w:p w:rsidR="00E91AB5" w:rsidRPr="00357F70" w:rsidRDefault="00E91AB5" w:rsidP="00E91AB5">
            <w:pPr>
              <w:widowControl/>
              <w:numPr>
                <w:ilvl w:val="0"/>
                <w:numId w:val="27"/>
              </w:numPr>
              <w:suppressAutoHyphens w:val="0"/>
              <w:rPr>
                <w:rFonts w:ascii="Arial" w:eastAsia="Times New Roman" w:hAnsi="Arial" w:cs="Arial"/>
                <w:b/>
                <w:bCs/>
                <w:i/>
                <w:iCs/>
                <w:kern w:val="0"/>
                <w:lang w:eastAsia="ar-SA" w:bidi="ar-SA"/>
              </w:rPr>
            </w:pPr>
            <w:r w:rsidRPr="00357F70">
              <w:rPr>
                <w:rFonts w:ascii="Arial" w:eastAsia="Times New Roman" w:hAnsi="Arial" w:cs="Arial"/>
                <w:kern w:val="0"/>
                <w:lang w:eastAsia="ar-SA" w:bidi="ar-SA"/>
              </w:rPr>
              <w:t>erneute Abfrage und Vergleich des Meinungsbilds</w:t>
            </w:r>
          </w:p>
        </w:tc>
        <w:tc>
          <w:tcPr>
            <w:tcW w:w="5058" w:type="dxa"/>
            <w:tcBorders>
              <w:top w:val="single" w:sz="4" w:space="0" w:color="000000"/>
              <w:left w:val="single" w:sz="4" w:space="0" w:color="000000"/>
              <w:bottom w:val="single" w:sz="4" w:space="0" w:color="000000"/>
              <w:right w:val="single" w:sz="4" w:space="0" w:color="000000"/>
            </w:tcBorders>
            <w:shd w:val="clear" w:color="auto" w:fill="auto"/>
          </w:tcPr>
          <w:p w:rsidR="00E91AB5" w:rsidRPr="00357F70" w:rsidRDefault="00E91AB5" w:rsidP="00E91AB5">
            <w:pPr>
              <w:widowControl/>
              <w:suppressAutoHyphens w:val="0"/>
              <w:rPr>
                <w:rFonts w:ascii="Arial" w:eastAsia="Times New Roman" w:hAnsi="Arial" w:cs="Arial"/>
                <w:b/>
                <w:bCs/>
                <w:kern w:val="0"/>
                <w:lang w:eastAsia="ar-SA" w:bidi="ar-SA"/>
              </w:rPr>
            </w:pPr>
            <w:r w:rsidRPr="00357F70">
              <w:rPr>
                <w:rFonts w:ascii="Arial" w:eastAsia="Times New Roman" w:hAnsi="Arial" w:cs="Arial"/>
                <w:b/>
                <w:bCs/>
                <w:i/>
                <w:iCs/>
                <w:kern w:val="0"/>
                <w:lang w:eastAsia="ar-SA" w:bidi="ar-SA"/>
              </w:rPr>
              <w:t>Beurteilung des Diskussionsverhaltens:</w:t>
            </w:r>
          </w:p>
          <w:p w:rsidR="00E91AB5" w:rsidRPr="00357F70" w:rsidRDefault="00E91AB5" w:rsidP="00E91AB5">
            <w:pPr>
              <w:widowControl/>
              <w:suppressAutoHyphens w:val="0"/>
              <w:rPr>
                <w:rFonts w:ascii="Arial" w:eastAsia="Times New Roman" w:hAnsi="Arial" w:cs="Arial"/>
                <w:b/>
                <w:bCs/>
                <w:kern w:val="0"/>
                <w:lang w:eastAsia="ar-SA" w:bidi="ar-SA"/>
              </w:rPr>
            </w:pPr>
          </w:p>
          <w:p w:rsidR="00E91AB5" w:rsidRPr="00357F70" w:rsidRDefault="00E91AB5" w:rsidP="00E91AB5">
            <w:pPr>
              <w:widowControl/>
              <w:suppressAutoHyphens w:val="0"/>
              <w:rPr>
                <w:rFonts w:ascii="Arial" w:eastAsia="Times New Roman" w:hAnsi="Arial" w:cs="Arial"/>
                <w:b/>
                <w:bCs/>
                <w:kern w:val="0"/>
                <w:lang w:eastAsia="ar-SA" w:bidi="ar-SA"/>
              </w:rPr>
            </w:pPr>
          </w:p>
          <w:p w:rsidR="00E91AB5" w:rsidRPr="00357F70" w:rsidRDefault="00E91AB5" w:rsidP="00E91AB5">
            <w:pPr>
              <w:widowControl/>
              <w:suppressAutoHyphens w:val="0"/>
              <w:rPr>
                <w:rFonts w:ascii="Arial" w:eastAsia="Times New Roman" w:hAnsi="Arial" w:cs="Arial"/>
                <w:b/>
                <w:bCs/>
                <w:kern w:val="0"/>
                <w:lang w:eastAsia="ar-SA" w:bidi="ar-SA"/>
              </w:rPr>
            </w:pPr>
          </w:p>
          <w:p w:rsidR="00E91AB5" w:rsidRPr="00357F70" w:rsidRDefault="00E91AB5" w:rsidP="00E91AB5">
            <w:pPr>
              <w:widowControl/>
              <w:suppressAutoHyphens w:val="0"/>
              <w:rPr>
                <w:rFonts w:ascii="Arial" w:eastAsia="Times New Roman" w:hAnsi="Arial" w:cs="Arial"/>
                <w:b/>
                <w:bCs/>
                <w:kern w:val="0"/>
                <w:lang w:eastAsia="ar-SA" w:bidi="ar-SA"/>
              </w:rPr>
            </w:pPr>
          </w:p>
          <w:p w:rsidR="00E91AB5" w:rsidRPr="00357F70" w:rsidRDefault="00E91AB5" w:rsidP="00E91AB5">
            <w:pPr>
              <w:widowControl/>
              <w:suppressAutoHyphens w:val="0"/>
              <w:rPr>
                <w:rFonts w:ascii="Arial" w:eastAsia="Times New Roman" w:hAnsi="Arial" w:cs="Arial"/>
                <w:b/>
                <w:bCs/>
                <w:i/>
                <w:iCs/>
                <w:kern w:val="0"/>
                <w:lang w:eastAsia="ar-SA" w:bidi="ar-SA"/>
              </w:rPr>
            </w:pPr>
          </w:p>
        </w:tc>
      </w:tr>
      <w:tr w:rsidR="00E91AB5" w:rsidRPr="00357F70" w:rsidTr="00D11E83">
        <w:trPr>
          <w:trHeight w:val="308"/>
        </w:trPr>
        <w:tc>
          <w:tcPr>
            <w:tcW w:w="1908" w:type="dxa"/>
            <w:vMerge/>
            <w:tcBorders>
              <w:top w:val="single" w:sz="4" w:space="0" w:color="000000"/>
              <w:left w:val="single" w:sz="4" w:space="0" w:color="000000"/>
              <w:bottom w:val="single" w:sz="4" w:space="0" w:color="000000"/>
            </w:tcBorders>
            <w:shd w:val="clear" w:color="auto" w:fill="DDDDDD"/>
          </w:tcPr>
          <w:p w:rsidR="00E91AB5" w:rsidRPr="00357F70" w:rsidRDefault="00E91AB5" w:rsidP="00E91AB5">
            <w:pPr>
              <w:widowControl/>
              <w:suppressAutoHyphens w:val="0"/>
              <w:snapToGrid w:val="0"/>
              <w:rPr>
                <w:rFonts w:ascii="Arial" w:eastAsia="Times New Roman" w:hAnsi="Arial" w:cs="Arial"/>
                <w:kern w:val="0"/>
                <w:lang w:eastAsia="ar-SA" w:bidi="ar-SA"/>
              </w:rPr>
            </w:pPr>
          </w:p>
        </w:tc>
        <w:tc>
          <w:tcPr>
            <w:tcW w:w="2692" w:type="dxa"/>
            <w:tcBorders>
              <w:top w:val="single" w:sz="4" w:space="0" w:color="000000"/>
              <w:left w:val="single" w:sz="4" w:space="0" w:color="000000"/>
              <w:bottom w:val="single" w:sz="4" w:space="0" w:color="000000"/>
            </w:tcBorders>
            <w:shd w:val="clear" w:color="auto" w:fill="DDDDDD"/>
          </w:tcPr>
          <w:p w:rsidR="00E91AB5" w:rsidRPr="00357F70" w:rsidRDefault="00E91AB5" w:rsidP="00E91AB5">
            <w:pPr>
              <w:widowControl/>
              <w:numPr>
                <w:ilvl w:val="0"/>
                <w:numId w:val="27"/>
              </w:numPr>
              <w:suppressAutoHyphens w:val="0"/>
              <w:rPr>
                <w:rFonts w:ascii="Arial" w:eastAsia="Times New Roman" w:hAnsi="Arial" w:cs="Arial"/>
                <w:b/>
                <w:bCs/>
                <w:i/>
                <w:iCs/>
                <w:kern w:val="0"/>
                <w:lang w:eastAsia="ar-SA" w:bidi="ar-SA"/>
              </w:rPr>
            </w:pPr>
            <w:r w:rsidRPr="00357F70">
              <w:rPr>
                <w:rFonts w:ascii="Arial" w:eastAsia="Times New Roman" w:hAnsi="Arial" w:cs="Arial"/>
                <w:kern w:val="0"/>
                <w:lang w:eastAsia="ar-SA" w:bidi="ar-SA"/>
              </w:rPr>
              <w:t xml:space="preserve">Verschriftlichung  </w:t>
            </w:r>
          </w:p>
        </w:tc>
        <w:tc>
          <w:tcPr>
            <w:tcW w:w="5058" w:type="dxa"/>
            <w:tcBorders>
              <w:top w:val="single" w:sz="4" w:space="0" w:color="000000"/>
              <w:left w:val="single" w:sz="4" w:space="0" w:color="000000"/>
              <w:bottom w:val="single" w:sz="4" w:space="0" w:color="000000"/>
              <w:right w:val="single" w:sz="4" w:space="0" w:color="000000"/>
            </w:tcBorders>
            <w:shd w:val="clear" w:color="auto" w:fill="auto"/>
          </w:tcPr>
          <w:p w:rsidR="00E91AB5" w:rsidRPr="00357F70" w:rsidRDefault="00E91AB5" w:rsidP="00E91AB5">
            <w:pPr>
              <w:widowControl/>
              <w:suppressAutoHyphens w:val="0"/>
              <w:rPr>
                <w:rFonts w:ascii="Arial" w:eastAsia="Times New Roman" w:hAnsi="Arial" w:cs="Arial"/>
                <w:kern w:val="0"/>
                <w:lang w:eastAsia="ar-SA" w:bidi="ar-SA"/>
              </w:rPr>
            </w:pPr>
            <w:r w:rsidRPr="00357F70">
              <w:rPr>
                <w:rFonts w:ascii="Arial" w:eastAsia="Times New Roman" w:hAnsi="Arial" w:cs="Arial"/>
                <w:b/>
                <w:bCs/>
                <w:i/>
                <w:iCs/>
                <w:kern w:val="0"/>
                <w:lang w:eastAsia="ar-SA" w:bidi="ar-SA"/>
              </w:rPr>
              <w:t>Beantwortung der Ausgangsfrage: s.u.</w:t>
            </w:r>
          </w:p>
        </w:tc>
      </w:tr>
    </w:tbl>
    <w:p w:rsidR="00E91AB5" w:rsidRPr="00357F70" w:rsidRDefault="00E91AB5" w:rsidP="00E91AB5">
      <w:pPr>
        <w:widowControl/>
        <w:suppressAutoHyphens w:val="0"/>
        <w:rPr>
          <w:rFonts w:ascii="Arial" w:eastAsia="Times New Roman" w:hAnsi="Arial" w:cs="Arial"/>
          <w:kern w:val="0"/>
          <w:lang w:eastAsia="ar-SA" w:bidi="ar-SA"/>
        </w:rPr>
      </w:pPr>
    </w:p>
    <w:p w:rsidR="00E91AB5" w:rsidRDefault="00E91AB5" w:rsidP="00E91AB5">
      <w:pPr>
        <w:widowControl/>
        <w:suppressAutoHyphens w:val="0"/>
        <w:rPr>
          <w:rFonts w:ascii="Arial" w:eastAsia="Times New Roman" w:hAnsi="Arial" w:cs="Arial"/>
          <w:b/>
          <w:bCs/>
          <w:i/>
          <w:iCs/>
          <w:kern w:val="0"/>
          <w:lang w:eastAsia="ar-SA" w:bidi="ar-SA"/>
        </w:rPr>
      </w:pPr>
      <w:r w:rsidRPr="00357F70">
        <w:rPr>
          <w:rFonts w:ascii="Arial" w:eastAsia="Times New Roman" w:hAnsi="Arial" w:cs="Arial"/>
          <w:b/>
          <w:bCs/>
          <w:i/>
          <w:iCs/>
          <w:kern w:val="0"/>
          <w:lang w:eastAsia="ar-SA" w:bidi="ar-SA"/>
        </w:rPr>
        <w:t>Ich bin für/gegen ein Tropenholzboykott, da …</w:t>
      </w:r>
    </w:p>
    <w:p w:rsidR="00ED2700" w:rsidRPr="00357F70" w:rsidRDefault="00ED2700" w:rsidP="00E91AB5">
      <w:pPr>
        <w:widowControl/>
        <w:suppressAutoHyphens w:val="0"/>
        <w:rPr>
          <w:rFonts w:ascii="Arial" w:eastAsia="Times New Roman" w:hAnsi="Arial" w:cs="Arial"/>
          <w:kern w:val="0"/>
          <w:lang w:eastAsia="ar-SA" w:bidi="ar-SA"/>
        </w:rPr>
      </w:pPr>
    </w:p>
    <w:p w:rsidR="00E91AB5" w:rsidRDefault="00E91AB5" w:rsidP="00ED2700">
      <w:pPr>
        <w:widowControl/>
        <w:suppressAutoHyphens w:val="0"/>
        <w:spacing w:line="480" w:lineRule="auto"/>
        <w:rPr>
          <w:rFonts w:eastAsia="Times New Roman" w:cs="Times New Roman"/>
          <w:kern w:val="0"/>
          <w:lang w:eastAsia="ar-SA" w:bidi="ar-SA"/>
        </w:rPr>
      </w:pPr>
      <w:r w:rsidRPr="00357F70">
        <w:rPr>
          <w:rFonts w:ascii="Arial" w:eastAsia="Times New Roman" w:hAnsi="Arial" w:cs="Arial"/>
          <w:kern w:val="0"/>
          <w:lang w:eastAsia="ar-SA" w:bidi="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57F70" w:rsidRDefault="00357F70" w:rsidP="00ED2700">
      <w:pPr>
        <w:widowControl/>
        <w:suppressAutoHyphens w:val="0"/>
        <w:spacing w:after="160" w:line="480" w:lineRule="auto"/>
        <w:rPr>
          <w:rFonts w:ascii="Arial" w:eastAsiaTheme="minorHAnsi" w:hAnsi="Arial" w:cs="Arial"/>
          <w:b/>
          <w:kern w:val="0"/>
          <w:sz w:val="22"/>
          <w:szCs w:val="22"/>
          <w:lang w:eastAsia="en-US" w:bidi="ar-SA"/>
        </w:rPr>
      </w:pPr>
      <w:r>
        <w:rPr>
          <w:rFonts w:ascii="Arial" w:eastAsiaTheme="minorHAnsi" w:hAnsi="Arial" w:cs="Arial"/>
          <w:b/>
          <w:kern w:val="0"/>
          <w:sz w:val="22"/>
          <w:szCs w:val="22"/>
          <w:lang w:eastAsia="en-US" w:bidi="ar-SA"/>
        </w:rPr>
        <w:br w:type="page"/>
      </w:r>
    </w:p>
    <w:p w:rsidR="00E357F0" w:rsidRPr="00ED2700" w:rsidRDefault="00E357F0" w:rsidP="00290DCD">
      <w:pPr>
        <w:pStyle w:val="berschrift1"/>
        <w:rPr>
          <w:rFonts w:eastAsiaTheme="minorHAnsi"/>
          <w:lang w:eastAsia="en-US" w:bidi="ar-SA"/>
        </w:rPr>
      </w:pPr>
      <w:bookmarkStart w:id="27" w:name="_Toc527367799"/>
      <w:r w:rsidRPr="00ED2700">
        <w:rPr>
          <w:rFonts w:eastAsiaTheme="minorHAnsi"/>
          <w:lang w:eastAsia="en-US" w:bidi="ar-SA"/>
        </w:rPr>
        <w:lastRenderedPageBreak/>
        <w:t>Rechtschreibstrategien</w:t>
      </w:r>
      <w:bookmarkEnd w:id="27"/>
    </w:p>
    <w:p w:rsidR="00ED2700" w:rsidRDefault="00ED2700" w:rsidP="00E91AB5">
      <w:pPr>
        <w:widowControl/>
        <w:suppressAutoHyphens w:val="0"/>
        <w:rPr>
          <w:rFonts w:eastAsia="Times New Roman" w:cs="Times New Roman"/>
          <w:kern w:val="0"/>
          <w:lang w:eastAsia="ar-SA" w:bidi="ar-SA"/>
        </w:rPr>
      </w:pPr>
    </w:p>
    <w:p w:rsidR="00E91AB5" w:rsidRPr="00ED2700" w:rsidRDefault="00ED2700" w:rsidP="00E91AB5">
      <w:pPr>
        <w:widowControl/>
        <w:suppressAutoHyphens w:val="0"/>
        <w:rPr>
          <w:rFonts w:ascii="Arial" w:eastAsia="Times New Roman" w:hAnsi="Arial" w:cs="Arial"/>
          <w:kern w:val="0"/>
          <w:lang w:eastAsia="ar-SA" w:bidi="ar-SA"/>
        </w:rPr>
      </w:pPr>
      <w:r w:rsidRPr="00ED2700">
        <w:rPr>
          <w:rFonts w:ascii="Arial" w:eastAsia="Times New Roman" w:hAnsi="Arial" w:cs="Arial"/>
          <w:b/>
          <w:kern w:val="0"/>
          <w:lang w:eastAsia="ar-SA" w:bidi="ar-SA"/>
        </w:rPr>
        <w:t>Exemplarisch eingeführt:</w:t>
      </w:r>
      <w:r w:rsidRPr="00ED2700">
        <w:rPr>
          <w:rFonts w:ascii="Arial" w:eastAsia="Times New Roman" w:hAnsi="Arial" w:cs="Arial"/>
          <w:kern w:val="0"/>
          <w:lang w:eastAsia="ar-SA" w:bidi="ar-SA"/>
        </w:rPr>
        <w:t xml:space="preserve"> Deutsch, Klasse </w:t>
      </w:r>
      <w:r w:rsidR="00CC6743">
        <w:rPr>
          <w:rFonts w:ascii="Arial" w:eastAsia="Times New Roman" w:hAnsi="Arial" w:cs="Arial"/>
          <w:kern w:val="0"/>
          <w:lang w:eastAsia="ar-SA" w:bidi="ar-SA"/>
        </w:rPr>
        <w:t>7</w:t>
      </w:r>
    </w:p>
    <w:p w:rsidR="00ED2700" w:rsidRPr="00ED2700" w:rsidRDefault="00ED2700" w:rsidP="00E91AB5">
      <w:pPr>
        <w:widowControl/>
        <w:suppressAutoHyphens w:val="0"/>
        <w:rPr>
          <w:rFonts w:eastAsia="Times New Roman" w:cs="Times New Roman"/>
          <w:kern w:val="0"/>
          <w:lang w:eastAsia="ar-SA" w:bidi="ar-SA"/>
        </w:rPr>
      </w:pPr>
    </w:p>
    <w:p w:rsidR="00E357F0" w:rsidRPr="00ED2700" w:rsidRDefault="00E357F0" w:rsidP="00ED2700">
      <w:pPr>
        <w:widowControl/>
        <w:suppressAutoHyphens w:val="0"/>
        <w:spacing w:after="160" w:line="259" w:lineRule="auto"/>
        <w:jc w:val="both"/>
        <w:rPr>
          <w:rFonts w:ascii="Arial" w:eastAsiaTheme="minorHAnsi" w:hAnsi="Arial" w:cs="Arial"/>
          <w:kern w:val="0"/>
          <w:lang w:eastAsia="en-US" w:bidi="ar-SA"/>
        </w:rPr>
      </w:pPr>
      <w:r w:rsidRPr="00ED2700">
        <w:rPr>
          <w:rFonts w:ascii="Arial" w:eastAsiaTheme="minorHAnsi" w:hAnsi="Arial" w:cs="Arial"/>
          <w:kern w:val="0"/>
          <w:lang w:eastAsia="en-US" w:bidi="ar-SA"/>
        </w:rPr>
        <w:t>Jeder kennt die Situation. Man möchte ein Wort schreiben und beginnt zu überlegen, wie dieses Wort denn eigentlich richtig geschrieben wird. Dieser Prozess des Nachdenkens ist schon einmal sehr wertvoll, weil er zeigt, dass man ein Rechtschreibverständnis hat, Fehler also nicht unwissentlich „automatisch“ macht, sondern über sein Schreiben nachdenkt und möglichst korrekt schreiben möchte. Aber wie findet man nun die richtige Schreibweise? Hier gibt es eine Reihe von verschiedene Möglichkeiten:</w:t>
      </w:r>
    </w:p>
    <w:p w:rsidR="00E357F0" w:rsidRPr="00ED2700" w:rsidRDefault="00E357F0" w:rsidP="00ED2700">
      <w:pPr>
        <w:widowControl/>
        <w:numPr>
          <w:ilvl w:val="0"/>
          <w:numId w:val="5"/>
        </w:numPr>
        <w:suppressAutoHyphens w:val="0"/>
        <w:spacing w:after="160" w:line="259" w:lineRule="auto"/>
        <w:contextualSpacing/>
        <w:jc w:val="both"/>
        <w:rPr>
          <w:rFonts w:ascii="Arial" w:eastAsiaTheme="minorHAnsi" w:hAnsi="Arial" w:cs="Arial"/>
          <w:b/>
          <w:kern w:val="0"/>
          <w:lang w:eastAsia="en-US" w:bidi="ar-SA"/>
        </w:rPr>
      </w:pPr>
      <w:r w:rsidRPr="00ED2700">
        <w:rPr>
          <w:rFonts w:ascii="Arial" w:eastAsiaTheme="minorHAnsi" w:hAnsi="Arial" w:cs="Arial"/>
          <w:b/>
          <w:kern w:val="0"/>
          <w:lang w:eastAsia="en-US" w:bidi="ar-SA"/>
        </w:rPr>
        <w:t>Ein verwandtes Wort suchen.</w:t>
      </w:r>
    </w:p>
    <w:p w:rsidR="00E357F0" w:rsidRPr="00ED2700" w:rsidRDefault="00E357F0" w:rsidP="00ED2700">
      <w:pPr>
        <w:widowControl/>
        <w:suppressAutoHyphens w:val="0"/>
        <w:spacing w:after="160" w:line="259" w:lineRule="auto"/>
        <w:jc w:val="both"/>
        <w:rPr>
          <w:rFonts w:ascii="Arial" w:eastAsiaTheme="minorHAnsi" w:hAnsi="Arial" w:cs="Arial"/>
          <w:kern w:val="0"/>
          <w:lang w:eastAsia="en-US" w:bidi="ar-SA"/>
        </w:rPr>
      </w:pPr>
      <w:r w:rsidRPr="00ED2700">
        <w:rPr>
          <w:rFonts w:ascii="Arial" w:eastAsiaTheme="minorHAnsi" w:hAnsi="Arial" w:cs="Arial"/>
          <w:kern w:val="0"/>
          <w:lang w:eastAsia="en-US" w:bidi="ar-SA"/>
        </w:rPr>
        <w:t xml:space="preserve">Es lohnt, zu überlegen, mit welchem Wort das gesuchte verwandt ist. Das Wort </w:t>
      </w:r>
      <w:r w:rsidR="006C350E" w:rsidRPr="00ED2700">
        <w:rPr>
          <w:rFonts w:ascii="Arial" w:eastAsiaTheme="minorHAnsi" w:hAnsi="Arial" w:cs="Arial"/>
          <w:i/>
          <w:kern w:val="0"/>
          <w:lang w:eastAsia="en-US" w:bidi="ar-SA"/>
        </w:rPr>
        <w:t>Verständigung</w:t>
      </w:r>
      <w:r w:rsidRPr="00ED2700">
        <w:rPr>
          <w:rFonts w:ascii="Arial" w:eastAsiaTheme="minorHAnsi" w:hAnsi="Arial" w:cs="Arial"/>
          <w:kern w:val="0"/>
          <w:lang w:eastAsia="en-US" w:bidi="ar-SA"/>
        </w:rPr>
        <w:t xml:space="preserve"> wird zum Beispiel mit „ä“ geschrieben, weil es mit dem Nomen </w:t>
      </w:r>
      <w:r w:rsidR="006C350E" w:rsidRPr="00ED2700">
        <w:rPr>
          <w:rFonts w:ascii="Arial" w:eastAsiaTheme="minorHAnsi" w:hAnsi="Arial" w:cs="Arial"/>
          <w:i/>
          <w:kern w:val="0"/>
          <w:lang w:eastAsia="en-US" w:bidi="ar-SA"/>
        </w:rPr>
        <w:t>Verstand</w:t>
      </w:r>
      <w:r w:rsidR="00B649CA" w:rsidRPr="00ED2700">
        <w:rPr>
          <w:rFonts w:ascii="Arial" w:eastAsiaTheme="minorHAnsi" w:hAnsi="Arial" w:cs="Arial"/>
          <w:i/>
          <w:kern w:val="0"/>
          <w:lang w:eastAsia="en-US" w:bidi="ar-SA"/>
        </w:rPr>
        <w:t xml:space="preserve"> </w:t>
      </w:r>
      <w:r w:rsidRPr="00ED2700">
        <w:rPr>
          <w:rFonts w:ascii="Arial" w:eastAsiaTheme="minorHAnsi" w:hAnsi="Arial" w:cs="Arial"/>
          <w:kern w:val="0"/>
          <w:lang w:eastAsia="en-US" w:bidi="ar-SA"/>
        </w:rPr>
        <w:t>in Verbindung steht.</w:t>
      </w:r>
    </w:p>
    <w:p w:rsidR="00E357F0" w:rsidRPr="00ED2700" w:rsidRDefault="00E357F0" w:rsidP="00ED2700">
      <w:pPr>
        <w:widowControl/>
        <w:numPr>
          <w:ilvl w:val="0"/>
          <w:numId w:val="5"/>
        </w:numPr>
        <w:suppressAutoHyphens w:val="0"/>
        <w:spacing w:after="160" w:line="259" w:lineRule="auto"/>
        <w:contextualSpacing/>
        <w:jc w:val="both"/>
        <w:rPr>
          <w:rFonts w:ascii="Arial" w:eastAsiaTheme="minorHAnsi" w:hAnsi="Arial" w:cs="Arial"/>
          <w:b/>
          <w:kern w:val="0"/>
          <w:lang w:eastAsia="en-US" w:bidi="ar-SA"/>
        </w:rPr>
      </w:pPr>
      <w:r w:rsidRPr="00ED2700">
        <w:rPr>
          <w:rFonts w:ascii="Arial" w:eastAsiaTheme="minorHAnsi" w:hAnsi="Arial" w:cs="Arial"/>
          <w:b/>
          <w:kern w:val="0"/>
          <w:lang w:eastAsia="en-US" w:bidi="ar-SA"/>
        </w:rPr>
        <w:t>Das Wort verlängern.</w:t>
      </w:r>
    </w:p>
    <w:p w:rsidR="00E357F0" w:rsidRPr="00ED2700" w:rsidRDefault="00E357F0" w:rsidP="00ED2700">
      <w:pPr>
        <w:widowControl/>
        <w:suppressAutoHyphens w:val="0"/>
        <w:spacing w:after="160" w:line="259" w:lineRule="auto"/>
        <w:jc w:val="both"/>
        <w:rPr>
          <w:rFonts w:ascii="Arial" w:eastAsiaTheme="minorHAnsi" w:hAnsi="Arial" w:cs="Arial"/>
          <w:kern w:val="0"/>
          <w:lang w:eastAsia="en-US" w:bidi="ar-SA"/>
        </w:rPr>
      </w:pPr>
      <w:r w:rsidRPr="00ED2700">
        <w:rPr>
          <w:rFonts w:ascii="Arial" w:eastAsiaTheme="minorHAnsi" w:hAnsi="Arial" w:cs="Arial"/>
          <w:kern w:val="0"/>
          <w:lang w:eastAsia="en-US" w:bidi="ar-SA"/>
        </w:rPr>
        <w:t xml:space="preserve">Die sogenannte Verlängerungsprobe ermöglicht das Herausfinden von Schreibweisen am Wortende. Im Deutschen gibt es das Prinzip der Auslautverhärtung, d.h. dass der Konsonant am Ende eines Wortes „hart“ ausgesprochen wird, auch wenn es sich eigentlich um einen „weichen“ Buchstaben handelt. Hier hilft die Verlängerung, um zu entdecken, dass z.B. der </w:t>
      </w:r>
      <w:r w:rsidRPr="00ED2700">
        <w:rPr>
          <w:rFonts w:ascii="Arial" w:eastAsiaTheme="minorHAnsi" w:hAnsi="Arial" w:cs="Arial"/>
          <w:i/>
          <w:kern w:val="0"/>
          <w:lang w:eastAsia="en-US" w:bidi="ar-SA"/>
        </w:rPr>
        <w:t>Weg</w:t>
      </w:r>
      <w:r w:rsidRPr="00ED2700">
        <w:rPr>
          <w:rFonts w:ascii="Arial" w:eastAsiaTheme="minorHAnsi" w:hAnsi="Arial" w:cs="Arial"/>
          <w:kern w:val="0"/>
          <w:lang w:eastAsia="en-US" w:bidi="ar-SA"/>
        </w:rPr>
        <w:t xml:space="preserve"> durch den Plural </w:t>
      </w:r>
      <w:r w:rsidRPr="00ED2700">
        <w:rPr>
          <w:rFonts w:ascii="Arial" w:eastAsiaTheme="minorHAnsi" w:hAnsi="Arial" w:cs="Arial"/>
          <w:i/>
          <w:kern w:val="0"/>
          <w:lang w:eastAsia="en-US" w:bidi="ar-SA"/>
        </w:rPr>
        <w:t xml:space="preserve">Wege </w:t>
      </w:r>
      <w:r w:rsidRPr="00ED2700">
        <w:rPr>
          <w:rFonts w:ascii="Arial" w:eastAsiaTheme="minorHAnsi" w:hAnsi="Arial" w:cs="Arial"/>
          <w:kern w:val="0"/>
          <w:lang w:eastAsia="en-US" w:bidi="ar-SA"/>
        </w:rPr>
        <w:t>mit „g“ geschrieben wird.</w:t>
      </w:r>
    </w:p>
    <w:p w:rsidR="00E357F0" w:rsidRPr="00ED2700" w:rsidRDefault="00E357F0" w:rsidP="00ED2700">
      <w:pPr>
        <w:widowControl/>
        <w:numPr>
          <w:ilvl w:val="0"/>
          <w:numId w:val="5"/>
        </w:numPr>
        <w:suppressAutoHyphens w:val="0"/>
        <w:spacing w:after="160" w:line="259" w:lineRule="auto"/>
        <w:contextualSpacing/>
        <w:jc w:val="both"/>
        <w:rPr>
          <w:rFonts w:ascii="Arial" w:eastAsiaTheme="minorHAnsi" w:hAnsi="Arial" w:cs="Arial"/>
          <w:b/>
          <w:kern w:val="0"/>
          <w:lang w:eastAsia="en-US" w:bidi="ar-SA"/>
        </w:rPr>
      </w:pPr>
      <w:r w:rsidRPr="00ED2700">
        <w:rPr>
          <w:rFonts w:ascii="Arial" w:eastAsiaTheme="minorHAnsi" w:hAnsi="Arial" w:cs="Arial"/>
          <w:b/>
          <w:kern w:val="0"/>
          <w:lang w:eastAsia="en-US" w:bidi="ar-SA"/>
        </w:rPr>
        <w:t>Das Wort im (Online-) Wörterbuch nachschlagen</w:t>
      </w:r>
    </w:p>
    <w:p w:rsidR="00E357F0" w:rsidRPr="00ED2700" w:rsidRDefault="00E357F0" w:rsidP="00ED2700">
      <w:pPr>
        <w:widowControl/>
        <w:suppressAutoHyphens w:val="0"/>
        <w:spacing w:after="160" w:line="259" w:lineRule="auto"/>
        <w:jc w:val="both"/>
        <w:rPr>
          <w:rFonts w:ascii="Arial" w:eastAsiaTheme="minorHAnsi" w:hAnsi="Arial" w:cs="Arial"/>
          <w:kern w:val="0"/>
          <w:lang w:eastAsia="en-US" w:bidi="ar-SA"/>
        </w:rPr>
      </w:pPr>
      <w:r w:rsidRPr="00ED2700">
        <w:rPr>
          <w:rFonts w:ascii="Arial" w:eastAsiaTheme="minorHAnsi" w:hAnsi="Arial" w:cs="Arial"/>
          <w:kern w:val="0"/>
          <w:lang w:eastAsia="en-US" w:bidi="ar-SA"/>
        </w:rPr>
        <w:t xml:space="preserve">Sofern man einen Duden zur Hand hat oder eine digitale Möglichkeit, etwas online nachzusehen, ist dies natürlich der sicherste Weg, das gesuchte Wort durch Nachschlagen zu ermitteln. Hilfreich ist, sich eine feste Rechtschreib-Website als Lesezeichen zu hinterlegen, um schnellen Zugriff zu erhalten. </w:t>
      </w:r>
    </w:p>
    <w:p w:rsidR="00E357F0" w:rsidRPr="00ED2700" w:rsidRDefault="00630DD4" w:rsidP="00ED2700">
      <w:pPr>
        <w:widowControl/>
        <w:numPr>
          <w:ilvl w:val="0"/>
          <w:numId w:val="5"/>
        </w:numPr>
        <w:suppressAutoHyphens w:val="0"/>
        <w:spacing w:after="160" w:line="259" w:lineRule="auto"/>
        <w:contextualSpacing/>
        <w:jc w:val="both"/>
        <w:rPr>
          <w:rFonts w:ascii="Arial" w:eastAsiaTheme="minorHAnsi" w:hAnsi="Arial" w:cs="Arial"/>
          <w:b/>
          <w:kern w:val="0"/>
          <w:lang w:eastAsia="en-US" w:bidi="ar-SA"/>
        </w:rPr>
      </w:pPr>
      <w:r>
        <w:rPr>
          <w:rFonts w:ascii="Arial" w:eastAsiaTheme="minorHAnsi" w:hAnsi="Arial" w:cs="Arial"/>
          <w:b/>
          <w:kern w:val="0"/>
          <w:lang w:eastAsia="en-US" w:bidi="ar-SA"/>
        </w:rPr>
        <w:t>Eine Silben</w:t>
      </w:r>
      <w:r w:rsidR="00E357F0" w:rsidRPr="00ED2700">
        <w:rPr>
          <w:rFonts w:ascii="Arial" w:eastAsiaTheme="minorHAnsi" w:hAnsi="Arial" w:cs="Arial"/>
          <w:b/>
          <w:kern w:val="0"/>
          <w:lang w:eastAsia="en-US" w:bidi="ar-SA"/>
        </w:rPr>
        <w:t>trennung vornehmen</w:t>
      </w:r>
    </w:p>
    <w:p w:rsidR="00E357F0" w:rsidRPr="00ED2700" w:rsidRDefault="00E357F0" w:rsidP="00ED2700">
      <w:pPr>
        <w:widowControl/>
        <w:suppressAutoHyphens w:val="0"/>
        <w:spacing w:after="160" w:line="259" w:lineRule="auto"/>
        <w:jc w:val="both"/>
        <w:rPr>
          <w:rFonts w:ascii="Arial" w:eastAsiaTheme="minorHAnsi" w:hAnsi="Arial" w:cs="Arial"/>
          <w:kern w:val="0"/>
          <w:lang w:eastAsia="en-US" w:bidi="ar-SA"/>
        </w:rPr>
      </w:pPr>
      <w:r w:rsidRPr="00ED2700">
        <w:rPr>
          <w:rFonts w:ascii="Arial" w:eastAsiaTheme="minorHAnsi" w:hAnsi="Arial" w:cs="Arial"/>
          <w:kern w:val="0"/>
          <w:lang w:eastAsia="en-US" w:bidi="ar-SA"/>
        </w:rPr>
        <w:t xml:space="preserve">Bei mehrsilbigen Wörtern hilft das Prinzip der Silbentrennung, z. B. Hand – lung, Kennt – nis, Emp – fang. </w:t>
      </w:r>
    </w:p>
    <w:p w:rsidR="00E357F0" w:rsidRPr="00ED2700" w:rsidRDefault="00E357F0" w:rsidP="00ED2700">
      <w:pPr>
        <w:widowControl/>
        <w:suppressAutoHyphens w:val="0"/>
        <w:spacing w:after="160" w:line="259" w:lineRule="auto"/>
        <w:jc w:val="both"/>
        <w:rPr>
          <w:rFonts w:ascii="Arial" w:eastAsiaTheme="minorHAnsi" w:hAnsi="Arial" w:cs="Arial"/>
          <w:b/>
          <w:kern w:val="0"/>
          <w:lang w:eastAsia="en-US" w:bidi="ar-SA"/>
        </w:rPr>
      </w:pPr>
    </w:p>
    <w:p w:rsidR="00E357F0" w:rsidRPr="00ED2700" w:rsidRDefault="00E357F0" w:rsidP="00ED2700">
      <w:pPr>
        <w:widowControl/>
        <w:suppressAutoHyphens w:val="0"/>
        <w:spacing w:after="160" w:line="259" w:lineRule="auto"/>
        <w:jc w:val="both"/>
        <w:rPr>
          <w:rFonts w:ascii="Arial" w:eastAsiaTheme="minorHAnsi" w:hAnsi="Arial" w:cs="Arial"/>
          <w:kern w:val="0"/>
          <w:lang w:eastAsia="en-US" w:bidi="ar-SA"/>
        </w:rPr>
      </w:pPr>
      <w:r w:rsidRPr="00ED2700">
        <w:rPr>
          <w:rFonts w:ascii="Arial" w:eastAsiaTheme="minorHAnsi" w:hAnsi="Arial" w:cs="Arial"/>
          <w:kern w:val="0"/>
          <w:lang w:eastAsia="en-US" w:bidi="ar-SA"/>
        </w:rPr>
        <w:t xml:space="preserve">Um </w:t>
      </w:r>
      <w:r w:rsidRPr="00ED2700">
        <w:rPr>
          <w:rFonts w:ascii="Arial" w:eastAsiaTheme="minorHAnsi" w:hAnsi="Arial" w:cs="Arial"/>
          <w:b/>
          <w:kern w:val="0"/>
          <w:u w:val="single"/>
          <w:lang w:eastAsia="en-US" w:bidi="ar-SA"/>
        </w:rPr>
        <w:t>langfristig Rechtschreibfehler zu vermeiden</w:t>
      </w:r>
      <w:r w:rsidRPr="00ED2700">
        <w:rPr>
          <w:rFonts w:ascii="Arial" w:eastAsiaTheme="minorHAnsi" w:hAnsi="Arial" w:cs="Arial"/>
          <w:kern w:val="0"/>
          <w:lang w:eastAsia="en-US" w:bidi="ar-SA"/>
        </w:rPr>
        <w:t>, die einem vielleicht immer wieder unterlaufen, können folgende Maßnahmen helfen.</w:t>
      </w:r>
    </w:p>
    <w:p w:rsidR="00E357F0" w:rsidRPr="00ED2700" w:rsidRDefault="00E357F0" w:rsidP="00ED2700">
      <w:pPr>
        <w:widowControl/>
        <w:numPr>
          <w:ilvl w:val="0"/>
          <w:numId w:val="6"/>
        </w:numPr>
        <w:suppressAutoHyphens w:val="0"/>
        <w:spacing w:after="160" w:line="259" w:lineRule="auto"/>
        <w:contextualSpacing/>
        <w:jc w:val="both"/>
        <w:rPr>
          <w:rFonts w:ascii="Arial" w:eastAsiaTheme="minorHAnsi" w:hAnsi="Arial" w:cs="Arial"/>
          <w:b/>
          <w:kern w:val="0"/>
          <w:lang w:eastAsia="en-US" w:bidi="ar-SA"/>
        </w:rPr>
      </w:pPr>
      <w:r w:rsidRPr="00ED2700">
        <w:rPr>
          <w:rFonts w:ascii="Arial" w:eastAsiaTheme="minorHAnsi" w:hAnsi="Arial" w:cs="Arial"/>
          <w:b/>
          <w:kern w:val="0"/>
          <w:lang w:eastAsia="en-US" w:bidi="ar-SA"/>
        </w:rPr>
        <w:t>Eine Rechtschreibkartei anlegen</w:t>
      </w:r>
    </w:p>
    <w:p w:rsidR="00E357F0" w:rsidRPr="00ED2700" w:rsidRDefault="00E357F0" w:rsidP="00ED2700">
      <w:pPr>
        <w:widowControl/>
        <w:suppressAutoHyphens w:val="0"/>
        <w:spacing w:after="160" w:line="259" w:lineRule="auto"/>
        <w:jc w:val="both"/>
        <w:rPr>
          <w:rFonts w:ascii="Arial" w:eastAsiaTheme="minorHAnsi" w:hAnsi="Arial" w:cs="Arial"/>
          <w:kern w:val="0"/>
          <w:lang w:eastAsia="en-US" w:bidi="ar-SA"/>
        </w:rPr>
      </w:pPr>
      <w:r w:rsidRPr="00ED2700">
        <w:rPr>
          <w:rFonts w:ascii="Arial" w:eastAsiaTheme="minorHAnsi" w:hAnsi="Arial" w:cs="Arial"/>
          <w:kern w:val="0"/>
          <w:lang w:eastAsia="en-US" w:bidi="ar-SA"/>
        </w:rPr>
        <w:t>Sobald man die korrekte Schreibung eines Wortes auf eine der oben genannte</w:t>
      </w:r>
      <w:r w:rsidR="00630DD4">
        <w:rPr>
          <w:rFonts w:ascii="Arial" w:eastAsiaTheme="minorHAnsi" w:hAnsi="Arial" w:cs="Arial"/>
          <w:kern w:val="0"/>
          <w:lang w:eastAsia="en-US" w:bidi="ar-SA"/>
        </w:rPr>
        <w:t>n</w:t>
      </w:r>
      <w:r w:rsidRPr="00ED2700">
        <w:rPr>
          <w:rFonts w:ascii="Arial" w:eastAsiaTheme="minorHAnsi" w:hAnsi="Arial" w:cs="Arial"/>
          <w:kern w:val="0"/>
          <w:lang w:eastAsia="en-US" w:bidi="ar-SA"/>
        </w:rPr>
        <w:t xml:space="preserve"> Art und Weise ermittelt hat, empfiehlt es sich, dieses Wort in einer Kartei oder einer für diesen Zweck angelegten Liste aufzuschreiben. Diese Liste legt man sich am besten auf den Schreibtisch, sodass man nach und nach sein eigenes „Nachschlagewerk“ für seine als schwierig empfundenen Wörter erstellen kann.</w:t>
      </w:r>
    </w:p>
    <w:p w:rsidR="00E357F0" w:rsidRPr="00ED2700" w:rsidRDefault="00E357F0" w:rsidP="00ED2700">
      <w:pPr>
        <w:widowControl/>
        <w:numPr>
          <w:ilvl w:val="0"/>
          <w:numId w:val="6"/>
        </w:numPr>
        <w:suppressAutoHyphens w:val="0"/>
        <w:spacing w:after="160" w:line="259" w:lineRule="auto"/>
        <w:contextualSpacing/>
        <w:jc w:val="both"/>
        <w:rPr>
          <w:rFonts w:ascii="Arial" w:eastAsiaTheme="minorHAnsi" w:hAnsi="Arial" w:cs="Arial"/>
          <w:b/>
          <w:kern w:val="0"/>
          <w:lang w:eastAsia="en-US" w:bidi="ar-SA"/>
        </w:rPr>
      </w:pPr>
      <w:r w:rsidRPr="00ED2700">
        <w:rPr>
          <w:rFonts w:ascii="Arial" w:eastAsiaTheme="minorHAnsi" w:hAnsi="Arial" w:cs="Arial"/>
          <w:b/>
          <w:kern w:val="0"/>
          <w:lang w:eastAsia="en-US" w:bidi="ar-SA"/>
        </w:rPr>
        <w:t>Häufiges Lesen von Büchern oder Zeitschriften</w:t>
      </w:r>
    </w:p>
    <w:p w:rsidR="00E357F0" w:rsidRPr="00ED2700" w:rsidRDefault="00E357F0" w:rsidP="00ED2700">
      <w:pPr>
        <w:widowControl/>
        <w:suppressAutoHyphens w:val="0"/>
        <w:spacing w:after="160" w:line="259" w:lineRule="auto"/>
        <w:jc w:val="both"/>
        <w:rPr>
          <w:rFonts w:ascii="Arial" w:eastAsiaTheme="minorHAnsi" w:hAnsi="Arial" w:cs="Arial"/>
          <w:kern w:val="0"/>
          <w:lang w:eastAsia="en-US" w:bidi="ar-SA"/>
        </w:rPr>
      </w:pPr>
      <w:r w:rsidRPr="00ED2700">
        <w:rPr>
          <w:rFonts w:ascii="Arial" w:eastAsiaTheme="minorHAnsi" w:hAnsi="Arial" w:cs="Arial"/>
          <w:kern w:val="0"/>
          <w:lang w:eastAsia="en-US" w:bidi="ar-SA"/>
        </w:rPr>
        <w:t xml:space="preserve">Die beste Möglichkeit, mit geschriebener Sprache in Kontakt zu kommen, ist das häufige Lesen von Büchern oder (Online-) Zeitschriften. Alleine durch das vielfache </w:t>
      </w:r>
      <w:r w:rsidRPr="00ED2700">
        <w:rPr>
          <w:rFonts w:ascii="Arial" w:eastAsiaTheme="minorHAnsi" w:hAnsi="Arial" w:cs="Arial"/>
          <w:kern w:val="0"/>
          <w:lang w:eastAsia="en-US" w:bidi="ar-SA"/>
        </w:rPr>
        <w:lastRenderedPageBreak/>
        <w:t>Ansehen von richtiger Schreibung, verfestigt sich ein visueller Eindruck der korrekten Schreibweise.</w:t>
      </w:r>
    </w:p>
    <w:p w:rsidR="00E357F0" w:rsidRPr="00ED2700" w:rsidRDefault="003050C2" w:rsidP="00E357F0">
      <w:pPr>
        <w:widowControl/>
        <w:suppressAutoHyphens w:val="0"/>
        <w:spacing w:after="160" w:line="259" w:lineRule="auto"/>
        <w:rPr>
          <w:rFonts w:ascii="Arial" w:eastAsiaTheme="minorHAnsi" w:hAnsi="Arial" w:cs="Arial"/>
          <w:b/>
          <w:kern w:val="0"/>
          <w:lang w:eastAsia="en-US" w:bidi="ar-SA"/>
        </w:rPr>
      </w:pPr>
      <w:r w:rsidRPr="00ED2700">
        <w:rPr>
          <w:rFonts w:ascii="Arial" w:eastAsiaTheme="minorHAnsi" w:hAnsi="Arial" w:cs="Arial"/>
          <w:b/>
          <w:kern w:val="0"/>
          <w:lang w:eastAsia="en-US" w:bidi="ar-SA"/>
        </w:rPr>
        <w:t>Ü</w:t>
      </w:r>
      <w:r w:rsidR="00E357F0" w:rsidRPr="00ED2700">
        <w:rPr>
          <w:rFonts w:ascii="Arial" w:eastAsiaTheme="minorHAnsi" w:hAnsi="Arial" w:cs="Arial"/>
          <w:b/>
          <w:kern w:val="0"/>
          <w:lang w:eastAsia="en-US" w:bidi="ar-SA"/>
        </w:rPr>
        <w:t>bung:</w:t>
      </w:r>
    </w:p>
    <w:p w:rsidR="00E357F0" w:rsidRPr="00ED2700" w:rsidRDefault="00E357F0" w:rsidP="00E357F0">
      <w:pPr>
        <w:widowControl/>
        <w:suppressAutoHyphens w:val="0"/>
        <w:spacing w:after="160" w:line="259" w:lineRule="auto"/>
        <w:rPr>
          <w:rFonts w:ascii="Arial" w:eastAsiaTheme="minorHAnsi" w:hAnsi="Arial" w:cs="Arial"/>
          <w:kern w:val="0"/>
          <w:lang w:eastAsia="en-US" w:bidi="ar-SA"/>
        </w:rPr>
      </w:pPr>
    </w:p>
    <w:p w:rsidR="00E357F0" w:rsidRPr="00ED2700" w:rsidRDefault="00E357F0" w:rsidP="00E357F0">
      <w:pPr>
        <w:widowControl/>
        <w:numPr>
          <w:ilvl w:val="0"/>
          <w:numId w:val="7"/>
        </w:numPr>
        <w:suppressAutoHyphens w:val="0"/>
        <w:spacing w:after="160" w:line="259" w:lineRule="auto"/>
        <w:contextualSpacing/>
        <w:rPr>
          <w:rFonts w:ascii="Arial" w:eastAsiaTheme="minorHAnsi" w:hAnsi="Arial" w:cs="Arial"/>
          <w:kern w:val="0"/>
          <w:lang w:eastAsia="en-US" w:bidi="ar-SA"/>
        </w:rPr>
      </w:pPr>
      <w:r w:rsidRPr="00ED2700">
        <w:rPr>
          <w:rFonts w:ascii="Arial" w:eastAsiaTheme="minorHAnsi" w:hAnsi="Arial" w:cs="Arial"/>
          <w:kern w:val="0"/>
          <w:lang w:eastAsia="en-US" w:bidi="ar-SA"/>
        </w:rPr>
        <w:t>Überlege dir etwa 5 zusammenhängende Sätze zu deinem Lieblingsbuch oder –film und schreibe sie hier auf.</w:t>
      </w:r>
    </w:p>
    <w:p w:rsidR="00E357F0" w:rsidRPr="00ED2700" w:rsidRDefault="00E357F0" w:rsidP="00E357F0">
      <w:pPr>
        <w:widowControl/>
        <w:suppressAutoHyphens w:val="0"/>
        <w:spacing w:after="160" w:line="259" w:lineRule="auto"/>
        <w:rPr>
          <w:rFonts w:ascii="Arial" w:eastAsiaTheme="minorHAnsi" w:hAnsi="Arial" w:cs="Arial"/>
          <w:kern w:val="0"/>
          <w:lang w:eastAsia="en-US" w:bidi="ar-SA"/>
        </w:rPr>
      </w:pPr>
    </w:p>
    <w:p w:rsidR="00E357F0" w:rsidRPr="00ED2700" w:rsidRDefault="00ED2700" w:rsidP="00ED2700">
      <w:pPr>
        <w:widowControl/>
        <w:suppressAutoHyphens w:val="0"/>
        <w:spacing w:line="480" w:lineRule="auto"/>
        <w:rPr>
          <w:rFonts w:ascii="Arial" w:eastAsiaTheme="minorHAnsi" w:hAnsi="Arial" w:cs="Arial"/>
          <w:kern w:val="0"/>
          <w:lang w:eastAsia="en-US" w:bidi="ar-SA"/>
        </w:rPr>
      </w:pPr>
      <w:r>
        <w:rPr>
          <w:rFonts w:ascii="Arial" w:eastAsiaTheme="minorHAnsi" w:hAnsi="Arial" w:cs="Arial"/>
          <w:kern w:val="0"/>
          <w:lang w:eastAsia="en-US" w:bidi="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357F0" w:rsidRPr="00ED2700" w:rsidRDefault="00E357F0" w:rsidP="00ED2700">
      <w:pPr>
        <w:widowControl/>
        <w:numPr>
          <w:ilvl w:val="0"/>
          <w:numId w:val="7"/>
        </w:numPr>
        <w:suppressAutoHyphens w:val="0"/>
        <w:spacing w:after="120" w:line="259" w:lineRule="auto"/>
        <w:contextualSpacing/>
        <w:rPr>
          <w:rFonts w:ascii="Arial" w:eastAsiaTheme="minorHAnsi" w:hAnsi="Arial" w:cs="Arial"/>
          <w:kern w:val="0"/>
          <w:lang w:eastAsia="en-US" w:bidi="ar-SA"/>
        </w:rPr>
      </w:pPr>
      <w:r w:rsidRPr="00ED2700">
        <w:rPr>
          <w:rFonts w:ascii="Arial" w:eastAsiaTheme="minorHAnsi" w:hAnsi="Arial" w:cs="Arial"/>
          <w:kern w:val="0"/>
          <w:lang w:eastAsia="en-US" w:bidi="ar-SA"/>
        </w:rPr>
        <w:t>Bei welchen Wörtern bist du unsicher, ob du sie richtig geschrieben hast? Unterstreiche sie.</w:t>
      </w:r>
    </w:p>
    <w:p w:rsidR="00E357F0" w:rsidRPr="00ED2700" w:rsidRDefault="00E357F0" w:rsidP="00ED2700">
      <w:pPr>
        <w:widowControl/>
        <w:suppressAutoHyphens w:val="0"/>
        <w:spacing w:after="120" w:line="259" w:lineRule="auto"/>
        <w:ind w:left="720"/>
        <w:contextualSpacing/>
        <w:rPr>
          <w:rFonts w:ascii="Arial" w:eastAsiaTheme="minorHAnsi" w:hAnsi="Arial" w:cs="Arial"/>
          <w:kern w:val="0"/>
          <w:lang w:eastAsia="en-US" w:bidi="ar-SA"/>
        </w:rPr>
      </w:pPr>
    </w:p>
    <w:p w:rsidR="00E357F0" w:rsidRPr="00ED2700" w:rsidRDefault="00E357F0" w:rsidP="00ED2700">
      <w:pPr>
        <w:widowControl/>
        <w:numPr>
          <w:ilvl w:val="0"/>
          <w:numId w:val="7"/>
        </w:numPr>
        <w:suppressAutoHyphens w:val="0"/>
        <w:spacing w:after="120" w:line="259" w:lineRule="auto"/>
        <w:contextualSpacing/>
        <w:rPr>
          <w:rFonts w:ascii="Arial" w:eastAsiaTheme="minorHAnsi" w:hAnsi="Arial" w:cs="Arial"/>
          <w:kern w:val="0"/>
          <w:lang w:eastAsia="en-US" w:bidi="ar-SA"/>
        </w:rPr>
      </w:pPr>
      <w:r w:rsidRPr="00ED2700">
        <w:rPr>
          <w:rFonts w:ascii="Arial" w:eastAsiaTheme="minorHAnsi" w:hAnsi="Arial" w:cs="Arial"/>
          <w:kern w:val="0"/>
          <w:lang w:eastAsia="en-US" w:bidi="ar-SA"/>
        </w:rPr>
        <w:t>Verwende zur Ermittlung der richtigen Schreibweise je eine der oben genannten Strategien:</w:t>
      </w:r>
    </w:p>
    <w:p w:rsidR="00E357F0" w:rsidRPr="00ED2700" w:rsidRDefault="00E357F0" w:rsidP="00E357F0">
      <w:pPr>
        <w:widowControl/>
        <w:suppressAutoHyphens w:val="0"/>
        <w:spacing w:after="160" w:line="259" w:lineRule="auto"/>
        <w:ind w:left="720"/>
        <w:contextualSpacing/>
        <w:rPr>
          <w:rFonts w:ascii="Arial" w:eastAsiaTheme="minorHAnsi" w:hAnsi="Arial" w:cs="Arial"/>
          <w:kern w:val="0"/>
          <w:lang w:eastAsia="en-US" w:bidi="ar-SA"/>
        </w:rPr>
      </w:pPr>
    </w:p>
    <w:p w:rsidR="00E357F0" w:rsidRPr="00ED2700" w:rsidRDefault="00E357F0" w:rsidP="00ED2700">
      <w:pPr>
        <w:widowControl/>
        <w:numPr>
          <w:ilvl w:val="0"/>
          <w:numId w:val="8"/>
        </w:numPr>
        <w:suppressAutoHyphens w:val="0"/>
        <w:spacing w:after="120" w:line="360" w:lineRule="auto"/>
        <w:ind w:left="1077"/>
        <w:contextualSpacing/>
        <w:rPr>
          <w:rFonts w:ascii="Arial" w:eastAsiaTheme="minorHAnsi" w:hAnsi="Arial" w:cs="Arial"/>
          <w:kern w:val="0"/>
          <w:lang w:eastAsia="en-US" w:bidi="ar-SA"/>
        </w:rPr>
      </w:pPr>
      <w:r w:rsidRPr="00ED2700">
        <w:rPr>
          <w:rFonts w:ascii="Arial" w:eastAsiaTheme="minorHAnsi" w:hAnsi="Arial" w:cs="Arial"/>
          <w:kern w:val="0"/>
          <w:lang w:eastAsia="en-US" w:bidi="ar-SA"/>
        </w:rPr>
        <w:t xml:space="preserve">gewählte Strategie: </w:t>
      </w:r>
      <w:r w:rsidR="00ED2700">
        <w:rPr>
          <w:rFonts w:ascii="Arial" w:eastAsiaTheme="minorHAnsi" w:hAnsi="Arial" w:cs="Arial"/>
          <w:kern w:val="0"/>
          <w:lang w:eastAsia="en-US" w:bidi="ar-SA"/>
        </w:rPr>
        <w:t>________________________________________</w:t>
      </w:r>
    </w:p>
    <w:p w:rsidR="00E357F0" w:rsidRPr="00ED2700" w:rsidRDefault="00E357F0" w:rsidP="00ED2700">
      <w:pPr>
        <w:widowControl/>
        <w:suppressAutoHyphens w:val="0"/>
        <w:spacing w:after="120" w:line="360" w:lineRule="auto"/>
        <w:ind w:left="1077"/>
        <w:contextualSpacing/>
        <w:rPr>
          <w:rFonts w:ascii="Arial" w:eastAsiaTheme="minorHAnsi" w:hAnsi="Arial" w:cs="Arial"/>
          <w:kern w:val="0"/>
          <w:lang w:eastAsia="en-US" w:bidi="ar-SA"/>
        </w:rPr>
      </w:pPr>
      <w:r w:rsidRPr="00ED2700">
        <w:rPr>
          <w:rFonts w:ascii="Arial" w:eastAsiaTheme="minorHAnsi" w:hAnsi="Arial" w:cs="Arial"/>
          <w:kern w:val="0"/>
          <w:lang w:eastAsia="en-US" w:bidi="ar-SA"/>
        </w:rPr>
        <w:t>Die richtige Schreibweise lautet:</w:t>
      </w:r>
      <w:r w:rsidR="00ED2700">
        <w:rPr>
          <w:rFonts w:ascii="Arial" w:eastAsiaTheme="minorHAnsi" w:hAnsi="Arial" w:cs="Arial"/>
          <w:kern w:val="0"/>
          <w:lang w:eastAsia="en-US" w:bidi="ar-SA"/>
        </w:rPr>
        <w:t>______________________________</w:t>
      </w:r>
    </w:p>
    <w:p w:rsidR="00E357F0" w:rsidRPr="00ED2700" w:rsidRDefault="00E357F0" w:rsidP="00ED2700">
      <w:pPr>
        <w:widowControl/>
        <w:numPr>
          <w:ilvl w:val="0"/>
          <w:numId w:val="8"/>
        </w:numPr>
        <w:suppressAutoHyphens w:val="0"/>
        <w:spacing w:after="120" w:line="360" w:lineRule="auto"/>
        <w:ind w:left="1077"/>
        <w:contextualSpacing/>
        <w:rPr>
          <w:rFonts w:ascii="Arial" w:eastAsiaTheme="minorHAnsi" w:hAnsi="Arial" w:cs="Arial"/>
          <w:kern w:val="0"/>
          <w:lang w:eastAsia="en-US" w:bidi="ar-SA"/>
        </w:rPr>
      </w:pPr>
      <w:r w:rsidRPr="00ED2700">
        <w:rPr>
          <w:rFonts w:ascii="Arial" w:eastAsiaTheme="minorHAnsi" w:hAnsi="Arial" w:cs="Arial"/>
          <w:kern w:val="0"/>
          <w:lang w:eastAsia="en-US" w:bidi="ar-SA"/>
        </w:rPr>
        <w:t xml:space="preserve">gewählte Strategie: </w:t>
      </w:r>
      <w:r w:rsidR="00ED2700">
        <w:rPr>
          <w:rFonts w:ascii="Arial" w:eastAsiaTheme="minorHAnsi" w:hAnsi="Arial" w:cs="Arial"/>
          <w:kern w:val="0"/>
          <w:lang w:eastAsia="en-US" w:bidi="ar-SA"/>
        </w:rPr>
        <w:t>________________________________________</w:t>
      </w:r>
    </w:p>
    <w:p w:rsidR="00E357F0" w:rsidRPr="00ED2700" w:rsidRDefault="00E357F0" w:rsidP="00ED2700">
      <w:pPr>
        <w:widowControl/>
        <w:suppressAutoHyphens w:val="0"/>
        <w:spacing w:after="120" w:line="360" w:lineRule="auto"/>
        <w:ind w:left="1077"/>
        <w:contextualSpacing/>
        <w:rPr>
          <w:rFonts w:ascii="Arial" w:eastAsiaTheme="minorHAnsi" w:hAnsi="Arial" w:cs="Arial"/>
          <w:kern w:val="0"/>
          <w:lang w:eastAsia="en-US" w:bidi="ar-SA"/>
        </w:rPr>
      </w:pPr>
      <w:r w:rsidRPr="00ED2700">
        <w:rPr>
          <w:rFonts w:ascii="Arial" w:eastAsiaTheme="minorHAnsi" w:hAnsi="Arial" w:cs="Arial"/>
          <w:kern w:val="0"/>
          <w:lang w:eastAsia="en-US" w:bidi="ar-SA"/>
        </w:rPr>
        <w:t>Die richtige Schreibweise lautet:</w:t>
      </w:r>
      <w:r w:rsidR="00ED2700">
        <w:rPr>
          <w:rFonts w:ascii="Arial" w:eastAsiaTheme="minorHAnsi" w:hAnsi="Arial" w:cs="Arial"/>
          <w:kern w:val="0"/>
          <w:lang w:eastAsia="en-US" w:bidi="ar-SA"/>
        </w:rPr>
        <w:t>______________________________</w:t>
      </w:r>
    </w:p>
    <w:p w:rsidR="00E357F0" w:rsidRPr="00ED2700" w:rsidRDefault="00E357F0" w:rsidP="00ED2700">
      <w:pPr>
        <w:widowControl/>
        <w:numPr>
          <w:ilvl w:val="0"/>
          <w:numId w:val="8"/>
        </w:numPr>
        <w:suppressAutoHyphens w:val="0"/>
        <w:spacing w:after="120" w:line="360" w:lineRule="auto"/>
        <w:ind w:left="1077"/>
        <w:contextualSpacing/>
        <w:rPr>
          <w:rFonts w:ascii="Arial" w:eastAsiaTheme="minorHAnsi" w:hAnsi="Arial" w:cs="Arial"/>
          <w:kern w:val="0"/>
          <w:lang w:eastAsia="en-US" w:bidi="ar-SA"/>
        </w:rPr>
      </w:pPr>
      <w:r w:rsidRPr="00ED2700">
        <w:rPr>
          <w:rFonts w:ascii="Arial" w:eastAsiaTheme="minorHAnsi" w:hAnsi="Arial" w:cs="Arial"/>
          <w:kern w:val="0"/>
          <w:lang w:eastAsia="en-US" w:bidi="ar-SA"/>
        </w:rPr>
        <w:t xml:space="preserve">gewählte Strategie: </w:t>
      </w:r>
      <w:r w:rsidR="00ED2700">
        <w:rPr>
          <w:rFonts w:ascii="Arial" w:eastAsiaTheme="minorHAnsi" w:hAnsi="Arial" w:cs="Arial"/>
          <w:kern w:val="0"/>
          <w:lang w:eastAsia="en-US" w:bidi="ar-SA"/>
        </w:rPr>
        <w:t>________________________________________</w:t>
      </w:r>
    </w:p>
    <w:p w:rsidR="00E357F0" w:rsidRPr="00ED2700" w:rsidRDefault="00E357F0" w:rsidP="00ED2700">
      <w:pPr>
        <w:widowControl/>
        <w:suppressAutoHyphens w:val="0"/>
        <w:spacing w:after="120" w:line="360" w:lineRule="auto"/>
        <w:ind w:left="1077"/>
        <w:contextualSpacing/>
        <w:rPr>
          <w:rFonts w:ascii="Arial" w:eastAsiaTheme="minorHAnsi" w:hAnsi="Arial" w:cs="Arial"/>
          <w:kern w:val="0"/>
          <w:lang w:eastAsia="en-US" w:bidi="ar-SA"/>
        </w:rPr>
      </w:pPr>
      <w:r w:rsidRPr="00ED2700">
        <w:rPr>
          <w:rFonts w:ascii="Arial" w:eastAsiaTheme="minorHAnsi" w:hAnsi="Arial" w:cs="Arial"/>
          <w:kern w:val="0"/>
          <w:lang w:eastAsia="en-US" w:bidi="ar-SA"/>
        </w:rPr>
        <w:t>Die richtige Schreibweise lautet:</w:t>
      </w:r>
      <w:r w:rsidR="00ED2700">
        <w:rPr>
          <w:rFonts w:ascii="Arial" w:eastAsiaTheme="minorHAnsi" w:hAnsi="Arial" w:cs="Arial"/>
          <w:kern w:val="0"/>
          <w:lang w:eastAsia="en-US" w:bidi="ar-SA"/>
        </w:rPr>
        <w:t>______________________________</w:t>
      </w:r>
    </w:p>
    <w:p w:rsidR="00E357F0" w:rsidRPr="00ED2700" w:rsidRDefault="00E357F0" w:rsidP="00ED2700">
      <w:pPr>
        <w:widowControl/>
        <w:numPr>
          <w:ilvl w:val="0"/>
          <w:numId w:val="8"/>
        </w:numPr>
        <w:suppressAutoHyphens w:val="0"/>
        <w:spacing w:after="120" w:line="360" w:lineRule="auto"/>
        <w:ind w:left="1077"/>
        <w:contextualSpacing/>
        <w:rPr>
          <w:rFonts w:ascii="Arial" w:eastAsiaTheme="minorHAnsi" w:hAnsi="Arial" w:cs="Arial"/>
          <w:kern w:val="0"/>
          <w:lang w:eastAsia="en-US" w:bidi="ar-SA"/>
        </w:rPr>
      </w:pPr>
      <w:r w:rsidRPr="00ED2700">
        <w:rPr>
          <w:rFonts w:ascii="Arial" w:eastAsiaTheme="minorHAnsi" w:hAnsi="Arial" w:cs="Arial"/>
          <w:kern w:val="0"/>
          <w:lang w:eastAsia="en-US" w:bidi="ar-SA"/>
        </w:rPr>
        <w:t xml:space="preserve">gewählte Strategie: </w:t>
      </w:r>
      <w:r w:rsidR="00ED2700">
        <w:rPr>
          <w:rFonts w:ascii="Arial" w:eastAsiaTheme="minorHAnsi" w:hAnsi="Arial" w:cs="Arial"/>
          <w:kern w:val="0"/>
          <w:lang w:eastAsia="en-US" w:bidi="ar-SA"/>
        </w:rPr>
        <w:t>________________________________________</w:t>
      </w:r>
    </w:p>
    <w:p w:rsidR="00E357F0" w:rsidRPr="00ED2700" w:rsidRDefault="00E357F0" w:rsidP="00ED2700">
      <w:pPr>
        <w:widowControl/>
        <w:suppressAutoHyphens w:val="0"/>
        <w:spacing w:after="120" w:line="360" w:lineRule="auto"/>
        <w:ind w:left="1077"/>
        <w:contextualSpacing/>
        <w:rPr>
          <w:rFonts w:ascii="Arial" w:eastAsiaTheme="minorHAnsi" w:hAnsi="Arial" w:cs="Arial"/>
          <w:kern w:val="0"/>
          <w:lang w:eastAsia="en-US" w:bidi="ar-SA"/>
        </w:rPr>
      </w:pPr>
      <w:r w:rsidRPr="00ED2700">
        <w:rPr>
          <w:rFonts w:ascii="Arial" w:eastAsiaTheme="minorHAnsi" w:hAnsi="Arial" w:cs="Arial"/>
          <w:kern w:val="0"/>
          <w:lang w:eastAsia="en-US" w:bidi="ar-SA"/>
        </w:rPr>
        <w:t>Die richtige Schreibweise lautet:</w:t>
      </w:r>
      <w:r w:rsidR="00ED2700">
        <w:rPr>
          <w:rFonts w:ascii="Arial" w:eastAsiaTheme="minorHAnsi" w:hAnsi="Arial" w:cs="Arial"/>
          <w:kern w:val="0"/>
          <w:lang w:eastAsia="en-US" w:bidi="ar-SA"/>
        </w:rPr>
        <w:t>______________________________</w:t>
      </w:r>
    </w:p>
    <w:p w:rsidR="00E357F0" w:rsidRPr="00ED2700" w:rsidRDefault="00E357F0" w:rsidP="00ED2700">
      <w:pPr>
        <w:widowControl/>
        <w:suppressAutoHyphens w:val="0"/>
        <w:spacing w:after="120" w:line="259" w:lineRule="auto"/>
        <w:rPr>
          <w:rFonts w:ascii="Arial" w:eastAsiaTheme="minorHAnsi" w:hAnsi="Arial" w:cs="Arial"/>
          <w:kern w:val="0"/>
          <w:lang w:eastAsia="en-US" w:bidi="ar-SA"/>
        </w:rPr>
      </w:pPr>
    </w:p>
    <w:p w:rsidR="00E357F0" w:rsidRPr="00ED2700" w:rsidRDefault="00E357F0" w:rsidP="00ED2700">
      <w:pPr>
        <w:widowControl/>
        <w:numPr>
          <w:ilvl w:val="0"/>
          <w:numId w:val="7"/>
        </w:numPr>
        <w:suppressAutoHyphens w:val="0"/>
        <w:spacing w:after="120" w:line="259" w:lineRule="auto"/>
        <w:contextualSpacing/>
        <w:rPr>
          <w:rFonts w:ascii="Arial" w:eastAsiaTheme="minorHAnsi" w:hAnsi="Arial" w:cs="Arial"/>
          <w:kern w:val="0"/>
          <w:lang w:eastAsia="en-US" w:bidi="ar-SA"/>
        </w:rPr>
      </w:pPr>
      <w:r w:rsidRPr="00ED2700">
        <w:rPr>
          <w:rFonts w:ascii="Arial" w:eastAsiaTheme="minorHAnsi" w:hAnsi="Arial" w:cs="Arial"/>
          <w:kern w:val="0"/>
          <w:lang w:eastAsia="en-US" w:bidi="ar-SA"/>
        </w:rPr>
        <w:t>Entwerfe ein Layout für ein DINA</w:t>
      </w:r>
      <w:r w:rsidR="00ED2700">
        <w:rPr>
          <w:rFonts w:ascii="Arial" w:eastAsiaTheme="minorHAnsi" w:hAnsi="Arial" w:cs="Arial"/>
          <w:kern w:val="0"/>
          <w:lang w:eastAsia="en-US" w:bidi="ar-SA"/>
        </w:rPr>
        <w:t>5</w:t>
      </w:r>
      <w:r w:rsidRPr="00ED2700">
        <w:rPr>
          <w:rFonts w:ascii="Arial" w:eastAsiaTheme="minorHAnsi" w:hAnsi="Arial" w:cs="Arial"/>
          <w:kern w:val="0"/>
          <w:lang w:eastAsia="en-US" w:bidi="ar-SA"/>
        </w:rPr>
        <w:t>-Blatt, welches künftig deine Rechtschreibkartei sein wird.</w:t>
      </w:r>
    </w:p>
    <w:p w:rsidR="00E357F0" w:rsidRPr="00ED2700" w:rsidRDefault="00E357F0" w:rsidP="00E357F0">
      <w:pPr>
        <w:widowControl/>
        <w:suppressAutoHyphens w:val="0"/>
        <w:spacing w:after="160" w:line="259" w:lineRule="auto"/>
        <w:ind w:left="720"/>
        <w:contextualSpacing/>
        <w:rPr>
          <w:rFonts w:ascii="Arial" w:eastAsiaTheme="minorHAnsi" w:hAnsi="Arial" w:cs="Arial"/>
          <w:kern w:val="0"/>
          <w:lang w:eastAsia="en-US" w:bidi="ar-SA"/>
        </w:rPr>
      </w:pPr>
    </w:p>
    <w:p w:rsidR="00E357F0" w:rsidRPr="00ED2700" w:rsidRDefault="00E357F0" w:rsidP="00E357F0">
      <w:pPr>
        <w:widowControl/>
        <w:numPr>
          <w:ilvl w:val="0"/>
          <w:numId w:val="7"/>
        </w:numPr>
        <w:suppressAutoHyphens w:val="0"/>
        <w:spacing w:after="160" w:line="259" w:lineRule="auto"/>
        <w:contextualSpacing/>
        <w:rPr>
          <w:rFonts w:ascii="Arial" w:eastAsiaTheme="minorHAnsi" w:hAnsi="Arial" w:cs="Arial"/>
          <w:kern w:val="0"/>
          <w:lang w:eastAsia="en-US" w:bidi="ar-SA"/>
        </w:rPr>
      </w:pPr>
      <w:r w:rsidRPr="00ED2700">
        <w:rPr>
          <w:rFonts w:ascii="Arial" w:eastAsiaTheme="minorHAnsi" w:hAnsi="Arial" w:cs="Arial"/>
          <w:kern w:val="0"/>
          <w:lang w:eastAsia="en-US" w:bidi="ar-SA"/>
        </w:rPr>
        <w:t>Welches Buch/Zeitschrift wirst du in der nächsten Woche lesen?</w:t>
      </w:r>
    </w:p>
    <w:p w:rsidR="00E357F0" w:rsidRPr="00ED2700" w:rsidRDefault="00E357F0" w:rsidP="00E357F0">
      <w:pPr>
        <w:widowControl/>
        <w:suppressAutoHyphens w:val="0"/>
        <w:spacing w:after="160" w:line="259" w:lineRule="auto"/>
        <w:rPr>
          <w:rFonts w:ascii="Arial" w:eastAsiaTheme="minorHAnsi" w:hAnsi="Arial" w:cs="Arial"/>
          <w:kern w:val="0"/>
          <w:lang w:eastAsia="en-US" w:bidi="ar-SA"/>
        </w:rPr>
      </w:pPr>
    </w:p>
    <w:p w:rsidR="00D71A53" w:rsidRPr="00ED2700" w:rsidRDefault="00060A57" w:rsidP="00290DCD">
      <w:pPr>
        <w:pStyle w:val="berschrift1"/>
        <w:rPr>
          <w:rFonts w:eastAsia="Times New Roman"/>
          <w:lang w:eastAsia="ar-SA" w:bidi="ar-SA"/>
        </w:rPr>
      </w:pPr>
      <w:bookmarkStart w:id="28" w:name="_Toc527367800"/>
      <w:r>
        <w:rPr>
          <w:rFonts w:eastAsia="Times New Roman"/>
          <w:lang w:eastAsia="ar-SA" w:bidi="ar-SA"/>
        </w:rPr>
        <w:lastRenderedPageBreak/>
        <w:t>Umgang mit Grafiken</w:t>
      </w:r>
      <w:bookmarkEnd w:id="28"/>
    </w:p>
    <w:p w:rsidR="00ED2700" w:rsidRDefault="00ED2700" w:rsidP="00D71A53">
      <w:pPr>
        <w:widowControl/>
        <w:suppressAutoHyphens w:val="0"/>
        <w:rPr>
          <w:rFonts w:eastAsia="Times New Roman" w:cs="Times New Roman"/>
          <w:kern w:val="0"/>
          <w:lang w:eastAsia="ar-SA" w:bidi="ar-SA"/>
        </w:rPr>
      </w:pPr>
    </w:p>
    <w:p w:rsidR="00ED2700" w:rsidRPr="00ED2700" w:rsidRDefault="00ED2700" w:rsidP="00D71A53">
      <w:pPr>
        <w:widowControl/>
        <w:suppressAutoHyphens w:val="0"/>
        <w:rPr>
          <w:rFonts w:ascii="Arial" w:eastAsia="Times New Roman" w:hAnsi="Arial" w:cs="Arial"/>
          <w:kern w:val="0"/>
          <w:lang w:eastAsia="ar-SA" w:bidi="ar-SA"/>
        </w:rPr>
      </w:pPr>
      <w:r w:rsidRPr="00ED2700">
        <w:rPr>
          <w:rFonts w:ascii="Arial" w:eastAsia="Times New Roman" w:hAnsi="Arial" w:cs="Arial"/>
          <w:b/>
          <w:kern w:val="0"/>
          <w:lang w:eastAsia="ar-SA" w:bidi="ar-SA"/>
        </w:rPr>
        <w:t>Exemplarisch eingeführt</w:t>
      </w:r>
      <w:r w:rsidRPr="00ED2700">
        <w:rPr>
          <w:rFonts w:ascii="Arial" w:eastAsia="Times New Roman" w:hAnsi="Arial" w:cs="Arial"/>
          <w:kern w:val="0"/>
          <w:lang w:eastAsia="ar-SA" w:bidi="ar-SA"/>
        </w:rPr>
        <w:t>: Biologie, Klasse 7</w:t>
      </w:r>
    </w:p>
    <w:p w:rsidR="00ED2700" w:rsidRDefault="00ED2700" w:rsidP="00D71A53">
      <w:pPr>
        <w:widowControl/>
        <w:suppressAutoHyphens w:val="0"/>
        <w:rPr>
          <w:rFonts w:ascii="Calibri" w:eastAsia="Times New Roman" w:hAnsi="Calibri" w:cs="Calibri"/>
          <w:b/>
          <w:bCs/>
          <w:kern w:val="0"/>
          <w:u w:val="single"/>
          <w:lang w:eastAsia="ar-SA" w:bidi="ar-SA"/>
          <w14:shadow w14:blurRad="50800" w14:dist="38100" w14:dir="2700000" w14:sx="100000" w14:sy="100000" w14:kx="0" w14:ky="0" w14:algn="tl">
            <w14:srgbClr w14:val="000000">
              <w14:alpha w14:val="60000"/>
            </w14:srgbClr>
          </w14:shadow>
        </w:rPr>
      </w:pPr>
    </w:p>
    <w:p w:rsidR="00D71A53" w:rsidRPr="00ED2700" w:rsidRDefault="00D71A53" w:rsidP="00D71A53">
      <w:pPr>
        <w:widowControl/>
        <w:suppressAutoHyphens w:val="0"/>
        <w:rPr>
          <w:rFonts w:ascii="Arial" w:eastAsia="Times New Roman" w:hAnsi="Arial" w:cs="Arial"/>
          <w:kern w:val="0"/>
          <w:sz w:val="22"/>
          <w:szCs w:val="22"/>
          <w:lang w:eastAsia="ar-SA" w:bidi="ar-SA"/>
        </w:rPr>
      </w:pPr>
      <w:r w:rsidRPr="00ED2700">
        <w:rPr>
          <w:rFonts w:ascii="Arial" w:eastAsia="Times New Roman" w:hAnsi="Arial" w:cs="Arial"/>
          <w:b/>
          <w:bCs/>
          <w:kern w:val="0"/>
          <w:lang w:eastAsia="ar-SA" w:bidi="ar-SA"/>
          <w14:shadow w14:blurRad="50800" w14:dist="38100" w14:dir="2700000" w14:sx="100000" w14:sy="100000" w14:kx="0" w14:ky="0" w14:algn="tl">
            <w14:srgbClr w14:val="000000">
              <w14:alpha w14:val="60000"/>
            </w14:srgbClr>
          </w14:shadow>
        </w:rPr>
        <w:t>Tabellen und Diagramm auswerten</w:t>
      </w:r>
      <w:r w:rsidRPr="00ED2700">
        <w:rPr>
          <w:rFonts w:ascii="Arial" w:eastAsia="Times New Roman" w:hAnsi="Arial" w:cs="Arial"/>
          <w:b/>
          <w:bCs/>
          <w:kern w:val="0"/>
          <w:lang w:eastAsia="ar-SA" w:bidi="ar-SA"/>
          <w14:shadow w14:blurRad="50800" w14:dist="38100" w14:dir="2700000" w14:sx="100000" w14:sy="100000" w14:kx="0" w14:ky="0" w14:algn="tl">
            <w14:srgbClr w14:val="000000">
              <w14:alpha w14:val="60000"/>
            </w14:srgbClr>
          </w14:shadow>
        </w:rPr>
        <w:tab/>
      </w:r>
      <w:r w:rsidRPr="00ED2700">
        <w:rPr>
          <w:rFonts w:ascii="Arial" w:eastAsia="Times New Roman" w:hAnsi="Arial" w:cs="Arial"/>
          <w:b/>
          <w:bCs/>
          <w:kern w:val="0"/>
          <w:lang w:eastAsia="ar-SA" w:bidi="ar-SA"/>
        </w:rPr>
        <w:tab/>
      </w:r>
      <w:r w:rsidRPr="00ED2700">
        <w:rPr>
          <w:rFonts w:ascii="Arial" w:eastAsia="Times New Roman" w:hAnsi="Arial" w:cs="Arial"/>
          <w:b/>
          <w:bCs/>
          <w:kern w:val="0"/>
          <w:lang w:eastAsia="ar-SA" w:bidi="ar-SA"/>
        </w:rPr>
        <w:tab/>
      </w:r>
      <w:r w:rsidRPr="00ED2700">
        <w:rPr>
          <w:rFonts w:ascii="Arial" w:eastAsia="Times New Roman" w:hAnsi="Arial" w:cs="Arial"/>
          <w:b/>
          <w:bCs/>
          <w:kern w:val="0"/>
          <w:lang w:eastAsia="ar-SA" w:bidi="ar-SA"/>
        </w:rPr>
        <w:tab/>
      </w:r>
    </w:p>
    <w:p w:rsidR="00ED2700" w:rsidRDefault="00ED2700" w:rsidP="00D71A53">
      <w:pPr>
        <w:widowControl/>
        <w:suppressAutoHyphens w:val="0"/>
        <w:rPr>
          <w:rFonts w:ascii="Arial" w:eastAsia="Times New Roman" w:hAnsi="Arial" w:cs="Arial"/>
          <w:kern w:val="0"/>
          <w:sz w:val="22"/>
          <w:szCs w:val="22"/>
          <w:lang w:eastAsia="ar-SA" w:bidi="ar-SA"/>
        </w:rPr>
      </w:pPr>
    </w:p>
    <w:p w:rsidR="00D71A53" w:rsidRPr="00ED2700" w:rsidRDefault="00D71A53" w:rsidP="00D71A53">
      <w:pPr>
        <w:widowControl/>
        <w:suppressAutoHyphens w:val="0"/>
        <w:rPr>
          <w:rFonts w:ascii="Arial" w:eastAsia="Times New Roman" w:hAnsi="Arial" w:cs="Arial"/>
          <w:kern w:val="0"/>
          <w:lang w:eastAsia="ar-SA" w:bidi="ar-SA"/>
        </w:rPr>
      </w:pPr>
      <w:r w:rsidRPr="00ED2700">
        <w:rPr>
          <w:rFonts w:ascii="Arial" w:eastAsia="Times New Roman" w:hAnsi="Arial" w:cs="Arial"/>
          <w:kern w:val="0"/>
          <w:lang w:eastAsia="ar-SA" w:bidi="ar-SA"/>
        </w:rPr>
        <w:t>Die folgenden Arbeitsschritte sollen dir helfen, Statistiken nicht nur auszuwerten, sondern auch kritisch zu betrachten.</w:t>
      </w:r>
    </w:p>
    <w:p w:rsidR="00ED2700" w:rsidRPr="00ED2700" w:rsidRDefault="00ED2700" w:rsidP="00D71A53">
      <w:pPr>
        <w:widowControl/>
        <w:suppressAutoHyphens w:val="0"/>
        <w:rPr>
          <w:rFonts w:ascii="Arial" w:eastAsia="Times New Roman" w:hAnsi="Arial" w:cs="Arial"/>
          <w:b/>
          <w:bCs/>
          <w:kern w:val="0"/>
          <w:sz w:val="22"/>
          <w:szCs w:val="22"/>
          <w:u w:val="single"/>
          <w:lang w:eastAsia="ar-SA" w:bidi="ar-SA"/>
        </w:rPr>
      </w:pPr>
    </w:p>
    <w:tbl>
      <w:tblPr>
        <w:tblW w:w="8875" w:type="dxa"/>
        <w:tblInd w:w="55" w:type="dxa"/>
        <w:tblLayout w:type="fixed"/>
        <w:tblCellMar>
          <w:top w:w="55" w:type="dxa"/>
          <w:left w:w="55" w:type="dxa"/>
          <w:bottom w:w="55" w:type="dxa"/>
          <w:right w:w="55" w:type="dxa"/>
        </w:tblCellMar>
        <w:tblLook w:val="0000" w:firstRow="0" w:lastRow="0" w:firstColumn="0" w:lastColumn="0" w:noHBand="0" w:noVBand="0"/>
      </w:tblPr>
      <w:tblGrid>
        <w:gridCol w:w="1504"/>
        <w:gridCol w:w="4003"/>
        <w:gridCol w:w="3368"/>
      </w:tblGrid>
      <w:tr w:rsidR="00076B54" w:rsidTr="00ED2700">
        <w:tc>
          <w:tcPr>
            <w:tcW w:w="1504" w:type="dxa"/>
            <w:shd w:val="clear" w:color="auto" w:fill="DDDDDD"/>
          </w:tcPr>
          <w:p w:rsidR="00D71A53" w:rsidRPr="00ED2700" w:rsidRDefault="00D71A53" w:rsidP="00D71A53">
            <w:pPr>
              <w:widowControl/>
              <w:suppressLineNumbers/>
              <w:suppressAutoHyphens w:val="0"/>
              <w:rPr>
                <w:rFonts w:ascii="Arial" w:eastAsia="Times New Roman" w:hAnsi="Arial" w:cs="Arial"/>
                <w:b/>
                <w:bCs/>
                <w:kern w:val="0"/>
                <w:sz w:val="22"/>
                <w:szCs w:val="22"/>
                <w:lang w:eastAsia="ar-SA" w:bidi="ar-SA"/>
              </w:rPr>
            </w:pPr>
            <w:r w:rsidRPr="00ED2700">
              <w:rPr>
                <w:rFonts w:ascii="Arial" w:eastAsia="Times New Roman" w:hAnsi="Arial" w:cs="Arial"/>
                <w:b/>
                <w:bCs/>
                <w:kern w:val="0"/>
                <w:sz w:val="22"/>
                <w:szCs w:val="22"/>
                <w:u w:val="single"/>
                <w:lang w:eastAsia="ar-SA" w:bidi="ar-SA"/>
              </w:rPr>
              <w:t>Schritte</w:t>
            </w:r>
          </w:p>
        </w:tc>
        <w:tc>
          <w:tcPr>
            <w:tcW w:w="4003" w:type="dxa"/>
            <w:shd w:val="clear" w:color="auto" w:fill="DDDDDD"/>
          </w:tcPr>
          <w:p w:rsidR="00D71A53" w:rsidRPr="00ED2700" w:rsidRDefault="00D71A53" w:rsidP="00D71A53">
            <w:pPr>
              <w:widowControl/>
              <w:suppressLineNumbers/>
              <w:suppressAutoHyphens w:val="0"/>
              <w:rPr>
                <w:rFonts w:ascii="Arial" w:eastAsia="Times New Roman" w:hAnsi="Arial" w:cs="Arial"/>
                <w:b/>
                <w:bCs/>
                <w:kern w:val="0"/>
                <w:sz w:val="22"/>
                <w:szCs w:val="22"/>
                <w:lang w:eastAsia="ar-SA" w:bidi="ar-SA"/>
              </w:rPr>
            </w:pPr>
            <w:r w:rsidRPr="00ED2700">
              <w:rPr>
                <w:rFonts w:ascii="Arial" w:eastAsia="Times New Roman" w:hAnsi="Arial" w:cs="Arial"/>
                <w:b/>
                <w:bCs/>
                <w:kern w:val="0"/>
                <w:sz w:val="22"/>
                <w:szCs w:val="22"/>
                <w:lang w:eastAsia="ar-SA" w:bidi="ar-SA"/>
              </w:rPr>
              <w:t>Beschreibung</w:t>
            </w:r>
          </w:p>
        </w:tc>
        <w:tc>
          <w:tcPr>
            <w:tcW w:w="3368" w:type="dxa"/>
            <w:tcBorders>
              <w:top w:val="single" w:sz="4" w:space="0" w:color="auto"/>
              <w:left w:val="single" w:sz="4" w:space="0" w:color="auto"/>
              <w:bottom w:val="single" w:sz="4" w:space="0" w:color="auto"/>
              <w:right w:val="single" w:sz="4" w:space="0" w:color="auto"/>
            </w:tcBorders>
            <w:shd w:val="clear" w:color="auto" w:fill="DDDDDD"/>
          </w:tcPr>
          <w:p w:rsidR="00D71A53" w:rsidRPr="00ED2700" w:rsidRDefault="00D71A53" w:rsidP="00D71A53">
            <w:pPr>
              <w:widowControl/>
              <w:suppressLineNumbers/>
              <w:suppressAutoHyphens w:val="0"/>
              <w:rPr>
                <w:rFonts w:ascii="Arial" w:eastAsia="Times New Roman" w:hAnsi="Arial" w:cs="Arial"/>
                <w:kern w:val="0"/>
                <w:lang w:eastAsia="ar-SA" w:bidi="ar-SA"/>
              </w:rPr>
            </w:pPr>
            <w:r w:rsidRPr="00ED2700">
              <w:rPr>
                <w:rFonts w:ascii="Arial" w:eastAsia="Times New Roman" w:hAnsi="Arial" w:cs="Arial"/>
                <w:b/>
                <w:bCs/>
                <w:kern w:val="0"/>
                <w:sz w:val="22"/>
                <w:szCs w:val="22"/>
                <w:lang w:eastAsia="ar-SA" w:bidi="ar-SA"/>
              </w:rPr>
              <w:t>Erläuterungen/Hinweise</w:t>
            </w:r>
          </w:p>
        </w:tc>
      </w:tr>
      <w:tr w:rsidR="00076B54" w:rsidTr="00ED2700">
        <w:tc>
          <w:tcPr>
            <w:tcW w:w="1504" w:type="dxa"/>
            <w:shd w:val="clear" w:color="auto" w:fill="auto"/>
          </w:tcPr>
          <w:p w:rsidR="00D71A53" w:rsidRPr="00ED2700" w:rsidRDefault="00D71A53" w:rsidP="00D71A53">
            <w:pPr>
              <w:widowControl/>
              <w:suppressAutoHyphens w:val="0"/>
              <w:rPr>
                <w:rFonts w:ascii="Arial" w:eastAsia="Times New Roman" w:hAnsi="Arial" w:cs="Arial"/>
                <w:kern w:val="0"/>
                <w:sz w:val="22"/>
                <w:szCs w:val="22"/>
                <w:u w:val="single"/>
                <w:lang w:eastAsia="ar-SA" w:bidi="ar-SA"/>
              </w:rPr>
            </w:pPr>
            <w:r w:rsidRPr="00ED2700">
              <w:rPr>
                <w:rFonts w:ascii="Arial" w:eastAsia="Times New Roman" w:hAnsi="Arial" w:cs="Arial"/>
                <w:kern w:val="0"/>
                <w:sz w:val="22"/>
                <w:szCs w:val="22"/>
                <w:u w:val="single"/>
                <w:lang w:eastAsia="ar-SA" w:bidi="ar-SA"/>
              </w:rPr>
              <w:t xml:space="preserve">1. Überblick </w:t>
            </w:r>
          </w:p>
          <w:p w:rsidR="00D71A53" w:rsidRPr="00ED2700" w:rsidRDefault="00D71A53" w:rsidP="00D71A53">
            <w:pPr>
              <w:widowControl/>
              <w:suppressAutoHyphens w:val="0"/>
              <w:rPr>
                <w:rFonts w:ascii="Arial" w:eastAsia="Times New Roman" w:hAnsi="Arial" w:cs="Arial"/>
                <w:kern w:val="0"/>
                <w:sz w:val="22"/>
                <w:szCs w:val="22"/>
                <w:lang w:eastAsia="ar-SA" w:bidi="ar-SA"/>
              </w:rPr>
            </w:pPr>
            <w:r w:rsidRPr="00ED2700">
              <w:rPr>
                <w:rFonts w:ascii="Arial" w:eastAsia="Times New Roman" w:hAnsi="Arial" w:cs="Arial"/>
                <w:kern w:val="0"/>
                <w:sz w:val="22"/>
                <w:szCs w:val="22"/>
                <w:u w:val="single"/>
                <w:lang w:eastAsia="ar-SA" w:bidi="ar-SA"/>
              </w:rPr>
              <w:t>verschaffen</w:t>
            </w:r>
          </w:p>
        </w:tc>
        <w:tc>
          <w:tcPr>
            <w:tcW w:w="4003" w:type="dxa"/>
            <w:shd w:val="clear" w:color="auto" w:fill="auto"/>
          </w:tcPr>
          <w:p w:rsidR="00D71A53" w:rsidRPr="00ED2700" w:rsidRDefault="00D71A53" w:rsidP="00D71A53">
            <w:pPr>
              <w:widowControl/>
              <w:suppressAutoHyphens w:val="0"/>
              <w:snapToGrid w:val="0"/>
              <w:rPr>
                <w:rFonts w:ascii="Arial" w:eastAsia="Times New Roman" w:hAnsi="Arial" w:cs="Arial"/>
                <w:kern w:val="0"/>
                <w:lang w:eastAsia="ar-SA" w:bidi="ar-SA"/>
              </w:rPr>
            </w:pPr>
            <w:r w:rsidRPr="00ED2700">
              <w:rPr>
                <w:rFonts w:ascii="Arial" w:eastAsia="Times New Roman" w:hAnsi="Arial" w:cs="Arial"/>
                <w:kern w:val="0"/>
                <w:sz w:val="22"/>
                <w:szCs w:val="22"/>
                <w:lang w:eastAsia="ar-SA" w:bidi="ar-SA"/>
              </w:rPr>
              <w:t xml:space="preserve">Benenne die Darstellungsform und das Thema. Gib gegebenenfalls den Raumbezug sowie den dargestellten Zeitraum an. </w:t>
            </w:r>
          </w:p>
          <w:p w:rsidR="00D71A53" w:rsidRPr="00ED2700" w:rsidRDefault="00D71A53" w:rsidP="00D71A53">
            <w:pPr>
              <w:widowControl/>
              <w:suppressAutoHyphens w:val="0"/>
              <w:snapToGrid w:val="0"/>
              <w:rPr>
                <w:rFonts w:ascii="Arial" w:eastAsia="Times New Roman" w:hAnsi="Arial" w:cs="Arial"/>
                <w:kern w:val="0"/>
                <w:lang w:eastAsia="ar-SA" w:bidi="ar-SA"/>
              </w:rPr>
            </w:pPr>
          </w:p>
        </w:tc>
        <w:tc>
          <w:tcPr>
            <w:tcW w:w="3368" w:type="dxa"/>
            <w:tcBorders>
              <w:top w:val="single" w:sz="4" w:space="0" w:color="auto"/>
              <w:left w:val="single" w:sz="4" w:space="0" w:color="auto"/>
              <w:bottom w:val="single" w:sz="4" w:space="0" w:color="auto"/>
              <w:right w:val="single" w:sz="4" w:space="0" w:color="auto"/>
            </w:tcBorders>
            <w:shd w:val="clear" w:color="auto" w:fill="auto"/>
          </w:tcPr>
          <w:p w:rsidR="00D71A53" w:rsidRPr="00ED2700" w:rsidRDefault="00D71A53" w:rsidP="00D71A53">
            <w:pPr>
              <w:widowControl/>
              <w:suppressAutoHyphens w:val="0"/>
              <w:snapToGrid w:val="0"/>
              <w:rPr>
                <w:rFonts w:ascii="Arial" w:eastAsia="Times New Roman" w:hAnsi="Arial" w:cs="Arial"/>
                <w:i/>
                <w:iCs/>
                <w:kern w:val="0"/>
                <w:lang w:eastAsia="ar-SA" w:bidi="ar-SA"/>
              </w:rPr>
            </w:pPr>
            <w:r w:rsidRPr="00ED2700">
              <w:rPr>
                <w:rFonts w:ascii="Arial" w:eastAsia="Times New Roman" w:hAnsi="Arial" w:cs="Arial"/>
                <w:i/>
                <w:iCs/>
                <w:kern w:val="0"/>
                <w:sz w:val="22"/>
                <w:szCs w:val="22"/>
                <w:lang w:eastAsia="ar-SA" w:bidi="ar-SA"/>
              </w:rPr>
              <w:t>Titel/Überschrift</w:t>
            </w:r>
          </w:p>
          <w:p w:rsidR="00D71A53" w:rsidRPr="00ED2700" w:rsidRDefault="00D71A53" w:rsidP="00D71A53">
            <w:pPr>
              <w:widowControl/>
              <w:suppressAutoHyphens w:val="0"/>
              <w:snapToGrid w:val="0"/>
              <w:rPr>
                <w:rFonts w:ascii="Arial" w:eastAsia="Times New Roman" w:hAnsi="Arial" w:cs="Arial"/>
                <w:i/>
                <w:iCs/>
                <w:kern w:val="0"/>
                <w:lang w:eastAsia="ar-SA" w:bidi="ar-SA"/>
              </w:rPr>
            </w:pPr>
          </w:p>
        </w:tc>
      </w:tr>
      <w:tr w:rsidR="00076B54" w:rsidTr="00ED2700">
        <w:tc>
          <w:tcPr>
            <w:tcW w:w="1504" w:type="dxa"/>
            <w:shd w:val="clear" w:color="auto" w:fill="auto"/>
          </w:tcPr>
          <w:p w:rsidR="00D71A53" w:rsidRPr="00ED2700" w:rsidRDefault="00D71A53" w:rsidP="00D71A53">
            <w:pPr>
              <w:widowControl/>
              <w:suppressAutoHyphens w:val="0"/>
              <w:rPr>
                <w:rFonts w:ascii="Arial" w:eastAsia="Times New Roman" w:hAnsi="Arial" w:cs="Arial"/>
                <w:kern w:val="0"/>
                <w:sz w:val="22"/>
                <w:szCs w:val="22"/>
                <w:u w:val="single"/>
                <w:lang w:eastAsia="ar-SA" w:bidi="ar-SA"/>
              </w:rPr>
            </w:pPr>
            <w:r w:rsidRPr="00ED2700">
              <w:rPr>
                <w:rFonts w:ascii="Arial" w:eastAsia="Times New Roman" w:hAnsi="Arial" w:cs="Arial"/>
                <w:kern w:val="0"/>
                <w:sz w:val="22"/>
                <w:szCs w:val="22"/>
                <w:u w:val="single"/>
                <w:lang w:eastAsia="ar-SA" w:bidi="ar-SA"/>
              </w:rPr>
              <w:t>2. Informationen</w:t>
            </w:r>
          </w:p>
          <w:p w:rsidR="00D71A53" w:rsidRPr="00ED2700" w:rsidRDefault="00D71A53" w:rsidP="00D71A53">
            <w:pPr>
              <w:widowControl/>
              <w:suppressAutoHyphens w:val="0"/>
              <w:rPr>
                <w:rFonts w:ascii="Arial" w:eastAsia="Times New Roman" w:hAnsi="Arial" w:cs="Arial"/>
                <w:kern w:val="0"/>
                <w:sz w:val="22"/>
                <w:szCs w:val="22"/>
                <w:lang w:eastAsia="ar-SA" w:bidi="ar-SA"/>
              </w:rPr>
            </w:pPr>
            <w:r w:rsidRPr="00ED2700">
              <w:rPr>
                <w:rFonts w:ascii="Arial" w:eastAsia="Times New Roman" w:hAnsi="Arial" w:cs="Arial"/>
                <w:kern w:val="0"/>
                <w:sz w:val="22"/>
                <w:szCs w:val="22"/>
                <w:u w:val="single"/>
                <w:lang w:eastAsia="ar-SA" w:bidi="ar-SA"/>
              </w:rPr>
              <w:t>klären</w:t>
            </w:r>
          </w:p>
        </w:tc>
        <w:tc>
          <w:tcPr>
            <w:tcW w:w="4003" w:type="dxa"/>
            <w:shd w:val="clear" w:color="auto" w:fill="auto"/>
          </w:tcPr>
          <w:p w:rsidR="00D71A53" w:rsidRPr="00ED2700" w:rsidRDefault="00D71A53" w:rsidP="00D71A53">
            <w:pPr>
              <w:widowControl/>
              <w:suppressAutoHyphens w:val="0"/>
              <w:snapToGrid w:val="0"/>
              <w:rPr>
                <w:rFonts w:ascii="Arial" w:eastAsia="Times New Roman" w:hAnsi="Arial" w:cs="Arial"/>
                <w:kern w:val="0"/>
                <w:lang w:eastAsia="ar-SA" w:bidi="ar-SA"/>
              </w:rPr>
            </w:pPr>
            <w:r w:rsidRPr="00ED2700">
              <w:rPr>
                <w:rFonts w:ascii="Arial" w:eastAsia="Times New Roman" w:hAnsi="Arial" w:cs="Arial"/>
                <w:kern w:val="0"/>
                <w:sz w:val="22"/>
                <w:szCs w:val="22"/>
                <w:lang w:eastAsia="ar-SA" w:bidi="ar-SA"/>
              </w:rPr>
              <w:t xml:space="preserve">Kläre gegebenenfalls die Achsenbeschriftungen und die Bedeutung verschiedener Farben und Symbole. </w:t>
            </w:r>
          </w:p>
          <w:p w:rsidR="00D71A53" w:rsidRPr="00ED2700" w:rsidRDefault="00D71A53" w:rsidP="00D71A53">
            <w:pPr>
              <w:widowControl/>
              <w:suppressAutoHyphens w:val="0"/>
              <w:snapToGrid w:val="0"/>
              <w:rPr>
                <w:rFonts w:ascii="Arial" w:eastAsia="Times New Roman" w:hAnsi="Arial" w:cs="Arial"/>
                <w:kern w:val="0"/>
                <w:lang w:eastAsia="ar-SA" w:bidi="ar-SA"/>
              </w:rPr>
            </w:pPr>
          </w:p>
        </w:tc>
        <w:tc>
          <w:tcPr>
            <w:tcW w:w="3368" w:type="dxa"/>
            <w:tcBorders>
              <w:top w:val="single" w:sz="4" w:space="0" w:color="auto"/>
              <w:left w:val="single" w:sz="4" w:space="0" w:color="auto"/>
              <w:bottom w:val="single" w:sz="4" w:space="0" w:color="auto"/>
              <w:right w:val="single" w:sz="4" w:space="0" w:color="auto"/>
            </w:tcBorders>
            <w:shd w:val="clear" w:color="auto" w:fill="auto"/>
          </w:tcPr>
          <w:p w:rsidR="00D71A53" w:rsidRPr="00ED2700" w:rsidRDefault="00D71A53" w:rsidP="00D71A53">
            <w:pPr>
              <w:widowControl/>
              <w:suppressAutoHyphens w:val="0"/>
              <w:snapToGrid w:val="0"/>
              <w:rPr>
                <w:rFonts w:ascii="Arial" w:eastAsia="Times New Roman" w:hAnsi="Arial" w:cs="Arial"/>
                <w:kern w:val="0"/>
                <w:lang w:eastAsia="ar-SA" w:bidi="ar-SA"/>
              </w:rPr>
            </w:pPr>
            <w:r w:rsidRPr="00ED2700">
              <w:rPr>
                <w:rFonts w:ascii="Arial" w:eastAsia="Times New Roman" w:hAnsi="Arial" w:cs="Arial"/>
                <w:i/>
                <w:iCs/>
                <w:kern w:val="0"/>
                <w:sz w:val="22"/>
                <w:szCs w:val="22"/>
                <w:lang w:eastAsia="ar-SA" w:bidi="ar-SA"/>
              </w:rPr>
              <w:t>Angabe absoluter oder relativer Werte?</w:t>
            </w:r>
          </w:p>
        </w:tc>
      </w:tr>
      <w:tr w:rsidR="00076B54" w:rsidTr="00ED2700">
        <w:tc>
          <w:tcPr>
            <w:tcW w:w="1504" w:type="dxa"/>
            <w:shd w:val="clear" w:color="auto" w:fill="auto"/>
          </w:tcPr>
          <w:p w:rsidR="00D71A53" w:rsidRPr="00ED2700" w:rsidRDefault="00D71A53" w:rsidP="00D71A53">
            <w:pPr>
              <w:widowControl/>
              <w:suppressLineNumbers/>
              <w:suppressAutoHyphens w:val="0"/>
              <w:rPr>
                <w:rFonts w:ascii="Arial" w:eastAsia="Times New Roman" w:hAnsi="Arial" w:cs="Arial"/>
                <w:kern w:val="0"/>
                <w:sz w:val="22"/>
                <w:szCs w:val="22"/>
                <w:u w:val="single"/>
                <w:lang w:eastAsia="ar-SA" w:bidi="ar-SA"/>
              </w:rPr>
            </w:pPr>
            <w:r w:rsidRPr="00ED2700">
              <w:rPr>
                <w:rFonts w:ascii="Arial" w:eastAsia="Times New Roman" w:hAnsi="Arial" w:cs="Arial"/>
                <w:kern w:val="0"/>
                <w:sz w:val="22"/>
                <w:szCs w:val="22"/>
                <w:u w:val="single"/>
                <w:lang w:eastAsia="ar-SA" w:bidi="ar-SA"/>
              </w:rPr>
              <w:t>3. Inhalt</w:t>
            </w:r>
          </w:p>
          <w:p w:rsidR="00D71A53" w:rsidRPr="00ED2700" w:rsidRDefault="00D71A53" w:rsidP="00D71A53">
            <w:pPr>
              <w:widowControl/>
              <w:suppressLineNumbers/>
              <w:suppressAutoHyphens w:val="0"/>
              <w:rPr>
                <w:rFonts w:ascii="Arial" w:eastAsia="Times New Roman" w:hAnsi="Arial" w:cs="Arial"/>
                <w:kern w:val="0"/>
                <w:sz w:val="22"/>
                <w:szCs w:val="22"/>
                <w:lang w:eastAsia="ar-SA" w:bidi="ar-SA"/>
              </w:rPr>
            </w:pPr>
            <w:r w:rsidRPr="00ED2700">
              <w:rPr>
                <w:rFonts w:ascii="Arial" w:eastAsia="Times New Roman" w:hAnsi="Arial" w:cs="Arial"/>
                <w:kern w:val="0"/>
                <w:sz w:val="22"/>
                <w:szCs w:val="22"/>
                <w:u w:val="single"/>
                <w:lang w:eastAsia="ar-SA" w:bidi="ar-SA"/>
              </w:rPr>
              <w:t>beschreiben</w:t>
            </w:r>
          </w:p>
        </w:tc>
        <w:tc>
          <w:tcPr>
            <w:tcW w:w="4003" w:type="dxa"/>
            <w:shd w:val="clear" w:color="auto" w:fill="auto"/>
          </w:tcPr>
          <w:p w:rsidR="00D71A53" w:rsidRPr="00ED2700" w:rsidRDefault="00D71A53" w:rsidP="00D71A53">
            <w:pPr>
              <w:widowControl/>
              <w:suppressAutoHyphens w:val="0"/>
              <w:snapToGrid w:val="0"/>
              <w:rPr>
                <w:rFonts w:ascii="Arial" w:eastAsia="Times New Roman" w:hAnsi="Arial" w:cs="Arial"/>
                <w:i/>
                <w:kern w:val="0"/>
                <w:sz w:val="22"/>
                <w:szCs w:val="22"/>
                <w:lang w:eastAsia="ar-SA" w:bidi="ar-SA"/>
              </w:rPr>
            </w:pPr>
            <w:r w:rsidRPr="00ED2700">
              <w:rPr>
                <w:rFonts w:ascii="Arial" w:eastAsia="Times New Roman" w:hAnsi="Arial" w:cs="Arial"/>
                <w:kern w:val="0"/>
                <w:sz w:val="22"/>
                <w:szCs w:val="22"/>
                <w:lang w:eastAsia="ar-SA" w:bidi="ar-SA"/>
              </w:rPr>
              <w:t xml:space="preserve">Stelle Auffälligkeiten dar und hebe Besonderheiten hervor. </w:t>
            </w:r>
          </w:p>
        </w:tc>
        <w:tc>
          <w:tcPr>
            <w:tcW w:w="3368" w:type="dxa"/>
            <w:tcBorders>
              <w:top w:val="single" w:sz="4" w:space="0" w:color="auto"/>
              <w:left w:val="single" w:sz="4" w:space="0" w:color="auto"/>
              <w:bottom w:val="single" w:sz="4" w:space="0" w:color="auto"/>
              <w:right w:val="single" w:sz="4" w:space="0" w:color="auto"/>
            </w:tcBorders>
            <w:shd w:val="clear" w:color="auto" w:fill="auto"/>
          </w:tcPr>
          <w:p w:rsidR="00D71A53" w:rsidRPr="00ED2700" w:rsidRDefault="00D71A53" w:rsidP="00D71A53">
            <w:pPr>
              <w:widowControl/>
              <w:suppressAutoHyphens w:val="0"/>
              <w:snapToGrid w:val="0"/>
              <w:rPr>
                <w:rFonts w:ascii="Arial" w:eastAsia="Times New Roman" w:hAnsi="Arial" w:cs="Arial"/>
                <w:kern w:val="0"/>
                <w:sz w:val="22"/>
                <w:szCs w:val="22"/>
                <w:lang w:eastAsia="ar-SA" w:bidi="ar-SA"/>
              </w:rPr>
            </w:pPr>
            <w:r w:rsidRPr="00ED2700">
              <w:rPr>
                <w:rFonts w:ascii="Arial" w:eastAsia="Times New Roman" w:hAnsi="Arial" w:cs="Arial"/>
                <w:i/>
                <w:kern w:val="0"/>
                <w:sz w:val="22"/>
                <w:szCs w:val="22"/>
                <w:lang w:eastAsia="ar-SA" w:bidi="ar-SA"/>
              </w:rPr>
              <w:t>Lassen sich zeitliche Entwicklungen (Zunahme, Abnahme, Stagnation) und Regelhaftigkeiten ablesen?</w:t>
            </w:r>
          </w:p>
          <w:p w:rsidR="00D71A53" w:rsidRPr="00ED2700" w:rsidRDefault="00D71A53" w:rsidP="00D71A53">
            <w:pPr>
              <w:widowControl/>
              <w:suppressAutoHyphens w:val="0"/>
              <w:snapToGrid w:val="0"/>
              <w:rPr>
                <w:rFonts w:ascii="Arial" w:eastAsia="Times New Roman" w:hAnsi="Arial" w:cs="Arial"/>
                <w:kern w:val="0"/>
                <w:sz w:val="22"/>
                <w:szCs w:val="22"/>
                <w:lang w:eastAsia="ar-SA" w:bidi="ar-SA"/>
              </w:rPr>
            </w:pPr>
          </w:p>
        </w:tc>
      </w:tr>
      <w:tr w:rsidR="00076B54" w:rsidTr="00ED2700">
        <w:tc>
          <w:tcPr>
            <w:tcW w:w="1504" w:type="dxa"/>
            <w:shd w:val="clear" w:color="auto" w:fill="auto"/>
          </w:tcPr>
          <w:p w:rsidR="00D71A53" w:rsidRPr="00ED2700" w:rsidRDefault="00D71A53" w:rsidP="00D71A53">
            <w:pPr>
              <w:widowControl/>
              <w:suppressLineNumbers/>
              <w:suppressAutoHyphens w:val="0"/>
              <w:rPr>
                <w:rFonts w:ascii="Arial" w:eastAsia="Times New Roman" w:hAnsi="Arial" w:cs="Arial"/>
                <w:kern w:val="0"/>
                <w:sz w:val="22"/>
                <w:szCs w:val="22"/>
                <w:u w:val="single"/>
                <w:lang w:eastAsia="ar-SA" w:bidi="ar-SA"/>
              </w:rPr>
            </w:pPr>
            <w:r w:rsidRPr="00ED2700">
              <w:rPr>
                <w:rFonts w:ascii="Arial" w:eastAsia="Times New Roman" w:hAnsi="Arial" w:cs="Arial"/>
                <w:kern w:val="0"/>
                <w:sz w:val="22"/>
                <w:szCs w:val="22"/>
                <w:u w:val="single"/>
                <w:lang w:eastAsia="ar-SA" w:bidi="ar-SA"/>
              </w:rPr>
              <w:t>4. Daten</w:t>
            </w:r>
          </w:p>
          <w:p w:rsidR="00D71A53" w:rsidRPr="00ED2700" w:rsidRDefault="00D71A53" w:rsidP="00D71A53">
            <w:pPr>
              <w:widowControl/>
              <w:suppressLineNumbers/>
              <w:suppressAutoHyphens w:val="0"/>
              <w:rPr>
                <w:rFonts w:ascii="Arial" w:eastAsia="Times New Roman" w:hAnsi="Arial" w:cs="Arial"/>
                <w:kern w:val="0"/>
                <w:sz w:val="22"/>
                <w:szCs w:val="22"/>
                <w:lang w:eastAsia="ar-SA" w:bidi="ar-SA"/>
              </w:rPr>
            </w:pPr>
            <w:r w:rsidRPr="00ED2700">
              <w:rPr>
                <w:rFonts w:ascii="Arial" w:eastAsia="Times New Roman" w:hAnsi="Arial" w:cs="Arial"/>
                <w:kern w:val="0"/>
                <w:sz w:val="22"/>
                <w:szCs w:val="22"/>
                <w:u w:val="single"/>
                <w:lang w:eastAsia="ar-SA" w:bidi="ar-SA"/>
              </w:rPr>
              <w:t>auswerten</w:t>
            </w:r>
          </w:p>
        </w:tc>
        <w:tc>
          <w:tcPr>
            <w:tcW w:w="4003" w:type="dxa"/>
            <w:shd w:val="clear" w:color="auto" w:fill="auto"/>
          </w:tcPr>
          <w:p w:rsidR="00D71A53" w:rsidRPr="00ED2700" w:rsidRDefault="00D71A53" w:rsidP="00D71A53">
            <w:pPr>
              <w:widowControl/>
              <w:suppressAutoHyphens w:val="0"/>
              <w:autoSpaceDE w:val="0"/>
              <w:rPr>
                <w:rFonts w:ascii="Arial" w:eastAsia="Times New Roman" w:hAnsi="Arial" w:cs="Arial"/>
                <w:kern w:val="0"/>
                <w:lang w:eastAsia="ar-SA" w:bidi="ar-SA"/>
              </w:rPr>
            </w:pPr>
            <w:r w:rsidRPr="00ED2700">
              <w:rPr>
                <w:rFonts w:ascii="Arial" w:eastAsia="Times New Roman" w:hAnsi="Arial" w:cs="Arial"/>
                <w:kern w:val="0"/>
                <w:sz w:val="22"/>
                <w:szCs w:val="22"/>
                <w:lang w:eastAsia="ar-SA" w:bidi="ar-SA"/>
              </w:rPr>
              <w:t xml:space="preserve">Erkläre bzw. deute die im vorherigen Schritt beschriebenen Details mithilfe deines Vorwissens und/oder weiteren Materialien. </w:t>
            </w:r>
          </w:p>
          <w:p w:rsidR="00D71A53" w:rsidRPr="00ED2700" w:rsidRDefault="00D71A53" w:rsidP="00D71A53">
            <w:pPr>
              <w:widowControl/>
              <w:suppressAutoHyphens w:val="0"/>
              <w:autoSpaceDE w:val="0"/>
              <w:rPr>
                <w:rFonts w:ascii="Arial" w:eastAsia="Times New Roman" w:hAnsi="Arial" w:cs="Arial"/>
                <w:kern w:val="0"/>
                <w:lang w:eastAsia="ar-SA" w:bidi="ar-SA"/>
              </w:rPr>
            </w:pPr>
          </w:p>
        </w:tc>
        <w:tc>
          <w:tcPr>
            <w:tcW w:w="3368" w:type="dxa"/>
            <w:tcBorders>
              <w:top w:val="single" w:sz="4" w:space="0" w:color="auto"/>
              <w:left w:val="single" w:sz="4" w:space="0" w:color="auto"/>
              <w:bottom w:val="single" w:sz="4" w:space="0" w:color="auto"/>
              <w:right w:val="single" w:sz="4" w:space="0" w:color="auto"/>
            </w:tcBorders>
            <w:shd w:val="clear" w:color="auto" w:fill="auto"/>
          </w:tcPr>
          <w:p w:rsidR="00D71A53" w:rsidRPr="00ED2700" w:rsidRDefault="00D71A53" w:rsidP="00D71A53">
            <w:pPr>
              <w:widowControl/>
              <w:suppressAutoHyphens w:val="0"/>
              <w:autoSpaceDE w:val="0"/>
              <w:rPr>
                <w:rFonts w:ascii="Arial" w:eastAsia="Times New Roman" w:hAnsi="Arial" w:cs="Arial"/>
                <w:i/>
                <w:sz w:val="22"/>
                <w:szCs w:val="22"/>
                <w:lang w:eastAsia="ar-SA" w:bidi="ar-SA"/>
              </w:rPr>
            </w:pPr>
            <w:r w:rsidRPr="00ED2700">
              <w:rPr>
                <w:rFonts w:ascii="Arial" w:eastAsia="Times New Roman" w:hAnsi="Arial" w:cs="Arial"/>
                <w:i/>
                <w:sz w:val="22"/>
                <w:szCs w:val="22"/>
                <w:lang w:eastAsia="ar-SA" w:bidi="ar-SA"/>
              </w:rPr>
              <w:t>Vergleich: Warum sind manche Werte höher als andere?</w:t>
            </w:r>
          </w:p>
          <w:p w:rsidR="00D71A53" w:rsidRPr="00ED2700" w:rsidRDefault="00D71A53" w:rsidP="00D71A53">
            <w:pPr>
              <w:widowControl/>
              <w:suppressAutoHyphens w:val="0"/>
              <w:autoSpaceDE w:val="0"/>
              <w:rPr>
                <w:rFonts w:ascii="Arial" w:eastAsia="Times New Roman" w:hAnsi="Arial" w:cs="Arial"/>
                <w:kern w:val="0"/>
                <w:sz w:val="22"/>
                <w:szCs w:val="22"/>
                <w:lang w:eastAsia="ar-SA" w:bidi="ar-SA"/>
              </w:rPr>
            </w:pPr>
            <w:r w:rsidRPr="00ED2700">
              <w:rPr>
                <w:rFonts w:ascii="Arial" w:eastAsia="Times New Roman" w:hAnsi="Arial" w:cs="Arial"/>
                <w:i/>
                <w:sz w:val="22"/>
                <w:szCs w:val="22"/>
                <w:lang w:eastAsia="ar-SA" w:bidi="ar-SA"/>
              </w:rPr>
              <w:t>Entwicklung: Warum steigen einige Werte, warum fallen andere?</w:t>
            </w:r>
          </w:p>
          <w:p w:rsidR="00D71A53" w:rsidRPr="00ED2700" w:rsidRDefault="00D71A53" w:rsidP="00D71A53">
            <w:pPr>
              <w:widowControl/>
              <w:suppressAutoHyphens w:val="0"/>
              <w:autoSpaceDE w:val="0"/>
              <w:rPr>
                <w:rFonts w:ascii="Arial" w:eastAsia="Times New Roman" w:hAnsi="Arial" w:cs="Arial"/>
                <w:kern w:val="0"/>
                <w:sz w:val="22"/>
                <w:szCs w:val="22"/>
                <w:lang w:eastAsia="ar-SA" w:bidi="ar-SA"/>
              </w:rPr>
            </w:pPr>
          </w:p>
        </w:tc>
      </w:tr>
      <w:tr w:rsidR="00076B54" w:rsidTr="00ED2700">
        <w:tc>
          <w:tcPr>
            <w:tcW w:w="1504" w:type="dxa"/>
            <w:shd w:val="clear" w:color="auto" w:fill="auto"/>
          </w:tcPr>
          <w:p w:rsidR="00D71A53" w:rsidRPr="00ED2700" w:rsidRDefault="00D71A53" w:rsidP="00D71A53">
            <w:pPr>
              <w:widowControl/>
              <w:suppressLineNumbers/>
              <w:suppressAutoHyphens w:val="0"/>
              <w:rPr>
                <w:rFonts w:ascii="Arial" w:eastAsia="Times New Roman" w:hAnsi="Arial" w:cs="Arial"/>
                <w:kern w:val="0"/>
                <w:sz w:val="22"/>
                <w:szCs w:val="22"/>
                <w:lang w:eastAsia="ar-SA" w:bidi="ar-SA"/>
              </w:rPr>
            </w:pPr>
            <w:r w:rsidRPr="00ED2700">
              <w:rPr>
                <w:rFonts w:ascii="Arial" w:eastAsia="Times New Roman" w:hAnsi="Arial" w:cs="Arial"/>
                <w:kern w:val="0"/>
                <w:sz w:val="22"/>
                <w:szCs w:val="22"/>
                <w:u w:val="single"/>
                <w:lang w:eastAsia="ar-SA" w:bidi="ar-SA"/>
              </w:rPr>
              <w:t xml:space="preserve">5. Bewertung </w:t>
            </w:r>
            <w:r w:rsidRPr="00ED2700">
              <w:rPr>
                <w:rFonts w:ascii="Arial" w:eastAsia="Times New Roman" w:hAnsi="Arial" w:cs="Arial"/>
                <w:i/>
                <w:iCs/>
                <w:kern w:val="0"/>
                <w:sz w:val="22"/>
                <w:szCs w:val="22"/>
                <w:u w:val="single"/>
                <w:lang w:eastAsia="ar-SA" w:bidi="ar-SA"/>
              </w:rPr>
              <w:t>(optional)</w:t>
            </w:r>
          </w:p>
        </w:tc>
        <w:tc>
          <w:tcPr>
            <w:tcW w:w="4003" w:type="dxa"/>
            <w:shd w:val="clear" w:color="auto" w:fill="auto"/>
          </w:tcPr>
          <w:p w:rsidR="00D71A53" w:rsidRPr="00ED2700" w:rsidRDefault="00D71A53" w:rsidP="00ED2700">
            <w:pPr>
              <w:widowControl/>
              <w:suppressAutoHyphens w:val="0"/>
              <w:snapToGrid w:val="0"/>
              <w:rPr>
                <w:rFonts w:ascii="Arial" w:eastAsia="Times New Roman" w:hAnsi="Arial" w:cs="Arial"/>
                <w:kern w:val="0"/>
                <w:sz w:val="22"/>
                <w:szCs w:val="22"/>
                <w:lang w:eastAsia="ar-SA" w:bidi="ar-SA"/>
              </w:rPr>
            </w:pPr>
            <w:r w:rsidRPr="00ED2700">
              <w:rPr>
                <w:rFonts w:ascii="Arial" w:eastAsia="Times New Roman" w:hAnsi="Arial" w:cs="Arial"/>
                <w:kern w:val="0"/>
                <w:sz w:val="22"/>
                <w:szCs w:val="22"/>
                <w:lang w:eastAsia="ar-SA" w:bidi="ar-SA"/>
              </w:rPr>
              <w:t>Beurteile d</w:t>
            </w:r>
            <w:r w:rsidR="00ED2700">
              <w:rPr>
                <w:rFonts w:ascii="Arial" w:eastAsia="Times New Roman" w:hAnsi="Arial" w:cs="Arial"/>
                <w:kern w:val="0"/>
                <w:sz w:val="22"/>
                <w:szCs w:val="22"/>
                <w:lang w:eastAsia="ar-SA" w:bidi="ar-SA"/>
              </w:rPr>
              <w:t>ie Darstellungsform und die Aus</w:t>
            </w:r>
            <w:r w:rsidRPr="00ED2700">
              <w:rPr>
                <w:rFonts w:ascii="Arial" w:eastAsia="Times New Roman" w:hAnsi="Arial" w:cs="Arial"/>
                <w:kern w:val="0"/>
                <w:sz w:val="22"/>
                <w:szCs w:val="22"/>
                <w:lang w:eastAsia="ar-SA" w:bidi="ar-SA"/>
              </w:rPr>
              <w:t xml:space="preserve">sagekraft der Statistik vor dem Hintergrund </w:t>
            </w:r>
          </w:p>
          <w:p w:rsidR="00D71A53" w:rsidRPr="00ED2700" w:rsidRDefault="00D71A53" w:rsidP="00D71A53">
            <w:pPr>
              <w:widowControl/>
              <w:suppressAutoHyphens w:val="0"/>
              <w:rPr>
                <w:rFonts w:ascii="Arial" w:eastAsia="Times New Roman" w:hAnsi="Arial" w:cs="Arial"/>
                <w:kern w:val="0"/>
                <w:sz w:val="22"/>
                <w:szCs w:val="22"/>
                <w:lang w:eastAsia="ar-SA" w:bidi="ar-SA"/>
              </w:rPr>
            </w:pPr>
            <w:r w:rsidRPr="00ED2700">
              <w:rPr>
                <w:rFonts w:ascii="Arial" w:eastAsia="Times New Roman" w:hAnsi="Arial" w:cs="Arial"/>
                <w:kern w:val="0"/>
                <w:sz w:val="22"/>
                <w:szCs w:val="22"/>
                <w:lang w:eastAsia="ar-SA" w:bidi="ar-SA"/>
              </w:rPr>
              <w:t>der zu lösenden Aufgabenstellung.</w:t>
            </w:r>
          </w:p>
          <w:p w:rsidR="00D71A53" w:rsidRPr="00ED2700" w:rsidRDefault="00D71A53" w:rsidP="00D71A53">
            <w:pPr>
              <w:widowControl/>
              <w:suppressLineNumbers/>
              <w:suppressAutoHyphens w:val="0"/>
              <w:snapToGrid w:val="0"/>
              <w:rPr>
                <w:rFonts w:ascii="Arial" w:eastAsia="Times New Roman" w:hAnsi="Arial" w:cs="Arial"/>
                <w:kern w:val="0"/>
                <w:sz w:val="22"/>
                <w:szCs w:val="22"/>
                <w:lang w:eastAsia="ar-SA" w:bidi="ar-SA"/>
              </w:rPr>
            </w:pPr>
          </w:p>
        </w:tc>
        <w:tc>
          <w:tcPr>
            <w:tcW w:w="3368" w:type="dxa"/>
            <w:tcBorders>
              <w:top w:val="single" w:sz="4" w:space="0" w:color="auto"/>
              <w:left w:val="single" w:sz="4" w:space="0" w:color="auto"/>
              <w:bottom w:val="single" w:sz="4" w:space="0" w:color="auto"/>
              <w:right w:val="single" w:sz="4" w:space="0" w:color="auto"/>
            </w:tcBorders>
            <w:shd w:val="clear" w:color="auto" w:fill="auto"/>
          </w:tcPr>
          <w:p w:rsidR="00D71A53" w:rsidRPr="00ED2700" w:rsidRDefault="00D71A53" w:rsidP="00D71A53">
            <w:pPr>
              <w:widowControl/>
              <w:suppressLineNumbers/>
              <w:suppressAutoHyphens w:val="0"/>
              <w:snapToGrid w:val="0"/>
              <w:rPr>
                <w:rFonts w:ascii="Arial" w:eastAsia="Times New Roman" w:hAnsi="Arial" w:cs="Arial"/>
                <w:i/>
                <w:iCs/>
                <w:kern w:val="0"/>
                <w:sz w:val="22"/>
                <w:szCs w:val="22"/>
                <w:lang w:eastAsia="ar-SA" w:bidi="ar-SA"/>
              </w:rPr>
            </w:pPr>
            <w:r w:rsidRPr="00ED2700">
              <w:rPr>
                <w:rFonts w:ascii="Arial" w:eastAsia="Times New Roman" w:hAnsi="Arial" w:cs="Arial"/>
                <w:i/>
                <w:iCs/>
                <w:kern w:val="0"/>
                <w:sz w:val="22"/>
                <w:szCs w:val="22"/>
                <w:lang w:eastAsia="ar-SA" w:bidi="ar-SA"/>
              </w:rPr>
              <w:t>Reicht die Aussagegenauigkeit aus?</w:t>
            </w:r>
          </w:p>
          <w:p w:rsidR="00D71A53" w:rsidRPr="00ED2700" w:rsidRDefault="00D71A53" w:rsidP="00D71A53">
            <w:pPr>
              <w:widowControl/>
              <w:suppressLineNumbers/>
              <w:suppressAutoHyphens w:val="0"/>
              <w:snapToGrid w:val="0"/>
              <w:rPr>
                <w:rFonts w:ascii="Arial" w:eastAsia="Times New Roman" w:hAnsi="Arial" w:cs="Arial"/>
                <w:i/>
                <w:iCs/>
                <w:kern w:val="0"/>
                <w:sz w:val="22"/>
                <w:szCs w:val="22"/>
                <w:lang w:eastAsia="ar-SA" w:bidi="ar-SA"/>
              </w:rPr>
            </w:pPr>
            <w:r w:rsidRPr="00ED2700">
              <w:rPr>
                <w:rFonts w:ascii="Arial" w:eastAsia="Times New Roman" w:hAnsi="Arial" w:cs="Arial"/>
                <w:i/>
                <w:iCs/>
                <w:kern w:val="0"/>
                <w:sz w:val="22"/>
                <w:szCs w:val="22"/>
                <w:lang w:eastAsia="ar-SA" w:bidi="ar-SA"/>
              </w:rPr>
              <w:t>Werden Sachverhalte verzerrt oder verfälscht? → siehe Info unten</w:t>
            </w:r>
          </w:p>
          <w:p w:rsidR="00D71A53" w:rsidRPr="00ED2700" w:rsidRDefault="00D71A53" w:rsidP="00D71A53">
            <w:pPr>
              <w:widowControl/>
              <w:suppressLineNumbers/>
              <w:suppressAutoHyphens w:val="0"/>
              <w:snapToGrid w:val="0"/>
              <w:rPr>
                <w:rFonts w:ascii="Arial" w:eastAsia="Times New Roman" w:hAnsi="Arial" w:cs="Arial"/>
                <w:i/>
                <w:iCs/>
                <w:kern w:val="0"/>
                <w:sz w:val="22"/>
                <w:szCs w:val="22"/>
                <w:lang w:eastAsia="ar-SA" w:bidi="ar-SA"/>
              </w:rPr>
            </w:pPr>
          </w:p>
        </w:tc>
      </w:tr>
    </w:tbl>
    <w:p w:rsidR="00D71A53" w:rsidRPr="00D71A53" w:rsidRDefault="00D71A53" w:rsidP="00D71A53">
      <w:pPr>
        <w:widowControl/>
        <w:suppressAutoHyphens w:val="0"/>
        <w:rPr>
          <w:rFonts w:ascii="Calibri" w:eastAsia="Times New Roman" w:hAnsi="Calibri" w:cs="Calibri"/>
          <w:kern w:val="0"/>
          <w:sz w:val="22"/>
          <w:szCs w:val="22"/>
          <w:lang w:eastAsia="ar-SA" w:bidi="ar-SA"/>
        </w:rPr>
      </w:pPr>
      <w:r w:rsidRPr="00D71A53">
        <w:rPr>
          <w:rFonts w:eastAsia="Times New Roman" w:cs="Times New Roman"/>
          <w:noProof/>
          <w:kern w:val="0"/>
          <w:lang w:eastAsia="de-DE" w:bidi="ar-SA"/>
        </w:rPr>
        <w:lastRenderedPageBreak/>
        <w:drawing>
          <wp:anchor distT="0" distB="0" distL="0" distR="0" simplePos="0" relativeHeight="251679744" behindDoc="0" locked="0" layoutInCell="1" allowOverlap="1" wp14:anchorId="2D47A32D" wp14:editId="304BCA64">
            <wp:simplePos x="0" y="0"/>
            <wp:positionH relativeFrom="column">
              <wp:posOffset>-13335</wp:posOffset>
            </wp:positionH>
            <wp:positionV relativeFrom="paragraph">
              <wp:posOffset>46990</wp:posOffset>
            </wp:positionV>
            <wp:extent cx="3314700" cy="4308475"/>
            <wp:effectExtent l="0" t="0" r="0" b="0"/>
            <wp:wrapSquare wrapText="larges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4700" cy="43084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D71A53" w:rsidRPr="00D71A53" w:rsidRDefault="00D71A53" w:rsidP="00D71A53">
      <w:pPr>
        <w:widowControl/>
        <w:suppressAutoHyphens w:val="0"/>
        <w:rPr>
          <w:rFonts w:ascii="Calibri" w:eastAsia="Times New Roman" w:hAnsi="Calibri" w:cs="Calibri"/>
          <w:kern w:val="0"/>
          <w:sz w:val="22"/>
          <w:szCs w:val="22"/>
          <w:lang w:eastAsia="ar-SA" w:bidi="ar-SA"/>
        </w:rPr>
      </w:pPr>
      <w:r w:rsidRPr="00D71A53">
        <w:rPr>
          <w:rFonts w:eastAsia="Times New Roman" w:cs="Times New Roman"/>
          <w:noProof/>
          <w:kern w:val="0"/>
          <w:lang w:eastAsia="de-DE" w:bidi="ar-SA"/>
        </w:rPr>
        <w:drawing>
          <wp:anchor distT="0" distB="0" distL="0" distR="0" simplePos="0" relativeHeight="251680768" behindDoc="0" locked="0" layoutInCell="1" allowOverlap="1" wp14:anchorId="66A03E62" wp14:editId="2C86308F">
            <wp:simplePos x="0" y="0"/>
            <wp:positionH relativeFrom="column">
              <wp:posOffset>281940</wp:posOffset>
            </wp:positionH>
            <wp:positionV relativeFrom="paragraph">
              <wp:posOffset>100330</wp:posOffset>
            </wp:positionV>
            <wp:extent cx="2075180" cy="2998470"/>
            <wp:effectExtent l="0" t="0" r="1270" b="0"/>
            <wp:wrapSquare wrapText="larges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5180" cy="29984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D71A53" w:rsidRPr="00D71A53" w:rsidRDefault="00D71A53" w:rsidP="00D71A53">
      <w:pPr>
        <w:widowControl/>
        <w:suppressLineNumbers/>
        <w:suppressAutoHyphens w:val="0"/>
        <w:rPr>
          <w:rFonts w:ascii="Calibri" w:eastAsia="Times New Roman" w:hAnsi="Calibri" w:cs="Calibri"/>
          <w:b/>
          <w:bCs/>
          <w:kern w:val="0"/>
          <w:sz w:val="16"/>
          <w:szCs w:val="16"/>
          <w:u w:val="single"/>
          <w:lang w:eastAsia="ar-SA" w:bidi="ar-SA"/>
        </w:rPr>
      </w:pPr>
    </w:p>
    <w:p w:rsidR="00D71A53" w:rsidRPr="00D71A53" w:rsidRDefault="00D71A53" w:rsidP="00D71A53">
      <w:pPr>
        <w:widowControl/>
        <w:suppressLineNumbers/>
        <w:suppressAutoHyphens w:val="0"/>
        <w:rPr>
          <w:rFonts w:ascii="Calibri" w:eastAsia="Times New Roman" w:hAnsi="Calibri" w:cs="Calibri"/>
          <w:b/>
          <w:bCs/>
          <w:kern w:val="0"/>
          <w:sz w:val="16"/>
          <w:szCs w:val="16"/>
          <w:u w:val="single"/>
          <w:lang w:eastAsia="ar-SA" w:bidi="ar-SA"/>
        </w:rPr>
      </w:pPr>
    </w:p>
    <w:p w:rsidR="00D71A53" w:rsidRPr="00D71A53" w:rsidRDefault="00D71A53" w:rsidP="00D71A53">
      <w:pPr>
        <w:widowControl/>
        <w:suppressLineNumbers/>
        <w:suppressAutoHyphens w:val="0"/>
        <w:rPr>
          <w:rFonts w:ascii="Calibri" w:eastAsia="Times New Roman" w:hAnsi="Calibri" w:cs="Calibri"/>
          <w:b/>
          <w:bCs/>
          <w:kern w:val="0"/>
          <w:sz w:val="16"/>
          <w:szCs w:val="16"/>
          <w:u w:val="single"/>
          <w:lang w:eastAsia="ar-SA" w:bidi="ar-SA"/>
        </w:rPr>
      </w:pPr>
    </w:p>
    <w:p w:rsidR="00D71A53" w:rsidRPr="00D71A53" w:rsidRDefault="00D71A53" w:rsidP="00D71A53">
      <w:pPr>
        <w:widowControl/>
        <w:suppressLineNumbers/>
        <w:suppressAutoHyphens w:val="0"/>
        <w:rPr>
          <w:rFonts w:ascii="Calibri" w:eastAsia="Times New Roman" w:hAnsi="Calibri" w:cs="Calibri"/>
          <w:b/>
          <w:bCs/>
          <w:kern w:val="0"/>
          <w:sz w:val="16"/>
          <w:szCs w:val="16"/>
          <w:u w:val="single"/>
          <w:lang w:eastAsia="ar-SA" w:bidi="ar-SA"/>
        </w:rPr>
      </w:pPr>
    </w:p>
    <w:p w:rsidR="00D71A53" w:rsidRPr="00D71A53" w:rsidRDefault="00D71A53" w:rsidP="00D71A53">
      <w:pPr>
        <w:widowControl/>
        <w:suppressLineNumbers/>
        <w:suppressAutoHyphens w:val="0"/>
        <w:rPr>
          <w:rFonts w:ascii="Calibri" w:eastAsia="Times New Roman" w:hAnsi="Calibri" w:cs="Calibri"/>
          <w:b/>
          <w:bCs/>
          <w:kern w:val="0"/>
          <w:sz w:val="16"/>
          <w:szCs w:val="16"/>
          <w:u w:val="single"/>
          <w:lang w:eastAsia="ar-SA" w:bidi="ar-SA"/>
        </w:rPr>
      </w:pPr>
    </w:p>
    <w:p w:rsidR="00D71A53" w:rsidRPr="00D71A53" w:rsidRDefault="00D71A53" w:rsidP="00D71A53">
      <w:pPr>
        <w:widowControl/>
        <w:suppressLineNumbers/>
        <w:suppressAutoHyphens w:val="0"/>
        <w:rPr>
          <w:rFonts w:ascii="Calibri" w:eastAsia="Times New Roman" w:hAnsi="Calibri" w:cs="Calibri"/>
          <w:b/>
          <w:bCs/>
          <w:kern w:val="0"/>
          <w:sz w:val="16"/>
          <w:szCs w:val="16"/>
          <w:u w:val="single"/>
          <w:lang w:eastAsia="ar-SA" w:bidi="ar-SA"/>
        </w:rPr>
      </w:pPr>
    </w:p>
    <w:p w:rsidR="00D71A53" w:rsidRPr="00D71A53" w:rsidRDefault="00D71A53" w:rsidP="00D71A53">
      <w:pPr>
        <w:widowControl/>
        <w:suppressLineNumbers/>
        <w:suppressAutoHyphens w:val="0"/>
        <w:rPr>
          <w:rFonts w:ascii="Calibri" w:eastAsia="Times New Roman" w:hAnsi="Calibri" w:cs="Calibri"/>
          <w:b/>
          <w:bCs/>
          <w:kern w:val="0"/>
          <w:sz w:val="16"/>
          <w:szCs w:val="16"/>
          <w:u w:val="single"/>
          <w:lang w:eastAsia="ar-SA" w:bidi="ar-SA"/>
        </w:rPr>
      </w:pPr>
    </w:p>
    <w:p w:rsidR="00D71A53" w:rsidRPr="00D71A53" w:rsidRDefault="00D71A53" w:rsidP="00D71A53">
      <w:pPr>
        <w:widowControl/>
        <w:suppressLineNumbers/>
        <w:suppressAutoHyphens w:val="0"/>
        <w:rPr>
          <w:rFonts w:ascii="Calibri" w:eastAsia="Times New Roman" w:hAnsi="Calibri" w:cs="Calibri"/>
          <w:b/>
          <w:bCs/>
          <w:kern w:val="0"/>
          <w:sz w:val="16"/>
          <w:szCs w:val="16"/>
          <w:u w:val="single"/>
          <w:lang w:eastAsia="ar-SA" w:bidi="ar-SA"/>
        </w:rPr>
      </w:pPr>
    </w:p>
    <w:p w:rsidR="00D71A53" w:rsidRPr="00D71A53" w:rsidRDefault="00D71A53" w:rsidP="00D71A53">
      <w:pPr>
        <w:widowControl/>
        <w:suppressLineNumbers/>
        <w:suppressAutoHyphens w:val="0"/>
        <w:rPr>
          <w:rFonts w:ascii="Calibri" w:eastAsia="Times New Roman" w:hAnsi="Calibri" w:cs="Calibri"/>
          <w:b/>
          <w:bCs/>
          <w:kern w:val="0"/>
          <w:sz w:val="16"/>
          <w:szCs w:val="16"/>
          <w:u w:val="single"/>
          <w:lang w:eastAsia="ar-SA" w:bidi="ar-SA"/>
        </w:rPr>
      </w:pPr>
    </w:p>
    <w:p w:rsidR="00D71A53" w:rsidRPr="00D71A53" w:rsidRDefault="00D71A53" w:rsidP="00D71A53">
      <w:pPr>
        <w:widowControl/>
        <w:suppressLineNumbers/>
        <w:suppressAutoHyphens w:val="0"/>
        <w:rPr>
          <w:rFonts w:ascii="Calibri" w:eastAsia="Times New Roman" w:hAnsi="Calibri" w:cs="Calibri"/>
          <w:b/>
          <w:bCs/>
          <w:kern w:val="0"/>
          <w:sz w:val="16"/>
          <w:szCs w:val="16"/>
          <w:u w:val="single"/>
          <w:lang w:eastAsia="ar-SA" w:bidi="ar-SA"/>
        </w:rPr>
      </w:pPr>
    </w:p>
    <w:p w:rsidR="00D71A53" w:rsidRPr="00D71A53" w:rsidRDefault="00D71A53" w:rsidP="00D71A53">
      <w:pPr>
        <w:widowControl/>
        <w:suppressLineNumbers/>
        <w:suppressAutoHyphens w:val="0"/>
        <w:rPr>
          <w:rFonts w:ascii="Calibri" w:eastAsia="Times New Roman" w:hAnsi="Calibri" w:cs="Calibri"/>
          <w:b/>
          <w:bCs/>
          <w:kern w:val="0"/>
          <w:sz w:val="16"/>
          <w:szCs w:val="16"/>
          <w:u w:val="single"/>
          <w:lang w:eastAsia="ar-SA" w:bidi="ar-SA"/>
        </w:rPr>
      </w:pPr>
    </w:p>
    <w:p w:rsidR="00D71A53" w:rsidRPr="00D71A53" w:rsidRDefault="00D71A53" w:rsidP="00D71A53">
      <w:pPr>
        <w:widowControl/>
        <w:suppressLineNumbers/>
        <w:suppressAutoHyphens w:val="0"/>
        <w:rPr>
          <w:rFonts w:ascii="Calibri" w:eastAsia="Times New Roman" w:hAnsi="Calibri" w:cs="Calibri"/>
          <w:b/>
          <w:bCs/>
          <w:kern w:val="0"/>
          <w:sz w:val="16"/>
          <w:szCs w:val="16"/>
          <w:u w:val="single"/>
          <w:lang w:eastAsia="ar-SA" w:bidi="ar-SA"/>
        </w:rPr>
      </w:pPr>
    </w:p>
    <w:p w:rsidR="00D71A53" w:rsidRPr="00D71A53" w:rsidRDefault="00D71A53" w:rsidP="00D71A53">
      <w:pPr>
        <w:widowControl/>
        <w:suppressLineNumbers/>
        <w:suppressAutoHyphens w:val="0"/>
        <w:rPr>
          <w:rFonts w:ascii="Calibri" w:eastAsia="Times New Roman" w:hAnsi="Calibri" w:cs="Calibri"/>
          <w:b/>
          <w:bCs/>
          <w:kern w:val="0"/>
          <w:sz w:val="16"/>
          <w:szCs w:val="16"/>
          <w:u w:val="single"/>
          <w:lang w:eastAsia="ar-SA" w:bidi="ar-SA"/>
        </w:rPr>
      </w:pPr>
    </w:p>
    <w:p w:rsidR="00D71A53" w:rsidRPr="00D71A53" w:rsidRDefault="00D71A53" w:rsidP="00D71A53">
      <w:pPr>
        <w:widowControl/>
        <w:suppressLineNumbers/>
        <w:suppressAutoHyphens w:val="0"/>
        <w:rPr>
          <w:rFonts w:ascii="Calibri" w:eastAsia="Times New Roman" w:hAnsi="Calibri" w:cs="Calibri"/>
          <w:b/>
          <w:bCs/>
          <w:kern w:val="0"/>
          <w:sz w:val="16"/>
          <w:szCs w:val="16"/>
          <w:u w:val="single"/>
          <w:lang w:eastAsia="ar-SA" w:bidi="ar-SA"/>
        </w:rPr>
      </w:pPr>
    </w:p>
    <w:p w:rsidR="00D71A53" w:rsidRPr="00D71A53" w:rsidRDefault="00D71A53" w:rsidP="00D71A53">
      <w:pPr>
        <w:widowControl/>
        <w:suppressLineNumbers/>
        <w:suppressAutoHyphens w:val="0"/>
        <w:rPr>
          <w:rFonts w:ascii="Calibri" w:eastAsia="Times New Roman" w:hAnsi="Calibri" w:cs="Calibri"/>
          <w:b/>
          <w:bCs/>
          <w:kern w:val="0"/>
          <w:sz w:val="16"/>
          <w:szCs w:val="16"/>
          <w:u w:val="single"/>
          <w:lang w:eastAsia="ar-SA" w:bidi="ar-SA"/>
        </w:rPr>
      </w:pPr>
    </w:p>
    <w:p w:rsidR="00D71A53" w:rsidRPr="00D71A53" w:rsidRDefault="00D71A53" w:rsidP="00D71A53">
      <w:pPr>
        <w:widowControl/>
        <w:suppressLineNumbers/>
        <w:suppressAutoHyphens w:val="0"/>
        <w:rPr>
          <w:rFonts w:ascii="Calibri" w:eastAsia="Times New Roman" w:hAnsi="Calibri" w:cs="Calibri"/>
          <w:b/>
          <w:bCs/>
          <w:kern w:val="0"/>
          <w:sz w:val="16"/>
          <w:szCs w:val="16"/>
          <w:u w:val="single"/>
          <w:lang w:eastAsia="ar-SA" w:bidi="ar-SA"/>
        </w:rPr>
      </w:pPr>
    </w:p>
    <w:p w:rsidR="00D71A53" w:rsidRPr="00D71A53" w:rsidRDefault="00D71A53" w:rsidP="00D71A53">
      <w:pPr>
        <w:widowControl/>
        <w:suppressLineNumbers/>
        <w:suppressAutoHyphens w:val="0"/>
        <w:rPr>
          <w:rFonts w:ascii="Calibri" w:eastAsia="Times New Roman" w:hAnsi="Calibri" w:cs="Calibri"/>
          <w:b/>
          <w:bCs/>
          <w:kern w:val="0"/>
          <w:sz w:val="16"/>
          <w:szCs w:val="16"/>
          <w:u w:val="single"/>
          <w:lang w:eastAsia="ar-SA" w:bidi="ar-SA"/>
        </w:rPr>
      </w:pPr>
    </w:p>
    <w:p w:rsidR="00D71A53" w:rsidRPr="00D71A53" w:rsidRDefault="00D71A53" w:rsidP="00D71A53">
      <w:pPr>
        <w:widowControl/>
        <w:suppressLineNumbers/>
        <w:suppressAutoHyphens w:val="0"/>
        <w:rPr>
          <w:rFonts w:ascii="Calibri" w:eastAsia="Times New Roman" w:hAnsi="Calibri" w:cs="Calibri"/>
          <w:b/>
          <w:bCs/>
          <w:kern w:val="0"/>
          <w:sz w:val="16"/>
          <w:szCs w:val="16"/>
          <w:u w:val="single"/>
          <w:lang w:eastAsia="ar-SA" w:bidi="ar-SA"/>
        </w:rPr>
      </w:pPr>
    </w:p>
    <w:p w:rsidR="00D71A53" w:rsidRPr="00D71A53" w:rsidRDefault="00D71A53" w:rsidP="00D71A53">
      <w:pPr>
        <w:widowControl/>
        <w:suppressLineNumbers/>
        <w:suppressAutoHyphens w:val="0"/>
        <w:rPr>
          <w:rFonts w:ascii="Calibri" w:eastAsia="Times New Roman" w:hAnsi="Calibri" w:cs="Calibri"/>
          <w:b/>
          <w:bCs/>
          <w:kern w:val="0"/>
          <w:sz w:val="16"/>
          <w:szCs w:val="16"/>
          <w:u w:val="single"/>
          <w:lang w:eastAsia="ar-SA" w:bidi="ar-SA"/>
        </w:rPr>
      </w:pPr>
    </w:p>
    <w:p w:rsidR="00D71A53" w:rsidRPr="00D71A53" w:rsidRDefault="00D71A53" w:rsidP="00D71A53">
      <w:pPr>
        <w:widowControl/>
        <w:suppressLineNumbers/>
        <w:suppressAutoHyphens w:val="0"/>
        <w:rPr>
          <w:rFonts w:ascii="Calibri" w:eastAsia="Times New Roman" w:hAnsi="Calibri" w:cs="Calibri"/>
          <w:b/>
          <w:bCs/>
          <w:kern w:val="0"/>
          <w:sz w:val="16"/>
          <w:szCs w:val="16"/>
          <w:u w:val="single"/>
          <w:lang w:eastAsia="ar-SA" w:bidi="ar-SA"/>
        </w:rPr>
      </w:pPr>
    </w:p>
    <w:p w:rsidR="00D71A53" w:rsidRPr="00D71A53" w:rsidRDefault="00D71A53" w:rsidP="00D71A53">
      <w:pPr>
        <w:widowControl/>
        <w:suppressLineNumbers/>
        <w:suppressAutoHyphens w:val="0"/>
        <w:rPr>
          <w:rFonts w:ascii="Calibri" w:eastAsia="Times New Roman" w:hAnsi="Calibri" w:cs="Calibri"/>
          <w:b/>
          <w:bCs/>
          <w:kern w:val="0"/>
          <w:sz w:val="16"/>
          <w:szCs w:val="16"/>
          <w:u w:val="single"/>
          <w:lang w:eastAsia="ar-SA" w:bidi="ar-SA"/>
        </w:rPr>
      </w:pPr>
    </w:p>
    <w:p w:rsidR="00D71A53" w:rsidRPr="00D71A53" w:rsidRDefault="00D71A53" w:rsidP="00D71A53">
      <w:pPr>
        <w:widowControl/>
        <w:suppressLineNumbers/>
        <w:suppressAutoHyphens w:val="0"/>
        <w:rPr>
          <w:rFonts w:ascii="Calibri" w:eastAsia="Times New Roman" w:hAnsi="Calibri" w:cs="Calibri"/>
          <w:b/>
          <w:bCs/>
          <w:kern w:val="0"/>
          <w:sz w:val="16"/>
          <w:szCs w:val="16"/>
          <w:u w:val="single"/>
          <w:lang w:eastAsia="ar-SA" w:bidi="ar-SA"/>
        </w:rPr>
      </w:pPr>
    </w:p>
    <w:p w:rsidR="00D71A53" w:rsidRPr="00D71A53" w:rsidRDefault="00D71A53" w:rsidP="00D71A53">
      <w:pPr>
        <w:widowControl/>
        <w:suppressLineNumbers/>
        <w:suppressAutoHyphens w:val="0"/>
        <w:rPr>
          <w:rFonts w:ascii="Calibri" w:eastAsia="Times New Roman" w:hAnsi="Calibri" w:cs="Calibri"/>
          <w:b/>
          <w:bCs/>
          <w:kern w:val="0"/>
          <w:sz w:val="16"/>
          <w:szCs w:val="16"/>
          <w:u w:val="single"/>
          <w:lang w:eastAsia="ar-SA" w:bidi="ar-SA"/>
        </w:rPr>
      </w:pPr>
    </w:p>
    <w:p w:rsidR="00D71A53" w:rsidRPr="00D71A53" w:rsidRDefault="00D71A53" w:rsidP="00D71A53">
      <w:pPr>
        <w:widowControl/>
        <w:suppressLineNumbers/>
        <w:suppressAutoHyphens w:val="0"/>
        <w:rPr>
          <w:rFonts w:ascii="Calibri" w:eastAsia="Times New Roman" w:hAnsi="Calibri" w:cs="Calibri"/>
          <w:b/>
          <w:bCs/>
          <w:kern w:val="0"/>
          <w:sz w:val="16"/>
          <w:szCs w:val="16"/>
          <w:u w:val="single"/>
          <w:lang w:eastAsia="ar-SA" w:bidi="ar-SA"/>
        </w:rPr>
      </w:pPr>
    </w:p>
    <w:p w:rsidR="00D71A53" w:rsidRPr="00D71A53" w:rsidRDefault="00D71A53" w:rsidP="00D71A53">
      <w:pPr>
        <w:widowControl/>
        <w:suppressLineNumbers/>
        <w:suppressAutoHyphens w:val="0"/>
        <w:rPr>
          <w:rFonts w:ascii="Calibri" w:eastAsia="Times New Roman" w:hAnsi="Calibri" w:cs="Calibri"/>
          <w:b/>
          <w:bCs/>
          <w:kern w:val="0"/>
          <w:sz w:val="16"/>
          <w:szCs w:val="16"/>
          <w:u w:val="single"/>
          <w:lang w:eastAsia="ar-SA" w:bidi="ar-SA"/>
        </w:rPr>
      </w:pPr>
    </w:p>
    <w:p w:rsidR="00D71A53" w:rsidRPr="00D71A53" w:rsidRDefault="00D71A53" w:rsidP="00D71A53">
      <w:pPr>
        <w:widowControl/>
        <w:suppressLineNumbers/>
        <w:suppressAutoHyphens w:val="0"/>
        <w:rPr>
          <w:rFonts w:ascii="Calibri" w:eastAsia="Times New Roman" w:hAnsi="Calibri" w:cs="Calibri"/>
          <w:b/>
          <w:bCs/>
          <w:kern w:val="0"/>
          <w:sz w:val="16"/>
          <w:szCs w:val="16"/>
          <w:u w:val="single"/>
          <w:lang w:eastAsia="ar-SA" w:bidi="ar-SA"/>
        </w:rPr>
      </w:pPr>
    </w:p>
    <w:p w:rsidR="00D71A53" w:rsidRPr="00D71A53" w:rsidRDefault="00D71A53" w:rsidP="00D71A53">
      <w:pPr>
        <w:widowControl/>
        <w:suppressLineNumbers/>
        <w:suppressAutoHyphens w:val="0"/>
        <w:rPr>
          <w:rFonts w:ascii="Calibri" w:eastAsia="Times New Roman" w:hAnsi="Calibri" w:cs="Calibri"/>
          <w:b/>
          <w:bCs/>
          <w:kern w:val="0"/>
          <w:sz w:val="16"/>
          <w:szCs w:val="16"/>
          <w:u w:val="single"/>
          <w:lang w:eastAsia="ar-SA" w:bidi="ar-SA"/>
        </w:rPr>
      </w:pPr>
    </w:p>
    <w:p w:rsidR="00D71A53" w:rsidRPr="00D71A53" w:rsidRDefault="00D71A53" w:rsidP="00D71A53">
      <w:pPr>
        <w:widowControl/>
        <w:suppressLineNumbers/>
        <w:suppressAutoHyphens w:val="0"/>
        <w:rPr>
          <w:rFonts w:ascii="Calibri" w:eastAsia="Times New Roman" w:hAnsi="Calibri" w:cs="Calibri"/>
          <w:b/>
          <w:bCs/>
          <w:kern w:val="0"/>
          <w:sz w:val="16"/>
          <w:szCs w:val="16"/>
          <w:u w:val="single"/>
          <w:lang w:eastAsia="ar-SA" w:bidi="ar-SA"/>
        </w:rPr>
      </w:pPr>
    </w:p>
    <w:p w:rsidR="00D71A53" w:rsidRPr="00D71A53" w:rsidRDefault="00D71A53" w:rsidP="00D71A53">
      <w:pPr>
        <w:widowControl/>
        <w:suppressLineNumbers/>
        <w:suppressAutoHyphens w:val="0"/>
        <w:rPr>
          <w:rFonts w:ascii="Calibri" w:eastAsia="Times New Roman" w:hAnsi="Calibri" w:cs="Calibri"/>
          <w:b/>
          <w:bCs/>
          <w:kern w:val="0"/>
          <w:sz w:val="16"/>
          <w:szCs w:val="16"/>
          <w:u w:val="single"/>
          <w:lang w:eastAsia="ar-SA" w:bidi="ar-SA"/>
        </w:rPr>
      </w:pPr>
    </w:p>
    <w:p w:rsidR="00D71A53" w:rsidRPr="00D71A53" w:rsidRDefault="00D71A53" w:rsidP="00D71A53">
      <w:pPr>
        <w:widowControl/>
        <w:suppressLineNumbers/>
        <w:suppressAutoHyphens w:val="0"/>
        <w:rPr>
          <w:rFonts w:ascii="Calibri" w:eastAsia="Times New Roman" w:hAnsi="Calibri" w:cs="Calibri"/>
          <w:b/>
          <w:bCs/>
          <w:kern w:val="0"/>
          <w:sz w:val="16"/>
          <w:szCs w:val="16"/>
          <w:u w:val="single"/>
          <w:lang w:eastAsia="ar-SA" w:bidi="ar-SA"/>
        </w:rPr>
      </w:pPr>
    </w:p>
    <w:p w:rsidR="00ED2700" w:rsidRDefault="00ED2700" w:rsidP="00D71A53">
      <w:pPr>
        <w:widowControl/>
        <w:suppressAutoHyphens w:val="0"/>
        <w:rPr>
          <w:rFonts w:ascii="Calibri" w:eastAsia="Times New Roman" w:hAnsi="Calibri" w:cs="Calibri"/>
          <w:b/>
          <w:bCs/>
          <w:kern w:val="0"/>
          <w:sz w:val="22"/>
          <w:szCs w:val="22"/>
          <w:u w:val="single"/>
          <w:lang w:eastAsia="ar-SA" w:bidi="ar-SA"/>
        </w:rPr>
      </w:pPr>
    </w:p>
    <w:p w:rsidR="00ED2700" w:rsidRDefault="00ED2700" w:rsidP="00D71A53">
      <w:pPr>
        <w:widowControl/>
        <w:suppressAutoHyphens w:val="0"/>
        <w:rPr>
          <w:rFonts w:ascii="Calibri" w:eastAsia="Times New Roman" w:hAnsi="Calibri" w:cs="Calibri"/>
          <w:b/>
          <w:bCs/>
          <w:kern w:val="0"/>
          <w:sz w:val="22"/>
          <w:szCs w:val="22"/>
          <w:u w:val="single"/>
          <w:lang w:eastAsia="ar-SA" w:bidi="ar-SA"/>
        </w:rPr>
      </w:pPr>
    </w:p>
    <w:p w:rsidR="00ED2700" w:rsidRDefault="00ED2700" w:rsidP="00D71A53">
      <w:pPr>
        <w:widowControl/>
        <w:suppressAutoHyphens w:val="0"/>
        <w:rPr>
          <w:rFonts w:ascii="Calibri" w:eastAsia="Times New Roman" w:hAnsi="Calibri" w:cs="Calibri"/>
          <w:b/>
          <w:bCs/>
          <w:kern w:val="0"/>
          <w:sz w:val="22"/>
          <w:szCs w:val="22"/>
          <w:u w:val="single"/>
          <w:lang w:eastAsia="ar-SA" w:bidi="ar-SA"/>
        </w:rPr>
      </w:pPr>
    </w:p>
    <w:p w:rsidR="00D71A53" w:rsidRPr="00ED2700" w:rsidRDefault="00ED2700" w:rsidP="00D71A53">
      <w:pPr>
        <w:widowControl/>
        <w:suppressAutoHyphens w:val="0"/>
        <w:rPr>
          <w:rFonts w:ascii="Arial" w:eastAsia="Times New Roman" w:hAnsi="Arial" w:cs="Arial"/>
          <w:b/>
          <w:bCs/>
          <w:kern w:val="0"/>
          <w:lang w:eastAsia="ar-SA" w:bidi="ar-SA"/>
        </w:rPr>
      </w:pPr>
      <w:r w:rsidRPr="00ED2700">
        <w:rPr>
          <w:rFonts w:ascii="Arial" w:eastAsia="Times New Roman" w:hAnsi="Arial" w:cs="Arial"/>
          <w:b/>
          <w:bCs/>
          <w:kern w:val="0"/>
          <w:lang w:eastAsia="ar-SA" w:bidi="ar-SA"/>
        </w:rPr>
        <w:t>Aufgabe</w:t>
      </w:r>
    </w:p>
    <w:p w:rsidR="00D71A53" w:rsidRPr="00D71A53" w:rsidRDefault="00D71A53" w:rsidP="00D71A53">
      <w:pPr>
        <w:widowControl/>
        <w:suppressAutoHyphens w:val="0"/>
        <w:rPr>
          <w:rFonts w:ascii="Calibri" w:eastAsia="Times New Roman" w:hAnsi="Calibri" w:cs="Calibri"/>
          <w:b/>
          <w:bCs/>
          <w:kern w:val="0"/>
          <w:sz w:val="22"/>
          <w:szCs w:val="22"/>
          <w:u w:val="single"/>
          <w:lang w:eastAsia="ar-SA" w:bidi="ar-SA"/>
        </w:rPr>
      </w:pPr>
    </w:p>
    <w:p w:rsidR="00D71A53" w:rsidRPr="00060A57" w:rsidRDefault="00060A57" w:rsidP="00D71A53">
      <w:pPr>
        <w:widowControl/>
        <w:suppressAutoHyphens w:val="0"/>
        <w:rPr>
          <w:rFonts w:ascii="Arial" w:eastAsia="Times New Roman" w:hAnsi="Arial" w:cs="Arial"/>
          <w:kern w:val="0"/>
          <w:lang w:eastAsia="ar-SA" w:bidi="ar-SA"/>
        </w:rPr>
      </w:pPr>
      <w:r w:rsidRPr="00060A57">
        <w:rPr>
          <w:rFonts w:ascii="Arial" w:eastAsia="Times New Roman" w:hAnsi="Arial" w:cs="Arial"/>
          <w:bCs/>
          <w:i/>
          <w:iCs/>
          <w:kern w:val="0"/>
          <w:lang w:eastAsia="ar-SA" w:bidi="ar-SA"/>
        </w:rPr>
        <w:t>Werte das Diagramm in deinem Lehrbuch auf S. 61 oben (Abb. 3) aus und verwende dabei die entsprechenden Fachbegriffe.</w:t>
      </w:r>
    </w:p>
    <w:p w:rsidR="00D71A53" w:rsidRPr="00D71A53" w:rsidRDefault="00D71A53" w:rsidP="00D71A53">
      <w:pPr>
        <w:widowControl/>
        <w:suppressAutoHyphens w:val="0"/>
        <w:rPr>
          <w:rFonts w:ascii="Calibri" w:eastAsia="Times New Roman" w:hAnsi="Calibri" w:cs="Calibri"/>
          <w:kern w:val="0"/>
          <w:sz w:val="22"/>
          <w:szCs w:val="22"/>
          <w:lang w:eastAsia="ar-SA" w:bidi="ar-SA"/>
        </w:rPr>
      </w:pPr>
    </w:p>
    <w:p w:rsidR="00D71A53" w:rsidRPr="00D71A53" w:rsidRDefault="00D71A53" w:rsidP="00D71A53">
      <w:pPr>
        <w:widowControl/>
        <w:numPr>
          <w:ilvl w:val="0"/>
          <w:numId w:val="26"/>
        </w:numPr>
        <w:suppressAutoHyphens w:val="0"/>
        <w:spacing w:before="116" w:after="116"/>
        <w:rPr>
          <w:rFonts w:ascii="Calibri" w:eastAsia="Times New Roman" w:hAnsi="Calibri" w:cs="Calibri"/>
          <w:kern w:val="0"/>
          <w:sz w:val="22"/>
          <w:szCs w:val="22"/>
          <w:lang w:eastAsia="ar-SA" w:bidi="ar-SA"/>
        </w:rPr>
      </w:pPr>
      <w:r w:rsidRPr="00D71A53">
        <w:rPr>
          <w:rFonts w:eastAsia="Times New Roman" w:cs="Times New Roman"/>
          <w:noProof/>
          <w:kern w:val="0"/>
          <w:lang w:eastAsia="de-DE" w:bidi="ar-SA"/>
        </w:rPr>
        <w:drawing>
          <wp:anchor distT="0" distB="0" distL="0" distR="0" simplePos="0" relativeHeight="251677696" behindDoc="0" locked="0" layoutInCell="1" allowOverlap="1" wp14:anchorId="3301BA90" wp14:editId="645EED45">
            <wp:simplePos x="0" y="0"/>
            <wp:positionH relativeFrom="column">
              <wp:posOffset>2469515</wp:posOffset>
            </wp:positionH>
            <wp:positionV relativeFrom="paragraph">
              <wp:posOffset>-10160</wp:posOffset>
            </wp:positionV>
            <wp:extent cx="3059809" cy="4032000"/>
            <wp:effectExtent l="0" t="0" r="7620" b="6985"/>
            <wp:wrapSquare wrapText="larges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9809" cy="40320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D71A53">
        <w:rPr>
          <w:rFonts w:ascii="Calibri" w:eastAsia="Times New Roman" w:hAnsi="Calibri" w:cs="Calibri"/>
          <w:kern w:val="0"/>
          <w:sz w:val="22"/>
          <w:szCs w:val="22"/>
          <w:lang w:eastAsia="ar-SA" w:bidi="ar-SA"/>
        </w:rPr>
        <w:t>Das vorliegende Diagramm vergleicht die ökologische Potenz von _____________ und _____________.</w:t>
      </w:r>
    </w:p>
    <w:p w:rsidR="00D71A53" w:rsidRPr="00D71A53" w:rsidRDefault="00D71A53" w:rsidP="00D71A53">
      <w:pPr>
        <w:widowControl/>
        <w:numPr>
          <w:ilvl w:val="0"/>
          <w:numId w:val="26"/>
        </w:numPr>
        <w:suppressAutoHyphens w:val="0"/>
        <w:spacing w:before="116" w:after="116"/>
        <w:rPr>
          <w:rFonts w:ascii="Calibri" w:eastAsia="Times New Roman" w:hAnsi="Calibri" w:cs="Calibri"/>
          <w:kern w:val="0"/>
          <w:sz w:val="22"/>
          <w:szCs w:val="22"/>
          <w:lang w:eastAsia="ar-SA" w:bidi="ar-SA"/>
        </w:rPr>
      </w:pPr>
      <w:r w:rsidRPr="00D71A53">
        <w:rPr>
          <w:rFonts w:ascii="Calibri" w:eastAsia="Times New Roman" w:hAnsi="Calibri" w:cs="Calibri"/>
          <w:kern w:val="0"/>
          <w:sz w:val="22"/>
          <w:szCs w:val="22"/>
          <w:lang w:eastAsia="ar-SA" w:bidi="ar-SA"/>
        </w:rPr>
        <w:t>Auf der x-Achse ist die _____________ im Bereich von 0 – 40°C abgetragen. Die ökologische Potenz wird durch die _____________ der Alttiere (linke y-Achse) und die Überlebensrate der Eier (_____________) jeweils in Prozent ausgedrückt.</w:t>
      </w:r>
    </w:p>
    <w:p w:rsidR="00D71A53" w:rsidRPr="00D71A53" w:rsidRDefault="00D71A53" w:rsidP="00D71A53">
      <w:pPr>
        <w:widowControl/>
        <w:suppressAutoHyphens w:val="0"/>
        <w:spacing w:before="116" w:after="116"/>
        <w:rPr>
          <w:rFonts w:ascii="Calibri" w:eastAsia="Times New Roman" w:hAnsi="Calibri" w:cs="Calibri"/>
          <w:kern w:val="0"/>
          <w:sz w:val="22"/>
          <w:szCs w:val="22"/>
          <w:lang w:eastAsia="ar-SA" w:bidi="ar-SA"/>
        </w:rPr>
      </w:pPr>
    </w:p>
    <w:p w:rsidR="00D71A53" w:rsidRPr="00D71A53" w:rsidRDefault="00D71A53" w:rsidP="00D71A53">
      <w:pPr>
        <w:widowControl/>
        <w:numPr>
          <w:ilvl w:val="0"/>
          <w:numId w:val="26"/>
        </w:numPr>
        <w:suppressAutoHyphens w:val="0"/>
        <w:spacing w:before="116" w:after="116"/>
        <w:rPr>
          <w:rFonts w:eastAsia="Times New Roman" w:cs="Times New Roman"/>
          <w:kern w:val="0"/>
          <w:lang w:eastAsia="ar-SA" w:bidi="ar-SA"/>
        </w:rPr>
      </w:pPr>
      <w:r w:rsidRPr="00D71A53">
        <w:rPr>
          <w:rFonts w:ascii="Calibri" w:eastAsia="Times New Roman" w:hAnsi="Calibri" w:cs="Calibri"/>
          <w:kern w:val="0"/>
          <w:sz w:val="22"/>
          <w:szCs w:val="22"/>
          <w:lang w:eastAsia="ar-SA" w:bidi="ar-SA"/>
        </w:rPr>
        <w:t xml:space="preserve">Das Diagramm enthält vier verschiedene Kurven. Die Kurve der Wachstumsrate der Bachforelle hat ihr Minimum bei etwas über _____________ und ihr _____________ bei knapp 30°C. </w:t>
      </w:r>
      <w:r w:rsidRPr="00D71A53">
        <w:rPr>
          <w:rFonts w:ascii="Calibri" w:eastAsia="Times New Roman" w:hAnsi="Calibri" w:cs="Calibri"/>
          <w:kern w:val="0"/>
          <w:sz w:val="22"/>
          <w:szCs w:val="22"/>
          <w:lang w:eastAsia="ar-SA" w:bidi="ar-SA"/>
        </w:rPr>
        <w:lastRenderedPageBreak/>
        <w:t xml:space="preserve">Das Optimum liegt hier etwa bei 10°C. Der Karpfen hingegen weist seine minimale Wachstumsrate bei _____________ und seine maximale bei _____________ auf. </w:t>
      </w:r>
    </w:p>
    <w:p w:rsidR="00D71A53" w:rsidRPr="00D71A53" w:rsidRDefault="00D71A53" w:rsidP="00D71A53">
      <w:pPr>
        <w:widowControl/>
        <w:suppressAutoHyphens w:val="0"/>
        <w:spacing w:before="116" w:after="116"/>
        <w:rPr>
          <w:rFonts w:ascii="Calibri" w:eastAsia="Times New Roman" w:hAnsi="Calibri" w:cs="Calibri"/>
          <w:kern w:val="0"/>
          <w:sz w:val="22"/>
          <w:szCs w:val="22"/>
          <w:lang w:eastAsia="ar-SA" w:bidi="ar-SA"/>
        </w:rPr>
      </w:pPr>
      <w:r w:rsidRPr="00D71A53">
        <w:rPr>
          <w:rFonts w:eastAsia="Times New Roman" w:cs="Times New Roman"/>
          <w:noProof/>
          <w:kern w:val="0"/>
          <w:lang w:eastAsia="de-DE" w:bidi="ar-SA"/>
        </w:rPr>
        <mc:AlternateContent>
          <mc:Choice Requires="wps">
            <w:drawing>
              <wp:anchor distT="0" distB="0" distL="114300" distR="114300" simplePos="0" relativeHeight="251678720" behindDoc="0" locked="0" layoutInCell="1" allowOverlap="1" wp14:anchorId="28C14A6F" wp14:editId="1A513A0D">
                <wp:simplePos x="0" y="0"/>
                <wp:positionH relativeFrom="column">
                  <wp:posOffset>2833370</wp:posOffset>
                </wp:positionH>
                <wp:positionV relativeFrom="paragraph">
                  <wp:posOffset>-29210</wp:posOffset>
                </wp:positionV>
                <wp:extent cx="2837180" cy="248285"/>
                <wp:effectExtent l="0" t="0" r="1905" b="127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D1608" w:rsidRDefault="00CD1608" w:rsidP="00D71A53">
                            <w:pPr>
                              <w:rPr>
                                <w:rFonts w:ascii="Calibri" w:hAnsi="Calibri"/>
                                <w:sz w:val="16"/>
                                <w:szCs w:val="16"/>
                              </w:rPr>
                            </w:pPr>
                            <w:r>
                              <w:rPr>
                                <w:rFonts w:ascii="Calibri" w:hAnsi="Calibri"/>
                                <w:sz w:val="16"/>
                                <w:szCs w:val="16"/>
                              </w:rPr>
                              <w:t>Quelle: https://www.school-scout.de/images/covers/52963/original/52963.jpg?1354623523</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28C14A6F" id="Textfeld 9" o:spid="_x0000_s1027" type="#_x0000_t202" style="position:absolute;margin-left:223.1pt;margin-top:-2.3pt;width:223.4pt;height:19.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" filled="f" stroked="f">
                <v:stroke joinstyle="round"/>
                <v:textbox inset="0,0,0,0">
                  <w:txbxContent>
                    <w:p w:rsidR="00CD1608" w:rsidRDefault="00CD1608" w:rsidP="00D71A53">
                      <w:pPr>
                        <w:rPr>
                          <w:rFonts w:ascii="Calibri" w:hAnsi="Calibri"/>
                          <w:sz w:val="16"/>
                          <w:szCs w:val="16"/>
                        </w:rPr>
                      </w:pPr>
                      <w:r>
                        <w:rPr>
                          <w:rFonts w:ascii="Calibri" w:hAnsi="Calibri"/>
                          <w:sz w:val="16"/>
                          <w:szCs w:val="16"/>
                        </w:rPr>
                        <w:t>Quelle: https://www.school-scout.de/images/covers/52963/original/52963.jpg?1354623523</w:t>
                      </w:r>
                    </w:p>
                  </w:txbxContent>
                </v:textbox>
              </v:shape>
            </w:pict>
          </mc:Fallback>
        </mc:AlternateContent>
      </w:r>
      <w:r w:rsidRPr="00D71A53">
        <w:rPr>
          <w:rFonts w:ascii="Calibri" w:eastAsia="Times New Roman" w:hAnsi="Calibri" w:cs="Calibri"/>
          <w:kern w:val="0"/>
          <w:sz w:val="22"/>
          <w:szCs w:val="22"/>
          <w:lang w:eastAsia="ar-SA" w:bidi="ar-SA"/>
        </w:rPr>
        <w:t xml:space="preserve">Keine weiteres Wachstum findet bei </w:t>
      </w:r>
    </w:p>
    <w:p w:rsidR="00D71A53" w:rsidRPr="00D71A53" w:rsidRDefault="00D71A53" w:rsidP="00D71A53">
      <w:pPr>
        <w:widowControl/>
        <w:suppressAutoHyphens w:val="0"/>
        <w:spacing w:before="116" w:after="116"/>
        <w:rPr>
          <w:rFonts w:ascii="Calibri" w:eastAsia="Times New Roman" w:hAnsi="Calibri" w:cs="Calibri"/>
          <w:kern w:val="0"/>
          <w:sz w:val="22"/>
          <w:szCs w:val="22"/>
          <w:lang w:eastAsia="ar-SA" w:bidi="ar-SA"/>
        </w:rPr>
      </w:pPr>
      <w:r w:rsidRPr="00D71A53">
        <w:rPr>
          <w:rFonts w:ascii="Calibri" w:eastAsia="Times New Roman" w:hAnsi="Calibri" w:cs="Calibri"/>
          <w:kern w:val="0"/>
          <w:sz w:val="22"/>
          <w:szCs w:val="22"/>
          <w:lang w:eastAsia="ar-SA" w:bidi="ar-SA"/>
        </w:rPr>
        <w:t>_____________ statt. Die optimale relative Überlebensrate der Forelleneier liegt bei etwa 8°C, die der Karpfeneier zwischen _____________. Der Toleranzbereich der Forelleneier liegt zwischen 0 und 15°C und die der Karpfeneier zwischen _____________.</w:t>
      </w:r>
    </w:p>
    <w:p w:rsidR="00D71A53" w:rsidRPr="00D71A53" w:rsidRDefault="00D71A53" w:rsidP="00D71A53">
      <w:pPr>
        <w:widowControl/>
        <w:suppressAutoHyphens w:val="0"/>
        <w:spacing w:before="116" w:after="116"/>
        <w:rPr>
          <w:rFonts w:ascii="Calibri" w:eastAsia="Times New Roman" w:hAnsi="Calibri" w:cs="Calibri"/>
          <w:kern w:val="0"/>
          <w:sz w:val="22"/>
          <w:szCs w:val="22"/>
          <w:lang w:eastAsia="ar-SA" w:bidi="ar-SA"/>
        </w:rPr>
      </w:pPr>
    </w:p>
    <w:p w:rsidR="00D71A53" w:rsidRPr="00D71A53" w:rsidRDefault="00D71A53" w:rsidP="00D71A53">
      <w:pPr>
        <w:widowControl/>
        <w:numPr>
          <w:ilvl w:val="0"/>
          <w:numId w:val="26"/>
        </w:numPr>
        <w:suppressAutoHyphens w:val="0"/>
        <w:spacing w:before="116" w:after="116"/>
        <w:rPr>
          <w:rFonts w:ascii="Calibri" w:eastAsia="Times New Roman" w:hAnsi="Calibri" w:cs="Calibri"/>
          <w:kern w:val="0"/>
          <w:sz w:val="22"/>
          <w:szCs w:val="22"/>
          <w:lang w:eastAsia="ar-SA" w:bidi="ar-SA"/>
        </w:rPr>
      </w:pPr>
      <w:r w:rsidRPr="00D71A53">
        <w:rPr>
          <w:rFonts w:ascii="Calibri" w:eastAsia="Times New Roman" w:hAnsi="Calibri" w:cs="Calibri"/>
          <w:kern w:val="0"/>
          <w:sz w:val="22"/>
          <w:szCs w:val="22"/>
          <w:lang w:eastAsia="ar-SA" w:bidi="ar-SA"/>
        </w:rPr>
        <w:t>Die Reaktionsbreite der Bachforelle bezüglich der Wassertemperatur (Überlebensrate der Eier und Wachstum der Alttiere) ist _____________ als die des Karpfens. Das heißt, dass der Karpfen einen _____________ Toleranzbereich bezüglich der Temperatur aufweist und somit eine größere ökologische Potenz. Dementsprechend besiedeln Bachforellen den Oberlauf kalter Gebirgsbäche und laichen im November und Dezember. Karpfen dagegen bevorzugen warme stehende oder nur träge fließende Gewässer.</w:t>
      </w:r>
    </w:p>
    <w:p w:rsidR="00D71A53" w:rsidRPr="00D71A53" w:rsidRDefault="00D71A53" w:rsidP="00D71A53">
      <w:pPr>
        <w:widowControl/>
        <w:suppressAutoHyphens w:val="0"/>
        <w:spacing w:before="116" w:after="116"/>
        <w:rPr>
          <w:rFonts w:ascii="Calibri" w:eastAsia="Times New Roman" w:hAnsi="Calibri" w:cs="Calibri"/>
          <w:kern w:val="0"/>
          <w:sz w:val="22"/>
          <w:szCs w:val="22"/>
          <w:lang w:eastAsia="ar-SA" w:bidi="ar-SA"/>
        </w:rPr>
      </w:pPr>
    </w:p>
    <w:p w:rsidR="00D71A53" w:rsidRPr="00D71A53" w:rsidRDefault="00D71A53" w:rsidP="00D71A53">
      <w:pPr>
        <w:widowControl/>
        <w:suppressAutoHyphens w:val="0"/>
        <w:spacing w:before="116" w:after="116"/>
        <w:rPr>
          <w:rFonts w:ascii="Calibri" w:eastAsia="Times New Roman" w:hAnsi="Calibri" w:cs="Calibri"/>
          <w:kern w:val="0"/>
          <w:sz w:val="22"/>
          <w:szCs w:val="22"/>
          <w:lang w:eastAsia="ar-SA" w:bidi="ar-SA"/>
        </w:rPr>
      </w:pPr>
    </w:p>
    <w:p w:rsidR="00D71A53" w:rsidRPr="00D71A53" w:rsidRDefault="00D71A53" w:rsidP="00D71A53">
      <w:pPr>
        <w:widowControl/>
        <w:suppressAutoHyphens w:val="0"/>
        <w:spacing w:before="116" w:after="116"/>
        <w:rPr>
          <w:rFonts w:ascii="Calibri" w:eastAsia="Times New Roman" w:hAnsi="Calibri" w:cs="Calibri"/>
          <w:kern w:val="0"/>
          <w:sz w:val="22"/>
          <w:szCs w:val="22"/>
          <w:lang w:eastAsia="ar-SA" w:bidi="ar-SA"/>
        </w:rPr>
      </w:pPr>
    </w:p>
    <w:p w:rsidR="00D71A53" w:rsidRPr="00D71A53" w:rsidRDefault="00D71A53" w:rsidP="00D71A53">
      <w:pPr>
        <w:widowControl/>
        <w:suppressAutoHyphens w:val="0"/>
        <w:spacing w:before="116" w:after="116"/>
        <w:rPr>
          <w:rFonts w:ascii="Calibri" w:eastAsia="Times New Roman" w:hAnsi="Calibri" w:cs="Calibri"/>
          <w:kern w:val="0"/>
          <w:sz w:val="22"/>
          <w:szCs w:val="22"/>
          <w:lang w:eastAsia="ar-SA" w:bidi="ar-SA"/>
        </w:rPr>
      </w:pPr>
    </w:p>
    <w:p w:rsidR="00D71A53" w:rsidRPr="00D71A53" w:rsidRDefault="00D71A53" w:rsidP="00D71A53">
      <w:pPr>
        <w:widowControl/>
        <w:suppressAutoHyphens w:val="0"/>
        <w:spacing w:before="116" w:after="116"/>
        <w:rPr>
          <w:rFonts w:ascii="Calibri" w:eastAsia="Times New Roman" w:hAnsi="Calibri" w:cs="Calibri"/>
          <w:kern w:val="0"/>
          <w:sz w:val="22"/>
          <w:szCs w:val="22"/>
          <w:lang w:eastAsia="ar-SA" w:bidi="ar-SA"/>
        </w:rPr>
      </w:pPr>
    </w:p>
    <w:p w:rsidR="00D71A53" w:rsidRPr="00D71A53" w:rsidRDefault="00D71A53" w:rsidP="00D71A53">
      <w:pPr>
        <w:widowControl/>
        <w:suppressAutoHyphens w:val="0"/>
        <w:rPr>
          <w:rFonts w:ascii="Calibri" w:eastAsia="Times New Roman" w:hAnsi="Calibri" w:cs="Calibri"/>
          <w:kern w:val="0"/>
          <w:sz w:val="16"/>
          <w:szCs w:val="16"/>
          <w:lang w:eastAsia="ar-SA" w:bidi="ar-SA"/>
        </w:rPr>
      </w:pPr>
      <w:r w:rsidRPr="00D71A53">
        <w:rPr>
          <w:rFonts w:ascii="Calibri" w:eastAsia="Times New Roman" w:hAnsi="Calibri" w:cs="Calibri"/>
          <w:kern w:val="0"/>
          <w:sz w:val="16"/>
          <w:szCs w:val="16"/>
          <w:lang w:eastAsia="ar-SA" w:bidi="ar-SA"/>
        </w:rPr>
        <w:t xml:space="preserve">Quellen: </w:t>
      </w:r>
    </w:p>
    <w:p w:rsidR="00D71A53" w:rsidRPr="00D71A53" w:rsidRDefault="00D71A53" w:rsidP="00D71A53">
      <w:pPr>
        <w:widowControl/>
        <w:suppressAutoHyphens w:val="0"/>
        <w:rPr>
          <w:rFonts w:ascii="Calibri" w:eastAsia="Times New Roman" w:hAnsi="Calibri" w:cs="Calibri"/>
          <w:kern w:val="0"/>
          <w:sz w:val="16"/>
          <w:szCs w:val="16"/>
          <w:lang w:eastAsia="ar-SA" w:bidi="ar-SA"/>
        </w:rPr>
      </w:pPr>
      <w:r w:rsidRPr="00D71A53">
        <w:rPr>
          <w:rFonts w:ascii="Calibri" w:eastAsia="Times New Roman" w:hAnsi="Calibri" w:cs="Calibri"/>
          <w:kern w:val="0"/>
          <w:sz w:val="16"/>
          <w:szCs w:val="16"/>
          <w:lang w:eastAsia="ar-SA" w:bidi="ar-SA"/>
        </w:rPr>
        <w:t>„Diagrammtypen“: http://li.hamburg.de/contentblob/3850492/eb2a5574c30a9f0ecf874fcfb835d3e8/data/download-protokoll-08-diagramme-einfuehrung.pdf</w:t>
      </w:r>
    </w:p>
    <w:p w:rsidR="00D71A53" w:rsidRPr="00D71A53" w:rsidRDefault="00D71A53" w:rsidP="00D71A53">
      <w:pPr>
        <w:widowControl/>
        <w:suppressAutoHyphens w:val="0"/>
        <w:rPr>
          <w:rFonts w:eastAsia="Times New Roman" w:cs="Times New Roman"/>
          <w:kern w:val="0"/>
          <w:lang w:eastAsia="ar-SA" w:bidi="ar-SA"/>
        </w:rPr>
      </w:pPr>
      <w:r w:rsidRPr="00D71A53">
        <w:rPr>
          <w:rFonts w:ascii="Calibri" w:eastAsia="Times New Roman" w:hAnsi="Calibri" w:cs="Calibri"/>
          <w:kern w:val="0"/>
          <w:sz w:val="16"/>
          <w:szCs w:val="16"/>
          <w:lang w:eastAsia="ar-SA" w:bidi="ar-SA"/>
        </w:rPr>
        <w:t>„Manipulationen“ : https://www2.klett.de/sixcms/media.php/82/052_053_104003.pdf</w:t>
      </w:r>
    </w:p>
    <w:p w:rsidR="00D71A53" w:rsidRDefault="00D71A53" w:rsidP="00D71A53">
      <w:pPr>
        <w:widowControl/>
        <w:suppressAutoHyphens w:val="0"/>
        <w:rPr>
          <w:rFonts w:ascii="Calibri" w:eastAsia="Times New Roman" w:hAnsi="Calibri" w:cs="Calibri"/>
          <w:b/>
          <w:kern w:val="0"/>
          <w:sz w:val="28"/>
          <w:szCs w:val="28"/>
          <w:lang w:eastAsia="de-DE" w:bidi="ar-SA"/>
        </w:rPr>
      </w:pPr>
    </w:p>
    <w:p w:rsidR="00290DCD" w:rsidRDefault="00290DCD">
      <w:pPr>
        <w:widowControl/>
        <w:suppressAutoHyphens w:val="0"/>
        <w:spacing w:after="160" w:line="259" w:lineRule="auto"/>
        <w:rPr>
          <w:rFonts w:ascii="Calibri" w:eastAsia="Times New Roman" w:hAnsi="Calibri" w:cs="Calibri"/>
          <w:b/>
          <w:kern w:val="0"/>
          <w:sz w:val="28"/>
          <w:szCs w:val="28"/>
          <w:lang w:eastAsia="de-DE" w:bidi="ar-SA"/>
        </w:rPr>
      </w:pPr>
      <w:r>
        <w:rPr>
          <w:rFonts w:ascii="Calibri" w:eastAsia="Times New Roman" w:hAnsi="Calibri" w:cs="Calibri"/>
          <w:b/>
          <w:kern w:val="0"/>
          <w:sz w:val="28"/>
          <w:szCs w:val="28"/>
          <w:lang w:eastAsia="de-DE" w:bidi="ar-SA"/>
        </w:rPr>
        <w:br w:type="page"/>
      </w:r>
    </w:p>
    <w:p w:rsidR="00E357F0" w:rsidRPr="00BC3CAB" w:rsidRDefault="00E357F0" w:rsidP="00290DCD">
      <w:pPr>
        <w:pStyle w:val="berschrift1"/>
        <w:rPr>
          <w:rFonts w:eastAsia="Times New Roman"/>
          <w:lang w:eastAsia="de-DE" w:bidi="ar-SA"/>
        </w:rPr>
      </w:pPr>
      <w:bookmarkStart w:id="29" w:name="_Toc527367801"/>
      <w:r w:rsidRPr="00BC3CAB">
        <w:rPr>
          <w:rFonts w:eastAsia="Times New Roman"/>
          <w:lang w:eastAsia="de-DE" w:bidi="ar-SA"/>
        </w:rPr>
        <w:lastRenderedPageBreak/>
        <w:t>Thinking Maps</w:t>
      </w:r>
      <w:bookmarkEnd w:id="29"/>
    </w:p>
    <w:p w:rsidR="00E357F0" w:rsidRPr="00BC3CAB" w:rsidRDefault="00E357F0" w:rsidP="00E357F0">
      <w:pPr>
        <w:widowControl/>
        <w:suppressAutoHyphens w:val="0"/>
        <w:rPr>
          <w:rFonts w:ascii="Arial" w:eastAsia="Times New Roman" w:hAnsi="Arial" w:cs="Arial"/>
          <w:kern w:val="0"/>
          <w:sz w:val="12"/>
          <w:lang w:eastAsia="de-DE" w:bidi="ar-SA"/>
        </w:rPr>
      </w:pPr>
    </w:p>
    <w:p w:rsidR="00BC3CAB" w:rsidRPr="00BD5E75" w:rsidRDefault="00BC3CAB" w:rsidP="00E357F0">
      <w:pPr>
        <w:widowControl/>
        <w:suppressAutoHyphens w:val="0"/>
        <w:rPr>
          <w:rFonts w:ascii="Arial" w:eastAsia="Times New Roman" w:hAnsi="Arial" w:cs="Arial"/>
          <w:kern w:val="0"/>
          <w:lang w:eastAsia="de-DE" w:bidi="ar-SA"/>
        </w:rPr>
      </w:pPr>
      <w:r w:rsidRPr="00BC3CAB">
        <w:rPr>
          <w:rFonts w:ascii="Arial" w:eastAsia="Times New Roman" w:hAnsi="Arial" w:cs="Arial"/>
          <w:b/>
          <w:kern w:val="0"/>
          <w:lang w:eastAsia="de-DE" w:bidi="ar-SA"/>
        </w:rPr>
        <w:t>Exemplarisch eingeführt:</w:t>
      </w:r>
      <w:r>
        <w:rPr>
          <w:rFonts w:ascii="Arial" w:eastAsia="Times New Roman" w:hAnsi="Arial" w:cs="Arial"/>
          <w:kern w:val="0"/>
          <w:lang w:eastAsia="de-DE" w:bidi="ar-SA"/>
        </w:rPr>
        <w:t xml:space="preserve"> Biologie, Klasse </w:t>
      </w:r>
      <w:r>
        <w:rPr>
          <w:rFonts w:ascii="Arial" w:eastAsia="Times New Roman" w:hAnsi="Arial" w:cs="Arial"/>
          <w:kern w:val="0"/>
          <w:lang w:eastAsia="de-DE" w:bidi="ar-SA"/>
        </w:rPr>
        <w:br/>
      </w:r>
      <w:r>
        <w:rPr>
          <w:rFonts w:ascii="Arial" w:eastAsia="Times New Roman" w:hAnsi="Arial" w:cs="Arial"/>
          <w:kern w:val="0"/>
          <w:lang w:eastAsia="de-DE" w:bidi="ar-SA"/>
        </w:rPr>
        <w:br/>
        <w:t>G</w:t>
      </w:r>
      <w:r w:rsidR="00E357F0" w:rsidRPr="00BC3CAB">
        <w:rPr>
          <w:rFonts w:ascii="Arial" w:eastAsia="Times New Roman" w:hAnsi="Arial" w:cs="Arial"/>
          <w:kern w:val="0"/>
          <w:lang w:eastAsia="de-DE" w:bidi="ar-SA"/>
        </w:rPr>
        <w:t>raphische Werkzeuge helfen, die Informationsfülle „gehirngerecht“ zu strukturieren</w:t>
      </w:r>
      <w:r>
        <w:rPr>
          <w:rFonts w:ascii="Arial" w:eastAsia="Times New Roman" w:hAnsi="Arial" w:cs="Arial"/>
          <w:kern w:val="0"/>
          <w:lang w:eastAsia="de-DE" w:bidi="ar-SA"/>
        </w:rPr>
        <w:t xml:space="preserve"> u</w:t>
      </w:r>
      <w:r w:rsidR="00E357F0" w:rsidRPr="00BC3CAB">
        <w:rPr>
          <w:rFonts w:ascii="Arial" w:eastAsia="Times New Roman" w:hAnsi="Arial" w:cs="Arial"/>
          <w:kern w:val="0"/>
          <w:lang w:eastAsia="de-DE" w:bidi="ar-SA"/>
        </w:rPr>
        <w:t>nd mit unseren eigenen Vorstellungen zu vernetzen.</w:t>
      </w:r>
      <w:r w:rsidR="003850B8">
        <w:rPr>
          <w:rFonts w:ascii="Arial" w:eastAsia="Times New Roman" w:hAnsi="Arial" w:cs="Arial"/>
          <w:kern w:val="0"/>
          <w:lang w:eastAsia="de-DE" w:bidi="ar-SA"/>
        </w:rPr>
        <w:t xml:space="preserve"> </w:t>
      </w:r>
      <w:r w:rsidR="003850B8" w:rsidRPr="00BD5E75">
        <w:rPr>
          <w:rFonts w:ascii="Arial" w:eastAsia="Times New Roman" w:hAnsi="Arial" w:cs="Arial"/>
          <w:kern w:val="0"/>
          <w:lang w:eastAsia="de-DE" w:bidi="ar-SA"/>
        </w:rPr>
        <w:t>Sehr bekannte Werkzeuge sind Wörternetze (z. B. in den Fremdsprachen) oder Mind Maps. Es gibt aber noch eine Reihe weiterer sogenannter Concept Maps, die sich für die Visualisierung verschiede</w:t>
      </w:r>
      <w:r w:rsidR="00BD5E75">
        <w:rPr>
          <w:rFonts w:ascii="Arial" w:eastAsia="Times New Roman" w:hAnsi="Arial" w:cs="Arial"/>
          <w:kern w:val="0"/>
          <w:lang w:eastAsia="de-DE" w:bidi="ar-SA"/>
        </w:rPr>
        <w:t>ne</w:t>
      </w:r>
      <w:r w:rsidR="003850B8" w:rsidRPr="00BD5E75">
        <w:rPr>
          <w:rFonts w:ascii="Arial" w:eastAsia="Times New Roman" w:hAnsi="Arial" w:cs="Arial"/>
          <w:kern w:val="0"/>
          <w:lang w:eastAsia="de-DE" w:bidi="ar-SA"/>
        </w:rPr>
        <w:t xml:space="preserve">r Zusammenhänge oder auch Denkprozesse eignen. Natürlich kann man sich auch selbst individuell eine Mischform aus mehreren hier dargestellten Concept-Map-Typen überlegen. </w:t>
      </w:r>
    </w:p>
    <w:p w:rsidR="00E357F0" w:rsidRPr="00BC3CAB" w:rsidRDefault="00E357F0" w:rsidP="00051604">
      <w:pPr>
        <w:widowControl/>
        <w:suppressAutoHyphens w:val="0"/>
        <w:ind w:left="-1276"/>
        <w:rPr>
          <w:rFonts w:ascii="Arial" w:eastAsia="Times New Roman" w:hAnsi="Arial" w:cs="Arial"/>
          <w:kern w:val="0"/>
          <w:lang w:eastAsia="de-DE" w:bidi="ar-SA"/>
        </w:rPr>
      </w:pPr>
      <w:r w:rsidRPr="00E357F0">
        <w:rPr>
          <w:rFonts w:ascii="Calibri" w:eastAsia="Times New Roman" w:hAnsi="Calibri" w:cs="Calibri"/>
          <w:noProof/>
          <w:kern w:val="0"/>
          <w:lang w:eastAsia="de-DE" w:bidi="ar-SA"/>
        </w:rPr>
        <w:lastRenderedPageBreak/>
        <w:drawing>
          <wp:inline distT="0" distB="0" distL="0" distR="0" wp14:anchorId="392CC144" wp14:editId="04FF1E8E">
            <wp:extent cx="6910820" cy="8810625"/>
            <wp:effectExtent l="0" t="0" r="4445" b="0"/>
            <wp:docPr id="25" name="Grafik 25" descr="img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341"/>
                    <pic:cNvPicPr>
                      <a:picLocks noChangeAspect="1" noChangeArrowheads="1"/>
                    </pic:cNvPicPr>
                  </pic:nvPicPr>
                  <pic:blipFill>
                    <a:blip r:embed="rId20" cstate="print">
                      <a:lum bright="6000" contrast="18000"/>
                      <a:extLst>
                        <a:ext uri="{28A0092B-C50C-407E-A947-70E740481C1C}">
                          <a14:useLocalDpi xmlns:a14="http://schemas.microsoft.com/office/drawing/2010/main" val="0"/>
                        </a:ext>
                      </a:extLst>
                    </a:blip>
                    <a:srcRect l="5890" t="1653" r="6781"/>
                    <a:stretch>
                      <a:fillRect/>
                    </a:stretch>
                  </pic:blipFill>
                  <pic:spPr bwMode="auto">
                    <a:xfrm>
                      <a:off x="0" y="0"/>
                      <a:ext cx="6926484" cy="8830595"/>
                    </a:xfrm>
                    <a:prstGeom prst="rect">
                      <a:avLst/>
                    </a:prstGeom>
                    <a:noFill/>
                    <a:ln>
                      <a:noFill/>
                    </a:ln>
                  </pic:spPr>
                </pic:pic>
              </a:graphicData>
            </a:graphic>
          </wp:inline>
        </w:drawing>
      </w:r>
    </w:p>
    <w:p w:rsidR="00E357F0" w:rsidRPr="00E357F0" w:rsidRDefault="00E357F0" w:rsidP="00E357F0">
      <w:pPr>
        <w:widowControl/>
        <w:suppressAutoHyphens w:val="0"/>
        <w:rPr>
          <w:rFonts w:ascii="Calibri" w:eastAsia="Times New Roman" w:hAnsi="Calibri" w:cs="Calibri"/>
          <w:i/>
          <w:kern w:val="0"/>
          <w:sz w:val="20"/>
          <w:szCs w:val="20"/>
          <w:lang w:eastAsia="de-DE" w:bidi="ar-SA"/>
        </w:rPr>
      </w:pPr>
      <w:r w:rsidRPr="00E357F0">
        <w:rPr>
          <w:rFonts w:ascii="Calibri" w:eastAsia="Times New Roman" w:hAnsi="Calibri" w:cs="Calibri"/>
          <w:i/>
          <w:kern w:val="0"/>
          <w:sz w:val="20"/>
          <w:szCs w:val="20"/>
          <w:lang w:eastAsia="de-DE" w:bidi="ar-SA"/>
        </w:rPr>
        <w:t>Quelle: Unterricht Biologie 392/2014, S. 50</w:t>
      </w:r>
    </w:p>
    <w:p w:rsidR="007C1FC9" w:rsidRPr="00051604" w:rsidRDefault="007C1FC9" w:rsidP="00290DCD">
      <w:pPr>
        <w:pStyle w:val="berschrift1"/>
        <w:rPr>
          <w:rFonts w:eastAsiaTheme="minorHAnsi"/>
          <w:lang w:eastAsia="en-US" w:bidi="ar-SA"/>
        </w:rPr>
      </w:pPr>
      <w:bookmarkStart w:id="30" w:name="_Toc527367802"/>
      <w:r w:rsidRPr="00051604">
        <w:rPr>
          <w:rFonts w:eastAsiaTheme="minorHAnsi"/>
          <w:lang w:eastAsia="en-US" w:bidi="ar-SA"/>
        </w:rPr>
        <w:lastRenderedPageBreak/>
        <w:t>Das Versuchsprotokoll</w:t>
      </w:r>
      <w:bookmarkEnd w:id="30"/>
    </w:p>
    <w:p w:rsidR="00051604" w:rsidRDefault="00051604" w:rsidP="007C1FC9">
      <w:pPr>
        <w:widowControl/>
        <w:suppressAutoHyphens w:val="0"/>
        <w:spacing w:after="160" w:line="259" w:lineRule="auto"/>
        <w:rPr>
          <w:rFonts w:ascii="Arial" w:eastAsiaTheme="minorHAnsi" w:hAnsi="Arial" w:cs="Arial"/>
          <w:kern w:val="0"/>
          <w:lang w:eastAsia="en-US" w:bidi="ar-SA"/>
        </w:rPr>
      </w:pPr>
      <w:r w:rsidRPr="00051604">
        <w:rPr>
          <w:rFonts w:ascii="Arial" w:eastAsiaTheme="minorHAnsi" w:hAnsi="Arial" w:cs="Arial"/>
          <w:b/>
          <w:kern w:val="0"/>
          <w:lang w:eastAsia="en-US" w:bidi="ar-SA"/>
        </w:rPr>
        <w:t>Exemplarisch eingeführt</w:t>
      </w:r>
      <w:r>
        <w:rPr>
          <w:rFonts w:ascii="Arial" w:eastAsiaTheme="minorHAnsi" w:hAnsi="Arial" w:cs="Arial"/>
          <w:kern w:val="0"/>
          <w:lang w:eastAsia="en-US" w:bidi="ar-SA"/>
        </w:rPr>
        <w:t xml:space="preserve">: Chemie, Klasse </w:t>
      </w:r>
    </w:p>
    <w:p w:rsidR="007C1FC9" w:rsidRPr="00051604" w:rsidRDefault="007C1FC9" w:rsidP="00051604">
      <w:pPr>
        <w:widowControl/>
        <w:suppressAutoHyphens w:val="0"/>
        <w:spacing w:after="160" w:line="259" w:lineRule="auto"/>
        <w:jc w:val="both"/>
        <w:rPr>
          <w:rFonts w:ascii="Arial" w:eastAsiaTheme="minorHAnsi" w:hAnsi="Arial" w:cs="Arial"/>
          <w:kern w:val="0"/>
          <w:lang w:eastAsia="en-US" w:bidi="ar-SA"/>
        </w:rPr>
      </w:pPr>
      <w:r w:rsidRPr="00051604">
        <w:rPr>
          <w:rFonts w:ascii="Arial" w:eastAsiaTheme="minorHAnsi" w:hAnsi="Arial" w:cs="Arial"/>
          <w:kern w:val="0"/>
          <w:lang w:eastAsia="en-US" w:bidi="ar-SA"/>
        </w:rPr>
        <w:t>Versuche dienen dazu, bestimmte Fragestellungen zu untersuchen. Um die Ergebnisse richtig einordnen zu können, muss jedes Experiment genau protokolliert werden. Hast du kaltes oder warmes Wasser genommen? Das macht ja vielleicht einen Unterschied…</w:t>
      </w:r>
    </w:p>
    <w:p w:rsidR="007C1FC9" w:rsidRPr="00051604" w:rsidRDefault="007C1FC9" w:rsidP="00051604">
      <w:pPr>
        <w:widowControl/>
        <w:suppressAutoHyphens w:val="0"/>
        <w:spacing w:after="160" w:line="259" w:lineRule="auto"/>
        <w:ind w:left="426" w:hanging="426"/>
        <w:jc w:val="both"/>
        <w:rPr>
          <w:rFonts w:ascii="Arial" w:eastAsiaTheme="minorHAnsi" w:hAnsi="Arial" w:cs="Arial"/>
          <w:kern w:val="0"/>
          <w:lang w:eastAsia="en-US" w:bidi="ar-SA"/>
        </w:rPr>
      </w:pPr>
      <w:r w:rsidRPr="00051604">
        <w:rPr>
          <w:rFonts w:ascii="Arial" w:eastAsiaTheme="minorHAnsi" w:hAnsi="Arial" w:cs="Arial"/>
          <w:kern w:val="0"/>
          <w:lang w:eastAsia="en-US" w:bidi="ar-SA"/>
        </w:rPr>
        <w:t>1.</w:t>
      </w:r>
      <w:r w:rsidRPr="00051604">
        <w:rPr>
          <w:rFonts w:ascii="Arial" w:eastAsiaTheme="minorHAnsi" w:hAnsi="Arial" w:cs="Arial"/>
          <w:kern w:val="0"/>
          <w:lang w:eastAsia="en-US" w:bidi="ar-SA"/>
        </w:rPr>
        <w:tab/>
        <w:t xml:space="preserve">Beginnen solltest du mit der </w:t>
      </w:r>
      <w:r w:rsidRPr="00051604">
        <w:rPr>
          <w:rFonts w:ascii="Arial" w:eastAsiaTheme="minorHAnsi" w:hAnsi="Arial" w:cs="Arial"/>
          <w:kern w:val="0"/>
          <w:u w:val="single"/>
          <w:lang w:eastAsia="en-US" w:bidi="ar-SA"/>
        </w:rPr>
        <w:t>Versuchsüberschrift</w:t>
      </w:r>
      <w:r w:rsidRPr="00051604">
        <w:rPr>
          <w:rFonts w:ascii="Arial" w:eastAsiaTheme="minorHAnsi" w:hAnsi="Arial" w:cs="Arial"/>
          <w:kern w:val="0"/>
          <w:lang w:eastAsia="en-US" w:bidi="ar-SA"/>
        </w:rPr>
        <w:t xml:space="preserve">; hier wird auch das </w:t>
      </w:r>
      <w:r w:rsidRPr="00051604">
        <w:rPr>
          <w:rFonts w:ascii="Arial" w:eastAsiaTheme="minorHAnsi" w:hAnsi="Arial" w:cs="Arial"/>
          <w:kern w:val="0"/>
          <w:u w:val="single"/>
          <w:lang w:eastAsia="en-US" w:bidi="ar-SA"/>
        </w:rPr>
        <w:t>Datum</w:t>
      </w:r>
      <w:r w:rsidRPr="00051604">
        <w:rPr>
          <w:rFonts w:ascii="Arial" w:eastAsiaTheme="minorHAnsi" w:hAnsi="Arial" w:cs="Arial"/>
          <w:kern w:val="0"/>
          <w:lang w:eastAsia="en-US" w:bidi="ar-SA"/>
        </w:rPr>
        <w:t xml:space="preserve"> notiert. </w:t>
      </w:r>
    </w:p>
    <w:p w:rsidR="007C1FC9" w:rsidRPr="00051604" w:rsidRDefault="007C1FC9" w:rsidP="00051604">
      <w:pPr>
        <w:widowControl/>
        <w:suppressAutoHyphens w:val="0"/>
        <w:spacing w:after="160" w:line="259" w:lineRule="auto"/>
        <w:ind w:left="426" w:hanging="426"/>
        <w:jc w:val="both"/>
        <w:rPr>
          <w:rFonts w:ascii="Arial" w:eastAsiaTheme="minorHAnsi" w:hAnsi="Arial" w:cs="Arial"/>
          <w:kern w:val="0"/>
          <w:lang w:eastAsia="en-US" w:bidi="ar-SA"/>
        </w:rPr>
      </w:pPr>
      <w:r w:rsidRPr="00051604">
        <w:rPr>
          <w:rFonts w:ascii="Arial" w:eastAsiaTheme="minorHAnsi" w:hAnsi="Arial" w:cs="Arial"/>
          <w:kern w:val="0"/>
          <w:lang w:eastAsia="en-US" w:bidi="ar-SA"/>
        </w:rPr>
        <w:t>2.</w:t>
      </w:r>
      <w:r w:rsidRPr="00051604">
        <w:rPr>
          <w:rFonts w:ascii="Arial" w:eastAsiaTheme="minorHAnsi" w:hAnsi="Arial" w:cs="Arial"/>
          <w:kern w:val="0"/>
          <w:lang w:eastAsia="en-US" w:bidi="ar-SA"/>
        </w:rPr>
        <w:tab/>
        <w:t xml:space="preserve">In der </w:t>
      </w:r>
      <w:r w:rsidRPr="00051604">
        <w:rPr>
          <w:rFonts w:ascii="Arial" w:eastAsiaTheme="minorHAnsi" w:hAnsi="Arial" w:cs="Arial"/>
          <w:kern w:val="0"/>
          <w:u w:val="single"/>
          <w:lang w:eastAsia="en-US" w:bidi="ar-SA"/>
        </w:rPr>
        <w:t>Aufgabenstellung</w:t>
      </w:r>
      <w:r w:rsidRPr="00051604">
        <w:rPr>
          <w:rFonts w:ascii="Arial" w:eastAsiaTheme="minorHAnsi" w:hAnsi="Arial" w:cs="Arial"/>
          <w:kern w:val="0"/>
          <w:lang w:eastAsia="en-US" w:bidi="ar-SA"/>
        </w:rPr>
        <w:t xml:space="preserve"> wird geklärt, worum es in dem Experiment geht. Kennst du schon das Ziel des Versuches? Welche Stoffe reagieren miteinander?</w:t>
      </w:r>
    </w:p>
    <w:p w:rsidR="007C1FC9" w:rsidRPr="00051604" w:rsidRDefault="007C1FC9" w:rsidP="00051604">
      <w:pPr>
        <w:widowControl/>
        <w:suppressAutoHyphens w:val="0"/>
        <w:spacing w:after="160" w:line="259" w:lineRule="auto"/>
        <w:ind w:left="426" w:hanging="426"/>
        <w:jc w:val="both"/>
        <w:rPr>
          <w:rFonts w:ascii="Arial" w:eastAsiaTheme="minorHAnsi" w:hAnsi="Arial" w:cs="Arial"/>
          <w:kern w:val="0"/>
          <w:lang w:eastAsia="en-US" w:bidi="ar-SA"/>
        </w:rPr>
      </w:pPr>
      <w:r w:rsidRPr="00051604">
        <w:rPr>
          <w:rFonts w:ascii="Arial" w:eastAsiaTheme="minorHAnsi" w:hAnsi="Arial" w:cs="Arial"/>
          <w:kern w:val="0"/>
          <w:lang w:eastAsia="en-US" w:bidi="ar-SA"/>
        </w:rPr>
        <w:t>3.</w:t>
      </w:r>
      <w:r w:rsidRPr="00051604">
        <w:rPr>
          <w:rFonts w:ascii="Arial" w:eastAsiaTheme="minorHAnsi" w:hAnsi="Arial" w:cs="Arial"/>
          <w:kern w:val="0"/>
          <w:lang w:eastAsia="en-US" w:bidi="ar-SA"/>
        </w:rPr>
        <w:tab/>
        <w:t xml:space="preserve">Gegebenenfalls werden </w:t>
      </w:r>
      <w:r w:rsidRPr="00051604">
        <w:rPr>
          <w:rFonts w:ascii="Arial" w:eastAsiaTheme="minorHAnsi" w:hAnsi="Arial" w:cs="Arial"/>
          <w:kern w:val="0"/>
          <w:u w:val="single"/>
          <w:lang w:eastAsia="en-US" w:bidi="ar-SA"/>
        </w:rPr>
        <w:t>Vermutungen/Hypothesen</w:t>
      </w:r>
      <w:r w:rsidRPr="00051604">
        <w:rPr>
          <w:rFonts w:ascii="Arial" w:eastAsiaTheme="minorHAnsi" w:hAnsi="Arial" w:cs="Arial"/>
          <w:kern w:val="0"/>
          <w:lang w:eastAsia="en-US" w:bidi="ar-SA"/>
        </w:rPr>
        <w:t xml:space="preserve"> formuliert. Hast du schon eine Idee, was passieren wird?</w:t>
      </w:r>
    </w:p>
    <w:p w:rsidR="007C1FC9" w:rsidRPr="00051604" w:rsidRDefault="007C1FC9" w:rsidP="00051604">
      <w:pPr>
        <w:widowControl/>
        <w:suppressAutoHyphens w:val="0"/>
        <w:spacing w:after="160" w:line="259" w:lineRule="auto"/>
        <w:ind w:left="426" w:hanging="426"/>
        <w:jc w:val="both"/>
        <w:rPr>
          <w:rFonts w:ascii="Arial" w:eastAsiaTheme="minorHAnsi" w:hAnsi="Arial" w:cs="Arial"/>
          <w:kern w:val="0"/>
          <w:lang w:eastAsia="en-US" w:bidi="ar-SA"/>
        </w:rPr>
      </w:pPr>
      <w:r w:rsidRPr="00051604">
        <w:rPr>
          <w:rFonts w:ascii="Arial" w:eastAsiaTheme="minorHAnsi" w:hAnsi="Arial" w:cs="Arial"/>
          <w:kern w:val="0"/>
          <w:lang w:eastAsia="en-US" w:bidi="ar-SA"/>
        </w:rPr>
        <w:t>4.</w:t>
      </w:r>
      <w:r w:rsidRPr="00051604">
        <w:rPr>
          <w:rFonts w:ascii="Arial" w:eastAsiaTheme="minorHAnsi" w:hAnsi="Arial" w:cs="Arial"/>
          <w:kern w:val="0"/>
          <w:lang w:eastAsia="en-US" w:bidi="ar-SA"/>
        </w:rPr>
        <w:tab/>
        <w:t xml:space="preserve">In der Chemie hat man oft mit gefährlichen Substanzen zu tun oder muss besondere </w:t>
      </w:r>
      <w:r w:rsidRPr="00051604">
        <w:rPr>
          <w:rFonts w:ascii="Arial" w:eastAsiaTheme="minorHAnsi" w:hAnsi="Arial" w:cs="Arial"/>
          <w:kern w:val="0"/>
          <w:u w:val="single"/>
          <w:lang w:eastAsia="en-US" w:bidi="ar-SA"/>
        </w:rPr>
        <w:t>Sicherheitsvorschriften</w:t>
      </w:r>
      <w:r w:rsidRPr="00051604">
        <w:rPr>
          <w:rFonts w:ascii="Arial" w:eastAsiaTheme="minorHAnsi" w:hAnsi="Arial" w:cs="Arial"/>
          <w:kern w:val="0"/>
          <w:lang w:eastAsia="en-US" w:bidi="ar-SA"/>
        </w:rPr>
        <w:t xml:space="preserve"> beachten. Musst du eine Brille tragen? Sind verwendete Substanzen reizend oder leicht entzündlich? Dürfen die Abfälle in den normalen Müll gegeben werden oder müssen sie in besonderen Behältern gesammelt werden?</w:t>
      </w:r>
    </w:p>
    <w:p w:rsidR="007C1FC9" w:rsidRPr="00051604" w:rsidRDefault="007C1FC9" w:rsidP="00051604">
      <w:pPr>
        <w:widowControl/>
        <w:suppressAutoHyphens w:val="0"/>
        <w:spacing w:after="160" w:line="259" w:lineRule="auto"/>
        <w:ind w:left="426" w:hanging="426"/>
        <w:jc w:val="both"/>
        <w:rPr>
          <w:rFonts w:ascii="Arial" w:eastAsiaTheme="minorHAnsi" w:hAnsi="Arial" w:cs="Arial"/>
          <w:kern w:val="0"/>
          <w:lang w:eastAsia="en-US" w:bidi="ar-SA"/>
        </w:rPr>
      </w:pPr>
      <w:r w:rsidRPr="00051604">
        <w:rPr>
          <w:rFonts w:ascii="Arial" w:eastAsiaTheme="minorHAnsi" w:hAnsi="Arial" w:cs="Arial"/>
          <w:kern w:val="0"/>
          <w:lang w:eastAsia="en-US" w:bidi="ar-SA"/>
        </w:rPr>
        <w:t>5.</w:t>
      </w:r>
      <w:r w:rsidRPr="00051604">
        <w:rPr>
          <w:rFonts w:ascii="Arial" w:eastAsiaTheme="minorHAnsi" w:hAnsi="Arial" w:cs="Arial"/>
          <w:kern w:val="0"/>
          <w:lang w:eastAsia="en-US" w:bidi="ar-SA"/>
        </w:rPr>
        <w:tab/>
        <w:t xml:space="preserve">Nun werden die verwendeten </w:t>
      </w:r>
      <w:r w:rsidRPr="00051604">
        <w:rPr>
          <w:rFonts w:ascii="Arial" w:eastAsiaTheme="minorHAnsi" w:hAnsi="Arial" w:cs="Arial"/>
          <w:kern w:val="0"/>
          <w:u w:val="single"/>
          <w:lang w:eastAsia="en-US" w:bidi="ar-SA"/>
        </w:rPr>
        <w:t>Geräte</w:t>
      </w:r>
      <w:r w:rsidRPr="00051604">
        <w:rPr>
          <w:rFonts w:ascii="Arial" w:eastAsiaTheme="minorHAnsi" w:hAnsi="Arial" w:cs="Arial"/>
          <w:kern w:val="0"/>
          <w:lang w:eastAsia="en-US" w:bidi="ar-SA"/>
        </w:rPr>
        <w:t xml:space="preserve"> und </w:t>
      </w:r>
      <w:r w:rsidRPr="00051604">
        <w:rPr>
          <w:rFonts w:ascii="Arial" w:eastAsiaTheme="minorHAnsi" w:hAnsi="Arial" w:cs="Arial"/>
          <w:kern w:val="0"/>
          <w:u w:val="single"/>
          <w:lang w:eastAsia="en-US" w:bidi="ar-SA"/>
        </w:rPr>
        <w:t>Chemikalien</w:t>
      </w:r>
      <w:r w:rsidRPr="00051604">
        <w:rPr>
          <w:rFonts w:ascii="Arial" w:eastAsiaTheme="minorHAnsi" w:hAnsi="Arial" w:cs="Arial"/>
          <w:kern w:val="0"/>
          <w:lang w:eastAsia="en-US" w:bidi="ar-SA"/>
        </w:rPr>
        <w:t xml:space="preserve"> aufgelistet - oder als </w:t>
      </w:r>
      <w:r w:rsidRPr="00051604">
        <w:rPr>
          <w:rFonts w:ascii="Arial" w:eastAsiaTheme="minorHAnsi" w:hAnsi="Arial" w:cs="Arial"/>
          <w:kern w:val="0"/>
          <w:u w:val="single"/>
          <w:lang w:eastAsia="en-US" w:bidi="ar-SA"/>
        </w:rPr>
        <w:t>Materialien</w:t>
      </w:r>
      <w:r w:rsidRPr="00051604">
        <w:rPr>
          <w:rFonts w:ascii="Arial" w:eastAsiaTheme="minorHAnsi" w:hAnsi="Arial" w:cs="Arial"/>
          <w:kern w:val="0"/>
          <w:lang w:eastAsia="en-US" w:bidi="ar-SA"/>
        </w:rPr>
        <w:t xml:space="preserve"> zusammengefasst und durch Semikola voneinander getrennt. Bei den Chemikalien werden die Gefahrstoffabkürzungen (z.B. in Klammern) angefügt. </w:t>
      </w:r>
    </w:p>
    <w:p w:rsidR="007C1FC9" w:rsidRPr="00051604" w:rsidRDefault="007C1FC9" w:rsidP="00051604">
      <w:pPr>
        <w:widowControl/>
        <w:suppressAutoHyphens w:val="0"/>
        <w:spacing w:after="160" w:line="259" w:lineRule="auto"/>
        <w:ind w:left="426" w:hanging="426"/>
        <w:jc w:val="both"/>
        <w:rPr>
          <w:rFonts w:ascii="Arial" w:eastAsiaTheme="minorHAnsi" w:hAnsi="Arial" w:cs="Arial"/>
          <w:kern w:val="0"/>
          <w:lang w:eastAsia="en-US" w:bidi="ar-SA"/>
        </w:rPr>
      </w:pPr>
      <w:r w:rsidRPr="00051604">
        <w:rPr>
          <w:rFonts w:ascii="Arial" w:eastAsiaTheme="minorHAnsi" w:hAnsi="Arial" w:cs="Arial"/>
          <w:kern w:val="0"/>
          <w:lang w:eastAsia="en-US" w:bidi="ar-SA"/>
        </w:rPr>
        <w:t>6.</w:t>
      </w:r>
      <w:r w:rsidRPr="00051604">
        <w:rPr>
          <w:rFonts w:ascii="Arial" w:eastAsiaTheme="minorHAnsi" w:hAnsi="Arial" w:cs="Arial"/>
          <w:kern w:val="0"/>
          <w:lang w:eastAsia="en-US" w:bidi="ar-SA"/>
        </w:rPr>
        <w:tab/>
        <w:t xml:space="preserve">Für komplizierte Aufbauten ist eine </w:t>
      </w:r>
      <w:r w:rsidRPr="00051604">
        <w:rPr>
          <w:rFonts w:ascii="Arial" w:eastAsiaTheme="minorHAnsi" w:hAnsi="Arial" w:cs="Arial"/>
          <w:kern w:val="0"/>
          <w:u w:val="single"/>
          <w:lang w:eastAsia="en-US" w:bidi="ar-SA"/>
        </w:rPr>
        <w:t>Skizze</w:t>
      </w:r>
      <w:r w:rsidRPr="00051604">
        <w:rPr>
          <w:rFonts w:ascii="Arial" w:eastAsiaTheme="minorHAnsi" w:hAnsi="Arial" w:cs="Arial"/>
          <w:kern w:val="0"/>
          <w:lang w:eastAsia="en-US" w:bidi="ar-SA"/>
        </w:rPr>
        <w:t xml:space="preserve"> notwendig. Diese sollte beschriftet sein.</w:t>
      </w:r>
    </w:p>
    <w:p w:rsidR="007C1FC9" w:rsidRPr="00051604" w:rsidRDefault="007C1FC9" w:rsidP="00051604">
      <w:pPr>
        <w:widowControl/>
        <w:suppressAutoHyphens w:val="0"/>
        <w:spacing w:after="160" w:line="259" w:lineRule="auto"/>
        <w:ind w:left="426" w:hanging="426"/>
        <w:jc w:val="both"/>
        <w:rPr>
          <w:rFonts w:ascii="Arial" w:eastAsiaTheme="minorHAnsi" w:hAnsi="Arial" w:cs="Arial"/>
          <w:kern w:val="0"/>
          <w:lang w:eastAsia="en-US" w:bidi="ar-SA"/>
        </w:rPr>
      </w:pPr>
      <w:r w:rsidRPr="00051604">
        <w:rPr>
          <w:rFonts w:ascii="Arial" w:eastAsiaTheme="minorHAnsi" w:hAnsi="Arial" w:cs="Arial"/>
          <w:kern w:val="0"/>
          <w:lang w:eastAsia="en-US" w:bidi="ar-SA"/>
        </w:rPr>
        <w:t>7.</w:t>
      </w:r>
      <w:r w:rsidRPr="00051604">
        <w:rPr>
          <w:rFonts w:ascii="Arial" w:eastAsiaTheme="minorHAnsi" w:hAnsi="Arial" w:cs="Arial"/>
          <w:kern w:val="0"/>
          <w:lang w:eastAsia="en-US" w:bidi="ar-SA"/>
        </w:rPr>
        <w:tab/>
        <w:t xml:space="preserve">In der </w:t>
      </w:r>
      <w:r w:rsidRPr="00051604">
        <w:rPr>
          <w:rFonts w:ascii="Arial" w:eastAsiaTheme="minorHAnsi" w:hAnsi="Arial" w:cs="Arial"/>
          <w:kern w:val="0"/>
          <w:u w:val="single"/>
          <w:lang w:eastAsia="en-US" w:bidi="ar-SA"/>
        </w:rPr>
        <w:t>Durchführung</w:t>
      </w:r>
      <w:r w:rsidRPr="00051604">
        <w:rPr>
          <w:rFonts w:ascii="Arial" w:eastAsiaTheme="minorHAnsi" w:hAnsi="Arial" w:cs="Arial"/>
          <w:kern w:val="0"/>
          <w:lang w:eastAsia="en-US" w:bidi="ar-SA"/>
        </w:rPr>
        <w:t xml:space="preserve"> beschreibst du die einzelnen Schritte der Versuchsdurchführung in der richtigen Reihenfolge; diese Schritte können durchnummeriert werden.</w:t>
      </w:r>
    </w:p>
    <w:p w:rsidR="007C1FC9" w:rsidRPr="00051604" w:rsidRDefault="007C1FC9" w:rsidP="00051604">
      <w:pPr>
        <w:widowControl/>
        <w:suppressAutoHyphens w:val="0"/>
        <w:spacing w:after="160" w:line="259" w:lineRule="auto"/>
        <w:ind w:left="426" w:hanging="426"/>
        <w:jc w:val="both"/>
        <w:rPr>
          <w:rFonts w:ascii="Arial" w:eastAsiaTheme="minorHAnsi" w:hAnsi="Arial" w:cs="Arial"/>
          <w:kern w:val="0"/>
          <w:lang w:eastAsia="en-US" w:bidi="ar-SA"/>
        </w:rPr>
      </w:pPr>
      <w:r w:rsidRPr="00051604">
        <w:rPr>
          <w:rFonts w:ascii="Arial" w:eastAsiaTheme="minorHAnsi" w:hAnsi="Arial" w:cs="Arial"/>
          <w:kern w:val="0"/>
          <w:lang w:eastAsia="en-US" w:bidi="ar-SA"/>
        </w:rPr>
        <w:t>8.</w:t>
      </w:r>
      <w:r w:rsidRPr="00051604">
        <w:rPr>
          <w:rFonts w:ascii="Arial" w:eastAsiaTheme="minorHAnsi" w:hAnsi="Arial" w:cs="Arial"/>
          <w:kern w:val="0"/>
          <w:lang w:eastAsia="en-US" w:bidi="ar-SA"/>
        </w:rPr>
        <w:tab/>
        <w:t xml:space="preserve">Nun folgen deine </w:t>
      </w:r>
      <w:r w:rsidRPr="00051604">
        <w:rPr>
          <w:rFonts w:ascii="Arial" w:eastAsiaTheme="minorHAnsi" w:hAnsi="Arial" w:cs="Arial"/>
          <w:kern w:val="0"/>
          <w:u w:val="single"/>
          <w:lang w:eastAsia="en-US" w:bidi="ar-SA"/>
        </w:rPr>
        <w:t>Beobachtungen</w:t>
      </w:r>
      <w:r w:rsidRPr="00051604">
        <w:rPr>
          <w:rFonts w:ascii="Arial" w:eastAsiaTheme="minorHAnsi" w:hAnsi="Arial" w:cs="Arial"/>
          <w:kern w:val="0"/>
          <w:lang w:eastAsia="en-US" w:bidi="ar-SA"/>
        </w:rPr>
        <w:t xml:space="preserve">. </w:t>
      </w:r>
      <w:r w:rsidRPr="00051604">
        <w:rPr>
          <w:rFonts w:ascii="Arial" w:eastAsiaTheme="minorHAnsi" w:hAnsi="Arial" w:cs="Arial"/>
          <w:kern w:val="0"/>
          <w:u w:val="single"/>
          <w:lang w:eastAsia="en-US" w:bidi="ar-SA"/>
        </w:rPr>
        <w:t>Was</w:t>
      </w:r>
      <w:r w:rsidRPr="00051604">
        <w:rPr>
          <w:rFonts w:ascii="Arial" w:eastAsiaTheme="minorHAnsi" w:hAnsi="Arial" w:cs="Arial"/>
          <w:kern w:val="0"/>
          <w:lang w:eastAsia="en-US" w:bidi="ar-SA"/>
        </w:rPr>
        <w:t xml:space="preserve"> siehst, riechst, hörst, misst oder fühlst du? Alle Angaben müssen vollständig, genau und in der korrekten Reihenfolge notiert werden. </w:t>
      </w:r>
    </w:p>
    <w:p w:rsidR="007C1FC9" w:rsidRPr="00051604" w:rsidRDefault="007C1FC9" w:rsidP="00051604">
      <w:pPr>
        <w:widowControl/>
        <w:suppressAutoHyphens w:val="0"/>
        <w:spacing w:after="160" w:line="259" w:lineRule="auto"/>
        <w:ind w:left="426" w:hanging="426"/>
        <w:jc w:val="both"/>
        <w:rPr>
          <w:rFonts w:ascii="Arial" w:eastAsiaTheme="minorHAnsi" w:hAnsi="Arial" w:cs="Arial"/>
          <w:kern w:val="0"/>
          <w:lang w:eastAsia="en-US" w:bidi="ar-SA"/>
        </w:rPr>
      </w:pPr>
      <w:r w:rsidRPr="00051604">
        <w:rPr>
          <w:rFonts w:ascii="Arial" w:eastAsiaTheme="minorHAnsi" w:hAnsi="Arial" w:cs="Arial"/>
          <w:kern w:val="0"/>
          <w:lang w:eastAsia="en-US" w:bidi="ar-SA"/>
        </w:rPr>
        <w:t>9.</w:t>
      </w:r>
      <w:r w:rsidRPr="00051604">
        <w:rPr>
          <w:rFonts w:ascii="Arial" w:eastAsiaTheme="minorHAnsi" w:hAnsi="Arial" w:cs="Arial"/>
          <w:kern w:val="0"/>
          <w:lang w:eastAsia="en-US" w:bidi="ar-SA"/>
        </w:rPr>
        <w:tab/>
        <w:t xml:space="preserve">In der </w:t>
      </w:r>
      <w:r w:rsidRPr="00051604">
        <w:rPr>
          <w:rFonts w:ascii="Arial" w:eastAsiaTheme="minorHAnsi" w:hAnsi="Arial" w:cs="Arial"/>
          <w:kern w:val="0"/>
          <w:u w:val="single"/>
          <w:lang w:eastAsia="en-US" w:bidi="ar-SA"/>
        </w:rPr>
        <w:t>Auswertung</w:t>
      </w:r>
      <w:r w:rsidRPr="00051604">
        <w:rPr>
          <w:rFonts w:ascii="Arial" w:eastAsiaTheme="minorHAnsi" w:hAnsi="Arial" w:cs="Arial"/>
          <w:kern w:val="0"/>
          <w:lang w:eastAsia="en-US" w:bidi="ar-SA"/>
        </w:rPr>
        <w:t>/Deutung/Interpretation/Erklärung werden alle Beobachtungen erklärt. Du bestätigst oder widerlegst begründet die eventuell eingangs formulierten Vermutungen und/oder beantwortest die Frage nach dem "</w:t>
      </w:r>
      <w:r w:rsidRPr="00051604">
        <w:rPr>
          <w:rFonts w:ascii="Arial" w:eastAsiaTheme="minorHAnsi" w:hAnsi="Arial" w:cs="Arial"/>
          <w:kern w:val="0"/>
          <w:u w:val="single"/>
          <w:lang w:eastAsia="en-US" w:bidi="ar-SA"/>
        </w:rPr>
        <w:t>Warum</w:t>
      </w:r>
      <w:r w:rsidRPr="00051604">
        <w:rPr>
          <w:rFonts w:ascii="Arial" w:eastAsiaTheme="minorHAnsi" w:hAnsi="Arial" w:cs="Arial"/>
          <w:kern w:val="0"/>
          <w:lang w:eastAsia="en-US" w:bidi="ar-SA"/>
        </w:rPr>
        <w:t xml:space="preserve">“. Hierbei verwendest du die korrekten Fachbegriffe und wendest Modelle und Theorien richtig an. </w:t>
      </w:r>
    </w:p>
    <w:p w:rsidR="007C1FC9" w:rsidRPr="00051604" w:rsidRDefault="007C1FC9" w:rsidP="00051604">
      <w:pPr>
        <w:widowControl/>
        <w:suppressAutoHyphens w:val="0"/>
        <w:spacing w:after="160" w:line="259" w:lineRule="auto"/>
        <w:ind w:left="426" w:hanging="426"/>
        <w:jc w:val="both"/>
        <w:rPr>
          <w:rFonts w:ascii="Arial" w:eastAsiaTheme="minorHAnsi" w:hAnsi="Arial" w:cs="Arial"/>
          <w:kern w:val="0"/>
          <w:lang w:eastAsia="en-US" w:bidi="ar-SA"/>
        </w:rPr>
      </w:pPr>
      <w:r w:rsidRPr="00051604">
        <w:rPr>
          <w:rFonts w:ascii="Arial" w:eastAsiaTheme="minorHAnsi" w:hAnsi="Arial" w:cs="Arial"/>
          <w:kern w:val="0"/>
          <w:lang w:eastAsia="en-US" w:bidi="ar-SA"/>
        </w:rPr>
        <w:t>10.</w:t>
      </w:r>
      <w:r w:rsidRPr="00051604">
        <w:rPr>
          <w:rFonts w:ascii="Arial" w:eastAsiaTheme="minorHAnsi" w:hAnsi="Arial" w:cs="Arial"/>
          <w:kern w:val="0"/>
          <w:lang w:eastAsia="en-US" w:bidi="ar-SA"/>
        </w:rPr>
        <w:tab/>
        <w:t xml:space="preserve">Gegebenenfalls gibst du hier </w:t>
      </w:r>
      <w:r w:rsidRPr="00051604">
        <w:rPr>
          <w:rFonts w:ascii="Arial" w:eastAsiaTheme="minorHAnsi" w:hAnsi="Arial" w:cs="Arial"/>
          <w:kern w:val="0"/>
          <w:u w:val="single"/>
          <w:lang w:eastAsia="en-US" w:bidi="ar-SA"/>
        </w:rPr>
        <w:t>Quellen</w:t>
      </w:r>
      <w:r w:rsidRPr="00051604">
        <w:rPr>
          <w:rFonts w:ascii="Arial" w:eastAsiaTheme="minorHAnsi" w:hAnsi="Arial" w:cs="Arial"/>
          <w:kern w:val="0"/>
          <w:lang w:eastAsia="en-US" w:bidi="ar-SA"/>
        </w:rPr>
        <w:t xml:space="preserve"> an.</w:t>
      </w:r>
    </w:p>
    <w:p w:rsidR="007C1FC9" w:rsidRPr="00051604" w:rsidRDefault="007C1FC9" w:rsidP="00051604">
      <w:pPr>
        <w:widowControl/>
        <w:suppressAutoHyphens w:val="0"/>
        <w:spacing w:after="160" w:line="259" w:lineRule="auto"/>
        <w:jc w:val="both"/>
        <w:rPr>
          <w:rFonts w:ascii="Arial" w:eastAsiaTheme="minorHAnsi" w:hAnsi="Arial" w:cs="Arial"/>
          <w:kern w:val="0"/>
          <w:lang w:eastAsia="en-US" w:bidi="ar-SA"/>
        </w:rPr>
      </w:pPr>
      <w:r w:rsidRPr="00051604">
        <w:rPr>
          <w:rFonts w:ascii="Arial" w:eastAsiaTheme="minorHAnsi" w:hAnsi="Arial" w:cs="Arial"/>
          <w:kern w:val="0"/>
          <w:lang w:eastAsia="en-US" w:bidi="ar-SA"/>
        </w:rPr>
        <w:t>Nicht alle Punkte müssen in dem fertigen Protokoll vorhanden sein. Du solltest aber alle bearbeitet haben.</w:t>
      </w:r>
    </w:p>
    <w:p w:rsidR="003050C2" w:rsidRPr="00051604" w:rsidRDefault="003050C2" w:rsidP="007C1FC9">
      <w:pPr>
        <w:widowControl/>
        <w:suppressAutoHyphens w:val="0"/>
        <w:spacing w:after="160" w:line="259" w:lineRule="auto"/>
        <w:rPr>
          <w:rFonts w:ascii="Arial" w:eastAsiaTheme="minorHAnsi" w:hAnsi="Arial" w:cs="Arial"/>
          <w:kern w:val="0"/>
          <w:lang w:eastAsia="en-US" w:bidi="ar-SA"/>
        </w:rPr>
      </w:pPr>
    </w:p>
    <w:p w:rsidR="003050C2" w:rsidRPr="00051604" w:rsidRDefault="003050C2" w:rsidP="007C1FC9">
      <w:pPr>
        <w:widowControl/>
        <w:suppressAutoHyphens w:val="0"/>
        <w:spacing w:after="160" w:line="259" w:lineRule="auto"/>
        <w:rPr>
          <w:rFonts w:ascii="Arial" w:eastAsiaTheme="minorHAnsi" w:hAnsi="Arial" w:cs="Arial"/>
          <w:kern w:val="0"/>
          <w:lang w:eastAsia="en-US" w:bidi="ar-SA"/>
        </w:rPr>
      </w:pPr>
    </w:p>
    <w:p w:rsidR="003050C2" w:rsidRPr="00051604" w:rsidRDefault="003050C2" w:rsidP="007C1FC9">
      <w:pPr>
        <w:widowControl/>
        <w:suppressAutoHyphens w:val="0"/>
        <w:spacing w:after="160" w:line="259" w:lineRule="auto"/>
        <w:rPr>
          <w:rFonts w:ascii="Arial" w:eastAsiaTheme="minorHAnsi" w:hAnsi="Arial" w:cs="Arial"/>
          <w:kern w:val="0"/>
          <w:lang w:eastAsia="en-US" w:bidi="ar-SA"/>
        </w:rPr>
      </w:pPr>
    </w:p>
    <w:p w:rsidR="007C1FC9" w:rsidRPr="00051604" w:rsidRDefault="007C1FC9" w:rsidP="007C1FC9">
      <w:pPr>
        <w:widowControl/>
        <w:suppressAutoHyphens w:val="0"/>
        <w:spacing w:after="160" w:line="259" w:lineRule="auto"/>
        <w:rPr>
          <w:rFonts w:ascii="Arial" w:eastAsiaTheme="minorHAnsi" w:hAnsi="Arial" w:cs="Arial"/>
          <w:b/>
          <w:kern w:val="0"/>
          <w:lang w:eastAsia="en-US" w:bidi="ar-SA"/>
        </w:rPr>
      </w:pPr>
      <w:r w:rsidRPr="00051604">
        <w:rPr>
          <w:rFonts w:ascii="Arial" w:eastAsiaTheme="minorHAnsi" w:hAnsi="Arial" w:cs="Arial"/>
          <w:b/>
          <w:kern w:val="0"/>
          <w:lang w:eastAsia="en-US" w:bidi="ar-SA"/>
        </w:rPr>
        <w:t>Wichtig ist der Unterschied zwischen Beobachtung und Vermutung. Hier kannst du üben:</w:t>
      </w:r>
    </w:p>
    <w:p w:rsidR="007C1FC9" w:rsidRPr="00051604" w:rsidRDefault="00051604" w:rsidP="00051604">
      <w:pPr>
        <w:widowControl/>
        <w:suppressAutoHyphens w:val="0"/>
        <w:spacing w:after="160" w:line="259" w:lineRule="auto"/>
        <w:jc w:val="both"/>
        <w:rPr>
          <w:rFonts w:ascii="Arial" w:eastAsiaTheme="minorHAnsi" w:hAnsi="Arial" w:cs="Arial"/>
          <w:kern w:val="0"/>
          <w:lang w:eastAsia="en-US" w:bidi="ar-SA"/>
        </w:rPr>
      </w:pPr>
      <w:r>
        <w:rPr>
          <w:rFonts w:ascii="Arial" w:eastAsiaTheme="minorHAnsi" w:hAnsi="Arial" w:cs="Arial"/>
          <w:kern w:val="0"/>
          <w:lang w:eastAsia="en-US" w:bidi="ar-SA"/>
        </w:rPr>
        <w:t>Heute M</w:t>
      </w:r>
      <w:r w:rsidR="007C1FC9" w:rsidRPr="00051604">
        <w:rPr>
          <w:rFonts w:ascii="Arial" w:eastAsiaTheme="minorHAnsi" w:hAnsi="Arial" w:cs="Arial"/>
          <w:kern w:val="0"/>
          <w:lang w:eastAsia="en-US" w:bidi="ar-SA"/>
        </w:rPr>
        <w:t xml:space="preserve">orgen hast du dir ein Pausenbrot mit Käse gemacht und in deinen Ranzen gesteckt. Vor dem Sportunterricht in der 3. und 4. Stunde hast du die Brotdose noch gesehen. In der zweiten großen Pause ist die Dose weg. </w:t>
      </w:r>
    </w:p>
    <w:p w:rsidR="007C1FC9" w:rsidRDefault="007C1FC9" w:rsidP="00051604">
      <w:pPr>
        <w:widowControl/>
        <w:suppressAutoHyphens w:val="0"/>
        <w:spacing w:after="160" w:line="259" w:lineRule="auto"/>
        <w:jc w:val="both"/>
        <w:rPr>
          <w:rFonts w:ascii="Arial" w:eastAsiaTheme="minorHAnsi" w:hAnsi="Arial" w:cs="Arial"/>
          <w:kern w:val="0"/>
          <w:lang w:eastAsia="en-US" w:bidi="ar-SA"/>
        </w:rPr>
      </w:pPr>
      <w:r w:rsidRPr="00051604">
        <w:rPr>
          <w:rFonts w:ascii="Arial" w:eastAsiaTheme="minorHAnsi" w:hAnsi="Arial" w:cs="Arial"/>
          <w:kern w:val="0"/>
          <w:lang w:eastAsia="en-US" w:bidi="ar-SA"/>
        </w:rPr>
        <w:t xml:space="preserve">Entscheide, welche Aussagen Beobachtungen bzw. Vermutungen sind und kreuze an. </w:t>
      </w:r>
    </w:p>
    <w:p w:rsidR="00051604" w:rsidRPr="00051604" w:rsidRDefault="00051604" w:rsidP="00051604">
      <w:pPr>
        <w:widowControl/>
        <w:suppressAutoHyphens w:val="0"/>
        <w:spacing w:after="160" w:line="259" w:lineRule="auto"/>
        <w:jc w:val="both"/>
        <w:rPr>
          <w:rFonts w:ascii="Arial" w:eastAsiaTheme="minorHAnsi" w:hAnsi="Arial" w:cs="Arial"/>
          <w:kern w:val="0"/>
          <w:lang w:eastAsia="en-US" w:bidi="ar-SA"/>
        </w:rPr>
      </w:pPr>
    </w:p>
    <w:tbl>
      <w:tblPr>
        <w:tblStyle w:val="Tabellenraster3"/>
        <w:tblW w:w="9067" w:type="dxa"/>
        <w:tblLayout w:type="fixed"/>
        <w:tblLook w:val="04A0" w:firstRow="1" w:lastRow="0" w:firstColumn="1" w:lastColumn="0" w:noHBand="0" w:noVBand="1"/>
      </w:tblPr>
      <w:tblGrid>
        <w:gridCol w:w="5524"/>
        <w:gridCol w:w="1842"/>
        <w:gridCol w:w="1701"/>
      </w:tblGrid>
      <w:tr w:rsidR="007C1FC9" w:rsidRPr="00051604" w:rsidTr="00051604">
        <w:tc>
          <w:tcPr>
            <w:tcW w:w="5524" w:type="dxa"/>
          </w:tcPr>
          <w:p w:rsidR="007C1FC9" w:rsidRPr="00051604" w:rsidRDefault="007C1FC9" w:rsidP="007C1FC9">
            <w:pPr>
              <w:widowControl/>
              <w:suppressAutoHyphens w:val="0"/>
              <w:rPr>
                <w:rFonts w:ascii="Arial" w:eastAsiaTheme="minorHAnsi" w:hAnsi="Arial" w:cs="Arial"/>
                <w:b/>
                <w:kern w:val="0"/>
                <w:lang w:eastAsia="en-US" w:bidi="ar-SA"/>
              </w:rPr>
            </w:pPr>
            <w:r w:rsidRPr="00051604">
              <w:rPr>
                <w:rFonts w:ascii="Arial" w:eastAsiaTheme="minorHAnsi" w:hAnsi="Arial" w:cs="Arial"/>
                <w:b/>
                <w:kern w:val="0"/>
                <w:lang w:eastAsia="en-US" w:bidi="ar-SA"/>
              </w:rPr>
              <w:t>Aussage</w:t>
            </w:r>
          </w:p>
        </w:tc>
        <w:tc>
          <w:tcPr>
            <w:tcW w:w="1842" w:type="dxa"/>
          </w:tcPr>
          <w:p w:rsidR="007C1FC9" w:rsidRPr="00051604" w:rsidRDefault="007C1FC9" w:rsidP="007C1FC9">
            <w:pPr>
              <w:widowControl/>
              <w:suppressAutoHyphens w:val="0"/>
              <w:rPr>
                <w:rFonts w:ascii="Arial" w:eastAsiaTheme="minorHAnsi" w:hAnsi="Arial" w:cs="Arial"/>
                <w:b/>
                <w:kern w:val="0"/>
                <w:lang w:eastAsia="en-US" w:bidi="ar-SA"/>
              </w:rPr>
            </w:pPr>
            <w:r w:rsidRPr="00051604">
              <w:rPr>
                <w:rFonts w:ascii="Arial" w:eastAsiaTheme="minorHAnsi" w:hAnsi="Arial" w:cs="Arial"/>
                <w:b/>
                <w:kern w:val="0"/>
                <w:lang w:eastAsia="en-US" w:bidi="ar-SA"/>
              </w:rPr>
              <w:t>Beobachtung</w:t>
            </w:r>
          </w:p>
        </w:tc>
        <w:tc>
          <w:tcPr>
            <w:tcW w:w="1701" w:type="dxa"/>
          </w:tcPr>
          <w:p w:rsidR="007C1FC9" w:rsidRPr="00051604" w:rsidRDefault="007C1FC9" w:rsidP="007C1FC9">
            <w:pPr>
              <w:widowControl/>
              <w:suppressAutoHyphens w:val="0"/>
              <w:rPr>
                <w:rFonts w:ascii="Arial" w:eastAsiaTheme="minorHAnsi" w:hAnsi="Arial" w:cs="Arial"/>
                <w:b/>
                <w:kern w:val="0"/>
                <w:lang w:eastAsia="en-US" w:bidi="ar-SA"/>
              </w:rPr>
            </w:pPr>
            <w:r w:rsidRPr="00051604">
              <w:rPr>
                <w:rFonts w:ascii="Arial" w:eastAsiaTheme="minorHAnsi" w:hAnsi="Arial" w:cs="Arial"/>
                <w:b/>
                <w:kern w:val="0"/>
                <w:lang w:eastAsia="en-US" w:bidi="ar-SA"/>
              </w:rPr>
              <w:t>Vermutung</w:t>
            </w:r>
          </w:p>
        </w:tc>
      </w:tr>
      <w:tr w:rsidR="007C1FC9" w:rsidRPr="00051604" w:rsidTr="00051604">
        <w:tc>
          <w:tcPr>
            <w:tcW w:w="5524" w:type="dxa"/>
          </w:tcPr>
          <w:p w:rsidR="007C1FC9" w:rsidRPr="00051604" w:rsidRDefault="007C1FC9" w:rsidP="007C1FC9">
            <w:pPr>
              <w:widowControl/>
              <w:suppressAutoHyphens w:val="0"/>
              <w:rPr>
                <w:rFonts w:ascii="Arial" w:eastAsiaTheme="minorHAnsi" w:hAnsi="Arial" w:cs="Arial"/>
                <w:kern w:val="0"/>
                <w:lang w:eastAsia="en-US" w:bidi="ar-SA"/>
              </w:rPr>
            </w:pPr>
            <w:r w:rsidRPr="00051604">
              <w:rPr>
                <w:rFonts w:ascii="Arial" w:eastAsiaTheme="minorHAnsi" w:hAnsi="Arial" w:cs="Arial"/>
                <w:kern w:val="0"/>
                <w:lang w:eastAsia="en-US" w:bidi="ar-SA"/>
              </w:rPr>
              <w:t>Britta hat ein Salamibrot in der Hand. Sie hat nicht dein Brot.</w:t>
            </w:r>
          </w:p>
        </w:tc>
        <w:tc>
          <w:tcPr>
            <w:tcW w:w="1842" w:type="dxa"/>
          </w:tcPr>
          <w:p w:rsidR="007C1FC9" w:rsidRPr="00051604" w:rsidRDefault="007C1FC9" w:rsidP="007C1FC9">
            <w:pPr>
              <w:widowControl/>
              <w:suppressAutoHyphens w:val="0"/>
              <w:rPr>
                <w:rFonts w:ascii="Arial" w:eastAsiaTheme="minorHAnsi" w:hAnsi="Arial" w:cs="Arial"/>
                <w:kern w:val="0"/>
                <w:lang w:eastAsia="en-US" w:bidi="ar-SA"/>
              </w:rPr>
            </w:pPr>
          </w:p>
        </w:tc>
        <w:tc>
          <w:tcPr>
            <w:tcW w:w="1701" w:type="dxa"/>
          </w:tcPr>
          <w:p w:rsidR="007C1FC9" w:rsidRPr="00051604" w:rsidRDefault="007C1FC9" w:rsidP="007C1FC9">
            <w:pPr>
              <w:widowControl/>
              <w:suppressAutoHyphens w:val="0"/>
              <w:rPr>
                <w:rFonts w:ascii="Arial" w:eastAsiaTheme="minorHAnsi" w:hAnsi="Arial" w:cs="Arial"/>
                <w:kern w:val="0"/>
                <w:lang w:eastAsia="en-US" w:bidi="ar-SA"/>
              </w:rPr>
            </w:pPr>
          </w:p>
        </w:tc>
      </w:tr>
      <w:tr w:rsidR="007C1FC9" w:rsidRPr="00051604" w:rsidTr="00051604">
        <w:tc>
          <w:tcPr>
            <w:tcW w:w="5524" w:type="dxa"/>
          </w:tcPr>
          <w:p w:rsidR="007C1FC9" w:rsidRPr="00051604" w:rsidRDefault="007C1FC9" w:rsidP="007C1FC9">
            <w:pPr>
              <w:widowControl/>
              <w:suppressAutoHyphens w:val="0"/>
              <w:rPr>
                <w:rFonts w:ascii="Arial" w:eastAsiaTheme="minorHAnsi" w:hAnsi="Arial" w:cs="Arial"/>
                <w:kern w:val="0"/>
                <w:lang w:eastAsia="en-US" w:bidi="ar-SA"/>
              </w:rPr>
            </w:pPr>
            <w:r w:rsidRPr="00051604">
              <w:rPr>
                <w:rFonts w:ascii="Arial" w:eastAsiaTheme="minorHAnsi" w:hAnsi="Arial" w:cs="Arial"/>
                <w:kern w:val="0"/>
                <w:lang w:eastAsia="en-US" w:bidi="ar-SA"/>
              </w:rPr>
              <w:t>Jan hat ein Käsebrot in der Hand. Es ist deines.</w:t>
            </w:r>
          </w:p>
        </w:tc>
        <w:tc>
          <w:tcPr>
            <w:tcW w:w="1842" w:type="dxa"/>
          </w:tcPr>
          <w:p w:rsidR="007C1FC9" w:rsidRPr="00051604" w:rsidRDefault="007C1FC9" w:rsidP="007C1FC9">
            <w:pPr>
              <w:widowControl/>
              <w:suppressAutoHyphens w:val="0"/>
              <w:rPr>
                <w:rFonts w:ascii="Arial" w:eastAsiaTheme="minorHAnsi" w:hAnsi="Arial" w:cs="Arial"/>
                <w:kern w:val="0"/>
                <w:lang w:eastAsia="en-US" w:bidi="ar-SA"/>
              </w:rPr>
            </w:pPr>
          </w:p>
        </w:tc>
        <w:tc>
          <w:tcPr>
            <w:tcW w:w="1701" w:type="dxa"/>
          </w:tcPr>
          <w:p w:rsidR="007C1FC9" w:rsidRPr="00051604" w:rsidRDefault="007C1FC9" w:rsidP="007C1FC9">
            <w:pPr>
              <w:widowControl/>
              <w:suppressAutoHyphens w:val="0"/>
              <w:rPr>
                <w:rFonts w:ascii="Arial" w:eastAsiaTheme="minorHAnsi" w:hAnsi="Arial" w:cs="Arial"/>
                <w:kern w:val="0"/>
                <w:lang w:eastAsia="en-US" w:bidi="ar-SA"/>
              </w:rPr>
            </w:pPr>
          </w:p>
        </w:tc>
      </w:tr>
      <w:tr w:rsidR="007C1FC9" w:rsidRPr="00051604" w:rsidTr="00051604">
        <w:tc>
          <w:tcPr>
            <w:tcW w:w="5524" w:type="dxa"/>
          </w:tcPr>
          <w:p w:rsidR="007C1FC9" w:rsidRPr="00051604" w:rsidRDefault="007C1FC9" w:rsidP="007C1FC9">
            <w:pPr>
              <w:widowControl/>
              <w:suppressAutoHyphens w:val="0"/>
              <w:rPr>
                <w:rFonts w:ascii="Arial" w:eastAsiaTheme="minorHAnsi" w:hAnsi="Arial" w:cs="Arial"/>
                <w:kern w:val="0"/>
                <w:lang w:eastAsia="en-US" w:bidi="ar-SA"/>
              </w:rPr>
            </w:pPr>
            <w:r w:rsidRPr="00051604">
              <w:rPr>
                <w:rFonts w:ascii="Arial" w:eastAsiaTheme="minorHAnsi" w:hAnsi="Arial" w:cs="Arial"/>
                <w:kern w:val="0"/>
                <w:lang w:eastAsia="en-US" w:bidi="ar-SA"/>
              </w:rPr>
              <w:t>Jemand hat dir dein Brot während des Sportunterrichts geklaut.</w:t>
            </w:r>
          </w:p>
        </w:tc>
        <w:tc>
          <w:tcPr>
            <w:tcW w:w="1842" w:type="dxa"/>
          </w:tcPr>
          <w:p w:rsidR="007C1FC9" w:rsidRPr="00051604" w:rsidRDefault="007C1FC9" w:rsidP="007C1FC9">
            <w:pPr>
              <w:widowControl/>
              <w:suppressAutoHyphens w:val="0"/>
              <w:rPr>
                <w:rFonts w:ascii="Arial" w:eastAsiaTheme="minorHAnsi" w:hAnsi="Arial" w:cs="Arial"/>
                <w:kern w:val="0"/>
                <w:lang w:eastAsia="en-US" w:bidi="ar-SA"/>
              </w:rPr>
            </w:pPr>
          </w:p>
        </w:tc>
        <w:tc>
          <w:tcPr>
            <w:tcW w:w="1701" w:type="dxa"/>
          </w:tcPr>
          <w:p w:rsidR="007C1FC9" w:rsidRPr="00051604" w:rsidRDefault="007C1FC9" w:rsidP="007C1FC9">
            <w:pPr>
              <w:widowControl/>
              <w:suppressAutoHyphens w:val="0"/>
              <w:rPr>
                <w:rFonts w:ascii="Arial" w:eastAsiaTheme="minorHAnsi" w:hAnsi="Arial" w:cs="Arial"/>
                <w:kern w:val="0"/>
                <w:lang w:eastAsia="en-US" w:bidi="ar-SA"/>
              </w:rPr>
            </w:pPr>
          </w:p>
        </w:tc>
      </w:tr>
      <w:tr w:rsidR="007C1FC9" w:rsidRPr="00051604" w:rsidTr="00051604">
        <w:tc>
          <w:tcPr>
            <w:tcW w:w="5524" w:type="dxa"/>
          </w:tcPr>
          <w:p w:rsidR="007C1FC9" w:rsidRPr="00051604" w:rsidRDefault="007C1FC9" w:rsidP="007C1FC9">
            <w:pPr>
              <w:widowControl/>
              <w:suppressAutoHyphens w:val="0"/>
              <w:rPr>
                <w:rFonts w:ascii="Arial" w:eastAsiaTheme="minorHAnsi" w:hAnsi="Arial" w:cs="Arial"/>
                <w:kern w:val="0"/>
                <w:lang w:eastAsia="en-US" w:bidi="ar-SA"/>
              </w:rPr>
            </w:pPr>
            <w:r w:rsidRPr="00051604">
              <w:rPr>
                <w:rFonts w:ascii="Arial" w:eastAsiaTheme="minorHAnsi" w:hAnsi="Arial" w:cs="Arial"/>
                <w:kern w:val="0"/>
                <w:lang w:eastAsia="en-US" w:bidi="ar-SA"/>
              </w:rPr>
              <w:t>Du hast dein Brot nicht zuhause vergessen.</w:t>
            </w:r>
          </w:p>
        </w:tc>
        <w:tc>
          <w:tcPr>
            <w:tcW w:w="1842" w:type="dxa"/>
          </w:tcPr>
          <w:p w:rsidR="007C1FC9" w:rsidRPr="00051604" w:rsidRDefault="007C1FC9" w:rsidP="007C1FC9">
            <w:pPr>
              <w:widowControl/>
              <w:suppressAutoHyphens w:val="0"/>
              <w:rPr>
                <w:rFonts w:ascii="Arial" w:eastAsiaTheme="minorHAnsi" w:hAnsi="Arial" w:cs="Arial"/>
                <w:kern w:val="0"/>
                <w:lang w:eastAsia="en-US" w:bidi="ar-SA"/>
              </w:rPr>
            </w:pPr>
          </w:p>
        </w:tc>
        <w:tc>
          <w:tcPr>
            <w:tcW w:w="1701" w:type="dxa"/>
          </w:tcPr>
          <w:p w:rsidR="007C1FC9" w:rsidRPr="00051604" w:rsidRDefault="007C1FC9" w:rsidP="007C1FC9">
            <w:pPr>
              <w:widowControl/>
              <w:suppressAutoHyphens w:val="0"/>
              <w:rPr>
                <w:rFonts w:ascii="Arial" w:eastAsiaTheme="minorHAnsi" w:hAnsi="Arial" w:cs="Arial"/>
                <w:kern w:val="0"/>
                <w:lang w:eastAsia="en-US" w:bidi="ar-SA"/>
              </w:rPr>
            </w:pPr>
          </w:p>
        </w:tc>
      </w:tr>
      <w:tr w:rsidR="007C1FC9" w:rsidRPr="00051604" w:rsidTr="00051604">
        <w:tc>
          <w:tcPr>
            <w:tcW w:w="5524" w:type="dxa"/>
          </w:tcPr>
          <w:p w:rsidR="007C1FC9" w:rsidRPr="00051604" w:rsidRDefault="007C1FC9" w:rsidP="007C1FC9">
            <w:pPr>
              <w:widowControl/>
              <w:suppressAutoHyphens w:val="0"/>
              <w:rPr>
                <w:rFonts w:ascii="Arial" w:eastAsiaTheme="minorHAnsi" w:hAnsi="Arial" w:cs="Arial"/>
                <w:kern w:val="0"/>
                <w:lang w:eastAsia="en-US" w:bidi="ar-SA"/>
              </w:rPr>
            </w:pPr>
            <w:r w:rsidRPr="00051604">
              <w:rPr>
                <w:rFonts w:ascii="Arial" w:eastAsiaTheme="minorHAnsi" w:hAnsi="Arial" w:cs="Arial"/>
                <w:kern w:val="0"/>
                <w:lang w:eastAsia="en-US" w:bidi="ar-SA"/>
              </w:rPr>
              <w:t>Dir ist die Brotdose unbemerkt rausgefallen, als du deine Sportsachen eingepackt hast.</w:t>
            </w:r>
          </w:p>
        </w:tc>
        <w:tc>
          <w:tcPr>
            <w:tcW w:w="1842" w:type="dxa"/>
          </w:tcPr>
          <w:p w:rsidR="007C1FC9" w:rsidRPr="00051604" w:rsidRDefault="007C1FC9" w:rsidP="007C1FC9">
            <w:pPr>
              <w:widowControl/>
              <w:suppressAutoHyphens w:val="0"/>
              <w:rPr>
                <w:rFonts w:ascii="Arial" w:eastAsiaTheme="minorHAnsi" w:hAnsi="Arial" w:cs="Arial"/>
                <w:kern w:val="0"/>
                <w:lang w:eastAsia="en-US" w:bidi="ar-SA"/>
              </w:rPr>
            </w:pPr>
          </w:p>
        </w:tc>
        <w:tc>
          <w:tcPr>
            <w:tcW w:w="1701" w:type="dxa"/>
          </w:tcPr>
          <w:p w:rsidR="007C1FC9" w:rsidRPr="00051604" w:rsidRDefault="007C1FC9" w:rsidP="007C1FC9">
            <w:pPr>
              <w:widowControl/>
              <w:suppressAutoHyphens w:val="0"/>
              <w:rPr>
                <w:rFonts w:ascii="Arial" w:eastAsiaTheme="minorHAnsi" w:hAnsi="Arial" w:cs="Arial"/>
                <w:kern w:val="0"/>
                <w:lang w:eastAsia="en-US" w:bidi="ar-SA"/>
              </w:rPr>
            </w:pPr>
          </w:p>
        </w:tc>
      </w:tr>
    </w:tbl>
    <w:p w:rsidR="007C1FC9" w:rsidRPr="00051604" w:rsidRDefault="007C1FC9" w:rsidP="007C1FC9">
      <w:pPr>
        <w:widowControl/>
        <w:suppressAutoHyphens w:val="0"/>
        <w:spacing w:after="160" w:line="259" w:lineRule="auto"/>
        <w:rPr>
          <w:rFonts w:ascii="Arial" w:eastAsiaTheme="minorHAnsi" w:hAnsi="Arial" w:cs="Arial"/>
          <w:b/>
          <w:kern w:val="0"/>
          <w:lang w:eastAsia="en-US" w:bidi="ar-SA"/>
        </w:rPr>
      </w:pPr>
      <w:r w:rsidRPr="00051604">
        <w:rPr>
          <w:rFonts w:ascii="Arial" w:eastAsiaTheme="minorHAnsi" w:hAnsi="Arial" w:cs="Arial"/>
          <w:kern w:val="0"/>
          <w:lang w:eastAsia="en-US" w:bidi="ar-SA"/>
        </w:rPr>
        <w:br w:type="page"/>
      </w:r>
      <w:r w:rsidRPr="00051604">
        <w:rPr>
          <w:rFonts w:ascii="Arial" w:eastAsiaTheme="minorHAnsi" w:hAnsi="Arial" w:cs="Arial"/>
          <w:b/>
          <w:kern w:val="0"/>
          <w:lang w:eastAsia="en-US" w:bidi="ar-SA"/>
        </w:rPr>
        <w:lastRenderedPageBreak/>
        <w:t>Beispiel</w:t>
      </w:r>
    </w:p>
    <w:p w:rsidR="007C1FC9" w:rsidRPr="00051604" w:rsidRDefault="007C1FC9" w:rsidP="00051604">
      <w:pPr>
        <w:widowControl/>
        <w:suppressAutoHyphens w:val="0"/>
        <w:spacing w:after="160" w:line="259" w:lineRule="auto"/>
        <w:jc w:val="both"/>
        <w:rPr>
          <w:rFonts w:ascii="Arial" w:eastAsiaTheme="minorHAnsi" w:hAnsi="Arial" w:cs="Arial"/>
          <w:kern w:val="0"/>
          <w:lang w:eastAsia="en-US" w:bidi="ar-SA"/>
        </w:rPr>
      </w:pPr>
      <w:r w:rsidRPr="00051604">
        <w:rPr>
          <w:rFonts w:ascii="Arial" w:eastAsiaTheme="minorHAnsi" w:hAnsi="Arial" w:cs="Arial"/>
          <w:kern w:val="0"/>
          <w:lang w:eastAsia="en-US" w:bidi="ar-SA"/>
        </w:rPr>
        <w:t>Ergänze die fehlenden Begriffe und verbinde die Kästchen durch einen Pfeil mit den zugehörigen Teilen des Protokolls: Geräte, Was, Beobachtung, Warum, Sicherheitshinweise, Reihenfolge, Deutung, Chemikalien, Interpretation, Fachbegriffe, Erklärung</w:t>
      </w:r>
    </w:p>
    <w:p w:rsidR="007C1FC9" w:rsidRPr="007C1FC9" w:rsidRDefault="007C1FC9" w:rsidP="007C1FC9">
      <w:pPr>
        <w:widowControl/>
        <w:suppressAutoHyphens w:val="0"/>
        <w:spacing w:after="160" w:line="259" w:lineRule="auto"/>
        <w:rPr>
          <w:rFonts w:asciiTheme="minorHAnsi" w:eastAsiaTheme="minorHAnsi" w:hAnsiTheme="minorHAnsi" w:cstheme="minorBidi"/>
          <w:kern w:val="0"/>
          <w:lang w:eastAsia="en-US" w:bidi="ar-SA"/>
        </w:rPr>
      </w:pPr>
    </w:p>
    <w:p w:rsidR="007C1FC9" w:rsidRPr="007C1FC9" w:rsidRDefault="007C1FC9" w:rsidP="007C1FC9">
      <w:pPr>
        <w:widowControl/>
        <w:suppressAutoHyphens w:val="0"/>
        <w:spacing w:after="160" w:line="259" w:lineRule="auto"/>
        <w:rPr>
          <w:rFonts w:asciiTheme="minorHAnsi" w:eastAsiaTheme="minorHAnsi" w:hAnsiTheme="minorHAnsi" w:cstheme="minorBidi"/>
          <w:kern w:val="0"/>
          <w:lang w:eastAsia="en-US" w:bidi="ar-SA"/>
        </w:rPr>
      </w:pPr>
      <w:r w:rsidRPr="007C1FC9">
        <w:rPr>
          <w:rFonts w:asciiTheme="minorHAnsi" w:eastAsiaTheme="minorHAnsi" w:hAnsiTheme="minorHAnsi" w:cstheme="minorBidi"/>
          <w:noProof/>
          <w:kern w:val="0"/>
          <w:sz w:val="22"/>
          <w:szCs w:val="22"/>
          <w:lang w:eastAsia="de-DE" w:bidi="ar-SA"/>
        </w:rPr>
        <w:drawing>
          <wp:anchor distT="0" distB="0" distL="114300" distR="114300" simplePos="0" relativeHeight="251665408" behindDoc="1" locked="0" layoutInCell="1" allowOverlap="1" wp14:anchorId="4A43E0B0" wp14:editId="290F9522">
            <wp:simplePos x="0" y="0"/>
            <wp:positionH relativeFrom="margin">
              <wp:posOffset>4702175</wp:posOffset>
            </wp:positionH>
            <wp:positionV relativeFrom="paragraph">
              <wp:posOffset>220345</wp:posOffset>
            </wp:positionV>
            <wp:extent cx="1533525" cy="1009650"/>
            <wp:effectExtent l="0" t="0" r="9525"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3525" cy="1009650"/>
                    </a:xfrm>
                    <a:prstGeom prst="rect">
                      <a:avLst/>
                    </a:prstGeom>
                    <a:noFill/>
                    <a:ln>
                      <a:noFill/>
                    </a:ln>
                  </pic:spPr>
                </pic:pic>
              </a:graphicData>
            </a:graphic>
          </wp:anchor>
        </w:drawing>
      </w:r>
    </w:p>
    <w:p w:rsidR="007C1FC9" w:rsidRPr="007C1FC9" w:rsidRDefault="007C1FC9" w:rsidP="007C1FC9">
      <w:pPr>
        <w:widowControl/>
        <w:suppressAutoHyphens w:val="0"/>
        <w:spacing w:after="160" w:line="259" w:lineRule="auto"/>
        <w:ind w:left="1560" w:right="1132"/>
        <w:rPr>
          <w:rFonts w:ascii="Lucida Handwriting" w:eastAsiaTheme="minorHAnsi" w:hAnsi="Lucida Handwriting" w:cstheme="minorBidi"/>
          <w:kern w:val="0"/>
          <w:sz w:val="22"/>
          <w:szCs w:val="22"/>
          <w:lang w:eastAsia="en-US" w:bidi="ar-SA"/>
        </w:rPr>
      </w:pPr>
      <w:r w:rsidRPr="007C1FC9">
        <w:rPr>
          <w:rFonts w:ascii="Lucida Handwriting" w:eastAsiaTheme="minorHAnsi" w:hAnsi="Lucida Handwriting" w:cstheme="minorBidi"/>
          <w:kern w:val="0"/>
          <w:sz w:val="22"/>
          <w:szCs w:val="22"/>
          <w:u w:val="single"/>
          <w:lang w:eastAsia="en-US" w:bidi="ar-SA"/>
        </w:rPr>
        <w:t>Versuchsprotokoll</w:t>
      </w:r>
      <w:r w:rsidRPr="007C1FC9">
        <w:rPr>
          <w:rFonts w:ascii="Lucida Handwriting" w:eastAsiaTheme="minorHAnsi" w:hAnsi="Lucida Handwriting" w:cstheme="minorBidi"/>
          <w:kern w:val="0"/>
          <w:sz w:val="22"/>
          <w:szCs w:val="22"/>
          <w:lang w:eastAsia="en-US" w:bidi="ar-SA"/>
        </w:rPr>
        <w:tab/>
      </w:r>
      <w:r w:rsidRPr="007C1FC9">
        <w:rPr>
          <w:rFonts w:ascii="Lucida Handwriting" w:eastAsiaTheme="minorHAnsi" w:hAnsi="Lucida Handwriting" w:cstheme="minorBidi"/>
          <w:kern w:val="0"/>
          <w:sz w:val="22"/>
          <w:szCs w:val="22"/>
          <w:lang w:eastAsia="en-US" w:bidi="ar-SA"/>
        </w:rPr>
        <w:tab/>
      </w:r>
      <w:r w:rsidRPr="007C1FC9">
        <w:rPr>
          <w:rFonts w:ascii="Lucida Handwriting" w:eastAsiaTheme="minorHAnsi" w:hAnsi="Lucida Handwriting" w:cstheme="minorBidi"/>
          <w:kern w:val="0"/>
          <w:sz w:val="22"/>
          <w:szCs w:val="22"/>
          <w:lang w:eastAsia="en-US" w:bidi="ar-SA"/>
        </w:rPr>
        <w:tab/>
        <w:t>12.9.2017</w:t>
      </w:r>
    </w:p>
    <w:p w:rsidR="007C1FC9" w:rsidRPr="007C1FC9" w:rsidRDefault="007C1FC9" w:rsidP="007C1FC9">
      <w:pPr>
        <w:widowControl/>
        <w:suppressAutoHyphens w:val="0"/>
        <w:spacing w:after="160" w:line="259" w:lineRule="auto"/>
        <w:ind w:left="1560" w:right="1132"/>
        <w:rPr>
          <w:rFonts w:ascii="Lucida Handwriting" w:eastAsiaTheme="minorHAnsi" w:hAnsi="Lucida Handwriting" w:cstheme="minorBidi"/>
          <w:kern w:val="0"/>
          <w:sz w:val="22"/>
          <w:szCs w:val="22"/>
          <w:lang w:eastAsia="en-US" w:bidi="ar-SA"/>
        </w:rPr>
      </w:pPr>
      <w:r w:rsidRPr="007C1FC9">
        <w:rPr>
          <w:rFonts w:ascii="Lucida Handwriting" w:eastAsiaTheme="minorHAnsi" w:hAnsi="Lucida Handwriting" w:cstheme="minorBidi"/>
          <w:noProof/>
          <w:kern w:val="0"/>
          <w:sz w:val="22"/>
          <w:szCs w:val="22"/>
          <w:u w:val="single"/>
          <w:lang w:eastAsia="de-DE" w:bidi="ar-SA"/>
        </w:rPr>
        <w:drawing>
          <wp:anchor distT="0" distB="0" distL="114300" distR="114300" simplePos="0" relativeHeight="251664384" behindDoc="1" locked="0" layoutInCell="1" allowOverlap="1" wp14:anchorId="55D900FB" wp14:editId="01078FE7">
            <wp:simplePos x="0" y="0"/>
            <wp:positionH relativeFrom="margin">
              <wp:align>left</wp:align>
            </wp:positionH>
            <wp:positionV relativeFrom="paragraph">
              <wp:posOffset>196215</wp:posOffset>
            </wp:positionV>
            <wp:extent cx="619125" cy="381000"/>
            <wp:effectExtent l="0" t="0" r="9525"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 cy="381000"/>
                    </a:xfrm>
                    <a:prstGeom prst="rect">
                      <a:avLst/>
                    </a:prstGeom>
                    <a:noFill/>
                    <a:ln>
                      <a:noFill/>
                    </a:ln>
                  </pic:spPr>
                </pic:pic>
              </a:graphicData>
            </a:graphic>
          </wp:anchor>
        </w:drawing>
      </w:r>
      <w:r w:rsidRPr="007C1FC9">
        <w:rPr>
          <w:rFonts w:ascii="Lucida Handwriting" w:eastAsiaTheme="minorHAnsi" w:hAnsi="Lucida Handwriting" w:cstheme="minorBidi"/>
          <w:kern w:val="0"/>
          <w:sz w:val="22"/>
          <w:szCs w:val="22"/>
          <w:u w:val="single"/>
          <w:lang w:eastAsia="en-US" w:bidi="ar-SA"/>
        </w:rPr>
        <w:t>Frage:</w:t>
      </w:r>
      <w:r w:rsidRPr="007C1FC9">
        <w:rPr>
          <w:rFonts w:ascii="Lucida Handwriting" w:eastAsiaTheme="minorHAnsi" w:hAnsi="Lucida Handwriting" w:cstheme="minorBidi"/>
          <w:kern w:val="0"/>
          <w:sz w:val="22"/>
          <w:szCs w:val="22"/>
          <w:lang w:eastAsia="en-US" w:bidi="ar-SA"/>
        </w:rPr>
        <w:t xml:space="preserve"> Wie verbrennt Watte? </w:t>
      </w:r>
    </w:p>
    <w:p w:rsidR="007C1FC9" w:rsidRPr="007C1FC9" w:rsidRDefault="007C1FC9" w:rsidP="007C1FC9">
      <w:pPr>
        <w:widowControl/>
        <w:suppressAutoHyphens w:val="0"/>
        <w:spacing w:after="160" w:line="259" w:lineRule="auto"/>
        <w:ind w:left="1560" w:right="1132"/>
        <w:rPr>
          <w:rFonts w:ascii="Lucida Handwriting" w:eastAsiaTheme="minorHAnsi" w:hAnsi="Lucida Handwriting" w:cstheme="minorBidi"/>
          <w:kern w:val="0"/>
          <w:sz w:val="22"/>
          <w:szCs w:val="22"/>
          <w:lang w:eastAsia="en-US" w:bidi="ar-SA"/>
        </w:rPr>
      </w:pPr>
      <w:r w:rsidRPr="007C1FC9">
        <w:rPr>
          <w:rFonts w:ascii="Lucida Handwriting" w:eastAsiaTheme="minorHAnsi" w:hAnsi="Lucida Handwriting" w:cstheme="minorBidi"/>
          <w:kern w:val="0"/>
          <w:sz w:val="22"/>
          <w:szCs w:val="22"/>
          <w:u w:val="single"/>
          <w:lang w:eastAsia="en-US" w:bidi="ar-SA"/>
        </w:rPr>
        <w:t>Vermutung:</w:t>
      </w:r>
      <w:r w:rsidRPr="007C1FC9">
        <w:rPr>
          <w:rFonts w:ascii="Lucida Handwriting" w:eastAsiaTheme="minorHAnsi" w:hAnsi="Lucida Handwriting" w:cstheme="minorBidi"/>
          <w:kern w:val="0"/>
          <w:sz w:val="22"/>
          <w:szCs w:val="22"/>
          <w:lang w:eastAsia="en-US" w:bidi="ar-SA"/>
        </w:rPr>
        <w:t xml:space="preserve"> Das Wattepad verbrennt schnell.</w:t>
      </w:r>
    </w:p>
    <w:p w:rsidR="007C1FC9" w:rsidRPr="007C1FC9" w:rsidRDefault="007C1FC9" w:rsidP="007C1FC9">
      <w:pPr>
        <w:widowControl/>
        <w:suppressAutoHyphens w:val="0"/>
        <w:spacing w:after="160" w:line="259" w:lineRule="auto"/>
        <w:ind w:left="1560" w:right="1132"/>
        <w:rPr>
          <w:rFonts w:ascii="Lucida Handwriting" w:eastAsiaTheme="minorHAnsi" w:hAnsi="Lucida Handwriting" w:cstheme="minorBidi"/>
          <w:kern w:val="0"/>
          <w:sz w:val="22"/>
          <w:szCs w:val="22"/>
          <w:lang w:eastAsia="en-US" w:bidi="ar-SA"/>
        </w:rPr>
      </w:pPr>
      <w:r w:rsidRPr="007C1FC9">
        <w:rPr>
          <w:rFonts w:ascii="Lucida Handwriting" w:eastAsiaTheme="minorHAnsi" w:hAnsi="Lucida Handwriting" w:cstheme="minorBidi"/>
          <w:kern w:val="0"/>
          <w:sz w:val="22"/>
          <w:szCs w:val="22"/>
          <w:u w:val="single"/>
          <w:lang w:eastAsia="en-US" w:bidi="ar-SA"/>
        </w:rPr>
        <w:t>Sicherheitsvorschriften:</w:t>
      </w:r>
      <w:r w:rsidRPr="007C1FC9">
        <w:rPr>
          <w:rFonts w:ascii="Lucida Handwriting" w:eastAsiaTheme="minorHAnsi" w:hAnsi="Lucida Handwriting" w:cstheme="minorBidi"/>
          <w:kern w:val="0"/>
          <w:sz w:val="22"/>
          <w:szCs w:val="22"/>
          <w:lang w:eastAsia="en-US" w:bidi="ar-SA"/>
        </w:rPr>
        <w:t xml:space="preserve"> Schutzbrille</w:t>
      </w:r>
    </w:p>
    <w:p w:rsidR="007C1FC9" w:rsidRPr="007C1FC9" w:rsidRDefault="007C1FC9" w:rsidP="007C1FC9">
      <w:pPr>
        <w:widowControl/>
        <w:suppressAutoHyphens w:val="0"/>
        <w:spacing w:after="160" w:line="259" w:lineRule="auto"/>
        <w:ind w:left="1560" w:right="1132"/>
        <w:rPr>
          <w:rFonts w:ascii="Lucida Handwriting" w:eastAsiaTheme="minorHAnsi" w:hAnsi="Lucida Handwriting" w:cstheme="minorBidi"/>
          <w:kern w:val="0"/>
          <w:sz w:val="22"/>
          <w:szCs w:val="22"/>
          <w:lang w:eastAsia="en-US" w:bidi="ar-SA"/>
        </w:rPr>
      </w:pPr>
      <w:r w:rsidRPr="007C1FC9">
        <w:rPr>
          <w:rFonts w:ascii="Lucida Handwriting" w:eastAsiaTheme="minorHAnsi" w:hAnsi="Lucida Handwriting" w:cstheme="minorBidi"/>
          <w:noProof/>
          <w:kern w:val="0"/>
          <w:sz w:val="22"/>
          <w:szCs w:val="22"/>
          <w:lang w:eastAsia="de-DE" w:bidi="ar-SA"/>
        </w:rPr>
        <w:drawing>
          <wp:anchor distT="0" distB="0" distL="114300" distR="114300" simplePos="0" relativeHeight="251669504" behindDoc="1" locked="0" layoutInCell="1" allowOverlap="1" wp14:anchorId="1A2847EB" wp14:editId="165BC24A">
            <wp:simplePos x="0" y="0"/>
            <wp:positionH relativeFrom="column">
              <wp:posOffset>4166870</wp:posOffset>
            </wp:positionH>
            <wp:positionV relativeFrom="paragraph">
              <wp:posOffset>309880</wp:posOffset>
            </wp:positionV>
            <wp:extent cx="2076450" cy="1819275"/>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6450" cy="1819275"/>
                    </a:xfrm>
                    <a:prstGeom prst="rect">
                      <a:avLst/>
                    </a:prstGeom>
                    <a:noFill/>
                    <a:ln>
                      <a:noFill/>
                    </a:ln>
                  </pic:spPr>
                </pic:pic>
              </a:graphicData>
            </a:graphic>
          </wp:anchor>
        </w:drawing>
      </w:r>
      <w:r w:rsidRPr="007C1FC9">
        <w:rPr>
          <w:rFonts w:ascii="Lucida Handwriting" w:eastAsiaTheme="minorHAnsi" w:hAnsi="Lucida Handwriting" w:cstheme="minorBidi"/>
          <w:kern w:val="0"/>
          <w:sz w:val="22"/>
          <w:szCs w:val="22"/>
          <w:u w:val="single"/>
          <w:lang w:eastAsia="en-US" w:bidi="ar-SA"/>
        </w:rPr>
        <w:t>Materialien:</w:t>
      </w:r>
      <w:r w:rsidRPr="007C1FC9">
        <w:rPr>
          <w:rFonts w:ascii="Lucida Handwriting" w:eastAsiaTheme="minorHAnsi" w:hAnsi="Lucida Handwriting" w:cstheme="minorBidi"/>
          <w:kern w:val="0"/>
          <w:sz w:val="22"/>
          <w:szCs w:val="22"/>
          <w:lang w:eastAsia="en-US" w:bidi="ar-SA"/>
        </w:rPr>
        <w:t xml:space="preserve"> Gasbrenner, Streichhölzer, Tiegelzange; Wattepads</w:t>
      </w:r>
    </w:p>
    <w:p w:rsidR="007C1FC9" w:rsidRPr="007C1FC9" w:rsidRDefault="007C1FC9" w:rsidP="007C1FC9">
      <w:pPr>
        <w:widowControl/>
        <w:suppressAutoHyphens w:val="0"/>
        <w:spacing w:after="160" w:line="259" w:lineRule="auto"/>
        <w:ind w:left="1560" w:right="1132"/>
        <w:rPr>
          <w:rFonts w:ascii="Lucida Handwriting" w:eastAsiaTheme="minorHAnsi" w:hAnsi="Lucida Handwriting" w:cstheme="minorBidi"/>
          <w:kern w:val="0"/>
          <w:sz w:val="22"/>
          <w:szCs w:val="22"/>
          <w:u w:val="single"/>
          <w:lang w:eastAsia="en-US" w:bidi="ar-SA"/>
        </w:rPr>
      </w:pPr>
      <w:r w:rsidRPr="007C1FC9">
        <w:rPr>
          <w:rFonts w:ascii="Lucida Handwriting" w:eastAsiaTheme="minorHAnsi" w:hAnsi="Lucida Handwriting" w:cstheme="minorBidi"/>
          <w:kern w:val="0"/>
          <w:sz w:val="22"/>
          <w:szCs w:val="22"/>
          <w:u w:val="single"/>
          <w:lang w:eastAsia="en-US" w:bidi="ar-SA"/>
        </w:rPr>
        <w:t>Versuchsaufbau:</w:t>
      </w:r>
    </w:p>
    <w:p w:rsidR="007C1FC9" w:rsidRPr="007C1FC9" w:rsidRDefault="007C1FC9" w:rsidP="007C1FC9">
      <w:pPr>
        <w:widowControl/>
        <w:suppressAutoHyphens w:val="0"/>
        <w:spacing w:after="160" w:line="259" w:lineRule="auto"/>
        <w:ind w:left="1560" w:right="1132"/>
        <w:rPr>
          <w:rFonts w:ascii="Lucida Handwriting" w:eastAsiaTheme="minorHAnsi" w:hAnsi="Lucida Handwriting" w:cstheme="minorBidi"/>
          <w:kern w:val="0"/>
          <w:sz w:val="22"/>
          <w:szCs w:val="22"/>
          <w:lang w:eastAsia="en-US" w:bidi="ar-SA"/>
        </w:rPr>
      </w:pPr>
      <w:r w:rsidRPr="007C1FC9">
        <w:rPr>
          <w:rFonts w:ascii="Lucida Handwriting" w:eastAsiaTheme="minorHAnsi" w:hAnsi="Lucida Handwriting" w:cstheme="minorBidi"/>
          <w:noProof/>
          <w:kern w:val="0"/>
          <w:sz w:val="22"/>
          <w:szCs w:val="22"/>
          <w:u w:val="single"/>
          <w:lang w:eastAsia="de-DE" w:bidi="ar-SA"/>
        </w:rPr>
        <w:drawing>
          <wp:anchor distT="0" distB="0" distL="114300" distR="114300" simplePos="0" relativeHeight="251662336" behindDoc="1" locked="0" layoutInCell="1" allowOverlap="1" wp14:anchorId="59394D89" wp14:editId="06606F41">
            <wp:simplePos x="0" y="0"/>
            <wp:positionH relativeFrom="margin">
              <wp:posOffset>2383155</wp:posOffset>
            </wp:positionH>
            <wp:positionV relativeFrom="paragraph">
              <wp:posOffset>3175</wp:posOffset>
            </wp:positionV>
            <wp:extent cx="1525905" cy="1194435"/>
            <wp:effectExtent l="0" t="0" r="0" b="571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5905" cy="1194435"/>
                    </a:xfrm>
                    <a:prstGeom prst="rect">
                      <a:avLst/>
                    </a:prstGeom>
                    <a:noFill/>
                    <a:ln>
                      <a:noFill/>
                    </a:ln>
                  </pic:spPr>
                </pic:pic>
              </a:graphicData>
            </a:graphic>
          </wp:anchor>
        </w:drawing>
      </w:r>
      <w:r w:rsidRPr="007C1FC9">
        <w:rPr>
          <w:rFonts w:ascii="Lucida Handwriting" w:eastAsiaTheme="minorHAnsi" w:hAnsi="Lucida Handwriting" w:cstheme="minorBidi"/>
          <w:noProof/>
          <w:kern w:val="0"/>
          <w:sz w:val="22"/>
          <w:szCs w:val="22"/>
          <w:lang w:eastAsia="de-DE" w:bidi="ar-SA"/>
        </w:rPr>
        <w:drawing>
          <wp:anchor distT="0" distB="0" distL="114300" distR="114300" simplePos="0" relativeHeight="251668480" behindDoc="1" locked="0" layoutInCell="1" allowOverlap="1" wp14:anchorId="3C98D0C1" wp14:editId="4D8D422C">
            <wp:simplePos x="0" y="0"/>
            <wp:positionH relativeFrom="margin">
              <wp:align>left</wp:align>
            </wp:positionH>
            <wp:positionV relativeFrom="paragraph">
              <wp:posOffset>54610</wp:posOffset>
            </wp:positionV>
            <wp:extent cx="2124075" cy="981075"/>
            <wp:effectExtent l="0" t="0" r="0" b="9525"/>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4075" cy="981075"/>
                    </a:xfrm>
                    <a:prstGeom prst="rect">
                      <a:avLst/>
                    </a:prstGeom>
                    <a:noFill/>
                    <a:ln>
                      <a:noFill/>
                    </a:ln>
                  </pic:spPr>
                </pic:pic>
              </a:graphicData>
            </a:graphic>
          </wp:anchor>
        </w:drawing>
      </w:r>
    </w:p>
    <w:p w:rsidR="007C1FC9" w:rsidRPr="007C1FC9" w:rsidRDefault="007C1FC9" w:rsidP="007C1FC9">
      <w:pPr>
        <w:widowControl/>
        <w:suppressAutoHyphens w:val="0"/>
        <w:spacing w:after="160" w:line="259" w:lineRule="auto"/>
        <w:ind w:left="1560" w:right="1132"/>
        <w:rPr>
          <w:rFonts w:ascii="Lucida Handwriting" w:eastAsiaTheme="minorHAnsi" w:hAnsi="Lucida Handwriting" w:cstheme="minorBidi"/>
          <w:kern w:val="0"/>
          <w:sz w:val="22"/>
          <w:szCs w:val="22"/>
          <w:lang w:eastAsia="en-US" w:bidi="ar-SA"/>
        </w:rPr>
      </w:pPr>
    </w:p>
    <w:p w:rsidR="007C1FC9" w:rsidRPr="007C1FC9" w:rsidRDefault="007C1FC9" w:rsidP="007C1FC9">
      <w:pPr>
        <w:widowControl/>
        <w:suppressAutoHyphens w:val="0"/>
        <w:spacing w:after="160" w:line="259" w:lineRule="auto"/>
        <w:ind w:left="1560" w:right="1132"/>
        <w:rPr>
          <w:rFonts w:ascii="Lucida Handwriting" w:eastAsiaTheme="minorHAnsi" w:hAnsi="Lucida Handwriting" w:cstheme="minorBidi"/>
          <w:kern w:val="0"/>
          <w:sz w:val="22"/>
          <w:szCs w:val="22"/>
          <w:lang w:eastAsia="en-US" w:bidi="ar-SA"/>
        </w:rPr>
      </w:pPr>
    </w:p>
    <w:p w:rsidR="007C1FC9" w:rsidRPr="007C1FC9" w:rsidRDefault="007C1FC9" w:rsidP="007C1FC9">
      <w:pPr>
        <w:widowControl/>
        <w:suppressAutoHyphens w:val="0"/>
        <w:spacing w:after="160" w:line="259" w:lineRule="auto"/>
        <w:ind w:left="1560" w:right="1132"/>
        <w:rPr>
          <w:rFonts w:ascii="Lucida Handwriting" w:eastAsiaTheme="minorHAnsi" w:hAnsi="Lucida Handwriting" w:cstheme="minorBidi"/>
          <w:kern w:val="0"/>
          <w:sz w:val="22"/>
          <w:szCs w:val="22"/>
          <w:lang w:eastAsia="en-US" w:bidi="ar-SA"/>
        </w:rPr>
      </w:pPr>
    </w:p>
    <w:p w:rsidR="007C1FC9" w:rsidRPr="007C1FC9" w:rsidRDefault="007C1FC9" w:rsidP="007C1FC9">
      <w:pPr>
        <w:widowControl/>
        <w:suppressAutoHyphens w:val="0"/>
        <w:spacing w:line="259" w:lineRule="auto"/>
        <w:ind w:right="1132"/>
        <w:rPr>
          <w:rFonts w:ascii="Lucida Handwriting" w:eastAsiaTheme="minorHAnsi" w:hAnsi="Lucida Handwriting" w:cstheme="minorBidi"/>
          <w:kern w:val="0"/>
          <w:sz w:val="22"/>
          <w:szCs w:val="22"/>
          <w:u w:val="single"/>
          <w:lang w:eastAsia="en-US" w:bidi="ar-SA"/>
        </w:rPr>
      </w:pPr>
    </w:p>
    <w:p w:rsidR="007C1FC9" w:rsidRPr="007C1FC9" w:rsidRDefault="007C1FC9" w:rsidP="007C1FC9">
      <w:pPr>
        <w:widowControl/>
        <w:suppressAutoHyphens w:val="0"/>
        <w:spacing w:line="259" w:lineRule="auto"/>
        <w:ind w:left="1559" w:right="1132"/>
        <w:rPr>
          <w:rFonts w:ascii="Lucida Handwriting" w:eastAsiaTheme="minorHAnsi" w:hAnsi="Lucida Handwriting" w:cstheme="minorBidi"/>
          <w:kern w:val="0"/>
          <w:sz w:val="22"/>
          <w:szCs w:val="22"/>
          <w:lang w:eastAsia="en-US" w:bidi="ar-SA"/>
        </w:rPr>
      </w:pPr>
      <w:r w:rsidRPr="007C1FC9">
        <w:rPr>
          <w:rFonts w:ascii="Lucida Handwriting" w:eastAsiaTheme="minorHAnsi" w:hAnsi="Lucida Handwriting" w:cstheme="minorBidi"/>
          <w:kern w:val="0"/>
          <w:sz w:val="22"/>
          <w:szCs w:val="22"/>
          <w:u w:val="single"/>
          <w:lang w:eastAsia="en-US" w:bidi="ar-SA"/>
        </w:rPr>
        <w:t>Durchführung:</w:t>
      </w:r>
      <w:r w:rsidRPr="007C1FC9">
        <w:rPr>
          <w:rFonts w:ascii="Lucida Handwriting" w:eastAsiaTheme="minorHAnsi" w:hAnsi="Lucida Handwriting" w:cstheme="minorBidi"/>
          <w:kern w:val="0"/>
          <w:sz w:val="22"/>
          <w:szCs w:val="22"/>
          <w:lang w:eastAsia="en-US" w:bidi="ar-SA"/>
        </w:rPr>
        <w:t xml:space="preserve"> Ein Wattepad wird mit der Tiegelzange in die nicht-leuchtende Flamme gehalten. </w:t>
      </w:r>
    </w:p>
    <w:p w:rsidR="007C1FC9" w:rsidRPr="007C1FC9" w:rsidRDefault="007C1FC9" w:rsidP="007C1FC9">
      <w:pPr>
        <w:widowControl/>
        <w:suppressAutoHyphens w:val="0"/>
        <w:spacing w:line="259" w:lineRule="auto"/>
        <w:ind w:left="1559" w:right="1132"/>
        <w:rPr>
          <w:rFonts w:ascii="Lucida Handwriting" w:eastAsiaTheme="minorHAnsi" w:hAnsi="Lucida Handwriting" w:cstheme="minorBidi"/>
          <w:kern w:val="0"/>
          <w:sz w:val="22"/>
          <w:szCs w:val="22"/>
          <w:lang w:eastAsia="en-US" w:bidi="ar-SA"/>
        </w:rPr>
      </w:pPr>
      <w:r w:rsidRPr="007C1FC9">
        <w:rPr>
          <w:rFonts w:ascii="Lucida Handwriting" w:eastAsiaTheme="minorHAnsi" w:hAnsi="Lucida Handwriting" w:cstheme="minorBidi"/>
          <w:kern w:val="0"/>
          <w:sz w:val="22"/>
          <w:szCs w:val="22"/>
          <w:lang w:eastAsia="en-US" w:bidi="ar-SA"/>
        </w:rPr>
        <w:t xml:space="preserve">1. Die Watte wird auseinander gezupft und verbrannt. </w:t>
      </w:r>
    </w:p>
    <w:p w:rsidR="007C1FC9" w:rsidRPr="007C1FC9" w:rsidRDefault="007C1FC9" w:rsidP="007C1FC9">
      <w:pPr>
        <w:widowControl/>
        <w:suppressAutoHyphens w:val="0"/>
        <w:spacing w:after="160" w:line="259" w:lineRule="auto"/>
        <w:ind w:left="1560" w:right="1132"/>
        <w:rPr>
          <w:rFonts w:ascii="Lucida Handwriting" w:eastAsiaTheme="minorHAnsi" w:hAnsi="Lucida Handwriting" w:cstheme="minorBidi"/>
          <w:kern w:val="0"/>
          <w:sz w:val="22"/>
          <w:szCs w:val="22"/>
          <w:lang w:eastAsia="en-US" w:bidi="ar-SA"/>
        </w:rPr>
      </w:pPr>
      <w:r w:rsidRPr="007C1FC9">
        <w:rPr>
          <w:rFonts w:ascii="Lucida Handwriting" w:eastAsiaTheme="minorHAnsi" w:hAnsi="Lucida Handwriting" w:cstheme="minorBidi"/>
          <w:noProof/>
          <w:kern w:val="0"/>
          <w:sz w:val="22"/>
          <w:szCs w:val="22"/>
          <w:lang w:eastAsia="de-DE" w:bidi="ar-SA"/>
        </w:rPr>
        <w:drawing>
          <wp:anchor distT="0" distB="0" distL="114300" distR="114300" simplePos="0" relativeHeight="251663360" behindDoc="1" locked="0" layoutInCell="1" allowOverlap="1" wp14:anchorId="3F306574" wp14:editId="3EB0FA51">
            <wp:simplePos x="0" y="0"/>
            <wp:positionH relativeFrom="margin">
              <wp:align>left</wp:align>
            </wp:positionH>
            <wp:positionV relativeFrom="paragraph">
              <wp:posOffset>10160</wp:posOffset>
            </wp:positionV>
            <wp:extent cx="895350" cy="381000"/>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5350" cy="381000"/>
                    </a:xfrm>
                    <a:prstGeom prst="rect">
                      <a:avLst/>
                    </a:prstGeom>
                    <a:noFill/>
                    <a:ln>
                      <a:noFill/>
                    </a:ln>
                  </pic:spPr>
                </pic:pic>
              </a:graphicData>
            </a:graphic>
          </wp:anchor>
        </w:drawing>
      </w:r>
      <w:r w:rsidRPr="007C1FC9">
        <w:rPr>
          <w:rFonts w:ascii="Lucida Handwriting" w:eastAsiaTheme="minorHAnsi" w:hAnsi="Lucida Handwriting" w:cstheme="minorBidi"/>
          <w:kern w:val="0"/>
          <w:sz w:val="22"/>
          <w:szCs w:val="22"/>
          <w:lang w:eastAsia="en-US" w:bidi="ar-SA"/>
        </w:rPr>
        <w:t>2. Die Watte wird mehrfach gefaltet und verbrannt.</w:t>
      </w:r>
    </w:p>
    <w:p w:rsidR="007C1FC9" w:rsidRPr="007C1FC9" w:rsidRDefault="007C1FC9" w:rsidP="007C1FC9">
      <w:pPr>
        <w:widowControl/>
        <w:suppressAutoHyphens w:val="0"/>
        <w:spacing w:after="160" w:line="259" w:lineRule="auto"/>
        <w:ind w:left="1560" w:right="1132"/>
        <w:rPr>
          <w:rFonts w:ascii="Lucida Handwriting" w:eastAsiaTheme="minorHAnsi" w:hAnsi="Lucida Handwriting" w:cstheme="minorBidi"/>
          <w:kern w:val="0"/>
          <w:sz w:val="22"/>
          <w:szCs w:val="22"/>
          <w:lang w:eastAsia="en-US" w:bidi="ar-SA"/>
        </w:rPr>
      </w:pPr>
      <w:r w:rsidRPr="007C1FC9">
        <w:rPr>
          <w:rFonts w:ascii="Lucida Handwriting" w:eastAsiaTheme="minorHAnsi" w:hAnsi="Lucida Handwriting" w:cstheme="minorBidi"/>
          <w:kern w:val="0"/>
          <w:sz w:val="22"/>
          <w:szCs w:val="22"/>
          <w:u w:val="single"/>
          <w:lang w:eastAsia="en-US" w:bidi="ar-SA"/>
        </w:rPr>
        <w:t>Beobachtung;</w:t>
      </w:r>
      <w:r w:rsidRPr="007C1FC9">
        <w:rPr>
          <w:rFonts w:ascii="Lucida Handwriting" w:eastAsiaTheme="minorHAnsi" w:hAnsi="Lucida Handwriting" w:cstheme="minorBidi"/>
          <w:kern w:val="0"/>
          <w:sz w:val="22"/>
          <w:szCs w:val="22"/>
          <w:lang w:eastAsia="en-US" w:bidi="ar-SA"/>
        </w:rPr>
        <w:t xml:space="preserve"> Die auseinander gezogene Watte verbrennt schneller als die gefaltete. </w:t>
      </w:r>
    </w:p>
    <w:p w:rsidR="007C1FC9" w:rsidRPr="007C1FC9" w:rsidRDefault="007C1FC9" w:rsidP="007C1FC9">
      <w:pPr>
        <w:widowControl/>
        <w:suppressAutoHyphens w:val="0"/>
        <w:spacing w:after="160" w:line="259" w:lineRule="auto"/>
        <w:ind w:left="1560" w:right="1132"/>
        <w:rPr>
          <w:rFonts w:ascii="Lucida Handwriting" w:eastAsiaTheme="minorHAnsi" w:hAnsi="Lucida Handwriting" w:cstheme="minorBidi"/>
          <w:kern w:val="0"/>
          <w:sz w:val="22"/>
          <w:szCs w:val="22"/>
          <w:lang w:eastAsia="en-US" w:bidi="ar-SA"/>
        </w:rPr>
      </w:pPr>
      <w:r w:rsidRPr="007C1FC9">
        <w:rPr>
          <w:rFonts w:ascii="Lucida Handwriting" w:eastAsiaTheme="minorHAnsi" w:hAnsi="Lucida Handwriting" w:cstheme="minorBidi"/>
          <w:noProof/>
          <w:kern w:val="0"/>
          <w:sz w:val="22"/>
          <w:szCs w:val="22"/>
          <w:u w:val="single"/>
          <w:lang w:eastAsia="de-DE" w:bidi="ar-SA"/>
        </w:rPr>
        <w:drawing>
          <wp:anchor distT="0" distB="0" distL="114300" distR="114300" simplePos="0" relativeHeight="251667456" behindDoc="1" locked="0" layoutInCell="1" allowOverlap="1" wp14:anchorId="267FD3D6" wp14:editId="10EE8D7D">
            <wp:simplePos x="0" y="0"/>
            <wp:positionH relativeFrom="margin">
              <wp:posOffset>4349750</wp:posOffset>
            </wp:positionH>
            <wp:positionV relativeFrom="paragraph">
              <wp:posOffset>746125</wp:posOffset>
            </wp:positionV>
            <wp:extent cx="1562100" cy="92392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2100" cy="923925"/>
                    </a:xfrm>
                    <a:prstGeom prst="rect">
                      <a:avLst/>
                    </a:prstGeom>
                    <a:noFill/>
                    <a:ln>
                      <a:noFill/>
                    </a:ln>
                  </pic:spPr>
                </pic:pic>
              </a:graphicData>
            </a:graphic>
          </wp:anchor>
        </w:drawing>
      </w:r>
      <w:r w:rsidRPr="007C1FC9">
        <w:rPr>
          <w:rFonts w:ascii="Lucida Handwriting" w:eastAsiaTheme="minorHAnsi" w:hAnsi="Lucida Handwriting" w:cstheme="minorBidi"/>
          <w:kern w:val="0"/>
          <w:sz w:val="22"/>
          <w:szCs w:val="22"/>
          <w:u w:val="single"/>
          <w:lang w:eastAsia="en-US" w:bidi="ar-SA"/>
        </w:rPr>
        <w:t>Erklärung:</w:t>
      </w:r>
      <w:r w:rsidRPr="007C1FC9">
        <w:rPr>
          <w:rFonts w:ascii="Lucida Handwriting" w:eastAsiaTheme="minorHAnsi" w:hAnsi="Lucida Handwriting" w:cstheme="minorBidi"/>
          <w:kern w:val="0"/>
          <w:sz w:val="22"/>
          <w:szCs w:val="22"/>
          <w:lang w:eastAsia="en-US" w:bidi="ar-SA"/>
        </w:rPr>
        <w:t xml:space="preserve"> Um Watte zu verbrennen, braucht man Feuer. Außerdem benötigt man Luft. Ist das Wattepad auseinander gezupft, ist mehr Luft vorhanden und es verbrennt schneller.</w:t>
      </w:r>
    </w:p>
    <w:p w:rsidR="007C1FC9" w:rsidRPr="007C1FC9" w:rsidRDefault="007C1FC9" w:rsidP="007C1FC9">
      <w:pPr>
        <w:widowControl/>
        <w:suppressAutoHyphens w:val="0"/>
        <w:spacing w:after="160" w:line="259" w:lineRule="auto"/>
        <w:ind w:left="1560" w:right="1417"/>
        <w:rPr>
          <w:rFonts w:ascii="Balthazar" w:eastAsiaTheme="minorHAnsi" w:hAnsi="Balthazar" w:cstheme="minorBidi"/>
          <w:kern w:val="0"/>
          <w:sz w:val="22"/>
          <w:szCs w:val="22"/>
          <w:lang w:eastAsia="en-US" w:bidi="ar-SA"/>
        </w:rPr>
      </w:pPr>
      <w:r w:rsidRPr="007C1FC9">
        <w:rPr>
          <w:rFonts w:ascii="Balthazar" w:eastAsiaTheme="minorHAnsi" w:hAnsi="Balthazar" w:cstheme="minorBidi"/>
          <w:noProof/>
          <w:kern w:val="0"/>
          <w:sz w:val="22"/>
          <w:szCs w:val="22"/>
          <w:lang w:eastAsia="de-DE" w:bidi="ar-SA"/>
        </w:rPr>
        <w:drawing>
          <wp:anchor distT="0" distB="0" distL="114300" distR="114300" simplePos="0" relativeHeight="251666432" behindDoc="1" locked="0" layoutInCell="1" allowOverlap="1" wp14:anchorId="2AB6B899" wp14:editId="3ED4844C">
            <wp:simplePos x="0" y="0"/>
            <wp:positionH relativeFrom="margin">
              <wp:align>left</wp:align>
            </wp:positionH>
            <wp:positionV relativeFrom="paragraph">
              <wp:posOffset>5715</wp:posOffset>
            </wp:positionV>
            <wp:extent cx="1800225" cy="723900"/>
            <wp:effectExtent l="0" t="0" r="9525"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225" cy="723900"/>
                    </a:xfrm>
                    <a:prstGeom prst="rect">
                      <a:avLst/>
                    </a:prstGeom>
                    <a:noFill/>
                    <a:ln>
                      <a:noFill/>
                    </a:ln>
                  </pic:spPr>
                </pic:pic>
              </a:graphicData>
            </a:graphic>
          </wp:anchor>
        </w:drawing>
      </w:r>
    </w:p>
    <w:p w:rsidR="00E357F0" w:rsidRDefault="00E357F0" w:rsidP="00E357F0">
      <w:pPr>
        <w:jc w:val="both"/>
        <w:rPr>
          <w:rFonts w:asciiTheme="minorHAnsi" w:eastAsiaTheme="minorHAnsi" w:hAnsiTheme="minorHAnsi" w:cstheme="minorBidi"/>
          <w:kern w:val="0"/>
          <w:sz w:val="22"/>
          <w:szCs w:val="22"/>
          <w:lang w:eastAsia="en-US" w:bidi="ar-SA"/>
        </w:rPr>
      </w:pPr>
    </w:p>
    <w:p w:rsidR="00444DD6" w:rsidRDefault="00444DD6">
      <w:pPr>
        <w:widowControl/>
        <w:suppressAutoHyphens w:val="0"/>
        <w:spacing w:after="160" w:line="259" w:lineRule="auto"/>
        <w:rPr>
          <w:b/>
        </w:rPr>
      </w:pPr>
      <w:r>
        <w:rPr>
          <w:b/>
        </w:rPr>
        <w:br w:type="page"/>
      </w:r>
    </w:p>
    <w:p w:rsidR="003050C2" w:rsidRPr="00051604" w:rsidRDefault="00051604" w:rsidP="00290DCD">
      <w:pPr>
        <w:pStyle w:val="berschrift1"/>
      </w:pPr>
      <w:bookmarkStart w:id="31" w:name="_Toc527367803"/>
      <w:r>
        <w:lastRenderedPageBreak/>
        <w:t>Vokabellernen</w:t>
      </w:r>
      <w:r w:rsidR="00294D44" w:rsidRPr="00051604">
        <w:t xml:space="preserve"> und Worterschließungsstrategien</w:t>
      </w:r>
      <w:bookmarkEnd w:id="31"/>
    </w:p>
    <w:p w:rsidR="00051604" w:rsidRDefault="00051604" w:rsidP="00294D44">
      <w:pPr>
        <w:rPr>
          <w:rFonts w:ascii="Arial" w:hAnsi="Arial" w:cs="Arial"/>
          <w:b/>
        </w:rPr>
      </w:pPr>
    </w:p>
    <w:p w:rsidR="00294D44" w:rsidRPr="00051604" w:rsidRDefault="00051604" w:rsidP="00294D44">
      <w:pPr>
        <w:rPr>
          <w:rFonts w:ascii="Arial" w:hAnsi="Arial" w:cs="Arial"/>
        </w:rPr>
      </w:pPr>
      <w:r>
        <w:rPr>
          <w:rFonts w:ascii="Arial" w:hAnsi="Arial" w:cs="Arial"/>
          <w:b/>
        </w:rPr>
        <w:t xml:space="preserve">Exemplarisch eingeführt: </w:t>
      </w:r>
      <w:r w:rsidRPr="00051604">
        <w:rPr>
          <w:rFonts w:ascii="Arial" w:hAnsi="Arial" w:cs="Arial"/>
        </w:rPr>
        <w:t xml:space="preserve">Englisch, Französisch, Klasse </w:t>
      </w:r>
    </w:p>
    <w:p w:rsidR="003050C2" w:rsidRPr="00051604" w:rsidRDefault="003050C2" w:rsidP="00294D44">
      <w:pPr>
        <w:rPr>
          <w:rFonts w:ascii="Arial" w:eastAsiaTheme="minorHAnsi" w:hAnsi="Arial" w:cs="Arial"/>
          <w:b/>
          <w:kern w:val="0"/>
          <w:lang w:eastAsia="en-US" w:bidi="ar-SA"/>
        </w:rPr>
      </w:pPr>
    </w:p>
    <w:p w:rsidR="00051604" w:rsidRDefault="00051604" w:rsidP="00294D44">
      <w:pPr>
        <w:rPr>
          <w:rFonts w:ascii="Arial" w:hAnsi="Arial" w:cs="Arial"/>
          <w:b/>
        </w:rPr>
      </w:pPr>
      <w:r>
        <w:rPr>
          <w:rFonts w:ascii="Arial" w:hAnsi="Arial" w:cs="Arial"/>
          <w:b/>
        </w:rPr>
        <w:t>Lernmethoden</w:t>
      </w:r>
    </w:p>
    <w:p w:rsidR="00051604" w:rsidRDefault="00051604" w:rsidP="00DD145D">
      <w:pPr>
        <w:rPr>
          <w:rFonts w:ascii="Arial" w:hAnsi="Arial" w:cs="Arial"/>
        </w:rPr>
      </w:pPr>
      <w:r>
        <w:rPr>
          <w:rFonts w:ascii="Arial" w:hAnsi="Arial" w:cs="Arial"/>
        </w:rPr>
        <w:t>Es gibt viele unterschiedliche Methoden, Vokabeln zu lernen. Du kannst mit einem Karteikasten arbeiten, ein Computerprogramm benutzen, dir Vokabellisten erstellen, die Vokabeln in Wörternetzen gruppieren, sie dir auf dem Handy vorspielen, Post-its mit den Vokabeln in deinem Zimmer verteilen, etc. Find</w:t>
      </w:r>
      <w:r w:rsidR="00C47E5A">
        <w:rPr>
          <w:rFonts w:ascii="Arial" w:hAnsi="Arial" w:cs="Arial"/>
        </w:rPr>
        <w:t>e</w:t>
      </w:r>
      <w:r>
        <w:rPr>
          <w:rFonts w:ascii="Arial" w:hAnsi="Arial" w:cs="Arial"/>
        </w:rPr>
        <w:t xml:space="preserve"> heraus, mit welcher Methode du am besten Vokabeln lernen kannst. </w:t>
      </w:r>
    </w:p>
    <w:p w:rsidR="00051604" w:rsidRDefault="00051604" w:rsidP="00294D44">
      <w:pPr>
        <w:rPr>
          <w:rFonts w:ascii="Arial" w:hAnsi="Arial" w:cs="Arial"/>
        </w:rPr>
      </w:pPr>
    </w:p>
    <w:p w:rsidR="00F7479F" w:rsidRPr="00051604" w:rsidRDefault="00F7479F" w:rsidP="00294D44">
      <w:pPr>
        <w:rPr>
          <w:rFonts w:ascii="Arial" w:hAnsi="Arial" w:cs="Arial"/>
        </w:rPr>
      </w:pPr>
      <w:r>
        <w:rPr>
          <w:rFonts w:ascii="Arial" w:hAnsi="Arial" w:cs="Arial"/>
        </w:rPr>
        <w:t xml:space="preserve">Wichtig dabei ist, dass du die Vokabeln mehr als einmal aufschreibst, wenn du sie neu lernst, damit du dir nicht nur die Bedeutung, sondern auch die Schreibweise einprägst. </w:t>
      </w:r>
    </w:p>
    <w:p w:rsidR="00F7479F" w:rsidRDefault="00F7479F" w:rsidP="00294D44">
      <w:pPr>
        <w:rPr>
          <w:rFonts w:ascii="Arial" w:hAnsi="Arial" w:cs="Arial"/>
          <w:b/>
        </w:rPr>
      </w:pPr>
    </w:p>
    <w:p w:rsidR="00487A6C" w:rsidRDefault="00F7479F" w:rsidP="00487A6C">
      <w:pPr>
        <w:rPr>
          <w:rFonts w:ascii="Arial" w:hAnsi="Arial" w:cs="Arial"/>
        </w:rPr>
      </w:pPr>
      <w:r w:rsidRPr="00F7479F">
        <w:rPr>
          <w:rFonts w:ascii="Arial" w:hAnsi="Arial" w:cs="Arial"/>
        </w:rPr>
        <w:t xml:space="preserve">Lerne </w:t>
      </w:r>
      <w:r>
        <w:rPr>
          <w:rFonts w:ascii="Arial" w:hAnsi="Arial" w:cs="Arial"/>
        </w:rPr>
        <w:t>die Vokabeln im Zusammenhang, dann behäl</w:t>
      </w:r>
      <w:r w:rsidR="00487A6C">
        <w:rPr>
          <w:rFonts w:ascii="Arial" w:hAnsi="Arial" w:cs="Arial"/>
        </w:rPr>
        <w:t>t</w:t>
      </w:r>
      <w:r>
        <w:rPr>
          <w:rFonts w:ascii="Arial" w:hAnsi="Arial" w:cs="Arial"/>
        </w:rPr>
        <w:t xml:space="preserve">st du sie leichter. </w:t>
      </w:r>
      <w:r w:rsidR="00487A6C">
        <w:rPr>
          <w:rFonts w:ascii="Arial" w:hAnsi="Arial" w:cs="Arial"/>
        </w:rPr>
        <w:t xml:space="preserve">Auch ist es nachhaltiger, wenn du jeden Tag ca. 10 min die Vokabeln lernst und nicht einmal in der Woche eine Stunde lang. Denke daran, auch die „alten“ Vokabeln regelmäßig zu wiederholen. </w:t>
      </w:r>
    </w:p>
    <w:p w:rsidR="00F7479F" w:rsidRDefault="00F7479F" w:rsidP="00F7479F">
      <w:pPr>
        <w:rPr>
          <w:rFonts w:ascii="Arial" w:hAnsi="Arial" w:cs="Arial"/>
        </w:rPr>
      </w:pPr>
    </w:p>
    <w:p w:rsidR="00F7479F" w:rsidRPr="00F7479F" w:rsidRDefault="00F7479F" w:rsidP="00F7479F">
      <w:pPr>
        <w:rPr>
          <w:rFonts w:ascii="Arial" w:hAnsi="Arial" w:cs="Arial"/>
          <w:b/>
        </w:rPr>
      </w:pPr>
      <w:r w:rsidRPr="00F7479F">
        <w:rPr>
          <w:rFonts w:ascii="Arial" w:hAnsi="Arial" w:cs="Arial"/>
          <w:b/>
        </w:rPr>
        <w:t>Worterschließungsmethoden</w:t>
      </w:r>
    </w:p>
    <w:p w:rsidR="00487A6C" w:rsidRDefault="00F7479F" w:rsidP="00294D44">
      <w:pPr>
        <w:rPr>
          <w:rFonts w:ascii="Arial" w:hAnsi="Arial" w:cs="Arial"/>
        </w:rPr>
      </w:pPr>
      <w:r>
        <w:rPr>
          <w:rFonts w:ascii="Arial" w:hAnsi="Arial" w:cs="Arial"/>
        </w:rPr>
        <w:t>Wenn du ein Wort nicht kennst, schlage es nicht gleich im Vokabelverzeichnis nach</w:t>
      </w:r>
      <w:r w:rsidR="00487A6C">
        <w:rPr>
          <w:rFonts w:ascii="Arial" w:hAnsi="Arial" w:cs="Arial"/>
        </w:rPr>
        <w:t>. Es gibt verschiedene Methoden, unbekannte Wörter zu erschließen</w:t>
      </w:r>
      <w:r w:rsidR="00294D44" w:rsidRPr="00051604">
        <w:rPr>
          <w:rFonts w:ascii="Arial" w:hAnsi="Arial" w:cs="Arial"/>
        </w:rPr>
        <w:t xml:space="preserve">: </w:t>
      </w:r>
    </w:p>
    <w:p w:rsidR="00487A6C" w:rsidRDefault="00487A6C" w:rsidP="00294D44">
      <w:pPr>
        <w:rPr>
          <w:rFonts w:ascii="Arial" w:hAnsi="Arial" w:cs="Arial"/>
        </w:rPr>
      </w:pPr>
    </w:p>
    <w:p w:rsidR="00294D44" w:rsidRPr="00487A6C" w:rsidRDefault="00487A6C" w:rsidP="00487A6C">
      <w:pPr>
        <w:rPr>
          <w:rFonts w:ascii="Arial" w:hAnsi="Arial" w:cs="Arial"/>
        </w:rPr>
      </w:pPr>
      <w:r w:rsidRPr="00487A6C">
        <w:rPr>
          <w:rFonts w:ascii="Arial" w:hAnsi="Arial" w:cs="Arial"/>
        </w:rPr>
        <w:t>-</w:t>
      </w:r>
      <w:r>
        <w:rPr>
          <w:rFonts w:ascii="Arial" w:hAnsi="Arial" w:cs="Arial"/>
        </w:rPr>
        <w:tab/>
      </w:r>
      <w:r w:rsidR="00294D44" w:rsidRPr="00487A6C">
        <w:rPr>
          <w:rFonts w:ascii="Arial" w:hAnsi="Arial" w:cs="Arial"/>
        </w:rPr>
        <w:t>Erschließung der Vokabeln aus dem Kontext</w:t>
      </w:r>
      <w:r>
        <w:rPr>
          <w:rFonts w:ascii="Arial" w:hAnsi="Arial" w:cs="Arial"/>
        </w:rPr>
        <w:t xml:space="preserve"> (dem Zusammenhang)</w:t>
      </w:r>
      <w:r w:rsidR="00294D44" w:rsidRPr="00487A6C">
        <w:rPr>
          <w:rFonts w:ascii="Arial" w:hAnsi="Arial" w:cs="Arial"/>
        </w:rPr>
        <w:t xml:space="preserve"> </w:t>
      </w:r>
    </w:p>
    <w:p w:rsidR="00294D44" w:rsidRPr="00051604" w:rsidRDefault="00487A6C" w:rsidP="00294D44">
      <w:pPr>
        <w:rPr>
          <w:rFonts w:ascii="Arial" w:hAnsi="Arial" w:cs="Arial"/>
        </w:rPr>
      </w:pPr>
      <w:r>
        <w:rPr>
          <w:rFonts w:ascii="Arial" w:hAnsi="Arial" w:cs="Arial"/>
        </w:rPr>
        <w:t>-</w:t>
      </w:r>
      <w:r>
        <w:rPr>
          <w:rFonts w:ascii="Arial" w:hAnsi="Arial" w:cs="Arial"/>
        </w:rPr>
        <w:tab/>
      </w:r>
      <w:r w:rsidR="00B55627">
        <w:rPr>
          <w:rFonts w:ascii="Arial" w:hAnsi="Arial" w:cs="Arial"/>
        </w:rPr>
        <w:t xml:space="preserve">Erschließung </w:t>
      </w:r>
      <w:r w:rsidR="00294D44" w:rsidRPr="00051604">
        <w:rPr>
          <w:rFonts w:ascii="Arial" w:hAnsi="Arial" w:cs="Arial"/>
        </w:rPr>
        <w:t>mit Hilfe anderer Spr</w:t>
      </w:r>
      <w:r>
        <w:rPr>
          <w:rFonts w:ascii="Arial" w:hAnsi="Arial" w:cs="Arial"/>
        </w:rPr>
        <w:t xml:space="preserve">achen (z.B. franz. </w:t>
      </w:r>
      <w:r w:rsidRPr="00487A6C">
        <w:rPr>
          <w:rFonts w:ascii="Arial" w:hAnsi="Arial" w:cs="Arial"/>
          <w:i/>
        </w:rPr>
        <w:t>arriver</w:t>
      </w:r>
      <w:r>
        <w:rPr>
          <w:rFonts w:ascii="Arial" w:hAnsi="Arial" w:cs="Arial"/>
        </w:rPr>
        <w:t xml:space="preserve"> = engl. </w:t>
      </w:r>
      <w:r w:rsidRPr="00487A6C">
        <w:rPr>
          <w:rFonts w:ascii="Arial" w:hAnsi="Arial" w:cs="Arial"/>
          <w:i/>
        </w:rPr>
        <w:t>arrive</w:t>
      </w:r>
      <w:r>
        <w:rPr>
          <w:rFonts w:ascii="Arial" w:hAnsi="Arial" w:cs="Arial"/>
        </w:rPr>
        <w:t>)</w:t>
      </w:r>
    </w:p>
    <w:p w:rsidR="00487A6C" w:rsidRDefault="00487A6C" w:rsidP="00294D44">
      <w:pPr>
        <w:rPr>
          <w:rFonts w:ascii="Arial" w:hAnsi="Arial" w:cs="Arial"/>
        </w:rPr>
      </w:pPr>
      <w:r>
        <w:rPr>
          <w:rFonts w:ascii="Arial" w:hAnsi="Arial" w:cs="Arial"/>
        </w:rPr>
        <w:t>-</w:t>
      </w:r>
      <w:r>
        <w:rPr>
          <w:rFonts w:ascii="Arial" w:hAnsi="Arial" w:cs="Arial"/>
        </w:rPr>
        <w:tab/>
        <w:t>Erschließung mit Hilfe von Bildern zum Text</w:t>
      </w:r>
    </w:p>
    <w:p w:rsidR="00487A6C" w:rsidRDefault="00487A6C" w:rsidP="00294D44">
      <w:pPr>
        <w:rPr>
          <w:rFonts w:ascii="Arial" w:hAnsi="Arial" w:cs="Arial"/>
        </w:rPr>
      </w:pPr>
      <w:r>
        <w:rPr>
          <w:rFonts w:ascii="Arial" w:hAnsi="Arial" w:cs="Arial"/>
        </w:rPr>
        <w:t>-</w:t>
      </w:r>
      <w:r>
        <w:rPr>
          <w:rFonts w:ascii="Arial" w:hAnsi="Arial" w:cs="Arial"/>
        </w:rPr>
        <w:tab/>
        <w:t xml:space="preserve">Erschließung mit Hilfe von Wörter aus derselben Wortfamilie </w:t>
      </w:r>
    </w:p>
    <w:p w:rsidR="00487A6C" w:rsidRDefault="00487A6C" w:rsidP="00487A6C">
      <w:pPr>
        <w:ind w:firstLine="708"/>
        <w:rPr>
          <w:rFonts w:ascii="Arial" w:hAnsi="Arial" w:cs="Arial"/>
        </w:rPr>
      </w:pPr>
      <w:r>
        <w:rPr>
          <w:rFonts w:ascii="Arial" w:hAnsi="Arial" w:cs="Arial"/>
        </w:rPr>
        <w:t>(</w:t>
      </w:r>
      <w:r w:rsidRPr="00487A6C">
        <w:rPr>
          <w:rFonts w:ascii="Arial" w:hAnsi="Arial" w:cs="Arial"/>
          <w:i/>
        </w:rPr>
        <w:t>chanter</w:t>
      </w:r>
      <w:r w:rsidR="00BD5E75">
        <w:rPr>
          <w:rFonts w:ascii="Arial" w:hAnsi="Arial" w:cs="Arial"/>
        </w:rPr>
        <w:t xml:space="preserve"> -</w:t>
      </w:r>
      <w:r>
        <w:rPr>
          <w:rFonts w:ascii="Arial" w:hAnsi="Arial" w:cs="Arial"/>
        </w:rPr>
        <w:t xml:space="preserve"> </w:t>
      </w:r>
      <w:r w:rsidRPr="00487A6C">
        <w:rPr>
          <w:rFonts w:ascii="Arial" w:hAnsi="Arial" w:cs="Arial"/>
          <w:i/>
        </w:rPr>
        <w:t>chanson</w:t>
      </w:r>
      <w:r w:rsidR="00BD5E75">
        <w:rPr>
          <w:rFonts w:ascii="Arial" w:hAnsi="Arial" w:cs="Arial"/>
        </w:rPr>
        <w:t xml:space="preserve"> -</w:t>
      </w:r>
      <w:r>
        <w:rPr>
          <w:rFonts w:ascii="Arial" w:hAnsi="Arial" w:cs="Arial"/>
        </w:rPr>
        <w:t xml:space="preserve"> </w:t>
      </w:r>
      <w:r w:rsidRPr="00487A6C">
        <w:rPr>
          <w:rFonts w:ascii="Arial" w:hAnsi="Arial" w:cs="Arial"/>
          <w:i/>
        </w:rPr>
        <w:t>chanteur</w:t>
      </w:r>
      <w:r>
        <w:rPr>
          <w:rFonts w:ascii="Arial" w:hAnsi="Arial" w:cs="Arial"/>
        </w:rPr>
        <w:t>)</w:t>
      </w:r>
    </w:p>
    <w:p w:rsidR="00487A6C" w:rsidRDefault="00487A6C" w:rsidP="00294D44">
      <w:pPr>
        <w:rPr>
          <w:rFonts w:ascii="Arial" w:hAnsi="Arial" w:cs="Arial"/>
        </w:rPr>
      </w:pPr>
    </w:p>
    <w:p w:rsidR="00487A6C" w:rsidRDefault="00487A6C" w:rsidP="00294D44">
      <w:pPr>
        <w:rPr>
          <w:rFonts w:ascii="Arial" w:hAnsi="Arial" w:cs="Arial"/>
        </w:rPr>
      </w:pPr>
      <w:r>
        <w:rPr>
          <w:rFonts w:ascii="Arial" w:hAnsi="Arial" w:cs="Arial"/>
        </w:rPr>
        <w:t xml:space="preserve">Erst wenn diese Techniken keinen Erfolg haben, solltest du ein Wörterbuch hinzuziehen. Wörterbücher geben allerdings oft viele verschiedene Bedeutungen für ein Wort an, deshalb muss die Arbeit mit dem Wörterbuch geübt werden. </w:t>
      </w:r>
    </w:p>
    <w:p w:rsidR="00294D44" w:rsidRPr="00051604" w:rsidRDefault="00294D44" w:rsidP="00294D44">
      <w:pPr>
        <w:rPr>
          <w:rFonts w:ascii="Arial" w:hAnsi="Arial" w:cs="Arial"/>
        </w:rPr>
      </w:pPr>
      <w:r w:rsidRPr="00051604">
        <w:rPr>
          <w:rFonts w:ascii="Arial" w:hAnsi="Arial" w:cs="Arial"/>
        </w:rPr>
        <w:t xml:space="preserve"> </w:t>
      </w:r>
    </w:p>
    <w:p w:rsidR="00294D44" w:rsidRPr="00051604" w:rsidRDefault="00294D44" w:rsidP="00294D44">
      <w:pPr>
        <w:rPr>
          <w:rFonts w:ascii="Arial" w:hAnsi="Arial" w:cs="Arial"/>
          <w:b/>
        </w:rPr>
      </w:pPr>
      <w:r w:rsidRPr="00051604">
        <w:rPr>
          <w:rFonts w:ascii="Arial" w:hAnsi="Arial" w:cs="Arial"/>
          <w:b/>
        </w:rPr>
        <w:t>Aufgaben zur Anwendung:</w:t>
      </w:r>
    </w:p>
    <w:p w:rsidR="00294D44" w:rsidRPr="00051604" w:rsidRDefault="00294D44" w:rsidP="00294D44">
      <w:pPr>
        <w:pStyle w:val="Listenabsatz"/>
        <w:numPr>
          <w:ilvl w:val="0"/>
          <w:numId w:val="15"/>
        </w:numPr>
        <w:spacing w:after="160" w:line="256" w:lineRule="auto"/>
        <w:rPr>
          <w:rFonts w:ascii="Arial" w:hAnsi="Arial" w:cs="Arial"/>
          <w:sz w:val="24"/>
          <w:szCs w:val="24"/>
        </w:rPr>
      </w:pPr>
      <w:r w:rsidRPr="00051604">
        <w:rPr>
          <w:rFonts w:ascii="Arial" w:hAnsi="Arial" w:cs="Arial"/>
          <w:sz w:val="24"/>
          <w:szCs w:val="24"/>
        </w:rPr>
        <w:t>Erstelle eine Mindmap zu einem Themenfeld der aktuellen Lektion.</w:t>
      </w:r>
    </w:p>
    <w:p w:rsidR="00294D44" w:rsidRPr="00051604" w:rsidRDefault="00294D44" w:rsidP="00294D44">
      <w:pPr>
        <w:pStyle w:val="Listenabsatz"/>
        <w:numPr>
          <w:ilvl w:val="0"/>
          <w:numId w:val="15"/>
        </w:numPr>
        <w:spacing w:after="160" w:line="256" w:lineRule="auto"/>
        <w:rPr>
          <w:rFonts w:ascii="Arial" w:hAnsi="Arial" w:cs="Arial"/>
          <w:sz w:val="24"/>
          <w:szCs w:val="24"/>
        </w:rPr>
      </w:pPr>
      <w:r w:rsidRPr="00051604">
        <w:rPr>
          <w:rFonts w:ascii="Arial" w:hAnsi="Arial" w:cs="Arial"/>
          <w:sz w:val="24"/>
          <w:szCs w:val="24"/>
        </w:rPr>
        <w:t>Wende für die aktuellen Lektionsvokabeln eine Lerntechnik an, die Du bis jetzt noch nicht ausprobiert hast.</w:t>
      </w:r>
    </w:p>
    <w:p w:rsidR="00294D44" w:rsidRPr="00051604" w:rsidRDefault="00294D44" w:rsidP="00294D44">
      <w:pPr>
        <w:pStyle w:val="Listenabsatz"/>
        <w:numPr>
          <w:ilvl w:val="0"/>
          <w:numId w:val="15"/>
        </w:numPr>
        <w:spacing w:after="160" w:line="256" w:lineRule="auto"/>
        <w:rPr>
          <w:rFonts w:ascii="Arial" w:hAnsi="Arial" w:cs="Arial"/>
          <w:sz w:val="24"/>
          <w:szCs w:val="24"/>
        </w:rPr>
      </w:pPr>
      <w:r w:rsidRPr="00051604">
        <w:rPr>
          <w:rFonts w:ascii="Arial" w:hAnsi="Arial" w:cs="Arial"/>
          <w:sz w:val="24"/>
          <w:szCs w:val="24"/>
        </w:rPr>
        <w:t>Nimm Deine aktuelle Vokabelkartei und ordne sie (nach Themen, Gegensatzpaare…)</w:t>
      </w:r>
    </w:p>
    <w:p w:rsidR="00294D44" w:rsidRPr="00051604" w:rsidRDefault="00294D44" w:rsidP="00294D44">
      <w:pPr>
        <w:pStyle w:val="Listenabsatz"/>
        <w:numPr>
          <w:ilvl w:val="0"/>
          <w:numId w:val="15"/>
        </w:numPr>
        <w:spacing w:after="160" w:line="256" w:lineRule="auto"/>
        <w:rPr>
          <w:rFonts w:ascii="Arial" w:hAnsi="Arial" w:cs="Arial"/>
          <w:sz w:val="24"/>
          <w:szCs w:val="24"/>
        </w:rPr>
      </w:pPr>
      <w:r w:rsidRPr="00051604">
        <w:rPr>
          <w:rFonts w:ascii="Arial" w:hAnsi="Arial" w:cs="Arial"/>
          <w:sz w:val="24"/>
          <w:szCs w:val="24"/>
        </w:rPr>
        <w:t xml:space="preserve">Bilde fünf Sätze, in denen Du fünf Vokabeln der aktuellen Lektion anwenden kannst. </w:t>
      </w:r>
    </w:p>
    <w:p w:rsidR="00294D44" w:rsidRPr="00051604" w:rsidRDefault="00294D44" w:rsidP="00294D44">
      <w:pPr>
        <w:pStyle w:val="Listenabsatz"/>
        <w:numPr>
          <w:ilvl w:val="0"/>
          <w:numId w:val="15"/>
        </w:numPr>
        <w:spacing w:after="160" w:line="256" w:lineRule="auto"/>
        <w:rPr>
          <w:rFonts w:ascii="Arial" w:hAnsi="Arial" w:cs="Arial"/>
          <w:sz w:val="24"/>
          <w:szCs w:val="24"/>
        </w:rPr>
      </w:pPr>
      <w:r w:rsidRPr="00051604">
        <w:rPr>
          <w:rFonts w:ascii="Arial" w:hAnsi="Arial" w:cs="Arial"/>
          <w:sz w:val="24"/>
          <w:szCs w:val="24"/>
        </w:rPr>
        <w:t>Löse Aufgaben aus den Vokabeltrainingsheften zu den Lehrwerken (Anfrage Fachlehrer/in)</w:t>
      </w:r>
    </w:p>
    <w:p w:rsidR="00294D44" w:rsidRPr="00051604" w:rsidRDefault="00294D44" w:rsidP="00294D44">
      <w:pPr>
        <w:pStyle w:val="Listenabsatz"/>
        <w:numPr>
          <w:ilvl w:val="0"/>
          <w:numId w:val="15"/>
        </w:numPr>
        <w:spacing w:after="160" w:line="256" w:lineRule="auto"/>
        <w:rPr>
          <w:rFonts w:ascii="Arial" w:hAnsi="Arial" w:cs="Arial"/>
          <w:sz w:val="24"/>
          <w:szCs w:val="24"/>
        </w:rPr>
      </w:pPr>
      <w:r w:rsidRPr="00051604">
        <w:rPr>
          <w:rFonts w:ascii="Arial" w:hAnsi="Arial" w:cs="Arial"/>
          <w:sz w:val="24"/>
          <w:szCs w:val="24"/>
        </w:rPr>
        <w:t>Teste ein Computerlernprogramm zum Wortscha</w:t>
      </w:r>
      <w:r w:rsidR="00487A6C">
        <w:rPr>
          <w:rFonts w:ascii="Arial" w:hAnsi="Arial" w:cs="Arial"/>
          <w:sz w:val="24"/>
          <w:szCs w:val="24"/>
        </w:rPr>
        <w:t>tztraining (Grundwortschatz) ab</w:t>
      </w:r>
      <w:r w:rsidRPr="00051604">
        <w:rPr>
          <w:rFonts w:ascii="Arial" w:hAnsi="Arial" w:cs="Arial"/>
          <w:sz w:val="24"/>
          <w:szCs w:val="24"/>
        </w:rPr>
        <w:t>er achte auf Anknüpfung zum Lehrwerk</w:t>
      </w:r>
    </w:p>
    <w:p w:rsidR="00294D44" w:rsidRPr="00051604" w:rsidRDefault="00294D44" w:rsidP="00294D44">
      <w:pPr>
        <w:pStyle w:val="Listenabsatz"/>
        <w:numPr>
          <w:ilvl w:val="0"/>
          <w:numId w:val="15"/>
        </w:numPr>
        <w:spacing w:after="160" w:line="256" w:lineRule="auto"/>
        <w:rPr>
          <w:rFonts w:ascii="Arial" w:hAnsi="Arial" w:cs="Arial"/>
          <w:sz w:val="24"/>
          <w:szCs w:val="24"/>
        </w:rPr>
      </w:pPr>
      <w:r w:rsidRPr="00051604">
        <w:rPr>
          <w:rFonts w:ascii="Arial" w:hAnsi="Arial" w:cs="Arial"/>
          <w:sz w:val="24"/>
          <w:szCs w:val="24"/>
        </w:rPr>
        <w:t>Lass</w:t>
      </w:r>
      <w:r w:rsidR="00487A6C">
        <w:rPr>
          <w:rFonts w:ascii="Arial" w:hAnsi="Arial" w:cs="Arial"/>
          <w:sz w:val="24"/>
          <w:szCs w:val="24"/>
        </w:rPr>
        <w:t>e Dich mündlich und schriftlich</w:t>
      </w:r>
      <w:r w:rsidRPr="00051604">
        <w:rPr>
          <w:rFonts w:ascii="Arial" w:hAnsi="Arial" w:cs="Arial"/>
          <w:sz w:val="24"/>
          <w:szCs w:val="24"/>
        </w:rPr>
        <w:t xml:space="preserve"> abfragen, nachdem Du eine bestimmte Anzahl Vokabeln gelernt hast</w:t>
      </w:r>
    </w:p>
    <w:p w:rsidR="00E357F0" w:rsidRPr="00DD145D" w:rsidRDefault="003050C2" w:rsidP="00290DCD">
      <w:pPr>
        <w:pStyle w:val="berschrift1"/>
      </w:pPr>
      <w:bookmarkStart w:id="32" w:name="_Toc527367804"/>
      <w:r w:rsidRPr="00DD145D">
        <w:lastRenderedPageBreak/>
        <w:t>Erstellen eines Wirkungsschemas</w:t>
      </w:r>
      <w:bookmarkEnd w:id="32"/>
    </w:p>
    <w:p w:rsidR="00DD145D" w:rsidRDefault="00DD145D" w:rsidP="00E357F0">
      <w:pPr>
        <w:jc w:val="both"/>
        <w:rPr>
          <w:b/>
        </w:rPr>
      </w:pPr>
    </w:p>
    <w:p w:rsidR="003050C2" w:rsidRPr="00DD145D" w:rsidRDefault="00DD145D" w:rsidP="00E357F0">
      <w:pPr>
        <w:jc w:val="both"/>
        <w:rPr>
          <w:rFonts w:ascii="Arial" w:hAnsi="Arial" w:cs="Arial"/>
          <w:b/>
        </w:rPr>
      </w:pPr>
      <w:r w:rsidRPr="00DD145D">
        <w:rPr>
          <w:rFonts w:ascii="Arial" w:hAnsi="Arial" w:cs="Arial"/>
          <w:b/>
        </w:rPr>
        <w:t xml:space="preserve">Exemplarisch eingeführt: </w:t>
      </w:r>
      <w:r w:rsidRPr="00DD145D">
        <w:rPr>
          <w:rFonts w:ascii="Arial" w:hAnsi="Arial" w:cs="Arial"/>
        </w:rPr>
        <w:t>Erdkunde, Klasse</w:t>
      </w:r>
    </w:p>
    <w:p w:rsidR="00DD145D" w:rsidRDefault="00DD145D" w:rsidP="00DD145D">
      <w:pPr>
        <w:rPr>
          <w:rFonts w:ascii="Arial" w:hAnsi="Arial" w:cs="Arial"/>
        </w:rPr>
      </w:pPr>
    </w:p>
    <w:p w:rsidR="00DD145D" w:rsidRDefault="00E357F0" w:rsidP="00DD145D">
      <w:pPr>
        <w:jc w:val="both"/>
        <w:rPr>
          <w:rFonts w:ascii="Arial" w:hAnsi="Arial" w:cs="Arial"/>
        </w:rPr>
      </w:pPr>
      <w:r w:rsidRPr="00DD145D">
        <w:rPr>
          <w:rFonts w:ascii="Arial" w:hAnsi="Arial" w:cs="Arial"/>
        </w:rPr>
        <w:t xml:space="preserve">In Sachtexten werden einzelne Ursachen-Wirkungs-Zusammenhänge häufig umfangreich und komplex dargestellt. Um sich einen besseren Überblick über die Ursachen und Wirkungen eines bestimmten Sachverhalts zu verschaffen, ist es häufig hilfreich, ein Wirkungsschema zu erstellen. In diesem Schema wird der ausformulierte Text auf wenige Begriffe und Pfeile reduziert, um somit das Thema des Textes zu visualisieren. Diese Darstellung kann mitunter schwierig sein, da sich viele Faktoren gegenseitig beeinflussen und Prozesse gleichzeitig ablaufen. </w:t>
      </w:r>
    </w:p>
    <w:p w:rsidR="00DD145D" w:rsidRDefault="00DD145D" w:rsidP="00DD145D">
      <w:pPr>
        <w:rPr>
          <w:rFonts w:ascii="Arial" w:hAnsi="Arial" w:cs="Arial"/>
        </w:rPr>
      </w:pPr>
    </w:p>
    <w:p w:rsidR="00E357F0" w:rsidRDefault="00E357F0" w:rsidP="00DD145D">
      <w:pPr>
        <w:rPr>
          <w:rFonts w:ascii="Arial" w:hAnsi="Arial" w:cs="Arial"/>
        </w:rPr>
      </w:pPr>
      <w:r w:rsidRPr="00DD145D">
        <w:rPr>
          <w:rFonts w:ascii="Arial" w:hAnsi="Arial" w:cs="Arial"/>
        </w:rPr>
        <w:t xml:space="preserve">Folgende Schritte müssen beachtet werden: </w:t>
      </w:r>
    </w:p>
    <w:p w:rsidR="00DD145D" w:rsidRPr="00DD145D" w:rsidRDefault="00DD145D" w:rsidP="00DD145D">
      <w:pPr>
        <w:rPr>
          <w:rFonts w:ascii="Arial" w:hAnsi="Arial" w:cs="Arial"/>
        </w:rPr>
      </w:pPr>
    </w:p>
    <w:p w:rsidR="00E357F0" w:rsidRPr="00DD145D" w:rsidRDefault="00E357F0" w:rsidP="00DD145D">
      <w:pPr>
        <w:pStyle w:val="Listenabsatz"/>
        <w:numPr>
          <w:ilvl w:val="0"/>
          <w:numId w:val="12"/>
        </w:numPr>
        <w:spacing w:after="160" w:line="259" w:lineRule="auto"/>
        <w:rPr>
          <w:rFonts w:ascii="Arial" w:hAnsi="Arial" w:cs="Arial"/>
          <w:i/>
          <w:sz w:val="24"/>
          <w:szCs w:val="24"/>
        </w:rPr>
      </w:pPr>
      <w:r w:rsidRPr="00DD145D">
        <w:rPr>
          <w:rFonts w:ascii="Arial" w:hAnsi="Arial" w:cs="Arial"/>
          <w:i/>
          <w:sz w:val="24"/>
          <w:szCs w:val="24"/>
        </w:rPr>
        <w:t>Schritt: Zielsetzung/Thema klären</w:t>
      </w:r>
    </w:p>
    <w:p w:rsidR="00E357F0" w:rsidRPr="00DD145D" w:rsidRDefault="00E357F0" w:rsidP="00DD145D">
      <w:pPr>
        <w:pStyle w:val="Listenabsatz"/>
        <w:rPr>
          <w:rFonts w:ascii="Arial" w:hAnsi="Arial" w:cs="Arial"/>
          <w:sz w:val="24"/>
          <w:szCs w:val="24"/>
        </w:rPr>
      </w:pPr>
      <w:r w:rsidRPr="00DD145D">
        <w:rPr>
          <w:rFonts w:ascii="Arial" w:hAnsi="Arial" w:cs="Arial"/>
          <w:sz w:val="24"/>
          <w:szCs w:val="24"/>
        </w:rPr>
        <w:t xml:space="preserve">Lies den Text und die Aufgabenstellung mehrfach durch und erfasse die Problemstellung. Achte darauf, welche Zusammenhänge im Wirkungsschema dargestellt werden sollen. </w:t>
      </w:r>
    </w:p>
    <w:p w:rsidR="00E357F0" w:rsidRPr="00DD145D" w:rsidRDefault="00E357F0" w:rsidP="00DD145D">
      <w:pPr>
        <w:pStyle w:val="Listenabsatz"/>
        <w:rPr>
          <w:rFonts w:ascii="Arial" w:hAnsi="Arial" w:cs="Arial"/>
          <w:sz w:val="24"/>
          <w:szCs w:val="24"/>
        </w:rPr>
      </w:pPr>
    </w:p>
    <w:p w:rsidR="00E357F0" w:rsidRPr="00DD145D" w:rsidRDefault="00E357F0" w:rsidP="00DD145D">
      <w:pPr>
        <w:pStyle w:val="Listenabsatz"/>
        <w:numPr>
          <w:ilvl w:val="0"/>
          <w:numId w:val="12"/>
        </w:numPr>
        <w:spacing w:after="160" w:line="259" w:lineRule="auto"/>
        <w:rPr>
          <w:rFonts w:ascii="Arial" w:hAnsi="Arial" w:cs="Arial"/>
          <w:i/>
          <w:sz w:val="24"/>
          <w:szCs w:val="24"/>
        </w:rPr>
      </w:pPr>
      <w:r w:rsidRPr="00DD145D">
        <w:rPr>
          <w:rFonts w:ascii="Arial" w:hAnsi="Arial" w:cs="Arial"/>
          <w:i/>
          <w:sz w:val="24"/>
          <w:szCs w:val="24"/>
        </w:rPr>
        <w:t>Schritt: Oberbegriffe und wichtige Begriffe sammeln</w:t>
      </w:r>
    </w:p>
    <w:p w:rsidR="00E357F0" w:rsidRPr="00DD145D" w:rsidRDefault="00E357F0" w:rsidP="00DD145D">
      <w:pPr>
        <w:pStyle w:val="Listenabsatz"/>
        <w:rPr>
          <w:rFonts w:ascii="Arial" w:hAnsi="Arial" w:cs="Arial"/>
          <w:sz w:val="24"/>
          <w:szCs w:val="24"/>
        </w:rPr>
      </w:pPr>
      <w:r w:rsidRPr="00DD145D">
        <w:rPr>
          <w:rFonts w:ascii="Arial" w:hAnsi="Arial" w:cs="Arial"/>
          <w:sz w:val="24"/>
          <w:szCs w:val="24"/>
        </w:rPr>
        <w:t>Markiere im Hinblick auf die Aufgabenstellung den Text, indem du Schlüsselbegriffe und wichtige weitere Informationen unterstreichst. Achte darauf, so wenig wie möglich, aber so viel wie nötig zu unterstreichen! Schreibe die Schlüsselbegriffe auf Karteikarten.</w:t>
      </w:r>
    </w:p>
    <w:p w:rsidR="00E357F0" w:rsidRPr="00DD145D" w:rsidRDefault="00E357F0" w:rsidP="00DD145D">
      <w:pPr>
        <w:pStyle w:val="Listenabsatz"/>
        <w:rPr>
          <w:rFonts w:ascii="Arial" w:hAnsi="Arial" w:cs="Arial"/>
          <w:sz w:val="24"/>
          <w:szCs w:val="24"/>
        </w:rPr>
      </w:pPr>
    </w:p>
    <w:p w:rsidR="00E357F0" w:rsidRPr="00DD145D" w:rsidRDefault="00E357F0" w:rsidP="00DD145D">
      <w:pPr>
        <w:pStyle w:val="Listenabsatz"/>
        <w:numPr>
          <w:ilvl w:val="0"/>
          <w:numId w:val="12"/>
        </w:numPr>
        <w:spacing w:after="160" w:line="259" w:lineRule="auto"/>
        <w:rPr>
          <w:rFonts w:ascii="Arial" w:hAnsi="Arial" w:cs="Arial"/>
          <w:i/>
          <w:sz w:val="24"/>
          <w:szCs w:val="24"/>
        </w:rPr>
      </w:pPr>
      <w:r w:rsidRPr="00DD145D">
        <w:rPr>
          <w:rFonts w:ascii="Arial" w:hAnsi="Arial" w:cs="Arial"/>
          <w:i/>
          <w:sz w:val="24"/>
          <w:szCs w:val="24"/>
        </w:rPr>
        <w:t>Schritt: Begriffe ordnen</w:t>
      </w:r>
    </w:p>
    <w:p w:rsidR="00E357F0" w:rsidRPr="00DD145D" w:rsidRDefault="00E357F0" w:rsidP="00DD145D">
      <w:pPr>
        <w:pStyle w:val="Listenabsatz"/>
        <w:rPr>
          <w:rFonts w:ascii="Arial" w:hAnsi="Arial" w:cs="Arial"/>
          <w:sz w:val="24"/>
          <w:szCs w:val="24"/>
        </w:rPr>
      </w:pPr>
      <w:r w:rsidRPr="00DD145D">
        <w:rPr>
          <w:rFonts w:ascii="Arial" w:hAnsi="Arial" w:cs="Arial"/>
          <w:sz w:val="24"/>
          <w:szCs w:val="24"/>
        </w:rPr>
        <w:t>Ordne die herausgefilterten Begriffe, indem du sie nach über- und untergeordneten Begriffen ordnest.</w:t>
      </w:r>
    </w:p>
    <w:p w:rsidR="00E357F0" w:rsidRPr="00DD145D" w:rsidRDefault="00E357F0" w:rsidP="00DD145D">
      <w:pPr>
        <w:pStyle w:val="Listenabsatz"/>
        <w:rPr>
          <w:rFonts w:ascii="Arial" w:hAnsi="Arial" w:cs="Arial"/>
          <w:sz w:val="24"/>
          <w:szCs w:val="24"/>
        </w:rPr>
      </w:pPr>
      <w:r w:rsidRPr="00DD145D">
        <w:rPr>
          <w:rFonts w:ascii="Arial" w:hAnsi="Arial" w:cs="Arial"/>
          <w:sz w:val="24"/>
          <w:szCs w:val="24"/>
        </w:rPr>
        <w:t xml:space="preserve"> </w:t>
      </w:r>
    </w:p>
    <w:p w:rsidR="00E357F0" w:rsidRPr="00DD145D" w:rsidRDefault="00E357F0" w:rsidP="00DD145D">
      <w:pPr>
        <w:pStyle w:val="Listenabsatz"/>
        <w:numPr>
          <w:ilvl w:val="0"/>
          <w:numId w:val="12"/>
        </w:numPr>
        <w:spacing w:after="160" w:line="259" w:lineRule="auto"/>
        <w:rPr>
          <w:rFonts w:ascii="Arial" w:hAnsi="Arial" w:cs="Arial"/>
          <w:i/>
          <w:sz w:val="24"/>
          <w:szCs w:val="24"/>
        </w:rPr>
      </w:pPr>
      <w:r w:rsidRPr="00DD145D">
        <w:rPr>
          <w:rFonts w:ascii="Arial" w:hAnsi="Arial" w:cs="Arial"/>
          <w:i/>
          <w:sz w:val="24"/>
          <w:szCs w:val="24"/>
        </w:rPr>
        <w:t>Schritt: Zusammenhänge (Ursache- Wirkung, Abhängigkeiten) durch Pfeile verdeutlichen</w:t>
      </w:r>
    </w:p>
    <w:p w:rsidR="00E357F0" w:rsidRPr="00DD145D" w:rsidRDefault="00E357F0" w:rsidP="00DD145D">
      <w:pPr>
        <w:pStyle w:val="Listenabsatz"/>
        <w:rPr>
          <w:rFonts w:ascii="Arial" w:hAnsi="Arial" w:cs="Arial"/>
          <w:sz w:val="24"/>
          <w:szCs w:val="24"/>
        </w:rPr>
      </w:pPr>
      <w:r w:rsidRPr="00DD145D">
        <w:rPr>
          <w:rFonts w:ascii="Arial" w:hAnsi="Arial" w:cs="Arial"/>
          <w:sz w:val="24"/>
          <w:szCs w:val="24"/>
        </w:rPr>
        <w:t>Überlege, welche Zusammenhänge zwischen den einzelnen Begriffen bestehen und kategorisiere sie nach Ursachen und Wirkungen. Veranschauliche die Zusammenhänge durch Pfeile.</w:t>
      </w:r>
    </w:p>
    <w:p w:rsidR="00E357F0" w:rsidRPr="00DD145D" w:rsidRDefault="00E357F0" w:rsidP="00DD145D">
      <w:pPr>
        <w:pStyle w:val="Listenabsatz"/>
        <w:rPr>
          <w:rFonts w:ascii="Arial" w:hAnsi="Arial" w:cs="Arial"/>
          <w:sz w:val="24"/>
          <w:szCs w:val="24"/>
        </w:rPr>
      </w:pPr>
    </w:p>
    <w:p w:rsidR="00E357F0" w:rsidRPr="00DD145D" w:rsidRDefault="00E357F0" w:rsidP="00DD145D">
      <w:pPr>
        <w:pStyle w:val="Listenabsatz"/>
        <w:numPr>
          <w:ilvl w:val="0"/>
          <w:numId w:val="12"/>
        </w:numPr>
        <w:spacing w:after="160" w:line="259" w:lineRule="auto"/>
        <w:rPr>
          <w:rFonts w:ascii="Arial" w:hAnsi="Arial" w:cs="Arial"/>
          <w:i/>
          <w:sz w:val="24"/>
          <w:szCs w:val="24"/>
        </w:rPr>
      </w:pPr>
      <w:r w:rsidRPr="00DD145D">
        <w:rPr>
          <w:rFonts w:ascii="Arial" w:hAnsi="Arial" w:cs="Arial"/>
          <w:i/>
          <w:sz w:val="24"/>
          <w:szCs w:val="24"/>
        </w:rPr>
        <w:t>Schritt: Überschrift formulieren</w:t>
      </w:r>
    </w:p>
    <w:p w:rsidR="00E357F0" w:rsidRPr="00DD145D" w:rsidRDefault="00E357F0" w:rsidP="00DD145D">
      <w:pPr>
        <w:pStyle w:val="Listenabsatz"/>
        <w:rPr>
          <w:rFonts w:ascii="Arial" w:hAnsi="Arial" w:cs="Arial"/>
          <w:sz w:val="24"/>
          <w:szCs w:val="24"/>
        </w:rPr>
      </w:pPr>
      <w:r w:rsidRPr="00DD145D">
        <w:rPr>
          <w:rFonts w:ascii="Arial" w:hAnsi="Arial" w:cs="Arial"/>
          <w:sz w:val="24"/>
          <w:szCs w:val="24"/>
        </w:rPr>
        <w:t>Ergänze das Wirkungsschema durch eine treffende Überschrift.</w:t>
      </w:r>
    </w:p>
    <w:p w:rsidR="00E357F0" w:rsidRPr="00DD145D" w:rsidRDefault="00E357F0" w:rsidP="00DD145D">
      <w:pPr>
        <w:pStyle w:val="Listenabsatz"/>
        <w:rPr>
          <w:rFonts w:ascii="Arial" w:hAnsi="Arial" w:cs="Arial"/>
          <w:sz w:val="24"/>
          <w:szCs w:val="24"/>
        </w:rPr>
      </w:pPr>
    </w:p>
    <w:p w:rsidR="00E357F0" w:rsidRPr="00DD145D" w:rsidRDefault="00E357F0" w:rsidP="00DD145D">
      <w:pPr>
        <w:pStyle w:val="Listenabsatz"/>
        <w:numPr>
          <w:ilvl w:val="0"/>
          <w:numId w:val="12"/>
        </w:numPr>
        <w:spacing w:after="160" w:line="259" w:lineRule="auto"/>
        <w:rPr>
          <w:rFonts w:ascii="Arial" w:hAnsi="Arial" w:cs="Arial"/>
          <w:i/>
          <w:sz w:val="24"/>
          <w:szCs w:val="24"/>
        </w:rPr>
      </w:pPr>
      <w:r w:rsidRPr="00DD145D">
        <w:rPr>
          <w:rFonts w:ascii="Arial" w:hAnsi="Arial" w:cs="Arial"/>
          <w:i/>
          <w:sz w:val="24"/>
          <w:szCs w:val="24"/>
        </w:rPr>
        <w:t>Schritt: Präsentation vorbereiten</w:t>
      </w:r>
    </w:p>
    <w:p w:rsidR="00E357F0" w:rsidRPr="00DD145D" w:rsidRDefault="00E357F0" w:rsidP="00DD145D">
      <w:pPr>
        <w:pStyle w:val="Listenabsatz"/>
        <w:rPr>
          <w:rFonts w:ascii="Arial" w:hAnsi="Arial" w:cs="Arial"/>
          <w:sz w:val="24"/>
          <w:szCs w:val="24"/>
        </w:rPr>
      </w:pPr>
      <w:r w:rsidRPr="00DD145D">
        <w:rPr>
          <w:rFonts w:ascii="Arial" w:hAnsi="Arial" w:cs="Arial"/>
          <w:sz w:val="24"/>
          <w:szCs w:val="24"/>
        </w:rPr>
        <w:t>Begründe ausgewählte Zusammenhänge und überlege, wie du mithilfe des Wirkungsschemas dein Themenfeld strukturiert vortragen kannst.</w:t>
      </w:r>
    </w:p>
    <w:p w:rsidR="00E357F0" w:rsidRPr="00DD145D" w:rsidRDefault="00E357F0" w:rsidP="00DD145D">
      <w:pPr>
        <w:rPr>
          <w:rFonts w:ascii="Arial" w:hAnsi="Arial" w:cs="Arial"/>
        </w:rPr>
      </w:pPr>
    </w:p>
    <w:p w:rsidR="00DD145D" w:rsidRDefault="00DD145D">
      <w:pPr>
        <w:widowControl/>
        <w:suppressAutoHyphens w:val="0"/>
        <w:spacing w:after="160" w:line="259" w:lineRule="auto"/>
        <w:rPr>
          <w:rFonts w:ascii="Arial" w:hAnsi="Arial" w:cs="Arial"/>
          <w:b/>
        </w:rPr>
      </w:pPr>
      <w:r>
        <w:rPr>
          <w:rFonts w:ascii="Arial" w:hAnsi="Arial" w:cs="Arial"/>
          <w:b/>
        </w:rPr>
        <w:br w:type="page"/>
      </w:r>
    </w:p>
    <w:p w:rsidR="00E357F0" w:rsidRPr="00DD145D" w:rsidRDefault="00E357F0" w:rsidP="00DD145D">
      <w:pPr>
        <w:rPr>
          <w:rFonts w:ascii="Arial" w:hAnsi="Arial" w:cs="Arial"/>
        </w:rPr>
      </w:pPr>
      <w:r w:rsidRPr="00DD145D">
        <w:rPr>
          <w:rFonts w:ascii="Arial" w:hAnsi="Arial" w:cs="Arial"/>
          <w:b/>
        </w:rPr>
        <w:lastRenderedPageBreak/>
        <w:t>Übungsbeispiel</w:t>
      </w:r>
    </w:p>
    <w:p w:rsidR="00DD145D" w:rsidRDefault="00DD145D" w:rsidP="00DD145D">
      <w:pPr>
        <w:rPr>
          <w:rFonts w:ascii="Arial" w:hAnsi="Arial" w:cs="Arial"/>
        </w:rPr>
      </w:pPr>
    </w:p>
    <w:p w:rsidR="00E357F0" w:rsidRPr="00DD145D" w:rsidRDefault="00E357F0" w:rsidP="00DD145D">
      <w:pPr>
        <w:jc w:val="both"/>
        <w:rPr>
          <w:rFonts w:ascii="Arial" w:hAnsi="Arial" w:cs="Arial"/>
        </w:rPr>
      </w:pPr>
      <w:r w:rsidRPr="00DD145D">
        <w:rPr>
          <w:rFonts w:ascii="Arial" w:hAnsi="Arial" w:cs="Arial"/>
        </w:rPr>
        <w:t>Grundlage für dieses beispielhafte Erarbeiten eines Wirkungsgefüges ist der Text zur Abholzung der Regenwälder in deinem Erdkundebuch (S. 100f.). Nutze am besten eine Kopie des Textes, um darin auch Markierungen vornehmen zu können.</w:t>
      </w:r>
    </w:p>
    <w:p w:rsidR="00DD145D" w:rsidRDefault="00DD145D" w:rsidP="00DD145D">
      <w:pPr>
        <w:rPr>
          <w:rFonts w:ascii="Arial" w:hAnsi="Arial" w:cs="Arial"/>
        </w:rPr>
      </w:pPr>
    </w:p>
    <w:p w:rsidR="00E357F0" w:rsidRPr="00DD145D" w:rsidRDefault="00E357F0" w:rsidP="00DD145D">
      <w:pPr>
        <w:rPr>
          <w:rFonts w:ascii="Arial" w:hAnsi="Arial" w:cs="Arial"/>
          <w:u w:val="single"/>
        </w:rPr>
      </w:pPr>
      <w:r w:rsidRPr="00DD145D">
        <w:rPr>
          <w:rFonts w:ascii="Arial" w:hAnsi="Arial" w:cs="Arial"/>
          <w:u w:val="single"/>
        </w:rPr>
        <w:t xml:space="preserve">Zu Schritt 1 und 2: </w:t>
      </w:r>
    </w:p>
    <w:p w:rsidR="00DD145D" w:rsidRDefault="00DD145D" w:rsidP="00DD145D">
      <w:pPr>
        <w:jc w:val="both"/>
        <w:rPr>
          <w:rFonts w:ascii="Arial" w:hAnsi="Arial" w:cs="Arial"/>
        </w:rPr>
      </w:pPr>
    </w:p>
    <w:p w:rsidR="00E357F0" w:rsidRPr="00DD145D" w:rsidRDefault="00E357F0" w:rsidP="00DD145D">
      <w:pPr>
        <w:jc w:val="both"/>
        <w:rPr>
          <w:rFonts w:ascii="Arial" w:hAnsi="Arial" w:cs="Arial"/>
        </w:rPr>
      </w:pPr>
      <w:r w:rsidRPr="00DD145D">
        <w:rPr>
          <w:rFonts w:ascii="Arial" w:hAnsi="Arial" w:cs="Arial"/>
        </w:rPr>
        <w:t>Lies den Text und markiere zentrale Begriffe. Ergänze nun die folgende lückenhafte Liste zentraler Begriffe in deinem Heft:</w:t>
      </w:r>
    </w:p>
    <w:p w:rsidR="00E357F0" w:rsidRPr="00DD145D" w:rsidRDefault="00E357F0" w:rsidP="00DD145D">
      <w:pPr>
        <w:pStyle w:val="Listenabsatz"/>
        <w:numPr>
          <w:ilvl w:val="0"/>
          <w:numId w:val="13"/>
        </w:numPr>
        <w:spacing w:after="160" w:line="259" w:lineRule="auto"/>
        <w:rPr>
          <w:rFonts w:ascii="Arial" w:hAnsi="Arial" w:cs="Arial"/>
          <w:sz w:val="24"/>
          <w:szCs w:val="24"/>
        </w:rPr>
      </w:pPr>
      <w:r w:rsidRPr="00DD145D">
        <w:rPr>
          <w:rFonts w:ascii="Arial" w:hAnsi="Arial" w:cs="Arial"/>
          <w:sz w:val="24"/>
          <w:szCs w:val="24"/>
        </w:rPr>
        <w:t xml:space="preserve">Rodung Tropischer Regenwald </w:t>
      </w:r>
    </w:p>
    <w:p w:rsidR="00E357F0" w:rsidRPr="00DD145D" w:rsidRDefault="00E357F0" w:rsidP="00DD145D">
      <w:pPr>
        <w:pStyle w:val="Listenabsatz"/>
        <w:numPr>
          <w:ilvl w:val="0"/>
          <w:numId w:val="13"/>
        </w:numPr>
        <w:spacing w:after="160" w:line="259" w:lineRule="auto"/>
        <w:rPr>
          <w:rFonts w:ascii="Arial" w:hAnsi="Arial" w:cs="Arial"/>
          <w:sz w:val="24"/>
          <w:szCs w:val="24"/>
        </w:rPr>
      </w:pPr>
      <w:r w:rsidRPr="00DD145D">
        <w:rPr>
          <w:rFonts w:ascii="Arial" w:hAnsi="Arial" w:cs="Arial"/>
          <w:sz w:val="24"/>
          <w:szCs w:val="24"/>
        </w:rPr>
        <w:t>Auswirkungen auf: Boden, Wasserhaushalt, Klima, Pflanzen, Tiere, Menschen</w:t>
      </w:r>
    </w:p>
    <w:p w:rsidR="00E357F0" w:rsidRPr="00DD145D" w:rsidRDefault="00E357F0" w:rsidP="00DD145D">
      <w:pPr>
        <w:pStyle w:val="Listenabsatz"/>
        <w:numPr>
          <w:ilvl w:val="0"/>
          <w:numId w:val="13"/>
        </w:numPr>
        <w:spacing w:after="160" w:line="259" w:lineRule="auto"/>
        <w:rPr>
          <w:rFonts w:ascii="Arial" w:hAnsi="Arial" w:cs="Arial"/>
          <w:sz w:val="24"/>
          <w:szCs w:val="24"/>
        </w:rPr>
      </w:pPr>
      <w:r w:rsidRPr="00DD145D">
        <w:rPr>
          <w:rFonts w:ascii="Arial" w:hAnsi="Arial" w:cs="Arial"/>
          <w:sz w:val="24"/>
          <w:szCs w:val="24"/>
        </w:rPr>
        <w:t>Erosion</w:t>
      </w:r>
    </w:p>
    <w:p w:rsidR="00E357F0" w:rsidRPr="00DD145D" w:rsidRDefault="00E357F0" w:rsidP="00DD145D">
      <w:pPr>
        <w:pStyle w:val="Listenabsatz"/>
        <w:numPr>
          <w:ilvl w:val="0"/>
          <w:numId w:val="13"/>
        </w:numPr>
        <w:spacing w:after="160" w:line="259" w:lineRule="auto"/>
        <w:rPr>
          <w:rFonts w:ascii="Arial" w:hAnsi="Arial" w:cs="Arial"/>
          <w:sz w:val="24"/>
          <w:szCs w:val="24"/>
        </w:rPr>
      </w:pPr>
      <w:r w:rsidRPr="00DD145D">
        <w:rPr>
          <w:rFonts w:ascii="Arial" w:hAnsi="Arial" w:cs="Arial"/>
          <w:sz w:val="24"/>
          <w:szCs w:val="24"/>
        </w:rPr>
        <w:t>Abnehmender Wasserdampf</w:t>
      </w:r>
    </w:p>
    <w:p w:rsidR="00E357F0" w:rsidRPr="00DD145D" w:rsidRDefault="00E357F0" w:rsidP="00DD145D">
      <w:pPr>
        <w:pStyle w:val="Listenabsatz"/>
        <w:numPr>
          <w:ilvl w:val="0"/>
          <w:numId w:val="13"/>
        </w:numPr>
        <w:spacing w:after="160" w:line="259" w:lineRule="auto"/>
        <w:rPr>
          <w:rFonts w:ascii="Arial" w:hAnsi="Arial" w:cs="Arial"/>
          <w:sz w:val="24"/>
          <w:szCs w:val="24"/>
        </w:rPr>
      </w:pPr>
      <w:r w:rsidRPr="00DD145D">
        <w:rPr>
          <w:rFonts w:ascii="Arial" w:hAnsi="Arial" w:cs="Arial"/>
          <w:sz w:val="24"/>
          <w:szCs w:val="24"/>
        </w:rPr>
        <w:t>Geringere Niederschlagsmenge</w:t>
      </w:r>
    </w:p>
    <w:p w:rsidR="00E357F0" w:rsidRPr="00DD145D" w:rsidRDefault="00E357F0" w:rsidP="00DD145D">
      <w:pPr>
        <w:pStyle w:val="Listenabsatz"/>
        <w:numPr>
          <w:ilvl w:val="0"/>
          <w:numId w:val="13"/>
        </w:numPr>
        <w:spacing w:after="160" w:line="259" w:lineRule="auto"/>
        <w:rPr>
          <w:rFonts w:ascii="Arial" w:hAnsi="Arial" w:cs="Arial"/>
          <w:sz w:val="24"/>
          <w:szCs w:val="24"/>
        </w:rPr>
      </w:pPr>
      <w:r w:rsidRPr="00DD145D">
        <w:rPr>
          <w:rFonts w:ascii="Arial" w:hAnsi="Arial" w:cs="Arial"/>
          <w:sz w:val="24"/>
          <w:szCs w:val="24"/>
        </w:rPr>
        <w:t xml:space="preserve">Veränderung des Temperaturhaushalts </w:t>
      </w:r>
    </w:p>
    <w:p w:rsidR="00E357F0" w:rsidRPr="00DD145D" w:rsidRDefault="00E357F0" w:rsidP="00DD145D">
      <w:pPr>
        <w:pStyle w:val="Listenabsatz"/>
        <w:numPr>
          <w:ilvl w:val="0"/>
          <w:numId w:val="13"/>
        </w:numPr>
        <w:spacing w:after="160" w:line="259" w:lineRule="auto"/>
        <w:rPr>
          <w:rFonts w:ascii="Arial" w:hAnsi="Arial" w:cs="Arial"/>
          <w:sz w:val="24"/>
          <w:szCs w:val="24"/>
        </w:rPr>
      </w:pPr>
      <w:r w:rsidRPr="00DD145D">
        <w:rPr>
          <w:rFonts w:ascii="Arial" w:hAnsi="Arial" w:cs="Arial"/>
          <w:sz w:val="24"/>
          <w:szCs w:val="24"/>
        </w:rPr>
        <w:t>….</w:t>
      </w:r>
    </w:p>
    <w:p w:rsidR="00E357F0" w:rsidRPr="00DD145D" w:rsidRDefault="00E357F0" w:rsidP="00DD145D">
      <w:pPr>
        <w:rPr>
          <w:rFonts w:ascii="Arial" w:hAnsi="Arial" w:cs="Arial"/>
          <w:u w:val="single"/>
        </w:rPr>
      </w:pPr>
      <w:r w:rsidRPr="00DD145D">
        <w:rPr>
          <w:rFonts w:ascii="Arial" w:hAnsi="Arial" w:cs="Arial"/>
          <w:u w:val="single"/>
        </w:rPr>
        <w:t xml:space="preserve">Zu Schritt 3 bis 5:  </w:t>
      </w:r>
    </w:p>
    <w:p w:rsidR="00DD145D" w:rsidRDefault="00DD145D" w:rsidP="00DD145D">
      <w:pPr>
        <w:rPr>
          <w:rFonts w:ascii="Arial" w:hAnsi="Arial" w:cs="Arial"/>
        </w:rPr>
      </w:pPr>
    </w:p>
    <w:p w:rsidR="00E357F0" w:rsidRPr="00DD145D" w:rsidRDefault="00E357F0" w:rsidP="00DD145D">
      <w:pPr>
        <w:jc w:val="both"/>
        <w:rPr>
          <w:rFonts w:ascii="Arial" w:hAnsi="Arial" w:cs="Arial"/>
        </w:rPr>
      </w:pPr>
      <w:r w:rsidRPr="00DD145D">
        <w:rPr>
          <w:rFonts w:ascii="Arial" w:hAnsi="Arial" w:cs="Arial"/>
        </w:rPr>
        <w:t>Ve</w:t>
      </w:r>
      <w:r w:rsidR="00BD5E75">
        <w:rPr>
          <w:rFonts w:ascii="Arial" w:hAnsi="Arial" w:cs="Arial"/>
        </w:rPr>
        <w:t xml:space="preserve">rsuche nun die Begriffe in ein </w:t>
      </w:r>
      <w:r w:rsidRPr="00DD145D">
        <w:rPr>
          <w:rFonts w:ascii="Arial" w:hAnsi="Arial" w:cs="Arial"/>
        </w:rPr>
        <w:t>geordnetes System zu bringen, das die Ursachen und Folgen der Regenwaldzerstörung übersichtlich aufzeigt. Das unten angegebene Raster soll dir dabei helfen. Es ist aber noch nicht vollständig und muss ergänzt werden.</w:t>
      </w:r>
    </w:p>
    <w:p w:rsidR="00E357F0" w:rsidRDefault="00E357F0" w:rsidP="00DD145D">
      <w:pPr>
        <w:rPr>
          <w:rFonts w:ascii="Arial" w:hAnsi="Arial" w:cs="Arial"/>
        </w:rPr>
      </w:pPr>
    </w:p>
    <w:p w:rsidR="00290DCD" w:rsidRDefault="00290DCD">
      <w:pPr>
        <w:widowControl/>
        <w:suppressAutoHyphens w:val="0"/>
        <w:spacing w:after="160" w:line="259" w:lineRule="auto"/>
        <w:rPr>
          <w:rFonts w:ascii="Arial" w:hAnsi="Arial" w:cs="Arial"/>
        </w:rPr>
      </w:pPr>
      <w:r>
        <w:rPr>
          <w:rFonts w:ascii="Arial" w:hAnsi="Arial" w:cs="Arial"/>
        </w:rPr>
        <w:br w:type="page"/>
      </w:r>
    </w:p>
    <w:p w:rsidR="007C1FC9" w:rsidRPr="00DD145D" w:rsidRDefault="007C1FC9" w:rsidP="00290DCD">
      <w:pPr>
        <w:pStyle w:val="berschrift1"/>
        <w:rPr>
          <w:lang w:eastAsia="zh-CN"/>
        </w:rPr>
      </w:pPr>
      <w:bookmarkStart w:id="33" w:name="_Toc527367805"/>
      <w:r w:rsidRPr="00DD145D">
        <w:rPr>
          <w:lang w:eastAsia="zh-CN"/>
        </w:rPr>
        <w:lastRenderedPageBreak/>
        <w:t>ZITIEREN</w:t>
      </w:r>
      <w:bookmarkEnd w:id="33"/>
    </w:p>
    <w:p w:rsidR="00DD145D" w:rsidRDefault="00DD145D" w:rsidP="007C1FC9">
      <w:pPr>
        <w:autoSpaceDN w:val="0"/>
        <w:textAlignment w:val="baseline"/>
        <w:rPr>
          <w:kern w:val="3"/>
          <w:lang w:eastAsia="zh-CN"/>
        </w:rPr>
      </w:pPr>
    </w:p>
    <w:p w:rsidR="00DD145D" w:rsidRPr="00167B98" w:rsidRDefault="00DD145D" w:rsidP="007C1FC9">
      <w:pPr>
        <w:autoSpaceDN w:val="0"/>
        <w:textAlignment w:val="baseline"/>
        <w:rPr>
          <w:rFonts w:ascii="Arial" w:hAnsi="Arial" w:cs="Arial"/>
          <w:kern w:val="3"/>
          <w:lang w:eastAsia="zh-CN"/>
        </w:rPr>
      </w:pPr>
      <w:r w:rsidRPr="00DD145D">
        <w:rPr>
          <w:rFonts w:ascii="Arial" w:hAnsi="Arial" w:cs="Arial"/>
          <w:b/>
          <w:kern w:val="3"/>
          <w:lang w:eastAsia="zh-CN"/>
        </w:rPr>
        <w:t xml:space="preserve">Exemplarisch eingeführt: </w:t>
      </w:r>
      <w:r w:rsidR="00167B98" w:rsidRPr="00167B98">
        <w:rPr>
          <w:rFonts w:ascii="Arial" w:hAnsi="Arial" w:cs="Arial"/>
          <w:kern w:val="3"/>
          <w:lang w:eastAsia="zh-CN"/>
        </w:rPr>
        <w:t>Deutsch, Klasse</w:t>
      </w:r>
      <w:r w:rsidR="00CC6743">
        <w:rPr>
          <w:rFonts w:ascii="Arial" w:hAnsi="Arial" w:cs="Arial"/>
          <w:kern w:val="3"/>
          <w:lang w:eastAsia="zh-CN"/>
        </w:rPr>
        <w:t xml:space="preserve"> 9</w:t>
      </w:r>
    </w:p>
    <w:p w:rsidR="00167B98" w:rsidRDefault="00167B98" w:rsidP="007C1FC9">
      <w:pPr>
        <w:autoSpaceDN w:val="0"/>
        <w:textAlignment w:val="baseline"/>
        <w:rPr>
          <w:kern w:val="3"/>
          <w:lang w:eastAsia="zh-CN"/>
        </w:rPr>
      </w:pPr>
    </w:p>
    <w:p w:rsidR="007C1FC9" w:rsidRPr="00167B98" w:rsidRDefault="007C1FC9" w:rsidP="00167B98">
      <w:pPr>
        <w:autoSpaceDN w:val="0"/>
        <w:jc w:val="both"/>
        <w:textAlignment w:val="baseline"/>
        <w:rPr>
          <w:rFonts w:ascii="Arial" w:hAnsi="Arial" w:cs="Arial"/>
          <w:kern w:val="3"/>
          <w:lang w:eastAsia="zh-CN"/>
        </w:rPr>
      </w:pPr>
      <w:r w:rsidRPr="00167B98">
        <w:rPr>
          <w:rFonts w:ascii="Arial" w:hAnsi="Arial" w:cs="Arial"/>
          <w:kern w:val="3"/>
          <w:lang w:eastAsia="zh-CN"/>
        </w:rPr>
        <w:t>Es gibt indirektes und direktes Zitieren.</w:t>
      </w:r>
    </w:p>
    <w:p w:rsidR="00167B98" w:rsidRDefault="00167B98" w:rsidP="00167B98">
      <w:pPr>
        <w:autoSpaceDN w:val="0"/>
        <w:jc w:val="both"/>
        <w:textAlignment w:val="baseline"/>
        <w:rPr>
          <w:rFonts w:ascii="Arial" w:hAnsi="Arial" w:cs="Arial"/>
          <w:b/>
          <w:bCs/>
          <w:kern w:val="3"/>
          <w:u w:val="single"/>
          <w:lang w:eastAsia="zh-CN"/>
        </w:rPr>
      </w:pPr>
    </w:p>
    <w:p w:rsidR="007C1FC9" w:rsidRPr="00167B98" w:rsidRDefault="007C1FC9" w:rsidP="00167B98">
      <w:pPr>
        <w:autoSpaceDN w:val="0"/>
        <w:jc w:val="both"/>
        <w:textAlignment w:val="baseline"/>
        <w:rPr>
          <w:rFonts w:ascii="Arial" w:hAnsi="Arial" w:cs="Arial"/>
          <w:b/>
          <w:bCs/>
          <w:kern w:val="3"/>
          <w:u w:val="single"/>
          <w:lang w:eastAsia="zh-CN"/>
        </w:rPr>
      </w:pPr>
      <w:r w:rsidRPr="00167B98">
        <w:rPr>
          <w:rFonts w:ascii="Arial" w:hAnsi="Arial" w:cs="Arial"/>
          <w:b/>
          <w:bCs/>
          <w:kern w:val="3"/>
          <w:u w:val="single"/>
          <w:lang w:eastAsia="zh-CN"/>
        </w:rPr>
        <w:t>INDIREKTES ZITIEREN (oder auch SINNGEMÄßES ZITIEREN)</w:t>
      </w:r>
    </w:p>
    <w:p w:rsidR="00167B98" w:rsidRDefault="00167B98" w:rsidP="00167B98">
      <w:pPr>
        <w:autoSpaceDN w:val="0"/>
        <w:jc w:val="both"/>
        <w:textAlignment w:val="baseline"/>
        <w:rPr>
          <w:rFonts w:ascii="Arial" w:hAnsi="Arial" w:cs="Arial"/>
          <w:b/>
          <w:bCs/>
          <w:kern w:val="3"/>
          <w:lang w:eastAsia="zh-CN"/>
        </w:rPr>
      </w:pPr>
    </w:p>
    <w:p w:rsidR="007C1FC9" w:rsidRPr="00167B98" w:rsidRDefault="007C1FC9" w:rsidP="00167B98">
      <w:pPr>
        <w:autoSpaceDN w:val="0"/>
        <w:jc w:val="both"/>
        <w:textAlignment w:val="baseline"/>
        <w:rPr>
          <w:rFonts w:ascii="Arial" w:hAnsi="Arial" w:cs="Arial"/>
          <w:b/>
          <w:bCs/>
          <w:kern w:val="3"/>
          <w:lang w:eastAsia="zh-CN"/>
        </w:rPr>
      </w:pPr>
      <w:r w:rsidRPr="00167B98">
        <w:rPr>
          <w:rFonts w:ascii="Arial" w:hAnsi="Arial" w:cs="Arial"/>
          <w:b/>
          <w:bCs/>
          <w:kern w:val="3"/>
          <w:lang w:eastAsia="zh-CN"/>
        </w:rPr>
        <w:t>Sinn und Zweck</w:t>
      </w:r>
    </w:p>
    <w:p w:rsidR="007C1FC9" w:rsidRPr="00167B98" w:rsidRDefault="007C1FC9" w:rsidP="00167B98">
      <w:pPr>
        <w:autoSpaceDN w:val="0"/>
        <w:jc w:val="both"/>
        <w:textAlignment w:val="baseline"/>
        <w:rPr>
          <w:rFonts w:ascii="Arial" w:hAnsi="Arial" w:cs="Arial"/>
          <w:kern w:val="3"/>
          <w:lang w:eastAsia="zh-CN"/>
        </w:rPr>
      </w:pPr>
      <w:r w:rsidRPr="00167B98">
        <w:rPr>
          <w:rFonts w:ascii="Arial" w:hAnsi="Arial" w:cs="Arial"/>
          <w:kern w:val="3"/>
          <w:lang w:eastAsia="zh-CN"/>
        </w:rPr>
        <w:t>Indirektes Zitieren verwendet man in Inhaltsangaben und in absoluten Ausnahmefällen dann, wenn man etwas nicht direkt zitieren kann und will, weil es etwa zu viel ist (beispielsweise hat man geschrieben, das</w:t>
      </w:r>
      <w:r w:rsidR="00167B98">
        <w:rPr>
          <w:rFonts w:ascii="Arial" w:hAnsi="Arial" w:cs="Arial"/>
          <w:kern w:val="3"/>
          <w:lang w:eastAsia="zh-CN"/>
        </w:rPr>
        <w:t>s</w:t>
      </w:r>
      <w:r w:rsidRPr="00167B98">
        <w:rPr>
          <w:rFonts w:ascii="Arial" w:hAnsi="Arial" w:cs="Arial"/>
          <w:kern w:val="3"/>
          <w:lang w:eastAsia="zh-CN"/>
        </w:rPr>
        <w:t xml:space="preserve"> es zahlreiche rhetorische Fragen im Text gibt. Eine zitiert man direkt und beschreibt ihr Wirkung, die anderen werden nur indirekt zitiert: </w:t>
      </w:r>
      <w:r w:rsidRPr="00167B98">
        <w:rPr>
          <w:rFonts w:ascii="Arial" w:hAnsi="Arial" w:cs="Arial"/>
          <w:kern w:val="3"/>
          <w:shd w:val="clear" w:color="auto" w:fill="CCCCCC"/>
          <w:lang w:eastAsia="zh-CN"/>
        </w:rPr>
        <w:t>Es gibt noch zahlreiche weitere rhetorische Fragen, vgl. Z.3,7,13 und 45.</w:t>
      </w:r>
      <w:r w:rsidRPr="00167B98">
        <w:rPr>
          <w:rFonts w:ascii="Arial" w:hAnsi="Arial" w:cs="Arial"/>
          <w:kern w:val="3"/>
          <w:lang w:eastAsia="zh-CN"/>
        </w:rPr>
        <w:t>)</w:t>
      </w:r>
    </w:p>
    <w:p w:rsidR="007C1FC9" w:rsidRPr="00167B98" w:rsidRDefault="007C1FC9" w:rsidP="00167B98">
      <w:pPr>
        <w:autoSpaceDN w:val="0"/>
        <w:jc w:val="both"/>
        <w:textAlignment w:val="baseline"/>
        <w:rPr>
          <w:rFonts w:ascii="Arial" w:hAnsi="Arial" w:cs="Arial"/>
          <w:kern w:val="3"/>
          <w:lang w:eastAsia="zh-CN"/>
        </w:rPr>
      </w:pPr>
      <w:r w:rsidRPr="00167B98">
        <w:rPr>
          <w:rFonts w:ascii="Arial" w:hAnsi="Arial" w:cs="Arial"/>
          <w:kern w:val="3"/>
          <w:lang w:eastAsia="zh-CN"/>
        </w:rPr>
        <w:t>Beim indirekten Zitieren verwendet man EIGENE WORTE, also NICHT DIE AUS DEM TEXT.</w:t>
      </w:r>
    </w:p>
    <w:p w:rsidR="00167B98" w:rsidRDefault="00167B98" w:rsidP="00167B98">
      <w:pPr>
        <w:autoSpaceDN w:val="0"/>
        <w:jc w:val="both"/>
        <w:textAlignment w:val="baseline"/>
        <w:rPr>
          <w:rFonts w:ascii="Arial" w:hAnsi="Arial" w:cs="Arial"/>
          <w:b/>
          <w:bCs/>
          <w:kern w:val="3"/>
          <w:lang w:eastAsia="zh-CN"/>
        </w:rPr>
      </w:pPr>
    </w:p>
    <w:p w:rsidR="007C1FC9" w:rsidRPr="00167B98" w:rsidRDefault="007C1FC9" w:rsidP="00167B98">
      <w:pPr>
        <w:autoSpaceDN w:val="0"/>
        <w:jc w:val="both"/>
        <w:textAlignment w:val="baseline"/>
        <w:rPr>
          <w:rFonts w:ascii="Arial" w:hAnsi="Arial" w:cs="Arial"/>
          <w:b/>
          <w:bCs/>
          <w:kern w:val="3"/>
          <w:lang w:eastAsia="zh-CN"/>
        </w:rPr>
      </w:pPr>
      <w:r w:rsidRPr="00167B98">
        <w:rPr>
          <w:rFonts w:ascii="Arial" w:hAnsi="Arial" w:cs="Arial"/>
          <w:b/>
          <w:bCs/>
          <w:kern w:val="3"/>
          <w:lang w:eastAsia="zh-CN"/>
        </w:rPr>
        <w:t>Indikativ und Konjunktiv</w:t>
      </w:r>
    </w:p>
    <w:p w:rsidR="007C1FC9" w:rsidRPr="00167B98" w:rsidRDefault="007C1FC9" w:rsidP="00167B98">
      <w:pPr>
        <w:autoSpaceDN w:val="0"/>
        <w:jc w:val="both"/>
        <w:textAlignment w:val="baseline"/>
        <w:rPr>
          <w:rFonts w:ascii="Arial" w:hAnsi="Arial" w:cs="Arial"/>
          <w:kern w:val="3"/>
          <w:lang w:eastAsia="zh-CN"/>
        </w:rPr>
      </w:pPr>
      <w:r w:rsidRPr="00167B98">
        <w:rPr>
          <w:rFonts w:ascii="Arial" w:hAnsi="Arial" w:cs="Arial"/>
          <w:kern w:val="3"/>
          <w:lang w:eastAsia="zh-CN"/>
        </w:rPr>
        <w:t>Zunächst braucht jeder Satz ein Indikativ-Verb (= „normale“ Form) aus dem Wortfeld des Redens (schließlich heißt es ja indirekte REDE). Diese Wörter wären z.</w:t>
      </w:r>
      <w:r w:rsidR="00167B98">
        <w:rPr>
          <w:rFonts w:ascii="Arial" w:hAnsi="Arial" w:cs="Arial"/>
          <w:kern w:val="3"/>
          <w:lang w:eastAsia="zh-CN"/>
        </w:rPr>
        <w:t xml:space="preserve"> </w:t>
      </w:r>
      <w:r w:rsidRPr="00167B98">
        <w:rPr>
          <w:rFonts w:ascii="Arial" w:hAnsi="Arial" w:cs="Arial"/>
          <w:kern w:val="3"/>
          <w:lang w:eastAsia="zh-CN"/>
        </w:rPr>
        <w:t xml:space="preserve">B: sagen, meinen, hinzufügen, ergänzen, widersprechen etc. Beispiele (unterstrichen ist jeweils das Indikativ-Wort, Kursivdruck der Konjunktiv I): </w:t>
      </w:r>
      <w:r w:rsidRPr="00167B98">
        <w:rPr>
          <w:rFonts w:ascii="Arial" w:hAnsi="Arial" w:cs="Arial"/>
          <w:kern w:val="3"/>
          <w:shd w:val="clear" w:color="auto" w:fill="CCCCCC"/>
          <w:lang w:eastAsia="zh-CN"/>
        </w:rPr>
        <w:t xml:space="preserve">In Zeile 4 </w:t>
      </w:r>
      <w:r w:rsidRPr="00167B98">
        <w:rPr>
          <w:rFonts w:ascii="Arial" w:hAnsi="Arial" w:cs="Arial"/>
          <w:kern w:val="3"/>
          <w:u w:val="single"/>
          <w:shd w:val="clear" w:color="auto" w:fill="CCCCCC"/>
          <w:lang w:eastAsia="zh-CN"/>
        </w:rPr>
        <w:t>wird gesagt</w:t>
      </w:r>
      <w:r w:rsidRPr="00167B98">
        <w:rPr>
          <w:rFonts w:ascii="Arial" w:hAnsi="Arial" w:cs="Arial"/>
          <w:kern w:val="3"/>
          <w:shd w:val="clear" w:color="auto" w:fill="CCCCCC"/>
          <w:lang w:eastAsia="zh-CN"/>
        </w:rPr>
        <w:t xml:space="preserve">, es </w:t>
      </w:r>
      <w:r w:rsidRPr="00167B98">
        <w:rPr>
          <w:rFonts w:ascii="Arial" w:hAnsi="Arial" w:cs="Arial"/>
          <w:i/>
          <w:iCs/>
          <w:kern w:val="3"/>
          <w:shd w:val="clear" w:color="auto" w:fill="CCCCCC"/>
          <w:lang w:eastAsia="zh-CN"/>
        </w:rPr>
        <w:t>sei</w:t>
      </w:r>
      <w:r w:rsidRPr="00167B98">
        <w:rPr>
          <w:rFonts w:ascii="Arial" w:hAnsi="Arial" w:cs="Arial"/>
          <w:kern w:val="3"/>
          <w:shd w:val="clear" w:color="auto" w:fill="CCCCCC"/>
          <w:lang w:eastAsia="zh-CN"/>
        </w:rPr>
        <w:t xml:space="preserve"> an der Zeit, den Sprachverfall zu stoppen. Der Autor </w:t>
      </w:r>
      <w:r w:rsidRPr="00167B98">
        <w:rPr>
          <w:rFonts w:ascii="Arial" w:hAnsi="Arial" w:cs="Arial"/>
          <w:kern w:val="3"/>
          <w:u w:val="single"/>
          <w:shd w:val="clear" w:color="auto" w:fill="CCCCCC"/>
          <w:lang w:eastAsia="zh-CN"/>
        </w:rPr>
        <w:t>behauptet</w:t>
      </w:r>
      <w:r w:rsidRPr="00167B98">
        <w:rPr>
          <w:rFonts w:ascii="Arial" w:hAnsi="Arial" w:cs="Arial"/>
          <w:kern w:val="3"/>
          <w:shd w:val="clear" w:color="auto" w:fill="CCCCCC"/>
          <w:lang w:eastAsia="zh-CN"/>
        </w:rPr>
        <w:t xml:space="preserve">, man </w:t>
      </w:r>
      <w:r w:rsidRPr="00167B98">
        <w:rPr>
          <w:rFonts w:ascii="Arial" w:hAnsi="Arial" w:cs="Arial"/>
          <w:i/>
          <w:iCs/>
          <w:kern w:val="3"/>
          <w:shd w:val="clear" w:color="auto" w:fill="CCCCCC"/>
          <w:lang w:eastAsia="zh-CN"/>
        </w:rPr>
        <w:t>müsse</w:t>
      </w:r>
      <w:r w:rsidRPr="00167B98">
        <w:rPr>
          <w:rFonts w:ascii="Arial" w:hAnsi="Arial" w:cs="Arial"/>
          <w:kern w:val="3"/>
          <w:shd w:val="clear" w:color="auto" w:fill="CCCCCC"/>
          <w:lang w:eastAsia="zh-CN"/>
        </w:rPr>
        <w:t xml:space="preserve"> etwas dagegen unternehmen. Ferdinand </w:t>
      </w:r>
      <w:r w:rsidRPr="00167B98">
        <w:rPr>
          <w:rFonts w:ascii="Arial" w:hAnsi="Arial" w:cs="Arial"/>
          <w:kern w:val="3"/>
          <w:u w:val="single"/>
          <w:shd w:val="clear" w:color="auto" w:fill="CCCCCC"/>
          <w:lang w:eastAsia="zh-CN"/>
        </w:rPr>
        <w:t>fragt</w:t>
      </w:r>
      <w:r w:rsidRPr="00167B98">
        <w:rPr>
          <w:rFonts w:ascii="Arial" w:hAnsi="Arial" w:cs="Arial"/>
          <w:kern w:val="3"/>
          <w:shd w:val="clear" w:color="auto" w:fill="CCCCCC"/>
          <w:lang w:eastAsia="zh-CN"/>
        </w:rPr>
        <w:t xml:space="preserve">, was sie denn </w:t>
      </w:r>
      <w:r w:rsidRPr="00167B98">
        <w:rPr>
          <w:rFonts w:ascii="Arial" w:hAnsi="Arial" w:cs="Arial"/>
          <w:i/>
          <w:iCs/>
          <w:kern w:val="3"/>
          <w:shd w:val="clear" w:color="auto" w:fill="CCCCCC"/>
          <w:lang w:eastAsia="zh-CN"/>
        </w:rPr>
        <w:t>habe</w:t>
      </w:r>
      <w:r w:rsidRPr="00167B98">
        <w:rPr>
          <w:rFonts w:ascii="Arial" w:hAnsi="Arial" w:cs="Arial"/>
          <w:kern w:val="3"/>
          <w:shd w:val="clear" w:color="auto" w:fill="CCCCCC"/>
          <w:lang w:eastAsia="zh-CN"/>
        </w:rPr>
        <w:t>.</w:t>
      </w:r>
    </w:p>
    <w:p w:rsidR="00167B98" w:rsidRDefault="00167B98" w:rsidP="00167B98">
      <w:pPr>
        <w:autoSpaceDN w:val="0"/>
        <w:jc w:val="both"/>
        <w:textAlignment w:val="baseline"/>
        <w:rPr>
          <w:rFonts w:ascii="Arial" w:hAnsi="Arial" w:cs="Arial"/>
          <w:b/>
          <w:bCs/>
          <w:kern w:val="3"/>
          <w:lang w:eastAsia="zh-CN"/>
        </w:rPr>
      </w:pPr>
    </w:p>
    <w:p w:rsidR="007C1FC9" w:rsidRPr="00167B98" w:rsidRDefault="007C1FC9" w:rsidP="00167B98">
      <w:pPr>
        <w:autoSpaceDN w:val="0"/>
        <w:jc w:val="both"/>
        <w:textAlignment w:val="baseline"/>
        <w:rPr>
          <w:rFonts w:ascii="Arial" w:hAnsi="Arial" w:cs="Arial"/>
          <w:b/>
          <w:bCs/>
          <w:kern w:val="3"/>
          <w:lang w:eastAsia="zh-CN"/>
        </w:rPr>
      </w:pPr>
      <w:r w:rsidRPr="00167B98">
        <w:rPr>
          <w:rFonts w:ascii="Arial" w:hAnsi="Arial" w:cs="Arial"/>
          <w:b/>
          <w:bCs/>
          <w:kern w:val="3"/>
          <w:lang w:eastAsia="zh-CN"/>
        </w:rPr>
        <w:t>Konjunktiv 1</w:t>
      </w:r>
    </w:p>
    <w:p w:rsidR="007C1FC9" w:rsidRPr="00167B98" w:rsidRDefault="007C1FC9" w:rsidP="00167B98">
      <w:pPr>
        <w:autoSpaceDN w:val="0"/>
        <w:jc w:val="both"/>
        <w:textAlignment w:val="baseline"/>
        <w:rPr>
          <w:rFonts w:ascii="Arial" w:hAnsi="Arial" w:cs="Arial"/>
          <w:kern w:val="3"/>
          <w:lang w:eastAsia="zh-CN"/>
        </w:rPr>
      </w:pPr>
      <w:r w:rsidRPr="00167B98">
        <w:rPr>
          <w:rFonts w:ascii="Arial" w:hAnsi="Arial" w:cs="Arial"/>
          <w:kern w:val="3"/>
          <w:lang w:eastAsia="zh-CN"/>
        </w:rPr>
        <w:t xml:space="preserve">Dieser besteht im Präsens, grob gesagt, aus dem Infinitiv (der Grundform) des Verbs (als z.B. singen, rennen, lachen), allerdings ohne das „n“ am Ende. Also </w:t>
      </w:r>
      <w:r w:rsidRPr="00167B98">
        <w:rPr>
          <w:rFonts w:ascii="Arial" w:hAnsi="Arial" w:cs="Arial"/>
          <w:kern w:val="3"/>
          <w:shd w:val="clear" w:color="auto" w:fill="CCCCCC"/>
          <w:lang w:eastAsia="zh-CN"/>
        </w:rPr>
        <w:t>singe, lache, könne, mache, denke, wolle</w:t>
      </w:r>
      <w:r w:rsidRPr="00167B98">
        <w:rPr>
          <w:rFonts w:ascii="Arial" w:hAnsi="Arial" w:cs="Arial"/>
          <w:kern w:val="3"/>
          <w:lang w:eastAsia="zh-CN"/>
        </w:rPr>
        <w:t xml:space="preserve"> etc.</w:t>
      </w:r>
    </w:p>
    <w:p w:rsidR="007C1FC9" w:rsidRPr="00167B98" w:rsidRDefault="007C1FC9" w:rsidP="00167B98">
      <w:pPr>
        <w:autoSpaceDN w:val="0"/>
        <w:jc w:val="both"/>
        <w:textAlignment w:val="baseline"/>
        <w:rPr>
          <w:rFonts w:ascii="Arial" w:hAnsi="Arial" w:cs="Arial"/>
          <w:kern w:val="3"/>
          <w:lang w:eastAsia="zh-CN"/>
        </w:rPr>
      </w:pPr>
      <w:r w:rsidRPr="00167B98">
        <w:rPr>
          <w:rFonts w:ascii="Arial" w:hAnsi="Arial" w:cs="Arial"/>
          <w:kern w:val="3"/>
          <w:lang w:eastAsia="zh-CN"/>
        </w:rPr>
        <w:t xml:space="preserve">In der Vergangenheit, benötigt man ein Hilfsverb, in der Form habe oder sei + Infinitiv: </w:t>
      </w:r>
      <w:r w:rsidRPr="00167B98">
        <w:rPr>
          <w:rFonts w:ascii="Arial" w:hAnsi="Arial" w:cs="Arial"/>
          <w:kern w:val="3"/>
          <w:shd w:val="clear" w:color="auto" w:fill="CCCCCC"/>
          <w:lang w:eastAsia="zh-CN"/>
        </w:rPr>
        <w:t xml:space="preserve">Sie </w:t>
      </w:r>
      <w:r w:rsidRPr="00167B98">
        <w:rPr>
          <w:rFonts w:ascii="Arial" w:hAnsi="Arial" w:cs="Arial"/>
          <w:kern w:val="3"/>
          <w:u w:val="single"/>
          <w:shd w:val="clear" w:color="auto" w:fill="CCCCCC"/>
          <w:lang w:eastAsia="zh-CN"/>
        </w:rPr>
        <w:t>nahm an</w:t>
      </w:r>
      <w:r w:rsidRPr="00167B98">
        <w:rPr>
          <w:rFonts w:ascii="Arial" w:hAnsi="Arial" w:cs="Arial"/>
          <w:kern w:val="3"/>
          <w:shd w:val="clear" w:color="auto" w:fill="CCCCCC"/>
          <w:lang w:eastAsia="zh-CN"/>
        </w:rPr>
        <w:t xml:space="preserve">, man </w:t>
      </w:r>
      <w:r w:rsidRPr="00167B98">
        <w:rPr>
          <w:rFonts w:ascii="Arial" w:hAnsi="Arial" w:cs="Arial"/>
          <w:i/>
          <w:iCs/>
          <w:kern w:val="3"/>
          <w:shd w:val="clear" w:color="auto" w:fill="CCCCCC"/>
          <w:lang w:eastAsia="zh-CN"/>
        </w:rPr>
        <w:t>habe</w:t>
      </w:r>
      <w:r w:rsidRPr="00167B98">
        <w:rPr>
          <w:rFonts w:ascii="Arial" w:hAnsi="Arial" w:cs="Arial"/>
          <w:kern w:val="3"/>
          <w:shd w:val="clear" w:color="auto" w:fill="CCCCCC"/>
          <w:lang w:eastAsia="zh-CN"/>
        </w:rPr>
        <w:t xml:space="preserve"> bereits gegessen. Ich </w:t>
      </w:r>
      <w:r w:rsidRPr="00167B98">
        <w:rPr>
          <w:rFonts w:ascii="Arial" w:hAnsi="Arial" w:cs="Arial"/>
          <w:kern w:val="3"/>
          <w:u w:val="single"/>
          <w:shd w:val="clear" w:color="auto" w:fill="CCCCCC"/>
          <w:lang w:eastAsia="zh-CN"/>
        </w:rPr>
        <w:t>hörte</w:t>
      </w:r>
      <w:r w:rsidRPr="00167B98">
        <w:rPr>
          <w:rFonts w:ascii="Arial" w:hAnsi="Arial" w:cs="Arial"/>
          <w:kern w:val="3"/>
          <w:shd w:val="clear" w:color="auto" w:fill="CCCCCC"/>
          <w:lang w:eastAsia="zh-CN"/>
        </w:rPr>
        <w:t xml:space="preserve">, es </w:t>
      </w:r>
      <w:r w:rsidRPr="00167B98">
        <w:rPr>
          <w:rFonts w:ascii="Arial" w:hAnsi="Arial" w:cs="Arial"/>
          <w:i/>
          <w:iCs/>
          <w:kern w:val="3"/>
          <w:shd w:val="clear" w:color="auto" w:fill="CCCCCC"/>
          <w:lang w:eastAsia="zh-CN"/>
        </w:rPr>
        <w:t>sei</w:t>
      </w:r>
      <w:r w:rsidRPr="00167B98">
        <w:rPr>
          <w:rFonts w:ascii="Arial" w:hAnsi="Arial" w:cs="Arial"/>
          <w:kern w:val="3"/>
          <w:shd w:val="clear" w:color="auto" w:fill="CCCCCC"/>
          <w:lang w:eastAsia="zh-CN"/>
        </w:rPr>
        <w:t xml:space="preserve"> eine Katastrophe gewesen.</w:t>
      </w:r>
    </w:p>
    <w:p w:rsidR="00167B98" w:rsidRDefault="00167B98" w:rsidP="00167B98">
      <w:pPr>
        <w:autoSpaceDN w:val="0"/>
        <w:jc w:val="both"/>
        <w:textAlignment w:val="baseline"/>
        <w:rPr>
          <w:rFonts w:ascii="Arial" w:hAnsi="Arial" w:cs="Arial"/>
          <w:b/>
          <w:bCs/>
          <w:kern w:val="3"/>
          <w:u w:val="single"/>
          <w:lang w:eastAsia="zh-CN"/>
        </w:rPr>
      </w:pPr>
    </w:p>
    <w:p w:rsidR="007C1FC9" w:rsidRPr="00167B98" w:rsidRDefault="007C1FC9" w:rsidP="00167B98">
      <w:pPr>
        <w:autoSpaceDN w:val="0"/>
        <w:jc w:val="both"/>
        <w:textAlignment w:val="baseline"/>
        <w:rPr>
          <w:rFonts w:ascii="Arial" w:hAnsi="Arial" w:cs="Arial"/>
          <w:b/>
          <w:bCs/>
          <w:kern w:val="3"/>
          <w:u w:val="single"/>
          <w:lang w:eastAsia="zh-CN"/>
        </w:rPr>
      </w:pPr>
      <w:r w:rsidRPr="00167B98">
        <w:rPr>
          <w:rFonts w:ascii="Arial" w:hAnsi="Arial" w:cs="Arial"/>
          <w:b/>
          <w:bCs/>
          <w:kern w:val="3"/>
          <w:u w:val="single"/>
          <w:lang w:eastAsia="zh-CN"/>
        </w:rPr>
        <w:t>DIREKTES ZITIEREN (oder auch WÖRTLICHES ZITIEREN)</w:t>
      </w:r>
    </w:p>
    <w:p w:rsidR="00167B98" w:rsidRDefault="00167B98" w:rsidP="00167B98">
      <w:pPr>
        <w:autoSpaceDN w:val="0"/>
        <w:jc w:val="both"/>
        <w:textAlignment w:val="baseline"/>
        <w:rPr>
          <w:rFonts w:ascii="Arial" w:hAnsi="Arial" w:cs="Arial"/>
          <w:b/>
          <w:bCs/>
          <w:kern w:val="3"/>
          <w:lang w:eastAsia="zh-CN"/>
        </w:rPr>
      </w:pPr>
    </w:p>
    <w:p w:rsidR="007C1FC9" w:rsidRPr="00167B98" w:rsidRDefault="007C1FC9" w:rsidP="00167B98">
      <w:pPr>
        <w:autoSpaceDN w:val="0"/>
        <w:jc w:val="both"/>
        <w:textAlignment w:val="baseline"/>
        <w:rPr>
          <w:rFonts w:ascii="Arial" w:hAnsi="Arial" w:cs="Arial"/>
          <w:b/>
          <w:bCs/>
          <w:kern w:val="3"/>
          <w:lang w:eastAsia="zh-CN"/>
        </w:rPr>
      </w:pPr>
      <w:r w:rsidRPr="00167B98">
        <w:rPr>
          <w:rFonts w:ascii="Arial" w:hAnsi="Arial" w:cs="Arial"/>
          <w:b/>
          <w:bCs/>
          <w:kern w:val="3"/>
          <w:lang w:eastAsia="zh-CN"/>
        </w:rPr>
        <w:t>Sinn &amp; Zweck</w:t>
      </w:r>
    </w:p>
    <w:p w:rsidR="007C1FC9" w:rsidRPr="00167B98" w:rsidRDefault="007C1FC9" w:rsidP="00167B98">
      <w:pPr>
        <w:autoSpaceDN w:val="0"/>
        <w:jc w:val="both"/>
        <w:textAlignment w:val="baseline"/>
        <w:rPr>
          <w:rFonts w:ascii="Arial" w:hAnsi="Arial" w:cs="Arial"/>
          <w:kern w:val="3"/>
          <w:lang w:eastAsia="zh-CN"/>
        </w:rPr>
      </w:pPr>
      <w:r w:rsidRPr="00167B98">
        <w:rPr>
          <w:rFonts w:ascii="Arial" w:hAnsi="Arial" w:cs="Arial"/>
          <w:kern w:val="3"/>
          <w:lang w:eastAsia="zh-CN"/>
        </w:rPr>
        <w:t>Diese Zitierweise wird im Hauptteil jeder Klausur angewendet. Man bringt einen Teil aus dem Klausurtext in den eignen Text, weil man etwas Bestimmtes zeigen will. Zum Beispiel will ich zeigen, dass der Autor den Leser stark beeinflusst, also zitiere ich die Stelle, an der ich das merke quasi als „Beweis“ bzw. Beleg für meine Behauptung.</w:t>
      </w:r>
    </w:p>
    <w:p w:rsidR="00167B98" w:rsidRDefault="00167B98" w:rsidP="00167B98">
      <w:pPr>
        <w:autoSpaceDN w:val="0"/>
        <w:jc w:val="both"/>
        <w:textAlignment w:val="baseline"/>
        <w:rPr>
          <w:rFonts w:ascii="Arial" w:hAnsi="Arial" w:cs="Arial"/>
          <w:b/>
          <w:bCs/>
          <w:kern w:val="3"/>
          <w:lang w:eastAsia="zh-CN"/>
        </w:rPr>
      </w:pPr>
    </w:p>
    <w:p w:rsidR="007C1FC9" w:rsidRPr="00167B98" w:rsidRDefault="007C1FC9" w:rsidP="00167B98">
      <w:pPr>
        <w:autoSpaceDN w:val="0"/>
        <w:jc w:val="both"/>
        <w:textAlignment w:val="baseline"/>
        <w:rPr>
          <w:rFonts w:ascii="Arial" w:hAnsi="Arial" w:cs="Arial"/>
          <w:b/>
          <w:bCs/>
          <w:kern w:val="3"/>
          <w:lang w:eastAsia="zh-CN"/>
        </w:rPr>
      </w:pPr>
      <w:r w:rsidRPr="00167B98">
        <w:rPr>
          <w:rFonts w:ascii="Arial" w:hAnsi="Arial" w:cs="Arial"/>
          <w:b/>
          <w:bCs/>
          <w:kern w:val="3"/>
          <w:lang w:eastAsia="zh-CN"/>
        </w:rPr>
        <w:t>Anführungszeichen</w:t>
      </w:r>
    </w:p>
    <w:p w:rsidR="007C1FC9" w:rsidRPr="00167B98" w:rsidRDefault="007C1FC9" w:rsidP="00167B98">
      <w:pPr>
        <w:autoSpaceDN w:val="0"/>
        <w:jc w:val="both"/>
        <w:textAlignment w:val="baseline"/>
        <w:rPr>
          <w:rFonts w:ascii="Arial" w:hAnsi="Arial" w:cs="Arial"/>
          <w:kern w:val="3"/>
          <w:lang w:eastAsia="zh-CN"/>
        </w:rPr>
      </w:pPr>
      <w:r w:rsidRPr="00167B98">
        <w:rPr>
          <w:rFonts w:ascii="Arial" w:hAnsi="Arial" w:cs="Arial"/>
          <w:kern w:val="3"/>
          <w:lang w:eastAsia="zh-CN"/>
        </w:rPr>
        <w:t xml:space="preserve">Dafür  kennzeichnet man diesen übernommenen Text mit Anführungszeichen, die zu Beginn der Textstelle unten sind „ und am Ende oben “ . Ein richtiges Zitat sieht also so aus: </w:t>
      </w:r>
      <w:r w:rsidRPr="00167B98">
        <w:rPr>
          <w:rFonts w:ascii="Arial" w:hAnsi="Arial" w:cs="Arial"/>
          <w:kern w:val="3"/>
          <w:shd w:val="clear" w:color="auto" w:fill="CCCCCC"/>
          <w:lang w:eastAsia="zh-CN"/>
        </w:rPr>
        <w:t>„Zitat“</w:t>
      </w:r>
      <w:r w:rsidRPr="00167B98">
        <w:rPr>
          <w:rFonts w:ascii="Arial" w:hAnsi="Arial" w:cs="Arial"/>
          <w:kern w:val="3"/>
          <w:lang w:eastAsia="zh-CN"/>
        </w:rPr>
        <w:t>. Ausnahme hiervon ist das Zitieren im Englischen: Hier wird “so“ zitiert, d.h. BEIDE Anführungszeichen sind oben.</w:t>
      </w:r>
    </w:p>
    <w:p w:rsidR="00167B98" w:rsidRDefault="00167B98" w:rsidP="00167B98">
      <w:pPr>
        <w:autoSpaceDN w:val="0"/>
        <w:jc w:val="both"/>
        <w:textAlignment w:val="baseline"/>
        <w:rPr>
          <w:rFonts w:ascii="Arial" w:hAnsi="Arial" w:cs="Arial"/>
          <w:b/>
          <w:bCs/>
          <w:kern w:val="3"/>
          <w:lang w:eastAsia="zh-CN"/>
        </w:rPr>
      </w:pPr>
    </w:p>
    <w:p w:rsidR="007C1FC9" w:rsidRPr="00167B98" w:rsidRDefault="007C1FC9" w:rsidP="00167B98">
      <w:pPr>
        <w:autoSpaceDN w:val="0"/>
        <w:jc w:val="both"/>
        <w:textAlignment w:val="baseline"/>
        <w:rPr>
          <w:rFonts w:ascii="Arial" w:hAnsi="Arial" w:cs="Arial"/>
          <w:b/>
          <w:bCs/>
          <w:kern w:val="3"/>
          <w:lang w:eastAsia="zh-CN"/>
        </w:rPr>
      </w:pPr>
      <w:r w:rsidRPr="00167B98">
        <w:rPr>
          <w:rFonts w:ascii="Arial" w:hAnsi="Arial" w:cs="Arial"/>
          <w:b/>
          <w:bCs/>
          <w:kern w:val="3"/>
          <w:lang w:eastAsia="zh-CN"/>
        </w:rPr>
        <w:t>Zeilenangabe</w:t>
      </w:r>
    </w:p>
    <w:p w:rsidR="007C1FC9" w:rsidRPr="00167B98" w:rsidRDefault="007C1FC9" w:rsidP="00167B98">
      <w:pPr>
        <w:autoSpaceDN w:val="0"/>
        <w:jc w:val="both"/>
        <w:textAlignment w:val="baseline"/>
        <w:rPr>
          <w:rFonts w:ascii="Arial" w:hAnsi="Arial" w:cs="Arial"/>
          <w:kern w:val="3"/>
          <w:lang w:eastAsia="zh-CN"/>
        </w:rPr>
      </w:pPr>
      <w:r w:rsidRPr="00167B98">
        <w:rPr>
          <w:rFonts w:ascii="Arial" w:hAnsi="Arial" w:cs="Arial"/>
          <w:kern w:val="3"/>
          <w:lang w:eastAsia="zh-CN"/>
        </w:rPr>
        <w:lastRenderedPageBreak/>
        <w:t xml:space="preserve">DIREKT HINTER dem Zitat steht die entsprechende Zeilenangabe, also so: </w:t>
      </w:r>
      <w:r w:rsidRPr="00167B98">
        <w:rPr>
          <w:rFonts w:ascii="Arial" w:hAnsi="Arial" w:cs="Arial"/>
          <w:kern w:val="3"/>
          <w:shd w:val="clear" w:color="auto" w:fill="CCCCCC"/>
          <w:lang w:eastAsia="zh-CN"/>
        </w:rPr>
        <w:t>„Zitat“ (Z.2)</w:t>
      </w:r>
      <w:r w:rsidRPr="00167B98">
        <w:rPr>
          <w:rFonts w:ascii="Arial" w:hAnsi="Arial" w:cs="Arial"/>
          <w:kern w:val="3"/>
          <w:lang w:eastAsia="zh-CN"/>
        </w:rPr>
        <w:t xml:space="preserve">. NACH der Klammer kommt der Punkt (es sei denn, der Satz geht noch weiter). Erstreckt sich das Zitat über zwei Zeilen, so schreibt man </w:t>
      </w:r>
      <w:r w:rsidRPr="00167B98">
        <w:rPr>
          <w:rFonts w:ascii="Arial" w:hAnsi="Arial" w:cs="Arial"/>
          <w:kern w:val="3"/>
          <w:shd w:val="clear" w:color="auto" w:fill="CCCCCC"/>
          <w:lang w:eastAsia="zh-CN"/>
        </w:rPr>
        <w:t>„Zitat“ (Z.5f.)</w:t>
      </w:r>
      <w:r w:rsidRPr="00167B98">
        <w:rPr>
          <w:rFonts w:ascii="Arial" w:hAnsi="Arial" w:cs="Arial"/>
          <w:kern w:val="3"/>
          <w:lang w:eastAsia="zh-CN"/>
        </w:rPr>
        <w:t xml:space="preserve"> was bedeutet, dass das Zitat in Zeile 5 anfängt und noch eine Zeile weitergeht. Bei </w:t>
      </w:r>
      <w:r w:rsidRPr="00167B98">
        <w:rPr>
          <w:rFonts w:ascii="Arial" w:hAnsi="Arial" w:cs="Arial"/>
          <w:kern w:val="3"/>
          <w:shd w:val="clear" w:color="auto" w:fill="CCCCCC"/>
          <w:lang w:eastAsia="zh-CN"/>
        </w:rPr>
        <w:t>„Zitat“ (Z.5ff.)</w:t>
      </w:r>
      <w:r w:rsidRPr="00167B98">
        <w:rPr>
          <w:rFonts w:ascii="Arial" w:hAnsi="Arial" w:cs="Arial"/>
          <w:kern w:val="3"/>
          <w:lang w:eastAsia="zh-CN"/>
        </w:rPr>
        <w:t xml:space="preserve"> handelt es sich um eine Textstelle, die länger als zwei Zeilen ist.</w:t>
      </w:r>
    </w:p>
    <w:p w:rsidR="00167B98" w:rsidRDefault="00167B98" w:rsidP="00167B98">
      <w:pPr>
        <w:autoSpaceDN w:val="0"/>
        <w:jc w:val="both"/>
        <w:textAlignment w:val="baseline"/>
        <w:rPr>
          <w:rFonts w:ascii="Arial" w:hAnsi="Arial" w:cs="Arial"/>
          <w:b/>
          <w:bCs/>
          <w:kern w:val="3"/>
          <w:lang w:eastAsia="zh-CN"/>
        </w:rPr>
      </w:pPr>
    </w:p>
    <w:p w:rsidR="007C1FC9" w:rsidRPr="00167B98" w:rsidRDefault="007C1FC9" w:rsidP="00167B98">
      <w:pPr>
        <w:autoSpaceDN w:val="0"/>
        <w:jc w:val="both"/>
        <w:textAlignment w:val="baseline"/>
        <w:rPr>
          <w:rFonts w:ascii="Arial" w:hAnsi="Arial" w:cs="Arial"/>
          <w:b/>
          <w:bCs/>
          <w:kern w:val="3"/>
          <w:lang w:eastAsia="zh-CN"/>
        </w:rPr>
      </w:pPr>
      <w:r w:rsidRPr="00167B98">
        <w:rPr>
          <w:rFonts w:ascii="Arial" w:hAnsi="Arial" w:cs="Arial"/>
          <w:b/>
          <w:bCs/>
          <w:kern w:val="3"/>
          <w:lang w:eastAsia="zh-CN"/>
        </w:rPr>
        <w:t>Integration in den Text</w:t>
      </w:r>
    </w:p>
    <w:p w:rsidR="007C1FC9" w:rsidRPr="00167B98" w:rsidRDefault="007C1FC9" w:rsidP="00167B98">
      <w:pPr>
        <w:autoSpaceDN w:val="0"/>
        <w:jc w:val="both"/>
        <w:textAlignment w:val="baseline"/>
        <w:rPr>
          <w:rFonts w:ascii="Arial" w:hAnsi="Arial" w:cs="Arial"/>
          <w:kern w:val="3"/>
          <w:lang w:eastAsia="zh-CN"/>
        </w:rPr>
      </w:pPr>
      <w:r w:rsidRPr="00167B98">
        <w:rPr>
          <w:rFonts w:ascii="Arial" w:hAnsi="Arial" w:cs="Arial"/>
          <w:kern w:val="3"/>
          <w:lang w:eastAsia="zh-CN"/>
        </w:rPr>
        <w:t>Man kann Zitate nicht einfach abschreiben und hintereinander- „kleben“, sondern man muss sie in den eigenen Text einbauen, also integrieren. Wie man nun die Zitate in den eigenen Text einbindet, variiert zwischen drei gleichwertigen Varianten:</w:t>
      </w:r>
    </w:p>
    <w:p w:rsidR="007C1FC9" w:rsidRPr="00167B98" w:rsidRDefault="007C1FC9" w:rsidP="00167B98">
      <w:pPr>
        <w:numPr>
          <w:ilvl w:val="0"/>
          <w:numId w:val="3"/>
        </w:numPr>
        <w:autoSpaceDN w:val="0"/>
        <w:ind w:left="0" w:firstLine="0"/>
        <w:jc w:val="both"/>
        <w:textAlignment w:val="baseline"/>
        <w:rPr>
          <w:rFonts w:ascii="Arial" w:hAnsi="Arial" w:cs="Arial"/>
          <w:b/>
          <w:bCs/>
          <w:kern w:val="3"/>
          <w:lang w:eastAsia="zh-CN"/>
        </w:rPr>
      </w:pPr>
      <w:r w:rsidRPr="00167B98">
        <w:rPr>
          <w:rFonts w:ascii="Arial" w:hAnsi="Arial" w:cs="Arial"/>
          <w:b/>
          <w:bCs/>
          <w:kern w:val="3"/>
          <w:lang w:eastAsia="zh-CN"/>
        </w:rPr>
        <w:t>Doppelpunkt</w:t>
      </w:r>
    </w:p>
    <w:p w:rsidR="007C1FC9" w:rsidRPr="00167B98" w:rsidRDefault="007C1FC9" w:rsidP="00167B98">
      <w:pPr>
        <w:autoSpaceDN w:val="0"/>
        <w:jc w:val="both"/>
        <w:textAlignment w:val="baseline"/>
        <w:rPr>
          <w:rFonts w:ascii="Arial" w:hAnsi="Arial" w:cs="Arial"/>
          <w:kern w:val="3"/>
          <w:lang w:eastAsia="zh-CN"/>
        </w:rPr>
      </w:pPr>
      <w:r w:rsidRPr="00167B98">
        <w:rPr>
          <w:rFonts w:ascii="Arial" w:hAnsi="Arial" w:cs="Arial"/>
          <w:kern w:val="3"/>
          <w:lang w:eastAsia="zh-CN"/>
        </w:rPr>
        <w:t xml:space="preserve">wird bei </w:t>
      </w:r>
      <w:r w:rsidRPr="00167B98">
        <w:rPr>
          <w:rFonts w:ascii="Arial" w:hAnsi="Arial" w:cs="Arial"/>
          <w:kern w:val="3"/>
          <w:u w:val="single"/>
          <w:lang w:eastAsia="zh-CN"/>
        </w:rPr>
        <w:t>ganzen</w:t>
      </w:r>
      <w:r w:rsidRPr="00167B98">
        <w:rPr>
          <w:rFonts w:ascii="Arial" w:hAnsi="Arial" w:cs="Arial"/>
          <w:kern w:val="3"/>
          <w:lang w:eastAsia="zh-CN"/>
        </w:rPr>
        <w:t xml:space="preserve"> zitierten Sätzen verwendet, z.B.: </w:t>
      </w:r>
      <w:r w:rsidRPr="00167B98">
        <w:rPr>
          <w:rFonts w:ascii="Arial" w:hAnsi="Arial" w:cs="Arial"/>
          <w:kern w:val="3"/>
          <w:shd w:val="clear" w:color="auto" w:fill="CCCCCC"/>
          <w:lang w:eastAsia="zh-CN"/>
        </w:rPr>
        <w:t>Der Autor zeigt sich entsetzt: „Wir müssen etwas dagegen tun!“ (Z.6).</w:t>
      </w:r>
    </w:p>
    <w:p w:rsidR="007C1FC9" w:rsidRPr="00167B98" w:rsidRDefault="007C1FC9" w:rsidP="00167B98">
      <w:pPr>
        <w:numPr>
          <w:ilvl w:val="0"/>
          <w:numId w:val="3"/>
        </w:numPr>
        <w:autoSpaceDN w:val="0"/>
        <w:ind w:left="0" w:firstLine="0"/>
        <w:jc w:val="both"/>
        <w:textAlignment w:val="baseline"/>
        <w:rPr>
          <w:rFonts w:ascii="Arial" w:hAnsi="Arial" w:cs="Arial"/>
          <w:b/>
          <w:bCs/>
          <w:kern w:val="3"/>
          <w:lang w:eastAsia="zh-CN"/>
        </w:rPr>
      </w:pPr>
      <w:r w:rsidRPr="00167B98">
        <w:rPr>
          <w:rFonts w:ascii="Arial" w:hAnsi="Arial" w:cs="Arial"/>
          <w:b/>
          <w:bCs/>
          <w:kern w:val="3"/>
          <w:lang w:eastAsia="zh-CN"/>
        </w:rPr>
        <w:t>Klammer</w:t>
      </w:r>
    </w:p>
    <w:p w:rsidR="007C1FC9" w:rsidRPr="00167B98" w:rsidRDefault="007C1FC9" w:rsidP="00167B98">
      <w:pPr>
        <w:autoSpaceDN w:val="0"/>
        <w:jc w:val="both"/>
        <w:textAlignment w:val="baseline"/>
        <w:rPr>
          <w:rFonts w:ascii="Arial" w:hAnsi="Arial" w:cs="Arial"/>
          <w:kern w:val="3"/>
          <w:lang w:eastAsia="zh-CN"/>
        </w:rPr>
      </w:pPr>
      <w:r w:rsidRPr="00167B98">
        <w:rPr>
          <w:rFonts w:ascii="Arial" w:hAnsi="Arial" w:cs="Arial"/>
          <w:kern w:val="3"/>
          <w:lang w:eastAsia="zh-CN"/>
        </w:rPr>
        <w:t xml:space="preserve">So werden Halbsätze oder Beispiele zitiert, z.B.: Zu Beginn des Textes findet sich eine Metapher („für dich durchs Feuer gehen“, Z.3). Aufzählung von Beispielen: </w:t>
      </w:r>
      <w:r w:rsidRPr="00167B98">
        <w:rPr>
          <w:rFonts w:ascii="Arial" w:hAnsi="Arial" w:cs="Arial"/>
          <w:kern w:val="3"/>
          <w:shd w:val="clear" w:color="auto" w:fill="CCCCCC"/>
          <w:lang w:eastAsia="zh-CN"/>
        </w:rPr>
        <w:t>Der Autor verwendet zahlreiche</w:t>
      </w:r>
      <w:r w:rsidR="00167B98">
        <w:rPr>
          <w:rFonts w:ascii="Arial" w:hAnsi="Arial" w:cs="Arial"/>
          <w:kern w:val="3"/>
          <w:shd w:val="clear" w:color="auto" w:fill="CCCCCC"/>
          <w:lang w:eastAsia="zh-CN"/>
        </w:rPr>
        <w:t xml:space="preserve"> Pronomen in der ersten Person P</w:t>
      </w:r>
      <w:r w:rsidRPr="00167B98">
        <w:rPr>
          <w:rFonts w:ascii="Arial" w:hAnsi="Arial" w:cs="Arial"/>
          <w:kern w:val="3"/>
          <w:shd w:val="clear" w:color="auto" w:fill="CCCCCC"/>
          <w:lang w:eastAsia="zh-CN"/>
        </w:rPr>
        <w:t>lural, um den Leser zu vereinnahmen („mein“, Z.4; „dein“, Z.7; „unser“, Z.4,12).</w:t>
      </w:r>
    </w:p>
    <w:p w:rsidR="007C1FC9" w:rsidRPr="00167B98" w:rsidRDefault="007C1FC9" w:rsidP="00167B98">
      <w:pPr>
        <w:numPr>
          <w:ilvl w:val="0"/>
          <w:numId w:val="3"/>
        </w:numPr>
        <w:autoSpaceDN w:val="0"/>
        <w:ind w:left="0" w:firstLine="0"/>
        <w:jc w:val="both"/>
        <w:textAlignment w:val="baseline"/>
        <w:rPr>
          <w:rFonts w:ascii="Arial" w:hAnsi="Arial" w:cs="Arial"/>
          <w:b/>
          <w:bCs/>
          <w:kern w:val="3"/>
          <w:lang w:eastAsia="zh-CN"/>
        </w:rPr>
      </w:pPr>
      <w:r w:rsidRPr="00167B98">
        <w:rPr>
          <w:rFonts w:ascii="Arial" w:hAnsi="Arial" w:cs="Arial"/>
          <w:b/>
          <w:bCs/>
          <w:kern w:val="3"/>
          <w:lang w:eastAsia="zh-CN"/>
        </w:rPr>
        <w:t>komplette Integration</w:t>
      </w:r>
    </w:p>
    <w:p w:rsidR="007C1FC9" w:rsidRPr="00167B98" w:rsidRDefault="007C1FC9" w:rsidP="00167B98">
      <w:pPr>
        <w:autoSpaceDN w:val="0"/>
        <w:jc w:val="both"/>
        <w:textAlignment w:val="baseline"/>
        <w:rPr>
          <w:rFonts w:ascii="Arial" w:hAnsi="Arial" w:cs="Arial"/>
          <w:kern w:val="3"/>
          <w:lang w:eastAsia="zh-CN"/>
        </w:rPr>
      </w:pPr>
      <w:r w:rsidRPr="00167B98">
        <w:rPr>
          <w:rFonts w:ascii="Arial" w:hAnsi="Arial" w:cs="Arial"/>
          <w:kern w:val="3"/>
          <w:lang w:eastAsia="zh-CN"/>
        </w:rPr>
        <w:t xml:space="preserve">Hier wird das Zitat so in den Text eingebaut, dass man beim Vorlesen gar nicht mehr merken würde, dass der Text ein Fremdzitat enthält. Dies ist die stilistisch eleganteste Lösung und geht am Besten bei sehr kurzen Zitaten: </w:t>
      </w:r>
      <w:r w:rsidRPr="00167B98">
        <w:rPr>
          <w:rFonts w:ascii="Arial" w:hAnsi="Arial" w:cs="Arial"/>
          <w:kern w:val="3"/>
          <w:shd w:val="clear" w:color="auto" w:fill="CCCCCC"/>
          <w:lang w:eastAsia="zh-CN"/>
        </w:rPr>
        <w:t>Der Autor hält den Sprachverfall für eine „mittlere Katastrophe“ (Z.35) und erhofft sich „gemeinsame Bestrebungen“ (Z.38) diesem entgegenzuwirken.</w:t>
      </w:r>
    </w:p>
    <w:p w:rsidR="00167B98" w:rsidRDefault="00167B98" w:rsidP="00167B98">
      <w:pPr>
        <w:autoSpaceDN w:val="0"/>
        <w:jc w:val="both"/>
        <w:textAlignment w:val="baseline"/>
        <w:rPr>
          <w:rFonts w:ascii="Arial" w:hAnsi="Arial" w:cs="Arial"/>
          <w:b/>
          <w:bCs/>
          <w:kern w:val="3"/>
          <w:lang w:eastAsia="zh-CN"/>
        </w:rPr>
      </w:pPr>
    </w:p>
    <w:p w:rsidR="007C1FC9" w:rsidRPr="00167B98" w:rsidRDefault="007C1FC9" w:rsidP="00167B98">
      <w:pPr>
        <w:autoSpaceDN w:val="0"/>
        <w:jc w:val="both"/>
        <w:textAlignment w:val="baseline"/>
        <w:rPr>
          <w:rFonts w:ascii="Arial" w:hAnsi="Arial" w:cs="Arial"/>
          <w:b/>
          <w:bCs/>
          <w:kern w:val="3"/>
          <w:lang w:eastAsia="zh-CN"/>
        </w:rPr>
      </w:pPr>
      <w:r w:rsidRPr="00167B98">
        <w:rPr>
          <w:rFonts w:ascii="Arial" w:hAnsi="Arial" w:cs="Arial"/>
          <w:b/>
          <w:bCs/>
          <w:kern w:val="3"/>
          <w:lang w:eastAsia="zh-CN"/>
        </w:rPr>
        <w:t>Auslassungen und Veränderungen</w:t>
      </w:r>
    </w:p>
    <w:p w:rsidR="007C1FC9" w:rsidRPr="00167B98" w:rsidRDefault="007C1FC9" w:rsidP="00167B98">
      <w:pPr>
        <w:autoSpaceDN w:val="0"/>
        <w:jc w:val="both"/>
        <w:textAlignment w:val="baseline"/>
        <w:rPr>
          <w:rFonts w:ascii="Arial" w:hAnsi="Arial" w:cs="Arial"/>
          <w:kern w:val="3"/>
          <w:lang w:eastAsia="zh-CN"/>
        </w:rPr>
      </w:pPr>
      <w:r w:rsidRPr="00167B98">
        <w:rPr>
          <w:rFonts w:ascii="Arial" w:hAnsi="Arial" w:cs="Arial"/>
          <w:kern w:val="3"/>
          <w:lang w:eastAsia="zh-CN"/>
        </w:rPr>
        <w:t xml:space="preserve">Ich kann Teile aus Zitaten weglassen, die ich nicht brauche. Dies mache ich durch eine Klammer mit Punkten deutlich. Originaltext: Keiner, nicht einmal Lisa, sah das Unheil kommen. Gekürzt: </w:t>
      </w:r>
      <w:r w:rsidRPr="00167B98">
        <w:rPr>
          <w:rFonts w:ascii="Arial" w:hAnsi="Arial" w:cs="Arial"/>
          <w:kern w:val="3"/>
          <w:shd w:val="clear" w:color="auto" w:fill="CCCCCC"/>
          <w:lang w:eastAsia="zh-CN"/>
        </w:rPr>
        <w:t>„Keiner (…) sah das Unheil kommen“ (Z.42).</w:t>
      </w:r>
    </w:p>
    <w:p w:rsidR="007C1FC9" w:rsidRPr="00167B98" w:rsidRDefault="007C1FC9" w:rsidP="00167B98">
      <w:pPr>
        <w:autoSpaceDN w:val="0"/>
        <w:jc w:val="both"/>
        <w:textAlignment w:val="baseline"/>
        <w:rPr>
          <w:rFonts w:ascii="Arial" w:hAnsi="Arial" w:cs="Arial"/>
          <w:kern w:val="3"/>
          <w:lang w:eastAsia="zh-CN"/>
        </w:rPr>
      </w:pPr>
      <w:r w:rsidRPr="00167B98">
        <w:rPr>
          <w:rFonts w:ascii="Arial" w:hAnsi="Arial" w:cs="Arial"/>
          <w:kern w:val="3"/>
          <w:lang w:eastAsia="zh-CN"/>
        </w:rPr>
        <w:t xml:space="preserve">Damit das Zitat grammatikalisch in meinen Text passt, darf ich kleine Änderungen vornehmen, die ich durch eine Klammer kennzeichne. Originaltext: Für sie war er einfach nur der seltsame Mann. Angepasstes Zitat: </w:t>
      </w:r>
      <w:r w:rsidRPr="00167B98">
        <w:rPr>
          <w:rFonts w:ascii="Arial" w:hAnsi="Arial" w:cs="Arial"/>
          <w:kern w:val="3"/>
          <w:shd w:val="clear" w:color="auto" w:fill="CCCCCC"/>
          <w:lang w:eastAsia="zh-CN"/>
        </w:rPr>
        <w:t>Auch hier erwähnt er wieder den „seltsame(n) Mann“ (Z.5).</w:t>
      </w:r>
    </w:p>
    <w:p w:rsidR="00167B98" w:rsidRDefault="00167B98" w:rsidP="00167B98">
      <w:pPr>
        <w:autoSpaceDN w:val="0"/>
        <w:jc w:val="both"/>
        <w:textAlignment w:val="baseline"/>
        <w:rPr>
          <w:rFonts w:ascii="Arial" w:hAnsi="Arial" w:cs="Arial"/>
          <w:b/>
          <w:bCs/>
          <w:kern w:val="3"/>
          <w:lang w:eastAsia="zh-CN"/>
        </w:rPr>
      </w:pPr>
    </w:p>
    <w:p w:rsidR="007C1FC9" w:rsidRPr="00167B98" w:rsidRDefault="007C1FC9" w:rsidP="00167B98">
      <w:pPr>
        <w:autoSpaceDN w:val="0"/>
        <w:jc w:val="both"/>
        <w:textAlignment w:val="baseline"/>
        <w:rPr>
          <w:rFonts w:ascii="Arial" w:hAnsi="Arial" w:cs="Arial"/>
          <w:b/>
          <w:bCs/>
          <w:kern w:val="3"/>
          <w:lang w:eastAsia="zh-CN"/>
        </w:rPr>
      </w:pPr>
      <w:r w:rsidRPr="00167B98">
        <w:rPr>
          <w:rFonts w:ascii="Arial" w:hAnsi="Arial" w:cs="Arial"/>
          <w:b/>
          <w:bCs/>
          <w:kern w:val="3"/>
          <w:lang w:eastAsia="zh-CN"/>
        </w:rPr>
        <w:t>Länge von Zitaten</w:t>
      </w:r>
    </w:p>
    <w:p w:rsidR="007C1FC9" w:rsidRPr="00167B98" w:rsidRDefault="007C1FC9" w:rsidP="00167B98">
      <w:pPr>
        <w:autoSpaceDN w:val="0"/>
        <w:jc w:val="both"/>
        <w:textAlignment w:val="baseline"/>
        <w:rPr>
          <w:rFonts w:ascii="Arial" w:hAnsi="Arial" w:cs="Arial"/>
          <w:kern w:val="3"/>
          <w:lang w:eastAsia="zh-CN"/>
        </w:rPr>
      </w:pPr>
      <w:r w:rsidRPr="00167B98">
        <w:rPr>
          <w:rFonts w:ascii="Arial" w:hAnsi="Arial" w:cs="Arial"/>
          <w:kern w:val="3"/>
          <w:lang w:eastAsia="zh-CN"/>
        </w:rPr>
        <w:t xml:space="preserve">„So kurz wie möglich, so lang wie nötig“ ist eine treffende, wenn auch vielleicht zu vage Vorgabe. Genauer: Man zitiert exakt das, was man braucht, und kein Wort mehr. Also: Wenn ich eine Metapher zitieren möchte, dann lasse ich alles andere weg. Originaltext: Für sie war das Leben stets so etwas wie eine lange, lustige Bühnenshow. Zitat: </w:t>
      </w:r>
      <w:r w:rsidRPr="00167B98">
        <w:rPr>
          <w:rFonts w:ascii="Arial" w:hAnsi="Arial" w:cs="Arial"/>
          <w:kern w:val="3"/>
          <w:shd w:val="clear" w:color="auto" w:fill="CCCCCC"/>
          <w:lang w:eastAsia="zh-CN"/>
        </w:rPr>
        <w:t xml:space="preserve">Für Leni ist das Leben eine „Bühnenshow“ (Z.8). </w:t>
      </w:r>
      <w:r w:rsidRPr="00167B98">
        <w:rPr>
          <w:rFonts w:ascii="Arial" w:hAnsi="Arial" w:cs="Arial"/>
          <w:kern w:val="3"/>
          <w:lang w:eastAsia="zh-CN"/>
        </w:rPr>
        <w:t xml:space="preserve"> Will ich allerdings eine Epipher zitieren, dann muss es mehr sein, da ich ja in dem Zitat sichtbar machen muss, dass es eine Epipher ist. Originaltext: Sie fragte nie, was sie daran ändern könnte. Nicht einmal die Kinder dachten daran, dass man jemals irgendetwas ändern könnte. Zitat: In Zeile 9 befindet sich eine Epipher („ändern könnte (…) ändern könnte“).</w:t>
      </w:r>
    </w:p>
    <w:p w:rsidR="007C1FC9" w:rsidRPr="00167B98" w:rsidRDefault="007C1FC9" w:rsidP="00167B98">
      <w:pPr>
        <w:autoSpaceDN w:val="0"/>
        <w:jc w:val="both"/>
        <w:textAlignment w:val="baseline"/>
        <w:rPr>
          <w:rFonts w:ascii="Arial" w:hAnsi="Arial" w:cs="Arial"/>
          <w:b/>
          <w:bCs/>
          <w:kern w:val="3"/>
          <w:u w:val="single"/>
          <w:lang w:eastAsia="zh-CN"/>
        </w:rPr>
      </w:pPr>
    </w:p>
    <w:p w:rsidR="00817BC3" w:rsidRDefault="00817BC3">
      <w:pPr>
        <w:widowControl/>
        <w:suppressAutoHyphens w:val="0"/>
        <w:spacing w:after="160" w:line="259" w:lineRule="auto"/>
        <w:rPr>
          <w:rFonts w:ascii="Arial" w:hAnsi="Arial" w:cs="Arial"/>
          <w:b/>
          <w:bCs/>
          <w:kern w:val="3"/>
          <w:u w:val="single"/>
          <w:lang w:eastAsia="zh-CN"/>
        </w:rPr>
      </w:pPr>
      <w:r>
        <w:rPr>
          <w:rFonts w:ascii="Arial" w:hAnsi="Arial" w:cs="Arial"/>
          <w:b/>
          <w:bCs/>
          <w:kern w:val="3"/>
          <w:u w:val="single"/>
          <w:lang w:eastAsia="zh-CN"/>
        </w:rPr>
        <w:br w:type="page"/>
      </w:r>
    </w:p>
    <w:p w:rsidR="007C1FC9" w:rsidRPr="00167B98" w:rsidRDefault="007C1FC9" w:rsidP="00167B98">
      <w:pPr>
        <w:autoSpaceDN w:val="0"/>
        <w:jc w:val="both"/>
        <w:textAlignment w:val="baseline"/>
        <w:rPr>
          <w:rFonts w:ascii="Arial" w:hAnsi="Arial" w:cs="Arial"/>
          <w:b/>
          <w:bCs/>
          <w:kern w:val="3"/>
          <w:u w:val="single"/>
          <w:lang w:eastAsia="zh-CN"/>
        </w:rPr>
      </w:pPr>
      <w:r w:rsidRPr="00167B98">
        <w:rPr>
          <w:rFonts w:ascii="Arial" w:hAnsi="Arial" w:cs="Arial"/>
          <w:b/>
          <w:bCs/>
          <w:kern w:val="3"/>
          <w:u w:val="single"/>
          <w:lang w:eastAsia="zh-CN"/>
        </w:rPr>
        <w:lastRenderedPageBreak/>
        <w:t>Aufgabe:</w:t>
      </w:r>
    </w:p>
    <w:p w:rsidR="007C1FC9" w:rsidRPr="00167B98" w:rsidRDefault="00CC6743" w:rsidP="00167B98">
      <w:pPr>
        <w:autoSpaceDN w:val="0"/>
        <w:jc w:val="both"/>
        <w:textAlignment w:val="baseline"/>
        <w:rPr>
          <w:rFonts w:ascii="Arial" w:hAnsi="Arial" w:cs="Arial"/>
          <w:kern w:val="3"/>
          <w:lang w:eastAsia="zh-CN"/>
        </w:rPr>
      </w:pPr>
      <w:r>
        <w:rPr>
          <w:rFonts w:ascii="Arial" w:hAnsi="Arial" w:cs="Arial"/>
          <w:kern w:val="3"/>
          <w:lang w:eastAsia="zh-CN"/>
        </w:rPr>
        <w:t>Gib den unteren Text inhaltlich wieder, indem du je zwei Mal die folgenden Aspekte des Zitierens anwendest:</w:t>
      </w:r>
    </w:p>
    <w:p w:rsidR="007C1FC9" w:rsidRPr="00167B98" w:rsidRDefault="007C1FC9" w:rsidP="00167B98">
      <w:pPr>
        <w:numPr>
          <w:ilvl w:val="0"/>
          <w:numId w:val="14"/>
        </w:numPr>
        <w:autoSpaceDN w:val="0"/>
        <w:jc w:val="both"/>
        <w:textAlignment w:val="baseline"/>
        <w:rPr>
          <w:rFonts w:ascii="Arial" w:hAnsi="Arial" w:cs="Arial"/>
          <w:kern w:val="3"/>
          <w:lang w:eastAsia="zh-CN"/>
        </w:rPr>
      </w:pPr>
      <w:r w:rsidRPr="00167B98">
        <w:rPr>
          <w:rFonts w:ascii="Arial" w:hAnsi="Arial" w:cs="Arial"/>
          <w:kern w:val="3"/>
          <w:lang w:eastAsia="zh-CN"/>
        </w:rPr>
        <w:t>indirekte Rede mit Konjunktiv I</w:t>
      </w:r>
    </w:p>
    <w:p w:rsidR="007C1FC9" w:rsidRPr="00167B98" w:rsidRDefault="007C1FC9" w:rsidP="00167B98">
      <w:pPr>
        <w:numPr>
          <w:ilvl w:val="0"/>
          <w:numId w:val="14"/>
        </w:numPr>
        <w:autoSpaceDN w:val="0"/>
        <w:jc w:val="both"/>
        <w:textAlignment w:val="baseline"/>
        <w:rPr>
          <w:rFonts w:ascii="Arial" w:hAnsi="Arial" w:cs="Arial"/>
          <w:kern w:val="3"/>
          <w:lang w:eastAsia="zh-CN"/>
        </w:rPr>
      </w:pPr>
      <w:r w:rsidRPr="00167B98">
        <w:rPr>
          <w:rFonts w:ascii="Arial" w:hAnsi="Arial" w:cs="Arial"/>
          <w:kern w:val="3"/>
          <w:lang w:eastAsia="zh-CN"/>
        </w:rPr>
        <w:t>Zitat mit Doppelpunkt</w:t>
      </w:r>
    </w:p>
    <w:p w:rsidR="007C1FC9" w:rsidRPr="00167B98" w:rsidRDefault="007C1FC9" w:rsidP="00167B98">
      <w:pPr>
        <w:numPr>
          <w:ilvl w:val="0"/>
          <w:numId w:val="14"/>
        </w:numPr>
        <w:autoSpaceDN w:val="0"/>
        <w:jc w:val="both"/>
        <w:textAlignment w:val="baseline"/>
        <w:rPr>
          <w:rFonts w:ascii="Arial" w:hAnsi="Arial" w:cs="Arial"/>
          <w:kern w:val="3"/>
          <w:lang w:eastAsia="zh-CN"/>
        </w:rPr>
      </w:pPr>
      <w:r w:rsidRPr="00167B98">
        <w:rPr>
          <w:rFonts w:ascii="Arial" w:hAnsi="Arial" w:cs="Arial"/>
          <w:kern w:val="3"/>
          <w:lang w:eastAsia="zh-CN"/>
        </w:rPr>
        <w:t>Zitat in Klammer</w:t>
      </w:r>
    </w:p>
    <w:p w:rsidR="007C1FC9" w:rsidRPr="00167B98" w:rsidRDefault="007C1FC9" w:rsidP="00167B98">
      <w:pPr>
        <w:numPr>
          <w:ilvl w:val="0"/>
          <w:numId w:val="14"/>
        </w:numPr>
        <w:autoSpaceDN w:val="0"/>
        <w:jc w:val="both"/>
        <w:textAlignment w:val="baseline"/>
        <w:rPr>
          <w:rFonts w:ascii="Arial" w:hAnsi="Arial" w:cs="Arial"/>
          <w:kern w:val="3"/>
          <w:lang w:eastAsia="zh-CN"/>
        </w:rPr>
      </w:pPr>
      <w:r w:rsidRPr="00167B98">
        <w:rPr>
          <w:rFonts w:ascii="Arial" w:hAnsi="Arial" w:cs="Arial"/>
          <w:kern w:val="3"/>
          <w:lang w:eastAsia="zh-CN"/>
        </w:rPr>
        <w:t xml:space="preserve">Zitat </w:t>
      </w:r>
      <w:r w:rsidR="00CC6743">
        <w:rPr>
          <w:rFonts w:ascii="Arial" w:hAnsi="Arial" w:cs="Arial"/>
          <w:kern w:val="3"/>
          <w:lang w:eastAsia="zh-CN"/>
        </w:rPr>
        <w:t xml:space="preserve">vollständig </w:t>
      </w:r>
      <w:r w:rsidRPr="00167B98">
        <w:rPr>
          <w:rFonts w:ascii="Arial" w:hAnsi="Arial" w:cs="Arial"/>
          <w:kern w:val="3"/>
          <w:lang w:eastAsia="zh-CN"/>
        </w:rPr>
        <w:t>integriert</w:t>
      </w:r>
    </w:p>
    <w:p w:rsidR="007C1FC9" w:rsidRPr="00167B98" w:rsidRDefault="007C1FC9" w:rsidP="00167B98">
      <w:pPr>
        <w:numPr>
          <w:ilvl w:val="0"/>
          <w:numId w:val="14"/>
        </w:numPr>
        <w:autoSpaceDN w:val="0"/>
        <w:jc w:val="both"/>
        <w:textAlignment w:val="baseline"/>
        <w:rPr>
          <w:rFonts w:ascii="Arial" w:hAnsi="Arial" w:cs="Arial"/>
          <w:kern w:val="3"/>
          <w:lang w:eastAsia="zh-CN"/>
        </w:rPr>
      </w:pPr>
      <w:r w:rsidRPr="00167B98">
        <w:rPr>
          <w:rFonts w:ascii="Arial" w:hAnsi="Arial" w:cs="Arial"/>
          <w:kern w:val="3"/>
          <w:lang w:eastAsia="zh-CN"/>
        </w:rPr>
        <w:t>Auslassung</w:t>
      </w:r>
    </w:p>
    <w:p w:rsidR="007C1FC9" w:rsidRPr="00167B98" w:rsidRDefault="007C1FC9" w:rsidP="00167B98">
      <w:pPr>
        <w:numPr>
          <w:ilvl w:val="0"/>
          <w:numId w:val="14"/>
        </w:numPr>
        <w:autoSpaceDN w:val="0"/>
        <w:jc w:val="both"/>
        <w:textAlignment w:val="baseline"/>
        <w:rPr>
          <w:rFonts w:ascii="Arial" w:hAnsi="Arial" w:cs="Arial"/>
          <w:kern w:val="3"/>
          <w:lang w:eastAsia="zh-CN"/>
        </w:rPr>
      </w:pPr>
      <w:r w:rsidRPr="00167B98">
        <w:rPr>
          <w:rFonts w:ascii="Arial" w:hAnsi="Arial" w:cs="Arial"/>
          <w:kern w:val="3"/>
          <w:lang w:eastAsia="zh-CN"/>
        </w:rPr>
        <w:t>Veränderung</w:t>
      </w:r>
    </w:p>
    <w:p w:rsidR="007C1FC9" w:rsidRPr="007C1FC9" w:rsidRDefault="007C1FC9" w:rsidP="007C1FC9">
      <w:pPr>
        <w:autoSpaceDN w:val="0"/>
        <w:jc w:val="both"/>
        <w:textAlignment w:val="baseline"/>
        <w:rPr>
          <w:kern w:val="3"/>
          <w:lang w:eastAsia="zh-CN"/>
        </w:rPr>
      </w:pPr>
    </w:p>
    <w:p w:rsidR="007C1FC9" w:rsidRPr="007C1FC9" w:rsidRDefault="007C1FC9" w:rsidP="007C1FC9">
      <w:pPr>
        <w:autoSpaceDN w:val="0"/>
        <w:textAlignment w:val="baseline"/>
        <w:rPr>
          <w:kern w:val="3"/>
          <w:lang w:eastAsia="zh-CN"/>
        </w:rPr>
      </w:pPr>
    </w:p>
    <w:p w:rsidR="007C1FC9" w:rsidRPr="00817BC3" w:rsidRDefault="007C1FC9" w:rsidP="00817BC3">
      <w:pPr>
        <w:autoSpaceDN w:val="0"/>
        <w:jc w:val="both"/>
        <w:textAlignment w:val="baseline"/>
        <w:rPr>
          <w:rFonts w:ascii="Arial" w:hAnsi="Arial" w:cs="Arial"/>
          <w:kern w:val="3"/>
          <w:lang w:eastAsia="zh-CN"/>
        </w:rPr>
      </w:pPr>
      <w:r w:rsidRPr="00817BC3">
        <w:rPr>
          <w:rFonts w:ascii="Arial" w:hAnsi="Arial" w:cs="Arial"/>
          <w:noProof/>
          <w:kern w:val="3"/>
          <w:lang w:eastAsia="de-DE" w:bidi="ar-SA"/>
        </w:rPr>
        <mc:AlternateContent>
          <mc:Choice Requires="wps">
            <w:drawing>
              <wp:anchor distT="0" distB="0" distL="114300" distR="114300" simplePos="0" relativeHeight="251671552" behindDoc="0" locked="0" layoutInCell="1" allowOverlap="1" wp14:anchorId="79E432B8" wp14:editId="427AB840">
                <wp:simplePos x="0" y="0"/>
                <wp:positionH relativeFrom="column">
                  <wp:posOffset>-170815</wp:posOffset>
                </wp:positionH>
                <wp:positionV relativeFrom="paragraph">
                  <wp:posOffset>7620</wp:posOffset>
                </wp:positionV>
                <wp:extent cx="127635" cy="2825115"/>
                <wp:effectExtent l="0" t="0" r="0" b="0"/>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282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608" w:rsidRDefault="00CD1608" w:rsidP="007C1FC9">
                            <w:r>
                              <w:rPr>
                                <w:sz w:val="20"/>
                                <w:szCs w:val="20"/>
                              </w:rPr>
                              <w:t>1</w:t>
                            </w:r>
                          </w:p>
                          <w:p w:rsidR="00CD1608" w:rsidRDefault="00CD1608" w:rsidP="007C1FC9"/>
                          <w:p w:rsidR="00CD1608" w:rsidRDefault="00CD1608" w:rsidP="007C1FC9"/>
                          <w:p w:rsidR="00CD1608" w:rsidRDefault="00CD1608" w:rsidP="007C1FC9"/>
                          <w:p w:rsidR="00CD1608" w:rsidRDefault="00CD1608" w:rsidP="007C1FC9">
                            <w:r>
                              <w:rPr>
                                <w:sz w:val="20"/>
                                <w:szCs w:val="20"/>
                              </w:rPr>
                              <w:t>5</w:t>
                            </w:r>
                          </w:p>
                          <w:p w:rsidR="00CD1608" w:rsidRDefault="00CD1608" w:rsidP="007C1FC9"/>
                          <w:p w:rsidR="00CD1608" w:rsidRDefault="00CD1608" w:rsidP="007C1FC9"/>
                          <w:p w:rsidR="00CD1608" w:rsidRDefault="00CD1608" w:rsidP="007C1FC9"/>
                          <w:p w:rsidR="00CD1608" w:rsidRDefault="00CD1608" w:rsidP="007C1FC9"/>
                          <w:p w:rsidR="00CD1608" w:rsidRDefault="00CD1608" w:rsidP="007C1FC9">
                            <w:r>
                              <w:rPr>
                                <w:sz w:val="20"/>
                                <w:szCs w:val="20"/>
                              </w:rPr>
                              <w:t>10</w:t>
                            </w:r>
                          </w:p>
                          <w:p w:rsidR="00CD1608" w:rsidRDefault="00CD1608" w:rsidP="007C1FC9"/>
                          <w:p w:rsidR="00CD1608" w:rsidRDefault="00CD1608" w:rsidP="007C1FC9"/>
                          <w:p w:rsidR="00CD1608" w:rsidRDefault="00CD1608" w:rsidP="007C1FC9"/>
                          <w:p w:rsidR="00CD1608" w:rsidRDefault="00CD1608" w:rsidP="007C1FC9"/>
                          <w:p w:rsidR="00CD1608" w:rsidRDefault="00CD1608" w:rsidP="007C1FC9">
                            <w:r>
                              <w:rPr>
                                <w:sz w:val="20"/>
                                <w:szCs w:val="20"/>
                              </w:rPr>
                              <w:t>15</w:t>
                            </w:r>
                          </w:p>
                        </w:txbxContent>
                      </wps:txbx>
                      <wps:bodyPr rot="0" vert="horz" wrap="non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79E432B8" id="Textfeld 32" o:spid="_x0000_s1028" type="#_x0000_t202" style="position:absolute;left:0;text-align:left;margin-left:-13.45pt;margin-top:.6pt;width:10.05pt;height:222.4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" filled="f" stroked="f">
                <v:textbox inset="0,0,0,0">
                  <w:txbxContent>
                    <w:p w:rsidR="00CD1608" w:rsidRDefault="00CD1608" w:rsidP="007C1FC9">
                      <w:r>
                        <w:rPr>
                          <w:sz w:val="20"/>
                          <w:szCs w:val="20"/>
                        </w:rPr>
                        <w:t>1</w:t>
                      </w:r>
                    </w:p>
                    <w:p w:rsidR="00CD1608" w:rsidRDefault="00CD1608" w:rsidP="007C1FC9"/>
                    <w:p w:rsidR="00CD1608" w:rsidRDefault="00CD1608" w:rsidP="007C1FC9"/>
                    <w:p w:rsidR="00CD1608" w:rsidRDefault="00CD1608" w:rsidP="007C1FC9"/>
                    <w:p w:rsidR="00CD1608" w:rsidRDefault="00CD1608" w:rsidP="007C1FC9">
                      <w:r>
                        <w:rPr>
                          <w:sz w:val="20"/>
                          <w:szCs w:val="20"/>
                        </w:rPr>
                        <w:t>5</w:t>
                      </w:r>
                    </w:p>
                    <w:p w:rsidR="00CD1608" w:rsidRDefault="00CD1608" w:rsidP="007C1FC9"/>
                    <w:p w:rsidR="00CD1608" w:rsidRDefault="00CD1608" w:rsidP="007C1FC9"/>
                    <w:p w:rsidR="00CD1608" w:rsidRDefault="00CD1608" w:rsidP="007C1FC9"/>
                    <w:p w:rsidR="00CD1608" w:rsidRDefault="00CD1608" w:rsidP="007C1FC9"/>
                    <w:p w:rsidR="00CD1608" w:rsidRDefault="00CD1608" w:rsidP="007C1FC9">
                      <w:r>
                        <w:rPr>
                          <w:sz w:val="20"/>
                          <w:szCs w:val="20"/>
                        </w:rPr>
                        <w:t>10</w:t>
                      </w:r>
                    </w:p>
                    <w:p w:rsidR="00CD1608" w:rsidRDefault="00CD1608" w:rsidP="007C1FC9"/>
                    <w:p w:rsidR="00CD1608" w:rsidRDefault="00CD1608" w:rsidP="007C1FC9"/>
                    <w:p w:rsidR="00CD1608" w:rsidRDefault="00CD1608" w:rsidP="007C1FC9"/>
                    <w:p w:rsidR="00CD1608" w:rsidRDefault="00CD1608" w:rsidP="007C1FC9"/>
                    <w:p w:rsidR="00CD1608" w:rsidRDefault="00CD1608" w:rsidP="007C1FC9">
                      <w:r>
                        <w:rPr>
                          <w:sz w:val="20"/>
                          <w:szCs w:val="20"/>
                        </w:rPr>
                        <w:t>15</w:t>
                      </w:r>
                    </w:p>
                  </w:txbxContent>
                </v:textbox>
              </v:shape>
            </w:pict>
          </mc:Fallback>
        </mc:AlternateContent>
      </w:r>
      <w:bookmarkStart w:id="34" w:name="p0"/>
      <w:bookmarkEnd w:id="34"/>
      <w:r w:rsidRPr="00817BC3">
        <w:rPr>
          <w:rFonts w:ascii="Arial" w:hAnsi="Arial" w:cs="Arial"/>
          <w:kern w:val="3"/>
          <w:lang w:eastAsia="zh-CN"/>
        </w:rPr>
        <w:t>Gibt es einen "Verfall" der deutschen Sprache? Stirbt der Konjunktiv? Ist der Dativ dem Genitiv sein Tod? Macht das schludrige Denglisch dem reinen deutschen Idiom den Garaus? Ist die schauderhafte neue Rechtschreibung der Totengräber? Wo sind die Warner und Gesetzeshüter, die den Sprachverderbern das Mundwerk legen?</w:t>
      </w:r>
    </w:p>
    <w:p w:rsidR="007C1FC9" w:rsidRPr="00817BC3" w:rsidRDefault="007C1FC9" w:rsidP="00817BC3">
      <w:pPr>
        <w:autoSpaceDN w:val="0"/>
        <w:jc w:val="both"/>
        <w:textAlignment w:val="baseline"/>
        <w:rPr>
          <w:rFonts w:ascii="Arial" w:hAnsi="Arial" w:cs="Arial"/>
          <w:kern w:val="3"/>
          <w:lang w:eastAsia="zh-CN"/>
        </w:rPr>
      </w:pPr>
      <w:bookmarkStart w:id="35" w:name="p1"/>
      <w:bookmarkEnd w:id="35"/>
      <w:r w:rsidRPr="00817BC3">
        <w:rPr>
          <w:rFonts w:ascii="Arial" w:hAnsi="Arial" w:cs="Arial"/>
          <w:kern w:val="3"/>
          <w:lang w:eastAsia="zh-CN"/>
        </w:rPr>
        <w:t>Jedenfalls nicht im Institut für deutsche Sprache in Mannheim, nicht in der Gesellschaft für deutsche Sprache in Wiesbaden und auch nicht in der Akademie für Sprache und Dichtung in Darmstadt. Der dreigeteilte Olymp der deutschen Sprachwissenschaft im Rhein-Neckardreieck ist ein Hochsitz ohne Götter, Mauern, Schwerter und Kanonen. Hier wird nur angesessen und Buch geführt. Und jedes Rascheln im Gesträuch klingt den Lauernden wie Musik in den Ohren.</w:t>
      </w:r>
    </w:p>
    <w:p w:rsidR="007C1FC9" w:rsidRPr="00817BC3" w:rsidRDefault="007C1FC9" w:rsidP="00817BC3">
      <w:pPr>
        <w:autoSpaceDN w:val="0"/>
        <w:jc w:val="both"/>
        <w:textAlignment w:val="baseline"/>
        <w:rPr>
          <w:rFonts w:ascii="Arial" w:hAnsi="Arial" w:cs="Arial"/>
          <w:kern w:val="3"/>
          <w:lang w:eastAsia="zh-CN"/>
        </w:rPr>
      </w:pPr>
      <w:bookmarkStart w:id="36" w:name="p2"/>
      <w:bookmarkEnd w:id="36"/>
      <w:r w:rsidRPr="00817BC3">
        <w:rPr>
          <w:rFonts w:ascii="Arial" w:hAnsi="Arial" w:cs="Arial"/>
          <w:kern w:val="3"/>
          <w:lang w:eastAsia="zh-CN"/>
        </w:rPr>
        <w:t>Was bei solcher Pirsch herauskommt, das hat der mit großer Spannung erwartete, vor drei Wochen publizierte "Bericht zur Lage der deutschen Sprache" erwiesen. Das Dickicht des Gegenwartsdeutschs, so befanden die Autoren, strotzt nur so von Leben. Der deutsche Wortschatz sei heute reicher als zu Goethes Zeiten, die Grammatik werde immer einfacher, die Anglizismen ließen sich verschmerzen und selbst die hässlichen Streckverbgefüge könnten auch manchmal sogar als sinnvoll erweisen. Mit anderen Worten: Die Jagd auf Symptome von Sprachverfall kann abgeblasen werden.</w:t>
      </w:r>
    </w:p>
    <w:p w:rsidR="007C1FC9" w:rsidRPr="00817BC3" w:rsidRDefault="007C1FC9" w:rsidP="00817BC3">
      <w:pPr>
        <w:autoSpaceDN w:val="0"/>
        <w:jc w:val="both"/>
        <w:textAlignment w:val="baseline"/>
        <w:rPr>
          <w:rFonts w:ascii="Arial" w:hAnsi="Arial" w:cs="Arial"/>
          <w:kern w:val="3"/>
          <w:lang w:eastAsia="zh-CN"/>
        </w:rPr>
      </w:pPr>
      <w:bookmarkStart w:id="37" w:name="p4"/>
      <w:bookmarkEnd w:id="37"/>
      <w:r w:rsidRPr="00817BC3">
        <w:rPr>
          <w:rFonts w:ascii="Arial" w:hAnsi="Arial" w:cs="Arial"/>
          <w:kern w:val="3"/>
          <w:lang w:eastAsia="zh-CN"/>
        </w:rPr>
        <w:t>Als jetzt das Institut für Deutsche Sprache (IDS) auch noch seine Jahrestagung in Mannheim dem Thema widmete, wurde das Halali geblasen. "Es liegt im Wesen der Sprache, dass sie sich verändert, dass ihre Entwicklung in keinem Augenblick stille steht," hatte schon 1900 der große Sprachwissenschaftler Otto Behaghel gelehrt, und zu diesem Evangelium bekannten sich seine Kollegen auch in Mannheim. Denn Stillstand bedeute Tod. Zwar fiel der Verweis auf das vermeintlich tote Latein ein bisschen oberflächlich aus. Denn das lateinische Wörterbuch wird im Vatikan auch heute noch täglich um neue Wortschöpfungen ergänzt. Das Resümee der Linguistentagung berührte das jedoch nicht.</w:t>
      </w:r>
    </w:p>
    <w:p w:rsidR="007C1FC9" w:rsidRPr="00817BC3" w:rsidRDefault="007C1FC9" w:rsidP="00817BC3">
      <w:pPr>
        <w:autoSpaceDN w:val="0"/>
        <w:jc w:val="both"/>
        <w:textAlignment w:val="baseline"/>
        <w:rPr>
          <w:rFonts w:ascii="Arial" w:hAnsi="Arial" w:cs="Arial"/>
          <w:i/>
          <w:iCs/>
          <w:kern w:val="3"/>
          <w:lang w:eastAsia="zh-CN"/>
        </w:rPr>
      </w:pPr>
      <w:r w:rsidRPr="00817BC3">
        <w:rPr>
          <w:rFonts w:ascii="Arial" w:hAnsi="Arial" w:cs="Arial"/>
          <w:i/>
          <w:iCs/>
          <w:kern w:val="3"/>
          <w:lang w:eastAsia="zh-CN"/>
        </w:rPr>
        <w:t>22.9.2013, Dankwart Guratzsch für „Die Welt“</w:t>
      </w:r>
    </w:p>
    <w:p w:rsidR="00E357F0" w:rsidRPr="00817BC3" w:rsidRDefault="00E357F0" w:rsidP="00817BC3">
      <w:pPr>
        <w:jc w:val="both"/>
        <w:rPr>
          <w:rFonts w:ascii="Arial" w:hAnsi="Arial" w:cs="Arial"/>
        </w:rPr>
      </w:pPr>
    </w:p>
    <w:p w:rsidR="00E357F0" w:rsidRDefault="00E357F0"/>
    <w:p w:rsidR="00444DD6" w:rsidRDefault="00444DD6">
      <w:pPr>
        <w:widowControl/>
        <w:suppressAutoHyphens w:val="0"/>
        <w:spacing w:after="160" w:line="259" w:lineRule="auto"/>
        <w:rPr>
          <w:rFonts w:ascii="Arial" w:hAnsi="Arial" w:cs="Arial"/>
          <w:u w:val="single"/>
        </w:rPr>
      </w:pPr>
      <w:r>
        <w:rPr>
          <w:rFonts w:ascii="Arial" w:hAnsi="Arial" w:cs="Arial"/>
          <w:u w:val="single"/>
        </w:rPr>
        <w:br w:type="page"/>
      </w:r>
    </w:p>
    <w:p w:rsidR="00D71A53" w:rsidRPr="00444DD6" w:rsidRDefault="00444DD6" w:rsidP="00290DCD">
      <w:pPr>
        <w:pStyle w:val="berschrift1"/>
      </w:pPr>
      <w:bookmarkStart w:id="38" w:name="_Toc527367806"/>
      <w:r w:rsidRPr="00444DD6">
        <w:lastRenderedPageBreak/>
        <w:t>Notizen</w:t>
      </w:r>
      <w:bookmarkEnd w:id="38"/>
    </w:p>
    <w:p w:rsidR="00444DD6" w:rsidRDefault="00444DD6">
      <w:pPr>
        <w:widowControl/>
        <w:suppressAutoHyphens w:val="0"/>
        <w:spacing w:after="160" w:line="259" w:lineRule="auto"/>
        <w:rPr>
          <w:rFonts w:ascii="Arial" w:hAnsi="Arial" w:cs="Arial"/>
          <w:sz w:val="32"/>
          <w:szCs w:val="32"/>
          <w:u w:val="single"/>
        </w:rPr>
      </w:pPr>
      <w:r>
        <w:rPr>
          <w:rFonts w:ascii="Arial" w:hAnsi="Arial" w:cs="Arial"/>
          <w:sz w:val="32"/>
          <w:szCs w:val="32"/>
          <w:u w:val="single"/>
        </w:rPr>
        <w:br w:type="page"/>
      </w:r>
    </w:p>
    <w:p w:rsidR="00290DCD" w:rsidRDefault="00290DCD">
      <w:pPr>
        <w:rPr>
          <w:rFonts w:ascii="Arial" w:hAnsi="Arial" w:cs="Arial"/>
          <w:b/>
          <w:sz w:val="32"/>
          <w:szCs w:val="32"/>
        </w:rPr>
      </w:pPr>
    </w:p>
    <w:p w:rsidR="00290DCD" w:rsidRDefault="00290DCD" w:rsidP="00290DCD">
      <w:pPr>
        <w:pStyle w:val="berschrift1"/>
      </w:pPr>
      <w:bookmarkStart w:id="39" w:name="_Toc527367807"/>
      <w:r>
        <w:t>Eigene Ideen zur Methode</w:t>
      </w:r>
      <w:bookmarkEnd w:id="39"/>
    </w:p>
    <w:p w:rsidR="00D71A53" w:rsidRPr="00444DD6" w:rsidRDefault="00D71A53">
      <w:pPr>
        <w:rPr>
          <w:rFonts w:ascii="Arial" w:hAnsi="Arial" w:cs="Arial"/>
          <w:b/>
          <w:sz w:val="32"/>
          <w:szCs w:val="32"/>
        </w:rPr>
      </w:pPr>
      <w:r w:rsidRPr="00444DD6">
        <w:rPr>
          <w:rFonts w:ascii="Arial" w:hAnsi="Arial" w:cs="Arial"/>
          <w:b/>
          <w:sz w:val="32"/>
          <w:szCs w:val="32"/>
        </w:rPr>
        <w:t>Platz für eine Methodenbeschreibung, die dir wichtig erscheint und die in diesem Heft noch nicht genannt wurde:</w:t>
      </w:r>
    </w:p>
    <w:p w:rsidR="00E357F0" w:rsidRDefault="00E357F0"/>
    <w:p w:rsidR="00E357F0" w:rsidRDefault="00E357F0"/>
    <w:p w:rsidR="00E357F0" w:rsidRDefault="00E357F0"/>
    <w:p w:rsidR="00E357F0" w:rsidRDefault="00E357F0"/>
    <w:p w:rsidR="00E357F0" w:rsidRDefault="00E357F0"/>
    <w:p w:rsidR="00E357F0" w:rsidRDefault="00E357F0"/>
    <w:p w:rsidR="00E357F0" w:rsidRDefault="00E357F0"/>
    <w:p w:rsidR="00E357F0" w:rsidRDefault="00E357F0"/>
    <w:p w:rsidR="00E357F0" w:rsidRDefault="00E357F0"/>
    <w:p w:rsidR="00E357F0" w:rsidRDefault="00E357F0"/>
    <w:p w:rsidR="00E357F0" w:rsidRDefault="00E357F0"/>
    <w:p w:rsidR="00E357F0" w:rsidRDefault="00E357F0"/>
    <w:p w:rsidR="00E357F0" w:rsidRDefault="00E357F0"/>
    <w:p w:rsidR="00E357F0" w:rsidRDefault="00E357F0"/>
    <w:p w:rsidR="00E357F0" w:rsidRDefault="00E357F0"/>
    <w:p w:rsidR="00E357F0" w:rsidRDefault="00E357F0"/>
    <w:p w:rsidR="00E357F0" w:rsidRDefault="00E357F0"/>
    <w:p w:rsidR="00E357F0" w:rsidRDefault="00E357F0"/>
    <w:p w:rsidR="00E357F0" w:rsidRDefault="00E357F0"/>
    <w:sectPr w:rsidR="00E357F0" w:rsidSect="00CD1608">
      <w:footerReference w:type="even" r:id="rId29"/>
      <w:footerReference w:type="default" r:id="rId30"/>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7909" w:rsidRDefault="00207909" w:rsidP="00B3068F">
      <w:r>
        <w:separator/>
      </w:r>
    </w:p>
  </w:endnote>
  <w:endnote w:type="continuationSeparator" w:id="0">
    <w:p w:rsidR="00207909" w:rsidRDefault="00207909" w:rsidP="00B30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 w:name="OpenSymbol">
    <w:altName w:val="Times New Roman"/>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altName w:val="Gentium Basic"/>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erlin Sans FB">
    <w:altName w:val="Candar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Balthazar">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8279749"/>
      <w:docPartObj>
        <w:docPartGallery w:val="Page Numbers (Bottom of Page)"/>
        <w:docPartUnique/>
      </w:docPartObj>
    </w:sdtPr>
    <w:sdtEndPr/>
    <w:sdtContent>
      <w:p w:rsidR="00CD1608" w:rsidRDefault="00CD1608">
        <w:pPr>
          <w:pStyle w:val="Fuzeile"/>
        </w:pPr>
        <w:r>
          <w:fldChar w:fldCharType="begin"/>
        </w:r>
        <w:r>
          <w:instrText>PAGE   \* MERGEFORMAT</w:instrText>
        </w:r>
        <w:r>
          <w:fldChar w:fldCharType="separate"/>
        </w:r>
        <w:r w:rsidR="00C01639">
          <w:rPr>
            <w:noProof/>
          </w:rPr>
          <w:t>20</w:t>
        </w:r>
        <w:r>
          <w:fldChar w:fldCharType="end"/>
        </w:r>
      </w:p>
    </w:sdtContent>
  </w:sdt>
  <w:p w:rsidR="00CD1608" w:rsidRDefault="00CD160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8199072"/>
      <w:docPartObj>
        <w:docPartGallery w:val="Page Numbers (Bottom of Page)"/>
        <w:docPartUnique/>
      </w:docPartObj>
    </w:sdtPr>
    <w:sdtEndPr/>
    <w:sdtContent>
      <w:p w:rsidR="00CD1608" w:rsidRDefault="00CD1608">
        <w:pPr>
          <w:pStyle w:val="Fuzeile"/>
          <w:jc w:val="right"/>
        </w:pPr>
        <w:r>
          <w:fldChar w:fldCharType="begin"/>
        </w:r>
        <w:r>
          <w:instrText>PAGE   \* MERGEFORMAT</w:instrText>
        </w:r>
        <w:r>
          <w:fldChar w:fldCharType="separate"/>
        </w:r>
        <w:r w:rsidR="00C01639">
          <w:rPr>
            <w:noProof/>
          </w:rPr>
          <w:t>3</w:t>
        </w:r>
        <w:r>
          <w:fldChar w:fldCharType="end"/>
        </w:r>
      </w:p>
    </w:sdtContent>
  </w:sdt>
  <w:p w:rsidR="00CD1608" w:rsidRDefault="00CD160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7909" w:rsidRDefault="00207909" w:rsidP="00B3068F">
      <w:r>
        <w:separator/>
      </w:r>
    </w:p>
  </w:footnote>
  <w:footnote w:type="continuationSeparator" w:id="0">
    <w:p w:rsidR="00207909" w:rsidRDefault="00207909" w:rsidP="00B3068F">
      <w:r>
        <w:continuationSeparator/>
      </w:r>
    </w:p>
  </w:footnote>
  <w:footnote w:id="1">
    <w:p w:rsidR="00CD1608" w:rsidRPr="00FF6711" w:rsidRDefault="00CD1608" w:rsidP="006C350E">
      <w:pPr>
        <w:pStyle w:val="Funotentext"/>
        <w:rPr>
          <w:rFonts w:ascii="Arial" w:hAnsi="Arial" w:cs="Arial"/>
          <w:color w:val="auto"/>
          <w:sz w:val="20"/>
          <w:szCs w:val="20"/>
          <w:lang w:val="en-US"/>
        </w:rPr>
      </w:pPr>
      <w:r w:rsidRPr="00FF6711">
        <w:rPr>
          <w:rStyle w:val="Funotenzeichen"/>
          <w:rFonts w:ascii="Arial" w:hAnsi="Arial" w:cs="Arial"/>
          <w:color w:val="auto"/>
          <w:sz w:val="20"/>
          <w:szCs w:val="20"/>
        </w:rPr>
        <w:footnoteRef/>
      </w:r>
      <w:r w:rsidRPr="00FF6711">
        <w:rPr>
          <w:rFonts w:ascii="Arial" w:hAnsi="Arial" w:cs="Arial"/>
          <w:color w:val="auto"/>
          <w:sz w:val="20"/>
          <w:szCs w:val="20"/>
          <w:lang w:val="en-US"/>
        </w:rPr>
        <w:t xml:space="preserve"> to preview: to look ahead</w:t>
      </w:r>
    </w:p>
  </w:footnote>
  <w:footnote w:id="2">
    <w:p w:rsidR="00CD1608" w:rsidRPr="00FF6711" w:rsidRDefault="00CD1608" w:rsidP="006C350E">
      <w:pPr>
        <w:pStyle w:val="Funotentext"/>
        <w:rPr>
          <w:rFonts w:ascii="Arial" w:hAnsi="Arial" w:cs="Arial"/>
          <w:color w:val="auto"/>
          <w:sz w:val="20"/>
          <w:szCs w:val="20"/>
          <w:lang w:val="en-US"/>
        </w:rPr>
      </w:pPr>
      <w:r w:rsidRPr="00FF6711">
        <w:rPr>
          <w:rStyle w:val="Funotenzeichen"/>
          <w:rFonts w:ascii="Arial" w:hAnsi="Arial" w:cs="Arial"/>
          <w:color w:val="auto"/>
          <w:sz w:val="20"/>
          <w:szCs w:val="20"/>
        </w:rPr>
        <w:footnoteRef/>
      </w:r>
      <w:r w:rsidRPr="00FF6711">
        <w:rPr>
          <w:rFonts w:ascii="Arial" w:hAnsi="Arial" w:cs="Arial"/>
          <w:color w:val="auto"/>
          <w:sz w:val="20"/>
          <w:szCs w:val="20"/>
          <w:lang w:val="en-US"/>
        </w:rPr>
        <w:t xml:space="preserve"> to review: to examine, to check</w:t>
      </w:r>
    </w:p>
  </w:footnote>
  <w:footnote w:id="3">
    <w:p w:rsidR="00CD1608" w:rsidRPr="00FF6711" w:rsidRDefault="00CD1608" w:rsidP="006C350E">
      <w:pPr>
        <w:pStyle w:val="Funotentext"/>
        <w:rPr>
          <w:rFonts w:ascii="Arial" w:hAnsi="Arial" w:cs="Arial"/>
          <w:color w:val="auto"/>
          <w:sz w:val="20"/>
          <w:szCs w:val="20"/>
          <w:lang w:val="en-US"/>
        </w:rPr>
      </w:pPr>
      <w:r w:rsidRPr="00FF6711">
        <w:rPr>
          <w:rStyle w:val="Funotenzeichen"/>
          <w:rFonts w:ascii="Arial" w:hAnsi="Arial" w:cs="Arial"/>
          <w:color w:val="auto"/>
          <w:sz w:val="20"/>
          <w:szCs w:val="20"/>
        </w:rPr>
        <w:footnoteRef/>
      </w:r>
      <w:r w:rsidRPr="00FF6711">
        <w:rPr>
          <w:rFonts w:ascii="Arial" w:hAnsi="Arial" w:cs="Arial"/>
          <w:color w:val="auto"/>
          <w:sz w:val="20"/>
          <w:szCs w:val="20"/>
          <w:lang w:val="en-US"/>
        </w:rPr>
        <w:t xml:space="preserve"> to anticipate: to expect sth.</w:t>
      </w:r>
    </w:p>
  </w:footnote>
  <w:footnote w:id="4">
    <w:p w:rsidR="00CD1608" w:rsidRPr="00FF6711" w:rsidRDefault="00CD1608" w:rsidP="006C350E">
      <w:pPr>
        <w:pStyle w:val="Funotentext"/>
        <w:rPr>
          <w:rFonts w:ascii="Arial" w:hAnsi="Arial" w:cs="Arial"/>
          <w:color w:val="auto"/>
          <w:sz w:val="20"/>
          <w:szCs w:val="20"/>
          <w:lang w:val="en-US"/>
        </w:rPr>
      </w:pPr>
      <w:r w:rsidRPr="00FF6711">
        <w:rPr>
          <w:rStyle w:val="Funotenzeichen"/>
          <w:rFonts w:ascii="Arial" w:hAnsi="Arial" w:cs="Arial"/>
          <w:color w:val="auto"/>
          <w:sz w:val="20"/>
          <w:szCs w:val="20"/>
        </w:rPr>
        <w:footnoteRef/>
      </w:r>
      <w:r w:rsidRPr="00FF6711">
        <w:rPr>
          <w:rFonts w:ascii="Arial" w:hAnsi="Arial" w:cs="Arial"/>
          <w:color w:val="auto"/>
          <w:sz w:val="20"/>
          <w:szCs w:val="20"/>
          <w:lang w:val="en-US"/>
        </w:rPr>
        <w:t xml:space="preserve"> in bold type: in Fettdruck</w:t>
      </w:r>
    </w:p>
  </w:footnote>
  <w:footnote w:id="5">
    <w:p w:rsidR="00CD1608" w:rsidRPr="00FF6711" w:rsidRDefault="00CD1608" w:rsidP="006C350E">
      <w:pPr>
        <w:pStyle w:val="Funotentext"/>
        <w:rPr>
          <w:rFonts w:ascii="Arial" w:hAnsi="Arial" w:cs="Arial"/>
          <w:color w:val="auto"/>
          <w:sz w:val="20"/>
          <w:szCs w:val="20"/>
          <w:lang w:val="en-US"/>
        </w:rPr>
      </w:pPr>
      <w:r w:rsidRPr="00FF6711">
        <w:rPr>
          <w:rStyle w:val="Funotenzeichen"/>
          <w:rFonts w:ascii="Arial" w:hAnsi="Arial" w:cs="Arial"/>
          <w:color w:val="auto"/>
          <w:sz w:val="20"/>
          <w:szCs w:val="20"/>
        </w:rPr>
        <w:footnoteRef/>
      </w:r>
      <w:r w:rsidRPr="00FF6711">
        <w:rPr>
          <w:rFonts w:ascii="Arial" w:hAnsi="Arial" w:cs="Arial"/>
          <w:color w:val="auto"/>
          <w:sz w:val="20"/>
          <w:szCs w:val="20"/>
          <w:lang w:val="en-US"/>
        </w:rPr>
        <w:t xml:space="preserve"> pre-knowledge: what you already know</w:t>
      </w:r>
    </w:p>
  </w:footnote>
  <w:footnote w:id="6">
    <w:p w:rsidR="00CD1608" w:rsidRPr="00FF6711" w:rsidRDefault="00CD1608" w:rsidP="006C350E">
      <w:pPr>
        <w:pStyle w:val="Funotentext"/>
        <w:rPr>
          <w:rFonts w:ascii="Arial" w:hAnsi="Arial" w:cs="Arial"/>
          <w:color w:val="auto"/>
          <w:sz w:val="20"/>
          <w:szCs w:val="20"/>
          <w:lang w:val="en-US"/>
        </w:rPr>
      </w:pPr>
      <w:r w:rsidRPr="00FF6711">
        <w:rPr>
          <w:rStyle w:val="Funotenzeichen"/>
          <w:rFonts w:ascii="Arial" w:hAnsi="Arial" w:cs="Arial"/>
          <w:color w:val="auto"/>
          <w:sz w:val="20"/>
          <w:szCs w:val="20"/>
        </w:rPr>
        <w:footnoteRef/>
      </w:r>
      <w:r w:rsidRPr="00FF6711">
        <w:rPr>
          <w:rFonts w:ascii="Arial" w:hAnsi="Arial" w:cs="Arial"/>
          <w:color w:val="auto"/>
          <w:sz w:val="20"/>
          <w:szCs w:val="20"/>
          <w:lang w:val="en-US"/>
        </w:rPr>
        <w:t xml:space="preserve"> inception: starting point</w:t>
      </w:r>
    </w:p>
  </w:footnote>
  <w:footnote w:id="7">
    <w:p w:rsidR="00CD1608" w:rsidRPr="00FF6711" w:rsidRDefault="00CD1608" w:rsidP="006C350E">
      <w:pPr>
        <w:pStyle w:val="Funotentext"/>
        <w:rPr>
          <w:rFonts w:ascii="Arial" w:hAnsi="Arial" w:cs="Arial"/>
          <w:color w:val="auto"/>
          <w:sz w:val="20"/>
          <w:szCs w:val="20"/>
          <w:lang w:val="en-US"/>
        </w:rPr>
      </w:pPr>
      <w:r w:rsidRPr="00FF6711">
        <w:rPr>
          <w:rStyle w:val="Funotenzeichen"/>
          <w:rFonts w:ascii="Arial" w:hAnsi="Arial" w:cs="Arial"/>
          <w:color w:val="auto"/>
          <w:sz w:val="20"/>
          <w:szCs w:val="20"/>
        </w:rPr>
        <w:footnoteRef/>
      </w:r>
      <w:r w:rsidRPr="00FF6711">
        <w:rPr>
          <w:rFonts w:ascii="Arial" w:hAnsi="Arial" w:cs="Arial"/>
          <w:color w:val="auto"/>
          <w:sz w:val="20"/>
          <w:szCs w:val="20"/>
          <w:lang w:val="en-US"/>
        </w:rPr>
        <w:t xml:space="preserve"> adjunct: a thing added to sth.</w:t>
      </w:r>
    </w:p>
  </w:footnote>
  <w:footnote w:id="8">
    <w:p w:rsidR="00CD1608" w:rsidRPr="00FF6711" w:rsidRDefault="00CD1608" w:rsidP="006C350E">
      <w:pPr>
        <w:pStyle w:val="Funotentext"/>
        <w:rPr>
          <w:rFonts w:ascii="Arial" w:hAnsi="Arial" w:cs="Arial"/>
          <w:color w:val="auto"/>
          <w:sz w:val="20"/>
          <w:szCs w:val="20"/>
          <w:lang w:val="en-US"/>
        </w:rPr>
      </w:pPr>
      <w:r w:rsidRPr="00FF6711">
        <w:rPr>
          <w:rStyle w:val="Funotenzeichen"/>
          <w:rFonts w:ascii="Arial" w:hAnsi="Arial" w:cs="Arial"/>
          <w:color w:val="auto"/>
          <w:sz w:val="20"/>
          <w:szCs w:val="20"/>
        </w:rPr>
        <w:footnoteRef/>
      </w:r>
      <w:r w:rsidRPr="00FF6711">
        <w:rPr>
          <w:rFonts w:ascii="Arial" w:hAnsi="Arial" w:cs="Arial"/>
          <w:color w:val="auto"/>
          <w:sz w:val="20"/>
          <w:szCs w:val="20"/>
          <w:lang w:val="en-US"/>
        </w:rPr>
        <w:t xml:space="preserve"> quarry: animal pursued by a hunter</w:t>
      </w:r>
    </w:p>
  </w:footnote>
  <w:footnote w:id="9">
    <w:p w:rsidR="00CD1608" w:rsidRPr="000F0EFA" w:rsidRDefault="00CD1608" w:rsidP="006C350E">
      <w:pPr>
        <w:pStyle w:val="Funotentext"/>
        <w:rPr>
          <w:sz w:val="20"/>
          <w:szCs w:val="20"/>
          <w:lang w:val="en-US"/>
        </w:rPr>
      </w:pPr>
      <w:r w:rsidRPr="00FF6711">
        <w:rPr>
          <w:rStyle w:val="Funotenzeichen"/>
          <w:rFonts w:ascii="Arial" w:hAnsi="Arial" w:cs="Arial"/>
          <w:color w:val="auto"/>
          <w:sz w:val="20"/>
          <w:szCs w:val="20"/>
        </w:rPr>
        <w:footnoteRef/>
      </w:r>
      <w:r w:rsidRPr="00FF6711">
        <w:rPr>
          <w:rFonts w:ascii="Arial" w:hAnsi="Arial" w:cs="Arial"/>
          <w:color w:val="auto"/>
          <w:sz w:val="20"/>
          <w:szCs w:val="20"/>
          <w:lang w:val="en-US"/>
        </w:rPr>
        <w:t xml:space="preserve"> kit: clothing and equipment of a huntsman</w:t>
      </w:r>
    </w:p>
  </w:footnote>
  <w:footnote w:id="10">
    <w:p w:rsidR="00CD1608" w:rsidRPr="00FF6711" w:rsidRDefault="00CD1608" w:rsidP="006C350E">
      <w:pPr>
        <w:pStyle w:val="Funotentext"/>
        <w:rPr>
          <w:rFonts w:ascii="Arial" w:hAnsi="Arial" w:cs="Arial"/>
          <w:sz w:val="20"/>
          <w:szCs w:val="20"/>
          <w:lang w:val="en-US"/>
        </w:rPr>
      </w:pPr>
      <w:r w:rsidRPr="00FF6711">
        <w:rPr>
          <w:rStyle w:val="Funotenzeichen"/>
          <w:rFonts w:ascii="Arial" w:hAnsi="Arial" w:cs="Arial"/>
          <w:sz w:val="20"/>
          <w:szCs w:val="20"/>
        </w:rPr>
        <w:footnoteRef/>
      </w:r>
      <w:r w:rsidRPr="00FF6711">
        <w:rPr>
          <w:rFonts w:ascii="Arial" w:hAnsi="Arial" w:cs="Arial"/>
          <w:sz w:val="20"/>
          <w:szCs w:val="20"/>
          <w:lang w:val="en-US"/>
        </w:rPr>
        <w:t xml:space="preserve"> whipper-in: person responsible for controlling the hounds during a hunt</w:t>
      </w:r>
    </w:p>
  </w:footnote>
  <w:footnote w:id="11">
    <w:p w:rsidR="00CD1608" w:rsidRPr="00FF6711" w:rsidRDefault="00CD1608" w:rsidP="006C350E">
      <w:pPr>
        <w:pStyle w:val="Funotentext"/>
        <w:rPr>
          <w:rFonts w:ascii="Arial" w:hAnsi="Arial" w:cs="Arial"/>
          <w:sz w:val="20"/>
          <w:szCs w:val="20"/>
          <w:lang w:val="en-US"/>
        </w:rPr>
      </w:pPr>
      <w:r w:rsidRPr="00FF6711">
        <w:rPr>
          <w:rStyle w:val="Funotenzeichen"/>
          <w:rFonts w:ascii="Arial" w:hAnsi="Arial" w:cs="Arial"/>
          <w:sz w:val="20"/>
          <w:szCs w:val="20"/>
        </w:rPr>
        <w:footnoteRef/>
      </w:r>
      <w:r w:rsidRPr="00FF6711">
        <w:rPr>
          <w:rFonts w:ascii="Arial" w:hAnsi="Arial" w:cs="Arial"/>
          <w:sz w:val="20"/>
          <w:szCs w:val="20"/>
          <w:lang w:val="en-US"/>
        </w:rPr>
        <w:t xml:space="preserve"> reconnaissance: exploration or survey of an area</w:t>
      </w:r>
    </w:p>
  </w:footnote>
  <w:footnote w:id="12">
    <w:p w:rsidR="00CD1608" w:rsidRPr="00FF6711" w:rsidRDefault="00CD1608" w:rsidP="006C350E">
      <w:pPr>
        <w:pStyle w:val="Funotentext"/>
        <w:rPr>
          <w:rFonts w:ascii="Arial" w:hAnsi="Arial" w:cs="Arial"/>
          <w:sz w:val="20"/>
          <w:szCs w:val="20"/>
          <w:lang w:val="en-US"/>
        </w:rPr>
      </w:pPr>
      <w:r w:rsidRPr="00FF6711">
        <w:rPr>
          <w:rStyle w:val="Funotenzeichen"/>
          <w:rFonts w:ascii="Arial" w:hAnsi="Arial" w:cs="Arial"/>
          <w:sz w:val="20"/>
          <w:szCs w:val="20"/>
        </w:rPr>
        <w:footnoteRef/>
      </w:r>
      <w:r w:rsidRPr="00FF6711">
        <w:rPr>
          <w:rFonts w:ascii="Arial" w:hAnsi="Arial" w:cs="Arial"/>
          <w:sz w:val="20"/>
          <w:szCs w:val="20"/>
          <w:lang w:val="en-US"/>
        </w:rPr>
        <w:t xml:space="preserve"> precedence: right to come before sb. in order or rank</w:t>
      </w:r>
    </w:p>
  </w:footnote>
  <w:footnote w:id="13">
    <w:p w:rsidR="00CD1608" w:rsidRPr="00FF6711" w:rsidRDefault="00CD1608" w:rsidP="006C350E">
      <w:pPr>
        <w:pStyle w:val="Funotentext"/>
        <w:rPr>
          <w:rFonts w:ascii="Arial" w:hAnsi="Arial" w:cs="Arial"/>
          <w:sz w:val="20"/>
          <w:szCs w:val="20"/>
          <w:lang w:val="en-US"/>
        </w:rPr>
      </w:pPr>
      <w:r w:rsidRPr="00FF6711">
        <w:rPr>
          <w:rStyle w:val="Funotenzeichen"/>
          <w:rFonts w:ascii="Arial" w:hAnsi="Arial" w:cs="Arial"/>
          <w:sz w:val="20"/>
          <w:szCs w:val="20"/>
        </w:rPr>
        <w:footnoteRef/>
      </w:r>
      <w:r w:rsidRPr="00FF6711">
        <w:rPr>
          <w:rFonts w:ascii="Arial" w:hAnsi="Arial" w:cs="Arial"/>
          <w:sz w:val="20"/>
          <w:szCs w:val="20"/>
          <w:lang w:val="en-US"/>
        </w:rPr>
        <w:t xml:space="preserve"> covert: a thicket in which the fox can hide</w:t>
      </w:r>
    </w:p>
  </w:footnote>
  <w:footnote w:id="14">
    <w:p w:rsidR="00CD1608" w:rsidRPr="00FF6711" w:rsidRDefault="00CD1608" w:rsidP="006C350E">
      <w:pPr>
        <w:pStyle w:val="Funotentext"/>
        <w:rPr>
          <w:rFonts w:ascii="Arial" w:hAnsi="Arial" w:cs="Arial"/>
          <w:color w:val="auto"/>
          <w:sz w:val="20"/>
          <w:szCs w:val="20"/>
          <w:lang w:val="en-US"/>
        </w:rPr>
      </w:pPr>
      <w:r w:rsidRPr="00506AD6">
        <w:rPr>
          <w:rStyle w:val="Funotenzeichen"/>
          <w:sz w:val="20"/>
          <w:szCs w:val="20"/>
        </w:rPr>
        <w:footnoteRef/>
      </w:r>
      <w:r>
        <w:rPr>
          <w:rFonts w:ascii="Arial" w:hAnsi="Arial" w:cs="Arial"/>
          <w:color w:val="auto"/>
          <w:sz w:val="20"/>
          <w:szCs w:val="20"/>
          <w:lang w:val="en-US"/>
        </w:rPr>
        <w:t>to elimin</w:t>
      </w:r>
      <w:r w:rsidRPr="00FF6711">
        <w:rPr>
          <w:rFonts w:ascii="Arial" w:hAnsi="Arial" w:cs="Arial"/>
          <w:color w:val="auto"/>
          <w:sz w:val="20"/>
          <w:szCs w:val="20"/>
          <w:lang w:val="en-US"/>
        </w:rPr>
        <w:t>ate: to completely get rid of sth.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Wingdings" w:hAnsi="Wingdings" w:cs="Wingdings" w:hint="default"/>
      </w:r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Wingdings" w:hAnsi="Wingdings" w:cs="Wingdings" w:hint="default"/>
        <w:sz w:val="22"/>
        <w:szCs w:val="22"/>
      </w:rPr>
    </w:lvl>
  </w:abstractNum>
  <w:abstractNum w:abstractNumId="3"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15:restartNumberingAfterBreak="0">
    <w:nsid w:val="0506571A"/>
    <w:multiLevelType w:val="hybridMultilevel"/>
    <w:tmpl w:val="94B8E8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C1F3276"/>
    <w:multiLevelType w:val="hybridMultilevel"/>
    <w:tmpl w:val="2974A3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E337042"/>
    <w:multiLevelType w:val="hybridMultilevel"/>
    <w:tmpl w:val="760C3392"/>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F270665"/>
    <w:multiLevelType w:val="hybridMultilevel"/>
    <w:tmpl w:val="0B76FA9C"/>
    <w:lvl w:ilvl="0" w:tplc="04070003">
      <w:start w:val="1"/>
      <w:numFmt w:val="bullet"/>
      <w:lvlText w:val="o"/>
      <w:lvlJc w:val="left"/>
      <w:pPr>
        <w:ind w:left="2280" w:hanging="360"/>
      </w:pPr>
      <w:rPr>
        <w:rFonts w:ascii="Courier New" w:hAnsi="Courier New" w:cs="Courier New" w:hint="default"/>
      </w:rPr>
    </w:lvl>
    <w:lvl w:ilvl="1" w:tplc="04070003" w:tentative="1">
      <w:start w:val="1"/>
      <w:numFmt w:val="bullet"/>
      <w:lvlText w:val="o"/>
      <w:lvlJc w:val="left"/>
      <w:pPr>
        <w:ind w:left="3000" w:hanging="360"/>
      </w:pPr>
      <w:rPr>
        <w:rFonts w:ascii="Courier New" w:hAnsi="Courier New" w:cs="Courier New" w:hint="default"/>
      </w:rPr>
    </w:lvl>
    <w:lvl w:ilvl="2" w:tplc="04070005" w:tentative="1">
      <w:start w:val="1"/>
      <w:numFmt w:val="bullet"/>
      <w:lvlText w:val=""/>
      <w:lvlJc w:val="left"/>
      <w:pPr>
        <w:ind w:left="3720" w:hanging="360"/>
      </w:pPr>
      <w:rPr>
        <w:rFonts w:ascii="Wingdings" w:hAnsi="Wingdings" w:hint="default"/>
      </w:rPr>
    </w:lvl>
    <w:lvl w:ilvl="3" w:tplc="04070001" w:tentative="1">
      <w:start w:val="1"/>
      <w:numFmt w:val="bullet"/>
      <w:lvlText w:val=""/>
      <w:lvlJc w:val="left"/>
      <w:pPr>
        <w:ind w:left="4440" w:hanging="360"/>
      </w:pPr>
      <w:rPr>
        <w:rFonts w:ascii="Symbol" w:hAnsi="Symbol" w:hint="default"/>
      </w:rPr>
    </w:lvl>
    <w:lvl w:ilvl="4" w:tplc="04070003" w:tentative="1">
      <w:start w:val="1"/>
      <w:numFmt w:val="bullet"/>
      <w:lvlText w:val="o"/>
      <w:lvlJc w:val="left"/>
      <w:pPr>
        <w:ind w:left="5160" w:hanging="360"/>
      </w:pPr>
      <w:rPr>
        <w:rFonts w:ascii="Courier New" w:hAnsi="Courier New" w:cs="Courier New" w:hint="default"/>
      </w:rPr>
    </w:lvl>
    <w:lvl w:ilvl="5" w:tplc="04070005" w:tentative="1">
      <w:start w:val="1"/>
      <w:numFmt w:val="bullet"/>
      <w:lvlText w:val=""/>
      <w:lvlJc w:val="left"/>
      <w:pPr>
        <w:ind w:left="5880" w:hanging="360"/>
      </w:pPr>
      <w:rPr>
        <w:rFonts w:ascii="Wingdings" w:hAnsi="Wingdings" w:hint="default"/>
      </w:rPr>
    </w:lvl>
    <w:lvl w:ilvl="6" w:tplc="04070001" w:tentative="1">
      <w:start w:val="1"/>
      <w:numFmt w:val="bullet"/>
      <w:lvlText w:val=""/>
      <w:lvlJc w:val="left"/>
      <w:pPr>
        <w:ind w:left="6600" w:hanging="360"/>
      </w:pPr>
      <w:rPr>
        <w:rFonts w:ascii="Symbol" w:hAnsi="Symbol" w:hint="default"/>
      </w:rPr>
    </w:lvl>
    <w:lvl w:ilvl="7" w:tplc="04070003" w:tentative="1">
      <w:start w:val="1"/>
      <w:numFmt w:val="bullet"/>
      <w:lvlText w:val="o"/>
      <w:lvlJc w:val="left"/>
      <w:pPr>
        <w:ind w:left="7320" w:hanging="360"/>
      </w:pPr>
      <w:rPr>
        <w:rFonts w:ascii="Courier New" w:hAnsi="Courier New" w:cs="Courier New" w:hint="default"/>
      </w:rPr>
    </w:lvl>
    <w:lvl w:ilvl="8" w:tplc="04070005" w:tentative="1">
      <w:start w:val="1"/>
      <w:numFmt w:val="bullet"/>
      <w:lvlText w:val=""/>
      <w:lvlJc w:val="left"/>
      <w:pPr>
        <w:ind w:left="8040" w:hanging="360"/>
      </w:pPr>
      <w:rPr>
        <w:rFonts w:ascii="Wingdings" w:hAnsi="Wingdings" w:hint="default"/>
      </w:rPr>
    </w:lvl>
  </w:abstractNum>
  <w:abstractNum w:abstractNumId="9" w15:restartNumberingAfterBreak="0">
    <w:nsid w:val="11A46C18"/>
    <w:multiLevelType w:val="hybridMultilevel"/>
    <w:tmpl w:val="2D1AC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A206DEF"/>
    <w:multiLevelType w:val="hybridMultilevel"/>
    <w:tmpl w:val="530207A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1CFF0FC7"/>
    <w:multiLevelType w:val="hybridMultilevel"/>
    <w:tmpl w:val="CA9E8344"/>
    <w:lvl w:ilvl="0" w:tplc="04070001">
      <w:start w:val="1"/>
      <w:numFmt w:val="bullet"/>
      <w:lvlText w:val=""/>
      <w:lvlJc w:val="left"/>
      <w:pPr>
        <w:ind w:left="2280" w:hanging="360"/>
      </w:pPr>
      <w:rPr>
        <w:rFonts w:ascii="Symbol" w:hAnsi="Symbol" w:hint="default"/>
      </w:rPr>
    </w:lvl>
    <w:lvl w:ilvl="1" w:tplc="04070003" w:tentative="1">
      <w:start w:val="1"/>
      <w:numFmt w:val="bullet"/>
      <w:lvlText w:val="o"/>
      <w:lvlJc w:val="left"/>
      <w:pPr>
        <w:ind w:left="3000" w:hanging="360"/>
      </w:pPr>
      <w:rPr>
        <w:rFonts w:ascii="Courier New" w:hAnsi="Courier New" w:cs="Courier New" w:hint="default"/>
      </w:rPr>
    </w:lvl>
    <w:lvl w:ilvl="2" w:tplc="04070005" w:tentative="1">
      <w:start w:val="1"/>
      <w:numFmt w:val="bullet"/>
      <w:lvlText w:val=""/>
      <w:lvlJc w:val="left"/>
      <w:pPr>
        <w:ind w:left="3720" w:hanging="360"/>
      </w:pPr>
      <w:rPr>
        <w:rFonts w:ascii="Wingdings" w:hAnsi="Wingdings" w:hint="default"/>
      </w:rPr>
    </w:lvl>
    <w:lvl w:ilvl="3" w:tplc="04070001" w:tentative="1">
      <w:start w:val="1"/>
      <w:numFmt w:val="bullet"/>
      <w:lvlText w:val=""/>
      <w:lvlJc w:val="left"/>
      <w:pPr>
        <w:ind w:left="4440" w:hanging="360"/>
      </w:pPr>
      <w:rPr>
        <w:rFonts w:ascii="Symbol" w:hAnsi="Symbol" w:hint="default"/>
      </w:rPr>
    </w:lvl>
    <w:lvl w:ilvl="4" w:tplc="04070003" w:tentative="1">
      <w:start w:val="1"/>
      <w:numFmt w:val="bullet"/>
      <w:lvlText w:val="o"/>
      <w:lvlJc w:val="left"/>
      <w:pPr>
        <w:ind w:left="5160" w:hanging="360"/>
      </w:pPr>
      <w:rPr>
        <w:rFonts w:ascii="Courier New" w:hAnsi="Courier New" w:cs="Courier New" w:hint="default"/>
      </w:rPr>
    </w:lvl>
    <w:lvl w:ilvl="5" w:tplc="04070005" w:tentative="1">
      <w:start w:val="1"/>
      <w:numFmt w:val="bullet"/>
      <w:lvlText w:val=""/>
      <w:lvlJc w:val="left"/>
      <w:pPr>
        <w:ind w:left="5880" w:hanging="360"/>
      </w:pPr>
      <w:rPr>
        <w:rFonts w:ascii="Wingdings" w:hAnsi="Wingdings" w:hint="default"/>
      </w:rPr>
    </w:lvl>
    <w:lvl w:ilvl="6" w:tplc="04070001" w:tentative="1">
      <w:start w:val="1"/>
      <w:numFmt w:val="bullet"/>
      <w:lvlText w:val=""/>
      <w:lvlJc w:val="left"/>
      <w:pPr>
        <w:ind w:left="6600" w:hanging="360"/>
      </w:pPr>
      <w:rPr>
        <w:rFonts w:ascii="Symbol" w:hAnsi="Symbol" w:hint="default"/>
      </w:rPr>
    </w:lvl>
    <w:lvl w:ilvl="7" w:tplc="04070003" w:tentative="1">
      <w:start w:val="1"/>
      <w:numFmt w:val="bullet"/>
      <w:lvlText w:val="o"/>
      <w:lvlJc w:val="left"/>
      <w:pPr>
        <w:ind w:left="7320" w:hanging="360"/>
      </w:pPr>
      <w:rPr>
        <w:rFonts w:ascii="Courier New" w:hAnsi="Courier New" w:cs="Courier New" w:hint="default"/>
      </w:rPr>
    </w:lvl>
    <w:lvl w:ilvl="8" w:tplc="04070005" w:tentative="1">
      <w:start w:val="1"/>
      <w:numFmt w:val="bullet"/>
      <w:lvlText w:val=""/>
      <w:lvlJc w:val="left"/>
      <w:pPr>
        <w:ind w:left="8040" w:hanging="360"/>
      </w:pPr>
      <w:rPr>
        <w:rFonts w:ascii="Wingdings" w:hAnsi="Wingdings" w:hint="default"/>
      </w:rPr>
    </w:lvl>
  </w:abstractNum>
  <w:abstractNum w:abstractNumId="12" w15:restartNumberingAfterBreak="0">
    <w:nsid w:val="269567D5"/>
    <w:multiLevelType w:val="hybridMultilevel"/>
    <w:tmpl w:val="C820F27E"/>
    <w:lvl w:ilvl="0" w:tplc="04070001">
      <w:start w:val="1"/>
      <w:numFmt w:val="bullet"/>
      <w:lvlText w:val=""/>
      <w:lvlJc w:val="left"/>
      <w:pPr>
        <w:ind w:left="2280" w:hanging="360"/>
      </w:pPr>
      <w:rPr>
        <w:rFonts w:ascii="Symbol" w:hAnsi="Symbol" w:hint="default"/>
      </w:rPr>
    </w:lvl>
    <w:lvl w:ilvl="1" w:tplc="04070003" w:tentative="1">
      <w:start w:val="1"/>
      <w:numFmt w:val="bullet"/>
      <w:lvlText w:val="o"/>
      <w:lvlJc w:val="left"/>
      <w:pPr>
        <w:ind w:left="3000" w:hanging="360"/>
      </w:pPr>
      <w:rPr>
        <w:rFonts w:ascii="Courier New" w:hAnsi="Courier New" w:cs="Courier New" w:hint="default"/>
      </w:rPr>
    </w:lvl>
    <w:lvl w:ilvl="2" w:tplc="04070005" w:tentative="1">
      <w:start w:val="1"/>
      <w:numFmt w:val="bullet"/>
      <w:lvlText w:val=""/>
      <w:lvlJc w:val="left"/>
      <w:pPr>
        <w:ind w:left="3720" w:hanging="360"/>
      </w:pPr>
      <w:rPr>
        <w:rFonts w:ascii="Wingdings" w:hAnsi="Wingdings" w:hint="default"/>
      </w:rPr>
    </w:lvl>
    <w:lvl w:ilvl="3" w:tplc="04070001" w:tentative="1">
      <w:start w:val="1"/>
      <w:numFmt w:val="bullet"/>
      <w:lvlText w:val=""/>
      <w:lvlJc w:val="left"/>
      <w:pPr>
        <w:ind w:left="4440" w:hanging="360"/>
      </w:pPr>
      <w:rPr>
        <w:rFonts w:ascii="Symbol" w:hAnsi="Symbol" w:hint="default"/>
      </w:rPr>
    </w:lvl>
    <w:lvl w:ilvl="4" w:tplc="04070003" w:tentative="1">
      <w:start w:val="1"/>
      <w:numFmt w:val="bullet"/>
      <w:lvlText w:val="o"/>
      <w:lvlJc w:val="left"/>
      <w:pPr>
        <w:ind w:left="5160" w:hanging="360"/>
      </w:pPr>
      <w:rPr>
        <w:rFonts w:ascii="Courier New" w:hAnsi="Courier New" w:cs="Courier New" w:hint="default"/>
      </w:rPr>
    </w:lvl>
    <w:lvl w:ilvl="5" w:tplc="04070005" w:tentative="1">
      <w:start w:val="1"/>
      <w:numFmt w:val="bullet"/>
      <w:lvlText w:val=""/>
      <w:lvlJc w:val="left"/>
      <w:pPr>
        <w:ind w:left="5880" w:hanging="360"/>
      </w:pPr>
      <w:rPr>
        <w:rFonts w:ascii="Wingdings" w:hAnsi="Wingdings" w:hint="default"/>
      </w:rPr>
    </w:lvl>
    <w:lvl w:ilvl="6" w:tplc="04070001" w:tentative="1">
      <w:start w:val="1"/>
      <w:numFmt w:val="bullet"/>
      <w:lvlText w:val=""/>
      <w:lvlJc w:val="left"/>
      <w:pPr>
        <w:ind w:left="6600" w:hanging="360"/>
      </w:pPr>
      <w:rPr>
        <w:rFonts w:ascii="Symbol" w:hAnsi="Symbol" w:hint="default"/>
      </w:rPr>
    </w:lvl>
    <w:lvl w:ilvl="7" w:tplc="04070003" w:tentative="1">
      <w:start w:val="1"/>
      <w:numFmt w:val="bullet"/>
      <w:lvlText w:val="o"/>
      <w:lvlJc w:val="left"/>
      <w:pPr>
        <w:ind w:left="7320" w:hanging="360"/>
      </w:pPr>
      <w:rPr>
        <w:rFonts w:ascii="Courier New" w:hAnsi="Courier New" w:cs="Courier New" w:hint="default"/>
      </w:rPr>
    </w:lvl>
    <w:lvl w:ilvl="8" w:tplc="04070005" w:tentative="1">
      <w:start w:val="1"/>
      <w:numFmt w:val="bullet"/>
      <w:lvlText w:val=""/>
      <w:lvlJc w:val="left"/>
      <w:pPr>
        <w:ind w:left="8040" w:hanging="360"/>
      </w:pPr>
      <w:rPr>
        <w:rFonts w:ascii="Wingdings" w:hAnsi="Wingdings" w:hint="default"/>
      </w:rPr>
    </w:lvl>
  </w:abstractNum>
  <w:abstractNum w:abstractNumId="13" w15:restartNumberingAfterBreak="0">
    <w:nsid w:val="27757B79"/>
    <w:multiLevelType w:val="hybridMultilevel"/>
    <w:tmpl w:val="36B88E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D4C03D1"/>
    <w:multiLevelType w:val="hybridMultilevel"/>
    <w:tmpl w:val="14B01770"/>
    <w:lvl w:ilvl="0" w:tplc="04070001">
      <w:start w:val="1"/>
      <w:numFmt w:val="bullet"/>
      <w:lvlText w:val=""/>
      <w:lvlJc w:val="left"/>
      <w:pPr>
        <w:ind w:left="2280" w:hanging="360"/>
      </w:pPr>
      <w:rPr>
        <w:rFonts w:ascii="Symbol" w:hAnsi="Symbol" w:hint="default"/>
      </w:rPr>
    </w:lvl>
    <w:lvl w:ilvl="1" w:tplc="04070003" w:tentative="1">
      <w:start w:val="1"/>
      <w:numFmt w:val="bullet"/>
      <w:lvlText w:val="o"/>
      <w:lvlJc w:val="left"/>
      <w:pPr>
        <w:ind w:left="3000" w:hanging="360"/>
      </w:pPr>
      <w:rPr>
        <w:rFonts w:ascii="Courier New" w:hAnsi="Courier New" w:cs="Courier New" w:hint="default"/>
      </w:rPr>
    </w:lvl>
    <w:lvl w:ilvl="2" w:tplc="04070005" w:tentative="1">
      <w:start w:val="1"/>
      <w:numFmt w:val="bullet"/>
      <w:lvlText w:val=""/>
      <w:lvlJc w:val="left"/>
      <w:pPr>
        <w:ind w:left="3720" w:hanging="360"/>
      </w:pPr>
      <w:rPr>
        <w:rFonts w:ascii="Wingdings" w:hAnsi="Wingdings" w:hint="default"/>
      </w:rPr>
    </w:lvl>
    <w:lvl w:ilvl="3" w:tplc="04070001" w:tentative="1">
      <w:start w:val="1"/>
      <w:numFmt w:val="bullet"/>
      <w:lvlText w:val=""/>
      <w:lvlJc w:val="left"/>
      <w:pPr>
        <w:ind w:left="4440" w:hanging="360"/>
      </w:pPr>
      <w:rPr>
        <w:rFonts w:ascii="Symbol" w:hAnsi="Symbol" w:hint="default"/>
      </w:rPr>
    </w:lvl>
    <w:lvl w:ilvl="4" w:tplc="04070003" w:tentative="1">
      <w:start w:val="1"/>
      <w:numFmt w:val="bullet"/>
      <w:lvlText w:val="o"/>
      <w:lvlJc w:val="left"/>
      <w:pPr>
        <w:ind w:left="5160" w:hanging="360"/>
      </w:pPr>
      <w:rPr>
        <w:rFonts w:ascii="Courier New" w:hAnsi="Courier New" w:cs="Courier New" w:hint="default"/>
      </w:rPr>
    </w:lvl>
    <w:lvl w:ilvl="5" w:tplc="04070005" w:tentative="1">
      <w:start w:val="1"/>
      <w:numFmt w:val="bullet"/>
      <w:lvlText w:val=""/>
      <w:lvlJc w:val="left"/>
      <w:pPr>
        <w:ind w:left="5880" w:hanging="360"/>
      </w:pPr>
      <w:rPr>
        <w:rFonts w:ascii="Wingdings" w:hAnsi="Wingdings" w:hint="default"/>
      </w:rPr>
    </w:lvl>
    <w:lvl w:ilvl="6" w:tplc="04070001" w:tentative="1">
      <w:start w:val="1"/>
      <w:numFmt w:val="bullet"/>
      <w:lvlText w:val=""/>
      <w:lvlJc w:val="left"/>
      <w:pPr>
        <w:ind w:left="6600" w:hanging="360"/>
      </w:pPr>
      <w:rPr>
        <w:rFonts w:ascii="Symbol" w:hAnsi="Symbol" w:hint="default"/>
      </w:rPr>
    </w:lvl>
    <w:lvl w:ilvl="7" w:tplc="04070003" w:tentative="1">
      <w:start w:val="1"/>
      <w:numFmt w:val="bullet"/>
      <w:lvlText w:val="o"/>
      <w:lvlJc w:val="left"/>
      <w:pPr>
        <w:ind w:left="7320" w:hanging="360"/>
      </w:pPr>
      <w:rPr>
        <w:rFonts w:ascii="Courier New" w:hAnsi="Courier New" w:cs="Courier New" w:hint="default"/>
      </w:rPr>
    </w:lvl>
    <w:lvl w:ilvl="8" w:tplc="04070005" w:tentative="1">
      <w:start w:val="1"/>
      <w:numFmt w:val="bullet"/>
      <w:lvlText w:val=""/>
      <w:lvlJc w:val="left"/>
      <w:pPr>
        <w:ind w:left="8040" w:hanging="360"/>
      </w:pPr>
      <w:rPr>
        <w:rFonts w:ascii="Wingdings" w:hAnsi="Wingdings" w:hint="default"/>
      </w:rPr>
    </w:lvl>
  </w:abstractNum>
  <w:abstractNum w:abstractNumId="15" w15:restartNumberingAfterBreak="0">
    <w:nsid w:val="2EF07121"/>
    <w:multiLevelType w:val="hybridMultilevel"/>
    <w:tmpl w:val="B0FA16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1293212"/>
    <w:multiLevelType w:val="hybridMultilevel"/>
    <w:tmpl w:val="DE5869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87514A7"/>
    <w:multiLevelType w:val="hybridMultilevel"/>
    <w:tmpl w:val="21C4BADE"/>
    <w:lvl w:ilvl="0" w:tplc="9ADEC3C0">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3B8C1D53"/>
    <w:multiLevelType w:val="hybridMultilevel"/>
    <w:tmpl w:val="6E6240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EC6615"/>
    <w:multiLevelType w:val="hybridMultilevel"/>
    <w:tmpl w:val="14124D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EC953B1"/>
    <w:multiLevelType w:val="hybridMultilevel"/>
    <w:tmpl w:val="C9B48E6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1" w15:restartNumberingAfterBreak="0">
    <w:nsid w:val="478037A7"/>
    <w:multiLevelType w:val="hybridMultilevel"/>
    <w:tmpl w:val="6C963FFE"/>
    <w:lvl w:ilvl="0" w:tplc="04070001">
      <w:start w:val="1"/>
      <w:numFmt w:val="bullet"/>
      <w:lvlText w:val=""/>
      <w:lvlJc w:val="left"/>
      <w:pPr>
        <w:ind w:left="2280" w:hanging="360"/>
      </w:pPr>
      <w:rPr>
        <w:rFonts w:ascii="Symbol" w:hAnsi="Symbol" w:hint="default"/>
      </w:rPr>
    </w:lvl>
    <w:lvl w:ilvl="1" w:tplc="04070003" w:tentative="1">
      <w:start w:val="1"/>
      <w:numFmt w:val="bullet"/>
      <w:lvlText w:val="o"/>
      <w:lvlJc w:val="left"/>
      <w:pPr>
        <w:ind w:left="3000" w:hanging="360"/>
      </w:pPr>
      <w:rPr>
        <w:rFonts w:ascii="Courier New" w:hAnsi="Courier New" w:cs="Courier New" w:hint="default"/>
      </w:rPr>
    </w:lvl>
    <w:lvl w:ilvl="2" w:tplc="04070005" w:tentative="1">
      <w:start w:val="1"/>
      <w:numFmt w:val="bullet"/>
      <w:lvlText w:val=""/>
      <w:lvlJc w:val="left"/>
      <w:pPr>
        <w:ind w:left="3720" w:hanging="360"/>
      </w:pPr>
      <w:rPr>
        <w:rFonts w:ascii="Wingdings" w:hAnsi="Wingdings" w:hint="default"/>
      </w:rPr>
    </w:lvl>
    <w:lvl w:ilvl="3" w:tplc="04070001" w:tentative="1">
      <w:start w:val="1"/>
      <w:numFmt w:val="bullet"/>
      <w:lvlText w:val=""/>
      <w:lvlJc w:val="left"/>
      <w:pPr>
        <w:ind w:left="4440" w:hanging="360"/>
      </w:pPr>
      <w:rPr>
        <w:rFonts w:ascii="Symbol" w:hAnsi="Symbol" w:hint="default"/>
      </w:rPr>
    </w:lvl>
    <w:lvl w:ilvl="4" w:tplc="04070003" w:tentative="1">
      <w:start w:val="1"/>
      <w:numFmt w:val="bullet"/>
      <w:lvlText w:val="o"/>
      <w:lvlJc w:val="left"/>
      <w:pPr>
        <w:ind w:left="5160" w:hanging="360"/>
      </w:pPr>
      <w:rPr>
        <w:rFonts w:ascii="Courier New" w:hAnsi="Courier New" w:cs="Courier New" w:hint="default"/>
      </w:rPr>
    </w:lvl>
    <w:lvl w:ilvl="5" w:tplc="04070005" w:tentative="1">
      <w:start w:val="1"/>
      <w:numFmt w:val="bullet"/>
      <w:lvlText w:val=""/>
      <w:lvlJc w:val="left"/>
      <w:pPr>
        <w:ind w:left="5880" w:hanging="360"/>
      </w:pPr>
      <w:rPr>
        <w:rFonts w:ascii="Wingdings" w:hAnsi="Wingdings" w:hint="default"/>
      </w:rPr>
    </w:lvl>
    <w:lvl w:ilvl="6" w:tplc="04070001" w:tentative="1">
      <w:start w:val="1"/>
      <w:numFmt w:val="bullet"/>
      <w:lvlText w:val=""/>
      <w:lvlJc w:val="left"/>
      <w:pPr>
        <w:ind w:left="6600" w:hanging="360"/>
      </w:pPr>
      <w:rPr>
        <w:rFonts w:ascii="Symbol" w:hAnsi="Symbol" w:hint="default"/>
      </w:rPr>
    </w:lvl>
    <w:lvl w:ilvl="7" w:tplc="04070003" w:tentative="1">
      <w:start w:val="1"/>
      <w:numFmt w:val="bullet"/>
      <w:lvlText w:val="o"/>
      <w:lvlJc w:val="left"/>
      <w:pPr>
        <w:ind w:left="7320" w:hanging="360"/>
      </w:pPr>
      <w:rPr>
        <w:rFonts w:ascii="Courier New" w:hAnsi="Courier New" w:cs="Courier New" w:hint="default"/>
      </w:rPr>
    </w:lvl>
    <w:lvl w:ilvl="8" w:tplc="04070005" w:tentative="1">
      <w:start w:val="1"/>
      <w:numFmt w:val="bullet"/>
      <w:lvlText w:val=""/>
      <w:lvlJc w:val="left"/>
      <w:pPr>
        <w:ind w:left="8040" w:hanging="360"/>
      </w:pPr>
      <w:rPr>
        <w:rFonts w:ascii="Wingdings" w:hAnsi="Wingdings" w:hint="default"/>
      </w:rPr>
    </w:lvl>
  </w:abstractNum>
  <w:abstractNum w:abstractNumId="22" w15:restartNumberingAfterBreak="0">
    <w:nsid w:val="4AB24202"/>
    <w:multiLevelType w:val="hybridMultilevel"/>
    <w:tmpl w:val="270AF41C"/>
    <w:lvl w:ilvl="0" w:tplc="80409776">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B925C06"/>
    <w:multiLevelType w:val="hybridMultilevel"/>
    <w:tmpl w:val="D62E6492"/>
    <w:lvl w:ilvl="0" w:tplc="B53AE5F0">
      <w:numFmt w:val="bullet"/>
      <w:lvlText w:val="-"/>
      <w:lvlJc w:val="left"/>
      <w:pPr>
        <w:tabs>
          <w:tab w:val="num" w:pos="720"/>
        </w:tabs>
        <w:ind w:left="720" w:hanging="360"/>
      </w:pPr>
      <w:rPr>
        <w:rFonts w:ascii="Times New Roman" w:eastAsia="ArialMT"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9824ED"/>
    <w:multiLevelType w:val="hybridMultilevel"/>
    <w:tmpl w:val="B776BC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4D47DCE"/>
    <w:multiLevelType w:val="hybridMultilevel"/>
    <w:tmpl w:val="19204BD6"/>
    <w:lvl w:ilvl="0" w:tplc="04070003">
      <w:start w:val="1"/>
      <w:numFmt w:val="bullet"/>
      <w:lvlText w:val="o"/>
      <w:lvlJc w:val="left"/>
      <w:pPr>
        <w:ind w:left="2280" w:hanging="360"/>
      </w:pPr>
      <w:rPr>
        <w:rFonts w:ascii="Courier New" w:hAnsi="Courier New" w:cs="Courier New" w:hint="default"/>
      </w:rPr>
    </w:lvl>
    <w:lvl w:ilvl="1" w:tplc="04070003" w:tentative="1">
      <w:start w:val="1"/>
      <w:numFmt w:val="bullet"/>
      <w:lvlText w:val="o"/>
      <w:lvlJc w:val="left"/>
      <w:pPr>
        <w:ind w:left="3000" w:hanging="360"/>
      </w:pPr>
      <w:rPr>
        <w:rFonts w:ascii="Courier New" w:hAnsi="Courier New" w:cs="Courier New" w:hint="default"/>
      </w:rPr>
    </w:lvl>
    <w:lvl w:ilvl="2" w:tplc="04070005" w:tentative="1">
      <w:start w:val="1"/>
      <w:numFmt w:val="bullet"/>
      <w:lvlText w:val=""/>
      <w:lvlJc w:val="left"/>
      <w:pPr>
        <w:ind w:left="3720" w:hanging="360"/>
      </w:pPr>
      <w:rPr>
        <w:rFonts w:ascii="Wingdings" w:hAnsi="Wingdings" w:hint="default"/>
      </w:rPr>
    </w:lvl>
    <w:lvl w:ilvl="3" w:tplc="04070001" w:tentative="1">
      <w:start w:val="1"/>
      <w:numFmt w:val="bullet"/>
      <w:lvlText w:val=""/>
      <w:lvlJc w:val="left"/>
      <w:pPr>
        <w:ind w:left="4440" w:hanging="360"/>
      </w:pPr>
      <w:rPr>
        <w:rFonts w:ascii="Symbol" w:hAnsi="Symbol" w:hint="default"/>
      </w:rPr>
    </w:lvl>
    <w:lvl w:ilvl="4" w:tplc="04070003" w:tentative="1">
      <w:start w:val="1"/>
      <w:numFmt w:val="bullet"/>
      <w:lvlText w:val="o"/>
      <w:lvlJc w:val="left"/>
      <w:pPr>
        <w:ind w:left="5160" w:hanging="360"/>
      </w:pPr>
      <w:rPr>
        <w:rFonts w:ascii="Courier New" w:hAnsi="Courier New" w:cs="Courier New" w:hint="default"/>
      </w:rPr>
    </w:lvl>
    <w:lvl w:ilvl="5" w:tplc="04070005" w:tentative="1">
      <w:start w:val="1"/>
      <w:numFmt w:val="bullet"/>
      <w:lvlText w:val=""/>
      <w:lvlJc w:val="left"/>
      <w:pPr>
        <w:ind w:left="5880" w:hanging="360"/>
      </w:pPr>
      <w:rPr>
        <w:rFonts w:ascii="Wingdings" w:hAnsi="Wingdings" w:hint="default"/>
      </w:rPr>
    </w:lvl>
    <w:lvl w:ilvl="6" w:tplc="04070001" w:tentative="1">
      <w:start w:val="1"/>
      <w:numFmt w:val="bullet"/>
      <w:lvlText w:val=""/>
      <w:lvlJc w:val="left"/>
      <w:pPr>
        <w:ind w:left="6600" w:hanging="360"/>
      </w:pPr>
      <w:rPr>
        <w:rFonts w:ascii="Symbol" w:hAnsi="Symbol" w:hint="default"/>
      </w:rPr>
    </w:lvl>
    <w:lvl w:ilvl="7" w:tplc="04070003" w:tentative="1">
      <w:start w:val="1"/>
      <w:numFmt w:val="bullet"/>
      <w:lvlText w:val="o"/>
      <w:lvlJc w:val="left"/>
      <w:pPr>
        <w:ind w:left="7320" w:hanging="360"/>
      </w:pPr>
      <w:rPr>
        <w:rFonts w:ascii="Courier New" w:hAnsi="Courier New" w:cs="Courier New" w:hint="default"/>
      </w:rPr>
    </w:lvl>
    <w:lvl w:ilvl="8" w:tplc="04070005" w:tentative="1">
      <w:start w:val="1"/>
      <w:numFmt w:val="bullet"/>
      <w:lvlText w:val=""/>
      <w:lvlJc w:val="left"/>
      <w:pPr>
        <w:ind w:left="8040" w:hanging="360"/>
      </w:pPr>
      <w:rPr>
        <w:rFonts w:ascii="Wingdings" w:hAnsi="Wingdings" w:hint="default"/>
      </w:rPr>
    </w:lvl>
  </w:abstractNum>
  <w:abstractNum w:abstractNumId="26" w15:restartNumberingAfterBreak="0">
    <w:nsid w:val="58516C30"/>
    <w:multiLevelType w:val="hybridMultilevel"/>
    <w:tmpl w:val="F9FCEC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F41A86"/>
    <w:multiLevelType w:val="multilevel"/>
    <w:tmpl w:val="8A2E90F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8" w15:restartNumberingAfterBreak="0">
    <w:nsid w:val="5C0B4B39"/>
    <w:multiLevelType w:val="hybridMultilevel"/>
    <w:tmpl w:val="B6A8C0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0990EA3"/>
    <w:multiLevelType w:val="hybridMultilevel"/>
    <w:tmpl w:val="3BF207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1D15666"/>
    <w:multiLevelType w:val="hybridMultilevel"/>
    <w:tmpl w:val="6960E1C2"/>
    <w:lvl w:ilvl="0" w:tplc="54F4A49C">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1" w15:restartNumberingAfterBreak="0">
    <w:nsid w:val="64AD1E37"/>
    <w:multiLevelType w:val="hybridMultilevel"/>
    <w:tmpl w:val="21D8BE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7864500"/>
    <w:multiLevelType w:val="hybridMultilevel"/>
    <w:tmpl w:val="2AD6C66A"/>
    <w:lvl w:ilvl="0" w:tplc="04070015">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3" w15:restartNumberingAfterBreak="0">
    <w:nsid w:val="6A545AE1"/>
    <w:multiLevelType w:val="hybridMultilevel"/>
    <w:tmpl w:val="84AC38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AFB6865"/>
    <w:multiLevelType w:val="hybridMultilevel"/>
    <w:tmpl w:val="90BE6138"/>
    <w:lvl w:ilvl="0" w:tplc="04070011">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5" w15:restartNumberingAfterBreak="0">
    <w:nsid w:val="6E2B23FC"/>
    <w:multiLevelType w:val="hybridMultilevel"/>
    <w:tmpl w:val="79342B5A"/>
    <w:lvl w:ilvl="0" w:tplc="04070003">
      <w:start w:val="1"/>
      <w:numFmt w:val="bullet"/>
      <w:lvlText w:val="o"/>
      <w:lvlJc w:val="left"/>
      <w:pPr>
        <w:ind w:left="2280" w:hanging="360"/>
      </w:pPr>
      <w:rPr>
        <w:rFonts w:ascii="Courier New" w:hAnsi="Courier New" w:cs="Courier New" w:hint="default"/>
      </w:rPr>
    </w:lvl>
    <w:lvl w:ilvl="1" w:tplc="04070003" w:tentative="1">
      <w:start w:val="1"/>
      <w:numFmt w:val="bullet"/>
      <w:lvlText w:val="o"/>
      <w:lvlJc w:val="left"/>
      <w:pPr>
        <w:ind w:left="3000" w:hanging="360"/>
      </w:pPr>
      <w:rPr>
        <w:rFonts w:ascii="Courier New" w:hAnsi="Courier New" w:cs="Courier New" w:hint="default"/>
      </w:rPr>
    </w:lvl>
    <w:lvl w:ilvl="2" w:tplc="04070005" w:tentative="1">
      <w:start w:val="1"/>
      <w:numFmt w:val="bullet"/>
      <w:lvlText w:val=""/>
      <w:lvlJc w:val="left"/>
      <w:pPr>
        <w:ind w:left="3720" w:hanging="360"/>
      </w:pPr>
      <w:rPr>
        <w:rFonts w:ascii="Wingdings" w:hAnsi="Wingdings" w:hint="default"/>
      </w:rPr>
    </w:lvl>
    <w:lvl w:ilvl="3" w:tplc="04070001" w:tentative="1">
      <w:start w:val="1"/>
      <w:numFmt w:val="bullet"/>
      <w:lvlText w:val=""/>
      <w:lvlJc w:val="left"/>
      <w:pPr>
        <w:ind w:left="4440" w:hanging="360"/>
      </w:pPr>
      <w:rPr>
        <w:rFonts w:ascii="Symbol" w:hAnsi="Symbol" w:hint="default"/>
      </w:rPr>
    </w:lvl>
    <w:lvl w:ilvl="4" w:tplc="04070003" w:tentative="1">
      <w:start w:val="1"/>
      <w:numFmt w:val="bullet"/>
      <w:lvlText w:val="o"/>
      <w:lvlJc w:val="left"/>
      <w:pPr>
        <w:ind w:left="5160" w:hanging="360"/>
      </w:pPr>
      <w:rPr>
        <w:rFonts w:ascii="Courier New" w:hAnsi="Courier New" w:cs="Courier New" w:hint="default"/>
      </w:rPr>
    </w:lvl>
    <w:lvl w:ilvl="5" w:tplc="04070005" w:tentative="1">
      <w:start w:val="1"/>
      <w:numFmt w:val="bullet"/>
      <w:lvlText w:val=""/>
      <w:lvlJc w:val="left"/>
      <w:pPr>
        <w:ind w:left="5880" w:hanging="360"/>
      </w:pPr>
      <w:rPr>
        <w:rFonts w:ascii="Wingdings" w:hAnsi="Wingdings" w:hint="default"/>
      </w:rPr>
    </w:lvl>
    <w:lvl w:ilvl="6" w:tplc="04070001" w:tentative="1">
      <w:start w:val="1"/>
      <w:numFmt w:val="bullet"/>
      <w:lvlText w:val=""/>
      <w:lvlJc w:val="left"/>
      <w:pPr>
        <w:ind w:left="6600" w:hanging="360"/>
      </w:pPr>
      <w:rPr>
        <w:rFonts w:ascii="Symbol" w:hAnsi="Symbol" w:hint="default"/>
      </w:rPr>
    </w:lvl>
    <w:lvl w:ilvl="7" w:tplc="04070003" w:tentative="1">
      <w:start w:val="1"/>
      <w:numFmt w:val="bullet"/>
      <w:lvlText w:val="o"/>
      <w:lvlJc w:val="left"/>
      <w:pPr>
        <w:ind w:left="7320" w:hanging="360"/>
      </w:pPr>
      <w:rPr>
        <w:rFonts w:ascii="Courier New" w:hAnsi="Courier New" w:cs="Courier New" w:hint="default"/>
      </w:rPr>
    </w:lvl>
    <w:lvl w:ilvl="8" w:tplc="04070005" w:tentative="1">
      <w:start w:val="1"/>
      <w:numFmt w:val="bullet"/>
      <w:lvlText w:val=""/>
      <w:lvlJc w:val="left"/>
      <w:pPr>
        <w:ind w:left="8040" w:hanging="360"/>
      </w:pPr>
      <w:rPr>
        <w:rFonts w:ascii="Wingdings" w:hAnsi="Wingdings" w:hint="default"/>
      </w:rPr>
    </w:lvl>
  </w:abstractNum>
  <w:abstractNum w:abstractNumId="36" w15:restartNumberingAfterBreak="0">
    <w:nsid w:val="6F5679D2"/>
    <w:multiLevelType w:val="hybridMultilevel"/>
    <w:tmpl w:val="9D9C1230"/>
    <w:lvl w:ilvl="0" w:tplc="04070003">
      <w:start w:val="1"/>
      <w:numFmt w:val="bullet"/>
      <w:lvlText w:val="o"/>
      <w:lvlJc w:val="left"/>
      <w:pPr>
        <w:ind w:left="2280" w:hanging="360"/>
      </w:pPr>
      <w:rPr>
        <w:rFonts w:ascii="Courier New" w:hAnsi="Courier New" w:cs="Courier New" w:hint="default"/>
      </w:rPr>
    </w:lvl>
    <w:lvl w:ilvl="1" w:tplc="04070003" w:tentative="1">
      <w:start w:val="1"/>
      <w:numFmt w:val="bullet"/>
      <w:lvlText w:val="o"/>
      <w:lvlJc w:val="left"/>
      <w:pPr>
        <w:ind w:left="3000" w:hanging="360"/>
      </w:pPr>
      <w:rPr>
        <w:rFonts w:ascii="Courier New" w:hAnsi="Courier New" w:cs="Courier New" w:hint="default"/>
      </w:rPr>
    </w:lvl>
    <w:lvl w:ilvl="2" w:tplc="04070005" w:tentative="1">
      <w:start w:val="1"/>
      <w:numFmt w:val="bullet"/>
      <w:lvlText w:val=""/>
      <w:lvlJc w:val="left"/>
      <w:pPr>
        <w:ind w:left="3720" w:hanging="360"/>
      </w:pPr>
      <w:rPr>
        <w:rFonts w:ascii="Wingdings" w:hAnsi="Wingdings" w:hint="default"/>
      </w:rPr>
    </w:lvl>
    <w:lvl w:ilvl="3" w:tplc="04070001" w:tentative="1">
      <w:start w:val="1"/>
      <w:numFmt w:val="bullet"/>
      <w:lvlText w:val=""/>
      <w:lvlJc w:val="left"/>
      <w:pPr>
        <w:ind w:left="4440" w:hanging="360"/>
      </w:pPr>
      <w:rPr>
        <w:rFonts w:ascii="Symbol" w:hAnsi="Symbol" w:hint="default"/>
      </w:rPr>
    </w:lvl>
    <w:lvl w:ilvl="4" w:tplc="04070003" w:tentative="1">
      <w:start w:val="1"/>
      <w:numFmt w:val="bullet"/>
      <w:lvlText w:val="o"/>
      <w:lvlJc w:val="left"/>
      <w:pPr>
        <w:ind w:left="5160" w:hanging="360"/>
      </w:pPr>
      <w:rPr>
        <w:rFonts w:ascii="Courier New" w:hAnsi="Courier New" w:cs="Courier New" w:hint="default"/>
      </w:rPr>
    </w:lvl>
    <w:lvl w:ilvl="5" w:tplc="04070005" w:tentative="1">
      <w:start w:val="1"/>
      <w:numFmt w:val="bullet"/>
      <w:lvlText w:val=""/>
      <w:lvlJc w:val="left"/>
      <w:pPr>
        <w:ind w:left="5880" w:hanging="360"/>
      </w:pPr>
      <w:rPr>
        <w:rFonts w:ascii="Wingdings" w:hAnsi="Wingdings" w:hint="default"/>
      </w:rPr>
    </w:lvl>
    <w:lvl w:ilvl="6" w:tplc="04070001" w:tentative="1">
      <w:start w:val="1"/>
      <w:numFmt w:val="bullet"/>
      <w:lvlText w:val=""/>
      <w:lvlJc w:val="left"/>
      <w:pPr>
        <w:ind w:left="6600" w:hanging="360"/>
      </w:pPr>
      <w:rPr>
        <w:rFonts w:ascii="Symbol" w:hAnsi="Symbol" w:hint="default"/>
      </w:rPr>
    </w:lvl>
    <w:lvl w:ilvl="7" w:tplc="04070003" w:tentative="1">
      <w:start w:val="1"/>
      <w:numFmt w:val="bullet"/>
      <w:lvlText w:val="o"/>
      <w:lvlJc w:val="left"/>
      <w:pPr>
        <w:ind w:left="7320" w:hanging="360"/>
      </w:pPr>
      <w:rPr>
        <w:rFonts w:ascii="Courier New" w:hAnsi="Courier New" w:cs="Courier New" w:hint="default"/>
      </w:rPr>
    </w:lvl>
    <w:lvl w:ilvl="8" w:tplc="04070005" w:tentative="1">
      <w:start w:val="1"/>
      <w:numFmt w:val="bullet"/>
      <w:lvlText w:val=""/>
      <w:lvlJc w:val="left"/>
      <w:pPr>
        <w:ind w:left="8040" w:hanging="360"/>
      </w:pPr>
      <w:rPr>
        <w:rFonts w:ascii="Wingdings" w:hAnsi="Wingdings" w:hint="default"/>
      </w:rPr>
    </w:lvl>
  </w:abstractNum>
  <w:abstractNum w:abstractNumId="37" w15:restartNumberingAfterBreak="0">
    <w:nsid w:val="703201D8"/>
    <w:multiLevelType w:val="hybridMultilevel"/>
    <w:tmpl w:val="E29033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64D47BB"/>
    <w:multiLevelType w:val="hybridMultilevel"/>
    <w:tmpl w:val="CD5CC444"/>
    <w:lvl w:ilvl="0" w:tplc="04070001">
      <w:start w:val="1"/>
      <w:numFmt w:val="bullet"/>
      <w:lvlText w:val=""/>
      <w:lvlJc w:val="left"/>
      <w:pPr>
        <w:ind w:left="2280" w:hanging="360"/>
      </w:pPr>
      <w:rPr>
        <w:rFonts w:ascii="Symbol" w:hAnsi="Symbol" w:hint="default"/>
      </w:rPr>
    </w:lvl>
    <w:lvl w:ilvl="1" w:tplc="04070003" w:tentative="1">
      <w:start w:val="1"/>
      <w:numFmt w:val="bullet"/>
      <w:lvlText w:val="o"/>
      <w:lvlJc w:val="left"/>
      <w:pPr>
        <w:ind w:left="3000" w:hanging="360"/>
      </w:pPr>
      <w:rPr>
        <w:rFonts w:ascii="Courier New" w:hAnsi="Courier New" w:cs="Courier New" w:hint="default"/>
      </w:rPr>
    </w:lvl>
    <w:lvl w:ilvl="2" w:tplc="04070005" w:tentative="1">
      <w:start w:val="1"/>
      <w:numFmt w:val="bullet"/>
      <w:lvlText w:val=""/>
      <w:lvlJc w:val="left"/>
      <w:pPr>
        <w:ind w:left="3720" w:hanging="360"/>
      </w:pPr>
      <w:rPr>
        <w:rFonts w:ascii="Wingdings" w:hAnsi="Wingdings" w:hint="default"/>
      </w:rPr>
    </w:lvl>
    <w:lvl w:ilvl="3" w:tplc="04070001" w:tentative="1">
      <w:start w:val="1"/>
      <w:numFmt w:val="bullet"/>
      <w:lvlText w:val=""/>
      <w:lvlJc w:val="left"/>
      <w:pPr>
        <w:ind w:left="4440" w:hanging="360"/>
      </w:pPr>
      <w:rPr>
        <w:rFonts w:ascii="Symbol" w:hAnsi="Symbol" w:hint="default"/>
      </w:rPr>
    </w:lvl>
    <w:lvl w:ilvl="4" w:tplc="04070003" w:tentative="1">
      <w:start w:val="1"/>
      <w:numFmt w:val="bullet"/>
      <w:lvlText w:val="o"/>
      <w:lvlJc w:val="left"/>
      <w:pPr>
        <w:ind w:left="5160" w:hanging="360"/>
      </w:pPr>
      <w:rPr>
        <w:rFonts w:ascii="Courier New" w:hAnsi="Courier New" w:cs="Courier New" w:hint="default"/>
      </w:rPr>
    </w:lvl>
    <w:lvl w:ilvl="5" w:tplc="04070005" w:tentative="1">
      <w:start w:val="1"/>
      <w:numFmt w:val="bullet"/>
      <w:lvlText w:val=""/>
      <w:lvlJc w:val="left"/>
      <w:pPr>
        <w:ind w:left="5880" w:hanging="360"/>
      </w:pPr>
      <w:rPr>
        <w:rFonts w:ascii="Wingdings" w:hAnsi="Wingdings" w:hint="default"/>
      </w:rPr>
    </w:lvl>
    <w:lvl w:ilvl="6" w:tplc="04070001" w:tentative="1">
      <w:start w:val="1"/>
      <w:numFmt w:val="bullet"/>
      <w:lvlText w:val=""/>
      <w:lvlJc w:val="left"/>
      <w:pPr>
        <w:ind w:left="6600" w:hanging="360"/>
      </w:pPr>
      <w:rPr>
        <w:rFonts w:ascii="Symbol" w:hAnsi="Symbol" w:hint="default"/>
      </w:rPr>
    </w:lvl>
    <w:lvl w:ilvl="7" w:tplc="04070003" w:tentative="1">
      <w:start w:val="1"/>
      <w:numFmt w:val="bullet"/>
      <w:lvlText w:val="o"/>
      <w:lvlJc w:val="left"/>
      <w:pPr>
        <w:ind w:left="7320" w:hanging="360"/>
      </w:pPr>
      <w:rPr>
        <w:rFonts w:ascii="Courier New" w:hAnsi="Courier New" w:cs="Courier New" w:hint="default"/>
      </w:rPr>
    </w:lvl>
    <w:lvl w:ilvl="8" w:tplc="04070005" w:tentative="1">
      <w:start w:val="1"/>
      <w:numFmt w:val="bullet"/>
      <w:lvlText w:val=""/>
      <w:lvlJc w:val="left"/>
      <w:pPr>
        <w:ind w:left="8040" w:hanging="360"/>
      </w:pPr>
      <w:rPr>
        <w:rFonts w:ascii="Wingdings" w:hAnsi="Wingdings" w:hint="default"/>
      </w:rPr>
    </w:lvl>
  </w:abstractNum>
  <w:abstractNum w:abstractNumId="39" w15:restartNumberingAfterBreak="0">
    <w:nsid w:val="7A990A31"/>
    <w:multiLevelType w:val="hybridMultilevel"/>
    <w:tmpl w:val="1F5C54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EFE32B3"/>
    <w:multiLevelType w:val="hybridMultilevel"/>
    <w:tmpl w:val="401CDEBE"/>
    <w:lvl w:ilvl="0" w:tplc="04070001">
      <w:start w:val="1"/>
      <w:numFmt w:val="bullet"/>
      <w:lvlText w:val=""/>
      <w:lvlJc w:val="left"/>
      <w:pPr>
        <w:ind w:left="2280" w:hanging="360"/>
      </w:pPr>
      <w:rPr>
        <w:rFonts w:ascii="Symbol" w:hAnsi="Symbol" w:hint="default"/>
      </w:rPr>
    </w:lvl>
    <w:lvl w:ilvl="1" w:tplc="04070003" w:tentative="1">
      <w:start w:val="1"/>
      <w:numFmt w:val="bullet"/>
      <w:lvlText w:val="o"/>
      <w:lvlJc w:val="left"/>
      <w:pPr>
        <w:ind w:left="3000" w:hanging="360"/>
      </w:pPr>
      <w:rPr>
        <w:rFonts w:ascii="Courier New" w:hAnsi="Courier New" w:cs="Courier New" w:hint="default"/>
      </w:rPr>
    </w:lvl>
    <w:lvl w:ilvl="2" w:tplc="04070005" w:tentative="1">
      <w:start w:val="1"/>
      <w:numFmt w:val="bullet"/>
      <w:lvlText w:val=""/>
      <w:lvlJc w:val="left"/>
      <w:pPr>
        <w:ind w:left="3720" w:hanging="360"/>
      </w:pPr>
      <w:rPr>
        <w:rFonts w:ascii="Wingdings" w:hAnsi="Wingdings" w:hint="default"/>
      </w:rPr>
    </w:lvl>
    <w:lvl w:ilvl="3" w:tplc="04070001" w:tentative="1">
      <w:start w:val="1"/>
      <w:numFmt w:val="bullet"/>
      <w:lvlText w:val=""/>
      <w:lvlJc w:val="left"/>
      <w:pPr>
        <w:ind w:left="4440" w:hanging="360"/>
      </w:pPr>
      <w:rPr>
        <w:rFonts w:ascii="Symbol" w:hAnsi="Symbol" w:hint="default"/>
      </w:rPr>
    </w:lvl>
    <w:lvl w:ilvl="4" w:tplc="04070003" w:tentative="1">
      <w:start w:val="1"/>
      <w:numFmt w:val="bullet"/>
      <w:lvlText w:val="o"/>
      <w:lvlJc w:val="left"/>
      <w:pPr>
        <w:ind w:left="5160" w:hanging="360"/>
      </w:pPr>
      <w:rPr>
        <w:rFonts w:ascii="Courier New" w:hAnsi="Courier New" w:cs="Courier New" w:hint="default"/>
      </w:rPr>
    </w:lvl>
    <w:lvl w:ilvl="5" w:tplc="04070005" w:tentative="1">
      <w:start w:val="1"/>
      <w:numFmt w:val="bullet"/>
      <w:lvlText w:val=""/>
      <w:lvlJc w:val="left"/>
      <w:pPr>
        <w:ind w:left="5880" w:hanging="360"/>
      </w:pPr>
      <w:rPr>
        <w:rFonts w:ascii="Wingdings" w:hAnsi="Wingdings" w:hint="default"/>
      </w:rPr>
    </w:lvl>
    <w:lvl w:ilvl="6" w:tplc="04070001" w:tentative="1">
      <w:start w:val="1"/>
      <w:numFmt w:val="bullet"/>
      <w:lvlText w:val=""/>
      <w:lvlJc w:val="left"/>
      <w:pPr>
        <w:ind w:left="6600" w:hanging="360"/>
      </w:pPr>
      <w:rPr>
        <w:rFonts w:ascii="Symbol" w:hAnsi="Symbol" w:hint="default"/>
      </w:rPr>
    </w:lvl>
    <w:lvl w:ilvl="7" w:tplc="04070003" w:tentative="1">
      <w:start w:val="1"/>
      <w:numFmt w:val="bullet"/>
      <w:lvlText w:val="o"/>
      <w:lvlJc w:val="left"/>
      <w:pPr>
        <w:ind w:left="7320" w:hanging="360"/>
      </w:pPr>
      <w:rPr>
        <w:rFonts w:ascii="Courier New" w:hAnsi="Courier New" w:cs="Courier New" w:hint="default"/>
      </w:rPr>
    </w:lvl>
    <w:lvl w:ilvl="8" w:tplc="04070005" w:tentative="1">
      <w:start w:val="1"/>
      <w:numFmt w:val="bullet"/>
      <w:lvlText w:val=""/>
      <w:lvlJc w:val="left"/>
      <w:pPr>
        <w:ind w:left="8040" w:hanging="360"/>
      </w:pPr>
      <w:rPr>
        <w:rFonts w:ascii="Wingdings" w:hAnsi="Wingdings" w:hint="default"/>
      </w:rPr>
    </w:lvl>
  </w:abstractNum>
  <w:num w:numId="1">
    <w:abstractNumId w:val="4"/>
  </w:num>
  <w:num w:numId="2">
    <w:abstractNumId w:val="34"/>
  </w:num>
  <w:num w:numId="3">
    <w:abstractNumId w:val="7"/>
  </w:num>
  <w:num w:numId="4">
    <w:abstractNumId w:val="23"/>
  </w:num>
  <w:num w:numId="5">
    <w:abstractNumId w:val="37"/>
  </w:num>
  <w:num w:numId="6">
    <w:abstractNumId w:val="6"/>
  </w:num>
  <w:num w:numId="7">
    <w:abstractNumId w:val="33"/>
  </w:num>
  <w:num w:numId="8">
    <w:abstractNumId w:val="30"/>
  </w:num>
  <w:num w:numId="9">
    <w:abstractNumId w:val="18"/>
  </w:num>
  <w:num w:numId="10">
    <w:abstractNumId w:val="26"/>
  </w:num>
  <w:num w:numId="11">
    <w:abstractNumId w:val="10"/>
  </w:num>
  <w:num w:numId="12">
    <w:abstractNumId w:val="39"/>
  </w:num>
  <w:num w:numId="13">
    <w:abstractNumId w:val="22"/>
  </w:num>
  <w:num w:numId="14">
    <w:abstractNumId w:val="27"/>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3"/>
  </w:num>
  <w:num w:numId="20">
    <w:abstractNumId w:val="24"/>
  </w:num>
  <w:num w:numId="21">
    <w:abstractNumId w:val="28"/>
  </w:num>
  <w:num w:numId="22">
    <w:abstractNumId w:val="31"/>
  </w:num>
  <w:num w:numId="23">
    <w:abstractNumId w:val="29"/>
  </w:num>
  <w:num w:numId="24">
    <w:abstractNumId w:val="9"/>
  </w:num>
  <w:num w:numId="25">
    <w:abstractNumId w:val="19"/>
  </w:num>
  <w:num w:numId="26">
    <w:abstractNumId w:val="0"/>
  </w:num>
  <w:num w:numId="27">
    <w:abstractNumId w:val="1"/>
  </w:num>
  <w:num w:numId="28">
    <w:abstractNumId w:val="2"/>
  </w:num>
  <w:num w:numId="29">
    <w:abstractNumId w:val="3"/>
  </w:num>
  <w:num w:numId="30">
    <w:abstractNumId w:val="32"/>
  </w:num>
  <w:num w:numId="31">
    <w:abstractNumId w:val="5"/>
  </w:num>
  <w:num w:numId="32">
    <w:abstractNumId w:val="15"/>
  </w:num>
  <w:num w:numId="33">
    <w:abstractNumId w:val="14"/>
  </w:num>
  <w:num w:numId="34">
    <w:abstractNumId w:val="11"/>
  </w:num>
  <w:num w:numId="35">
    <w:abstractNumId w:val="12"/>
  </w:num>
  <w:num w:numId="36">
    <w:abstractNumId w:val="21"/>
  </w:num>
  <w:num w:numId="37">
    <w:abstractNumId w:val="35"/>
  </w:num>
  <w:num w:numId="38">
    <w:abstractNumId w:val="40"/>
  </w:num>
  <w:num w:numId="39">
    <w:abstractNumId w:val="8"/>
  </w:num>
  <w:num w:numId="40">
    <w:abstractNumId w:val="25"/>
  </w:num>
  <w:num w:numId="41">
    <w:abstractNumId w:val="38"/>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1F5"/>
    <w:rsid w:val="00051604"/>
    <w:rsid w:val="00060A57"/>
    <w:rsid w:val="00074130"/>
    <w:rsid w:val="00076B54"/>
    <w:rsid w:val="001218C8"/>
    <w:rsid w:val="00167B98"/>
    <w:rsid w:val="001D26FA"/>
    <w:rsid w:val="001E5820"/>
    <w:rsid w:val="00207909"/>
    <w:rsid w:val="00217F32"/>
    <w:rsid w:val="00266FB7"/>
    <w:rsid w:val="00290DCD"/>
    <w:rsid w:val="00294D44"/>
    <w:rsid w:val="002B7929"/>
    <w:rsid w:val="002C57D5"/>
    <w:rsid w:val="002E521E"/>
    <w:rsid w:val="002F0024"/>
    <w:rsid w:val="003050C2"/>
    <w:rsid w:val="00307097"/>
    <w:rsid w:val="003137CC"/>
    <w:rsid w:val="00357F70"/>
    <w:rsid w:val="00363A1B"/>
    <w:rsid w:val="003850B8"/>
    <w:rsid w:val="00434148"/>
    <w:rsid w:val="00444DD6"/>
    <w:rsid w:val="00484624"/>
    <w:rsid w:val="00487A6C"/>
    <w:rsid w:val="004B0B32"/>
    <w:rsid w:val="004F0009"/>
    <w:rsid w:val="00570116"/>
    <w:rsid w:val="005D70C9"/>
    <w:rsid w:val="005E2E77"/>
    <w:rsid w:val="00630DD4"/>
    <w:rsid w:val="006327D6"/>
    <w:rsid w:val="00643DEF"/>
    <w:rsid w:val="006543D2"/>
    <w:rsid w:val="006C350E"/>
    <w:rsid w:val="00752E03"/>
    <w:rsid w:val="00797EC7"/>
    <w:rsid w:val="007C1FC9"/>
    <w:rsid w:val="007D4CD6"/>
    <w:rsid w:val="00817BC3"/>
    <w:rsid w:val="008772E6"/>
    <w:rsid w:val="00881726"/>
    <w:rsid w:val="008A66D1"/>
    <w:rsid w:val="00934806"/>
    <w:rsid w:val="00972681"/>
    <w:rsid w:val="00A27D01"/>
    <w:rsid w:val="00A37113"/>
    <w:rsid w:val="00A62C91"/>
    <w:rsid w:val="00A82B76"/>
    <w:rsid w:val="00AC3357"/>
    <w:rsid w:val="00B260BE"/>
    <w:rsid w:val="00B3068F"/>
    <w:rsid w:val="00B55627"/>
    <w:rsid w:val="00B649CA"/>
    <w:rsid w:val="00BB4A7D"/>
    <w:rsid w:val="00BC170B"/>
    <w:rsid w:val="00BC3CAB"/>
    <w:rsid w:val="00BD5E75"/>
    <w:rsid w:val="00C01639"/>
    <w:rsid w:val="00C41D95"/>
    <w:rsid w:val="00C47E5A"/>
    <w:rsid w:val="00C802C5"/>
    <w:rsid w:val="00C84D6A"/>
    <w:rsid w:val="00CB6299"/>
    <w:rsid w:val="00CB6449"/>
    <w:rsid w:val="00CC6743"/>
    <w:rsid w:val="00CD1608"/>
    <w:rsid w:val="00D11E83"/>
    <w:rsid w:val="00D66A50"/>
    <w:rsid w:val="00D71A53"/>
    <w:rsid w:val="00D811C0"/>
    <w:rsid w:val="00DA5D6C"/>
    <w:rsid w:val="00DB61F5"/>
    <w:rsid w:val="00DC69CE"/>
    <w:rsid w:val="00DD145D"/>
    <w:rsid w:val="00DE0269"/>
    <w:rsid w:val="00DE02AE"/>
    <w:rsid w:val="00E357F0"/>
    <w:rsid w:val="00E67F67"/>
    <w:rsid w:val="00E91AB5"/>
    <w:rsid w:val="00ED2700"/>
    <w:rsid w:val="00ED737A"/>
    <w:rsid w:val="00F5690E"/>
    <w:rsid w:val="00F6486B"/>
    <w:rsid w:val="00F7479F"/>
    <w:rsid w:val="00FA1B24"/>
    <w:rsid w:val="00FB6087"/>
    <w:rsid w:val="00FD3DED"/>
    <w:rsid w:val="00FE1ACB"/>
    <w:rsid w:val="00FF6711"/>
    <w:rsid w:val="00FF70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215C57-EA07-46ED-8EC6-76016FF69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D1608"/>
    <w:pPr>
      <w:widowControl w:val="0"/>
      <w:suppressAutoHyphens/>
      <w:spacing w:after="0" w:line="240" w:lineRule="auto"/>
    </w:pPr>
    <w:rPr>
      <w:rFonts w:ascii="Times New Roman" w:eastAsia="SimSun" w:hAnsi="Times New Roman" w:cs="Mangal"/>
      <w:kern w:val="1"/>
      <w:sz w:val="24"/>
      <w:szCs w:val="24"/>
      <w:lang w:eastAsia="hi-IN" w:bidi="hi-IN"/>
    </w:rPr>
  </w:style>
  <w:style w:type="paragraph" w:styleId="berschrift1">
    <w:name w:val="heading 1"/>
    <w:basedOn w:val="Standard"/>
    <w:next w:val="Standard"/>
    <w:link w:val="berschrift1Zchn"/>
    <w:uiPriority w:val="9"/>
    <w:qFormat/>
    <w:rsid w:val="00CD1608"/>
    <w:pPr>
      <w:keepNext/>
      <w:keepLines/>
      <w:spacing w:before="240"/>
      <w:jc w:val="center"/>
      <w:outlineLvl w:val="0"/>
    </w:pPr>
    <w:rPr>
      <w:rFonts w:ascii="Arial" w:eastAsiaTheme="majorEastAsia" w:hAnsi="Arial"/>
      <w:b/>
      <w:sz w:val="36"/>
      <w:szCs w:val="29"/>
    </w:rPr>
  </w:style>
  <w:style w:type="paragraph" w:styleId="berschrift2">
    <w:name w:val="heading 2"/>
    <w:basedOn w:val="Standard"/>
    <w:next w:val="Standard"/>
    <w:link w:val="berschrift2Zchn"/>
    <w:uiPriority w:val="9"/>
    <w:unhideWhenUsed/>
    <w:qFormat/>
    <w:rsid w:val="006C350E"/>
    <w:pPr>
      <w:keepNext/>
      <w:keepLines/>
      <w:spacing w:before="40"/>
      <w:outlineLvl w:val="1"/>
    </w:pPr>
    <w:rPr>
      <w:rFonts w:asciiTheme="majorHAnsi" w:eastAsiaTheme="majorEastAsia" w:hAnsiTheme="majorHAnsi"/>
      <w:color w:val="2E74B5" w:themeColor="accent1" w:themeShade="BF"/>
      <w:sz w:val="26"/>
      <w:szCs w:val="23"/>
    </w:rPr>
  </w:style>
  <w:style w:type="paragraph" w:styleId="berschrift3">
    <w:name w:val="heading 3"/>
    <w:basedOn w:val="Standard"/>
    <w:next w:val="Standard"/>
    <w:link w:val="berschrift3Zchn"/>
    <w:uiPriority w:val="9"/>
    <w:unhideWhenUsed/>
    <w:qFormat/>
    <w:rsid w:val="006C350E"/>
    <w:pPr>
      <w:keepNext/>
      <w:keepLines/>
      <w:spacing w:before="40"/>
      <w:outlineLvl w:val="2"/>
    </w:pPr>
    <w:rPr>
      <w:rFonts w:asciiTheme="majorHAnsi" w:eastAsiaTheme="majorEastAsia" w:hAnsiTheme="majorHAnsi"/>
      <w:color w:val="1F4D78" w:themeColor="accent1" w:themeShade="7F"/>
      <w:szCs w:val="21"/>
    </w:rPr>
  </w:style>
  <w:style w:type="paragraph" w:styleId="berschrift4">
    <w:name w:val="heading 4"/>
    <w:basedOn w:val="Standard"/>
    <w:next w:val="Standard"/>
    <w:link w:val="berschrift4Zchn"/>
    <w:uiPriority w:val="9"/>
    <w:unhideWhenUsed/>
    <w:qFormat/>
    <w:rsid w:val="00CD1608"/>
    <w:pPr>
      <w:keepNext/>
      <w:keepLines/>
      <w:spacing w:before="200"/>
      <w:outlineLvl w:val="3"/>
    </w:pPr>
    <w:rPr>
      <w:rFonts w:asciiTheme="majorHAnsi" w:eastAsiaTheme="majorEastAsia" w:hAnsiTheme="majorHAnsi"/>
      <w:b/>
      <w:bCs/>
      <w:i/>
      <w:iCs/>
      <w:color w:val="5B9BD5" w:themeColor="accent1"/>
      <w:szCs w:val="21"/>
    </w:rPr>
  </w:style>
  <w:style w:type="paragraph" w:styleId="berschrift5">
    <w:name w:val="heading 5"/>
    <w:basedOn w:val="Standard"/>
    <w:next w:val="Standard"/>
    <w:link w:val="berschrift5Zchn"/>
    <w:uiPriority w:val="9"/>
    <w:unhideWhenUsed/>
    <w:qFormat/>
    <w:rsid w:val="00CD1608"/>
    <w:pPr>
      <w:keepNext/>
      <w:keepLines/>
      <w:spacing w:before="200"/>
      <w:outlineLvl w:val="4"/>
    </w:pPr>
    <w:rPr>
      <w:rFonts w:asciiTheme="majorHAnsi" w:eastAsiaTheme="majorEastAsia" w:hAnsiTheme="majorHAnsi"/>
      <w:color w:val="1F4D78" w:themeColor="accent1" w:themeShade="7F"/>
      <w:szCs w:val="21"/>
    </w:rPr>
  </w:style>
  <w:style w:type="paragraph" w:styleId="berschrift6">
    <w:name w:val="heading 6"/>
    <w:basedOn w:val="Standard"/>
    <w:next w:val="Standard"/>
    <w:link w:val="berschrift6Zchn"/>
    <w:qFormat/>
    <w:rsid w:val="00E357F0"/>
    <w:pPr>
      <w:keepNext/>
      <w:widowControl/>
      <w:suppressAutoHyphens w:val="0"/>
      <w:jc w:val="center"/>
      <w:outlineLvl w:val="5"/>
    </w:pPr>
    <w:rPr>
      <w:rFonts w:ascii="Comic Sans MS" w:eastAsia="Times New Roman" w:hAnsi="Comic Sans MS" w:cs="Arial"/>
      <w:b/>
      <w:bCs/>
      <w:color w:val="FF0000"/>
      <w:kern w:val="0"/>
      <w:sz w:val="44"/>
      <w:lang w:eastAsia="de-DE" w:bidi="ar-SA"/>
    </w:rPr>
  </w:style>
  <w:style w:type="paragraph" w:styleId="berschrift7">
    <w:name w:val="heading 7"/>
    <w:basedOn w:val="Standard"/>
    <w:next w:val="Standard"/>
    <w:link w:val="berschrift7Zchn"/>
    <w:qFormat/>
    <w:rsid w:val="00E357F0"/>
    <w:pPr>
      <w:keepNext/>
      <w:widowControl/>
      <w:suppressAutoHyphens w:val="0"/>
      <w:jc w:val="center"/>
      <w:outlineLvl w:val="6"/>
    </w:pPr>
    <w:rPr>
      <w:rFonts w:ascii="Comic Sans MS" w:eastAsia="Times New Roman" w:hAnsi="Comic Sans MS" w:cs="Arial"/>
      <w:b/>
      <w:bCs/>
      <w:kern w:val="0"/>
      <w:sz w:val="44"/>
      <w:lang w:eastAsia="de-D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DB6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772E6"/>
    <w:rPr>
      <w:rFonts w:ascii="Segoe UI" w:hAnsi="Segoe UI"/>
      <w:sz w:val="18"/>
      <w:szCs w:val="16"/>
    </w:rPr>
  </w:style>
  <w:style w:type="character" w:customStyle="1" w:styleId="SprechblasentextZchn">
    <w:name w:val="Sprechblasentext Zchn"/>
    <w:basedOn w:val="Absatz-Standardschriftart"/>
    <w:link w:val="Sprechblasentext"/>
    <w:uiPriority w:val="99"/>
    <w:semiHidden/>
    <w:rsid w:val="008772E6"/>
    <w:rPr>
      <w:rFonts w:ascii="Segoe UI" w:eastAsia="SimSun" w:hAnsi="Segoe UI" w:cs="Mangal"/>
      <w:kern w:val="1"/>
      <w:sz w:val="18"/>
      <w:szCs w:val="16"/>
      <w:lang w:eastAsia="hi-IN" w:bidi="hi-IN"/>
    </w:rPr>
  </w:style>
  <w:style w:type="paragraph" w:styleId="Kopfzeile">
    <w:name w:val="header"/>
    <w:basedOn w:val="Standard"/>
    <w:link w:val="KopfzeileZchn"/>
    <w:unhideWhenUsed/>
    <w:rsid w:val="00B3068F"/>
    <w:pPr>
      <w:tabs>
        <w:tab w:val="center" w:pos="4536"/>
        <w:tab w:val="right" w:pos="9072"/>
      </w:tabs>
    </w:pPr>
    <w:rPr>
      <w:szCs w:val="21"/>
    </w:rPr>
  </w:style>
  <w:style w:type="character" w:customStyle="1" w:styleId="KopfzeileZchn">
    <w:name w:val="Kopfzeile Zchn"/>
    <w:basedOn w:val="Absatz-Standardschriftart"/>
    <w:link w:val="Kopfzeile"/>
    <w:rsid w:val="00B3068F"/>
    <w:rPr>
      <w:rFonts w:ascii="Times New Roman" w:eastAsia="SimSun" w:hAnsi="Times New Roman" w:cs="Mangal"/>
      <w:kern w:val="1"/>
      <w:sz w:val="24"/>
      <w:szCs w:val="21"/>
      <w:lang w:eastAsia="hi-IN" w:bidi="hi-IN"/>
    </w:rPr>
  </w:style>
  <w:style w:type="paragraph" w:styleId="Fuzeile">
    <w:name w:val="footer"/>
    <w:basedOn w:val="Standard"/>
    <w:link w:val="FuzeileZchn"/>
    <w:uiPriority w:val="99"/>
    <w:unhideWhenUsed/>
    <w:rsid w:val="00B3068F"/>
    <w:pPr>
      <w:tabs>
        <w:tab w:val="center" w:pos="4536"/>
        <w:tab w:val="right" w:pos="9072"/>
      </w:tabs>
    </w:pPr>
    <w:rPr>
      <w:szCs w:val="21"/>
    </w:rPr>
  </w:style>
  <w:style w:type="character" w:customStyle="1" w:styleId="FuzeileZchn">
    <w:name w:val="Fußzeile Zchn"/>
    <w:basedOn w:val="Absatz-Standardschriftart"/>
    <w:link w:val="Fuzeile"/>
    <w:uiPriority w:val="99"/>
    <w:rsid w:val="00B3068F"/>
    <w:rPr>
      <w:rFonts w:ascii="Times New Roman" w:eastAsia="SimSun" w:hAnsi="Times New Roman" w:cs="Mangal"/>
      <w:kern w:val="1"/>
      <w:sz w:val="24"/>
      <w:szCs w:val="21"/>
      <w:lang w:eastAsia="hi-IN" w:bidi="hi-IN"/>
    </w:rPr>
  </w:style>
  <w:style w:type="table" w:customStyle="1" w:styleId="Tabellenraster1">
    <w:name w:val="Tabellenraster1"/>
    <w:basedOn w:val="NormaleTabelle"/>
    <w:next w:val="Tabellenraster"/>
    <w:rsid w:val="00484624"/>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84624"/>
    <w:pPr>
      <w:widowControl/>
      <w:suppressAutoHyphens w:val="0"/>
      <w:spacing w:after="200" w:line="276" w:lineRule="auto"/>
      <w:ind w:left="720"/>
      <w:contextualSpacing/>
    </w:pPr>
    <w:rPr>
      <w:rFonts w:asciiTheme="minorHAnsi" w:eastAsiaTheme="minorHAnsi" w:hAnsiTheme="minorHAnsi" w:cstheme="minorBidi"/>
      <w:kern w:val="0"/>
      <w:sz w:val="22"/>
      <w:szCs w:val="22"/>
      <w:lang w:eastAsia="en-US" w:bidi="ar-SA"/>
    </w:rPr>
  </w:style>
  <w:style w:type="table" w:customStyle="1" w:styleId="Tabellenraster2">
    <w:name w:val="Tabellenraster2"/>
    <w:basedOn w:val="NormaleTabelle"/>
    <w:next w:val="Tabellenraster"/>
    <w:rsid w:val="00E357F0"/>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basedOn w:val="Absatz-Standardschriftart"/>
    <w:link w:val="berschrift6"/>
    <w:rsid w:val="00E357F0"/>
    <w:rPr>
      <w:rFonts w:ascii="Comic Sans MS" w:eastAsia="Times New Roman" w:hAnsi="Comic Sans MS" w:cs="Arial"/>
      <w:b/>
      <w:bCs/>
      <w:color w:val="FF0000"/>
      <w:sz w:val="44"/>
      <w:szCs w:val="24"/>
      <w:lang w:eastAsia="de-DE"/>
    </w:rPr>
  </w:style>
  <w:style w:type="character" w:customStyle="1" w:styleId="berschrift7Zchn">
    <w:name w:val="Überschrift 7 Zchn"/>
    <w:basedOn w:val="Absatz-Standardschriftart"/>
    <w:link w:val="berschrift7"/>
    <w:rsid w:val="00E357F0"/>
    <w:rPr>
      <w:rFonts w:ascii="Comic Sans MS" w:eastAsia="Times New Roman" w:hAnsi="Comic Sans MS" w:cs="Arial"/>
      <w:b/>
      <w:bCs/>
      <w:sz w:val="44"/>
      <w:szCs w:val="24"/>
      <w:lang w:eastAsia="de-DE"/>
    </w:rPr>
  </w:style>
  <w:style w:type="table" w:customStyle="1" w:styleId="Tabellenraster3">
    <w:name w:val="Tabellenraster3"/>
    <w:basedOn w:val="NormaleTabelle"/>
    <w:next w:val="Tabellenraster"/>
    <w:uiPriority w:val="39"/>
    <w:rsid w:val="007C1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294D44"/>
    <w:pPr>
      <w:spacing w:after="0" w:line="240" w:lineRule="auto"/>
    </w:pPr>
  </w:style>
  <w:style w:type="character" w:customStyle="1" w:styleId="berschrift1Zchn">
    <w:name w:val="Überschrift 1 Zchn"/>
    <w:basedOn w:val="Absatz-Standardschriftart"/>
    <w:link w:val="berschrift1"/>
    <w:uiPriority w:val="9"/>
    <w:rsid w:val="00CD1608"/>
    <w:rPr>
      <w:rFonts w:ascii="Arial" w:eastAsiaTheme="majorEastAsia" w:hAnsi="Arial" w:cs="Mangal"/>
      <w:b/>
      <w:kern w:val="1"/>
      <w:sz w:val="36"/>
      <w:szCs w:val="29"/>
      <w:lang w:eastAsia="hi-IN" w:bidi="hi-IN"/>
    </w:rPr>
  </w:style>
  <w:style w:type="character" w:customStyle="1" w:styleId="berschrift2Zchn">
    <w:name w:val="Überschrift 2 Zchn"/>
    <w:basedOn w:val="Absatz-Standardschriftart"/>
    <w:link w:val="berschrift2"/>
    <w:uiPriority w:val="9"/>
    <w:rsid w:val="006C350E"/>
    <w:rPr>
      <w:rFonts w:asciiTheme="majorHAnsi" w:eastAsiaTheme="majorEastAsia" w:hAnsiTheme="majorHAnsi" w:cs="Mangal"/>
      <w:color w:val="2E74B5" w:themeColor="accent1" w:themeShade="BF"/>
      <w:kern w:val="1"/>
      <w:sz w:val="26"/>
      <w:szCs w:val="23"/>
      <w:lang w:eastAsia="hi-IN" w:bidi="hi-IN"/>
    </w:rPr>
  </w:style>
  <w:style w:type="character" w:customStyle="1" w:styleId="berschrift3Zchn">
    <w:name w:val="Überschrift 3 Zchn"/>
    <w:basedOn w:val="Absatz-Standardschriftart"/>
    <w:link w:val="berschrift3"/>
    <w:uiPriority w:val="9"/>
    <w:rsid w:val="006C350E"/>
    <w:rPr>
      <w:rFonts w:asciiTheme="majorHAnsi" w:eastAsiaTheme="majorEastAsia" w:hAnsiTheme="majorHAnsi" w:cs="Mangal"/>
      <w:color w:val="1F4D78" w:themeColor="accent1" w:themeShade="7F"/>
      <w:kern w:val="1"/>
      <w:sz w:val="24"/>
      <w:szCs w:val="21"/>
      <w:lang w:eastAsia="hi-IN" w:bidi="hi-IN"/>
    </w:rPr>
  </w:style>
  <w:style w:type="paragraph" w:styleId="Titel">
    <w:name w:val="Title"/>
    <w:basedOn w:val="Standard"/>
    <w:link w:val="TitelZchn"/>
    <w:uiPriority w:val="10"/>
    <w:qFormat/>
    <w:rsid w:val="006C350E"/>
    <w:pPr>
      <w:widowControl/>
      <w:suppressAutoHyphens w:val="0"/>
      <w:contextualSpacing/>
    </w:pPr>
    <w:rPr>
      <w:rFonts w:asciiTheme="majorHAnsi" w:eastAsiaTheme="majorEastAsia" w:hAnsiTheme="majorHAnsi" w:cstheme="majorBidi"/>
      <w:color w:val="FFFFFF" w:themeColor="background1"/>
      <w:kern w:val="28"/>
      <w:sz w:val="78"/>
      <w:szCs w:val="56"/>
      <w:lang w:eastAsia="de-DE" w:bidi="ar-SA"/>
    </w:rPr>
  </w:style>
  <w:style w:type="character" w:customStyle="1" w:styleId="TitelZchn">
    <w:name w:val="Titel Zchn"/>
    <w:basedOn w:val="Absatz-Standardschriftart"/>
    <w:link w:val="Titel"/>
    <w:uiPriority w:val="10"/>
    <w:rsid w:val="006C350E"/>
    <w:rPr>
      <w:rFonts w:asciiTheme="majorHAnsi" w:eastAsiaTheme="majorEastAsia" w:hAnsiTheme="majorHAnsi" w:cstheme="majorBidi"/>
      <w:color w:val="FFFFFF" w:themeColor="background1"/>
      <w:kern w:val="28"/>
      <w:sz w:val="78"/>
      <w:szCs w:val="56"/>
      <w:lang w:eastAsia="de-DE"/>
    </w:rPr>
  </w:style>
  <w:style w:type="paragraph" w:styleId="Untertitel">
    <w:name w:val="Subtitle"/>
    <w:basedOn w:val="Standard"/>
    <w:link w:val="UntertitelZchn"/>
    <w:uiPriority w:val="11"/>
    <w:qFormat/>
    <w:rsid w:val="006C350E"/>
    <w:pPr>
      <w:widowControl/>
      <w:numPr>
        <w:ilvl w:val="1"/>
      </w:numPr>
      <w:suppressAutoHyphens w:val="0"/>
      <w:spacing w:line="276" w:lineRule="auto"/>
      <w:jc w:val="right"/>
    </w:pPr>
    <w:rPr>
      <w:rFonts w:asciiTheme="minorHAnsi" w:eastAsiaTheme="minorEastAsia" w:hAnsiTheme="minorHAnsi" w:cstheme="minorBidi"/>
      <w:color w:val="50637D" w:themeColor="text2" w:themeTint="E6"/>
      <w:kern w:val="0"/>
      <w:sz w:val="32"/>
      <w:szCs w:val="20"/>
      <w:lang w:eastAsia="de-DE" w:bidi="ar-SA"/>
    </w:rPr>
  </w:style>
  <w:style w:type="character" w:customStyle="1" w:styleId="UntertitelZchn">
    <w:name w:val="Untertitel Zchn"/>
    <w:basedOn w:val="Absatz-Standardschriftart"/>
    <w:link w:val="Untertitel"/>
    <w:uiPriority w:val="11"/>
    <w:rsid w:val="006C350E"/>
    <w:rPr>
      <w:rFonts w:eastAsiaTheme="minorEastAsia"/>
      <w:color w:val="50637D" w:themeColor="text2" w:themeTint="E6"/>
      <w:sz w:val="32"/>
      <w:szCs w:val="20"/>
      <w:lang w:eastAsia="de-DE"/>
    </w:rPr>
  </w:style>
  <w:style w:type="paragraph" w:styleId="Datum">
    <w:name w:val="Date"/>
    <w:basedOn w:val="Standard"/>
    <w:link w:val="DatumZchn"/>
    <w:uiPriority w:val="99"/>
    <w:unhideWhenUsed/>
    <w:qFormat/>
    <w:rsid w:val="006C350E"/>
    <w:pPr>
      <w:widowControl/>
      <w:suppressAutoHyphens w:val="0"/>
      <w:spacing w:after="40" w:line="276" w:lineRule="auto"/>
      <w:jc w:val="right"/>
    </w:pPr>
    <w:rPr>
      <w:rFonts w:asciiTheme="minorHAnsi" w:eastAsiaTheme="minorHAnsi" w:hAnsiTheme="minorHAnsi" w:cstheme="minorBidi"/>
      <w:b/>
      <w:color w:val="5B9BD5" w:themeColor="accent1"/>
      <w:kern w:val="0"/>
      <w:sz w:val="32"/>
      <w:szCs w:val="20"/>
      <w:lang w:eastAsia="de-DE" w:bidi="ar-SA"/>
    </w:rPr>
  </w:style>
  <w:style w:type="character" w:customStyle="1" w:styleId="DatumZchn">
    <w:name w:val="Datum Zchn"/>
    <w:basedOn w:val="Absatz-Standardschriftart"/>
    <w:link w:val="Datum"/>
    <w:uiPriority w:val="99"/>
    <w:rsid w:val="006C350E"/>
    <w:rPr>
      <w:b/>
      <w:color w:val="5B9BD5" w:themeColor="accent1"/>
      <w:sz w:val="32"/>
      <w:szCs w:val="20"/>
      <w:lang w:eastAsia="de-DE"/>
    </w:rPr>
  </w:style>
  <w:style w:type="paragraph" w:styleId="Blocktext">
    <w:name w:val="Block Text"/>
    <w:basedOn w:val="Standard"/>
    <w:uiPriority w:val="99"/>
    <w:unhideWhenUsed/>
    <w:qFormat/>
    <w:rsid w:val="006C350E"/>
    <w:pPr>
      <w:widowControl/>
      <w:suppressAutoHyphens w:val="0"/>
      <w:spacing w:after="380" w:line="326" w:lineRule="auto"/>
    </w:pPr>
    <w:rPr>
      <w:rFonts w:asciiTheme="minorHAnsi" w:eastAsiaTheme="minorEastAsia" w:hAnsiTheme="minorHAnsi" w:cstheme="minorBidi"/>
      <w:color w:val="50637D" w:themeColor="text2" w:themeTint="E6"/>
      <w:kern w:val="0"/>
      <w:sz w:val="28"/>
      <w:szCs w:val="20"/>
      <w:lang w:eastAsia="de-DE" w:bidi="ar-SA"/>
    </w:rPr>
  </w:style>
  <w:style w:type="paragraph" w:customStyle="1" w:styleId="Kontaktinfos">
    <w:name w:val="Kontaktinfos"/>
    <w:basedOn w:val="Standard"/>
    <w:uiPriority w:val="10"/>
    <w:qFormat/>
    <w:rsid w:val="006C350E"/>
    <w:pPr>
      <w:widowControl/>
      <w:suppressAutoHyphens w:val="0"/>
      <w:spacing w:after="160" w:line="276" w:lineRule="auto"/>
      <w:contextualSpacing/>
    </w:pPr>
    <w:rPr>
      <w:rFonts w:asciiTheme="minorHAnsi" w:eastAsiaTheme="minorHAnsi" w:hAnsiTheme="minorHAnsi" w:cstheme="minorBidi"/>
      <w:color w:val="50637D" w:themeColor="text2" w:themeTint="E6"/>
      <w:kern w:val="0"/>
      <w:sz w:val="20"/>
      <w:szCs w:val="20"/>
      <w:lang w:eastAsia="de-DE" w:bidi="ar-SA"/>
    </w:rPr>
  </w:style>
  <w:style w:type="paragraph" w:styleId="Funotentext">
    <w:name w:val="footnote text"/>
    <w:basedOn w:val="Standard"/>
    <w:link w:val="FunotentextZchn"/>
    <w:uiPriority w:val="99"/>
    <w:unhideWhenUsed/>
    <w:rsid w:val="006C350E"/>
    <w:pPr>
      <w:widowControl/>
      <w:suppressAutoHyphens w:val="0"/>
    </w:pPr>
    <w:rPr>
      <w:rFonts w:asciiTheme="minorHAnsi" w:eastAsiaTheme="minorHAnsi" w:hAnsiTheme="minorHAnsi" w:cstheme="minorBidi"/>
      <w:color w:val="50637D" w:themeColor="text2" w:themeTint="E6"/>
      <w:kern w:val="0"/>
      <w:lang w:eastAsia="de-DE" w:bidi="ar-SA"/>
    </w:rPr>
  </w:style>
  <w:style w:type="character" w:customStyle="1" w:styleId="FunotentextZchn">
    <w:name w:val="Fußnotentext Zchn"/>
    <w:basedOn w:val="Absatz-Standardschriftart"/>
    <w:link w:val="Funotentext"/>
    <w:uiPriority w:val="99"/>
    <w:rsid w:val="006C350E"/>
    <w:rPr>
      <w:color w:val="50637D" w:themeColor="text2" w:themeTint="E6"/>
      <w:sz w:val="24"/>
      <w:szCs w:val="24"/>
      <w:lang w:eastAsia="de-DE"/>
    </w:rPr>
  </w:style>
  <w:style w:type="character" w:styleId="Funotenzeichen">
    <w:name w:val="footnote reference"/>
    <w:basedOn w:val="Absatz-Standardschriftart"/>
    <w:uiPriority w:val="99"/>
    <w:unhideWhenUsed/>
    <w:rsid w:val="006C350E"/>
    <w:rPr>
      <w:vertAlign w:val="superscript"/>
    </w:rPr>
  </w:style>
  <w:style w:type="character" w:customStyle="1" w:styleId="berschrift4Zchn">
    <w:name w:val="Überschrift 4 Zchn"/>
    <w:basedOn w:val="Absatz-Standardschriftart"/>
    <w:link w:val="berschrift4"/>
    <w:uiPriority w:val="9"/>
    <w:rsid w:val="00CD1608"/>
    <w:rPr>
      <w:rFonts w:asciiTheme="majorHAnsi" w:eastAsiaTheme="majorEastAsia" w:hAnsiTheme="majorHAnsi" w:cs="Mangal"/>
      <w:b/>
      <w:bCs/>
      <w:i/>
      <w:iCs/>
      <w:color w:val="5B9BD5" w:themeColor="accent1"/>
      <w:kern w:val="1"/>
      <w:sz w:val="24"/>
      <w:szCs w:val="21"/>
      <w:lang w:eastAsia="hi-IN" w:bidi="hi-IN"/>
    </w:rPr>
  </w:style>
  <w:style w:type="character" w:customStyle="1" w:styleId="berschrift5Zchn">
    <w:name w:val="Überschrift 5 Zchn"/>
    <w:basedOn w:val="Absatz-Standardschriftart"/>
    <w:link w:val="berschrift5"/>
    <w:uiPriority w:val="9"/>
    <w:rsid w:val="00CD1608"/>
    <w:rPr>
      <w:rFonts w:asciiTheme="majorHAnsi" w:eastAsiaTheme="majorEastAsia" w:hAnsiTheme="majorHAnsi" w:cs="Mangal"/>
      <w:color w:val="1F4D78" w:themeColor="accent1" w:themeShade="7F"/>
      <w:kern w:val="1"/>
      <w:sz w:val="24"/>
      <w:szCs w:val="21"/>
      <w:lang w:eastAsia="hi-IN" w:bidi="hi-IN"/>
    </w:rPr>
  </w:style>
  <w:style w:type="paragraph" w:styleId="Inhaltsverzeichnisberschrift">
    <w:name w:val="TOC Heading"/>
    <w:basedOn w:val="berschrift1"/>
    <w:next w:val="Standard"/>
    <w:uiPriority w:val="39"/>
    <w:unhideWhenUsed/>
    <w:qFormat/>
    <w:rsid w:val="00FD3DED"/>
    <w:pPr>
      <w:widowControl/>
      <w:suppressAutoHyphens w:val="0"/>
      <w:spacing w:before="480" w:line="276" w:lineRule="auto"/>
      <w:jc w:val="left"/>
      <w:outlineLvl w:val="9"/>
    </w:pPr>
    <w:rPr>
      <w:rFonts w:asciiTheme="majorHAnsi" w:hAnsiTheme="majorHAnsi" w:cstheme="majorBidi"/>
      <w:bCs/>
      <w:color w:val="2E74B5" w:themeColor="accent1" w:themeShade="BF"/>
      <w:kern w:val="0"/>
      <w:sz w:val="28"/>
      <w:szCs w:val="28"/>
      <w:lang w:eastAsia="de-DE" w:bidi="ar-SA"/>
    </w:rPr>
  </w:style>
  <w:style w:type="paragraph" w:styleId="Verzeichnis2">
    <w:name w:val="toc 2"/>
    <w:basedOn w:val="Standard"/>
    <w:next w:val="Standard"/>
    <w:autoRedefine/>
    <w:uiPriority w:val="39"/>
    <w:unhideWhenUsed/>
    <w:qFormat/>
    <w:rsid w:val="00FD3DED"/>
    <w:pPr>
      <w:widowControl/>
      <w:suppressAutoHyphens w:val="0"/>
      <w:spacing w:after="100" w:line="276" w:lineRule="auto"/>
      <w:ind w:left="220"/>
    </w:pPr>
    <w:rPr>
      <w:rFonts w:asciiTheme="minorHAnsi" w:eastAsiaTheme="minorEastAsia" w:hAnsiTheme="minorHAnsi" w:cstheme="minorBidi"/>
      <w:kern w:val="0"/>
      <w:sz w:val="22"/>
      <w:szCs w:val="22"/>
      <w:lang w:eastAsia="de-DE" w:bidi="ar-SA"/>
    </w:rPr>
  </w:style>
  <w:style w:type="paragraph" w:styleId="Verzeichnis1">
    <w:name w:val="toc 1"/>
    <w:basedOn w:val="Standard"/>
    <w:next w:val="Standard"/>
    <w:autoRedefine/>
    <w:uiPriority w:val="39"/>
    <w:unhideWhenUsed/>
    <w:qFormat/>
    <w:rsid w:val="00FD3DED"/>
    <w:pPr>
      <w:widowControl/>
      <w:suppressAutoHyphens w:val="0"/>
      <w:spacing w:after="100" w:line="276" w:lineRule="auto"/>
    </w:pPr>
    <w:rPr>
      <w:rFonts w:asciiTheme="minorHAnsi" w:eastAsiaTheme="minorEastAsia" w:hAnsiTheme="minorHAnsi" w:cstheme="minorBidi"/>
      <w:kern w:val="0"/>
      <w:sz w:val="22"/>
      <w:szCs w:val="22"/>
      <w:lang w:eastAsia="de-DE" w:bidi="ar-SA"/>
    </w:rPr>
  </w:style>
  <w:style w:type="paragraph" w:styleId="Verzeichnis3">
    <w:name w:val="toc 3"/>
    <w:basedOn w:val="Standard"/>
    <w:next w:val="Standard"/>
    <w:autoRedefine/>
    <w:uiPriority w:val="39"/>
    <w:unhideWhenUsed/>
    <w:qFormat/>
    <w:rsid w:val="00FD3DED"/>
    <w:pPr>
      <w:widowControl/>
      <w:suppressAutoHyphens w:val="0"/>
      <w:spacing w:after="100" w:line="276" w:lineRule="auto"/>
      <w:ind w:left="440"/>
    </w:pPr>
    <w:rPr>
      <w:rFonts w:asciiTheme="minorHAnsi" w:eastAsiaTheme="minorEastAsia" w:hAnsiTheme="minorHAnsi" w:cstheme="minorBidi"/>
      <w:kern w:val="0"/>
      <w:sz w:val="22"/>
      <w:szCs w:val="22"/>
      <w:lang w:eastAsia="de-DE" w:bidi="ar-SA"/>
    </w:rPr>
  </w:style>
  <w:style w:type="character" w:styleId="Hyperlink">
    <w:name w:val="Hyperlink"/>
    <w:basedOn w:val="Absatz-Standardschriftart"/>
    <w:uiPriority w:val="99"/>
    <w:unhideWhenUsed/>
    <w:rsid w:val="00FD3D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9371135">
      <w:bodyDiv w:val="1"/>
      <w:marLeft w:val="0"/>
      <w:marRight w:val="0"/>
      <w:marTop w:val="0"/>
      <w:marBottom w:val="0"/>
      <w:divBdr>
        <w:top w:val="none" w:sz="0" w:space="0" w:color="auto"/>
        <w:left w:val="none" w:sz="0" w:space="0" w:color="auto"/>
        <w:bottom w:val="none" w:sz="0" w:space="0" w:color="auto"/>
        <w:right w:val="none" w:sz="0" w:space="0" w:color="auto"/>
      </w:divBdr>
    </w:div>
    <w:div w:id="843394452">
      <w:bodyDiv w:val="1"/>
      <w:marLeft w:val="0"/>
      <w:marRight w:val="0"/>
      <w:marTop w:val="0"/>
      <w:marBottom w:val="0"/>
      <w:divBdr>
        <w:top w:val="none" w:sz="0" w:space="0" w:color="auto"/>
        <w:left w:val="none" w:sz="0" w:space="0" w:color="auto"/>
        <w:bottom w:val="none" w:sz="0" w:space="0" w:color="auto"/>
        <w:right w:val="none" w:sz="0" w:space="0" w:color="auto"/>
      </w:divBdr>
    </w:div>
    <w:div w:id="207149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E3EEB-87A4-47EA-B49A-BFC79AD88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8367</Words>
  <Characters>52715</Characters>
  <Application>Microsoft Office Word</Application>
  <DocSecurity>0</DocSecurity>
  <Lines>439</Lines>
  <Paragraphs>121</Paragraphs>
  <ScaleCrop>false</ScaleCrop>
  <HeadingPairs>
    <vt:vector size="2" baseType="variant">
      <vt:variant>
        <vt:lpstr>Titel</vt:lpstr>
      </vt:variant>
      <vt:variant>
        <vt:i4>1</vt:i4>
      </vt:variant>
    </vt:vector>
  </HeadingPairs>
  <TitlesOfParts>
    <vt:vector size="1" baseType="lpstr">
      <vt:lpstr/>
    </vt:vector>
  </TitlesOfParts>
  <Company>Postbank</Company>
  <LinksUpToDate>false</LinksUpToDate>
  <CharactersWithSpaces>60961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dc:creator>
  <cp:lastModifiedBy>Stefanie Boehm</cp:lastModifiedBy>
  <cp:revision>2</cp:revision>
  <cp:lastPrinted>2018-06-27T10:37:00Z</cp:lastPrinted>
  <dcterms:created xsi:type="dcterms:W3CDTF">2018-10-30T15:33:00Z</dcterms:created>
  <dcterms:modified xsi:type="dcterms:W3CDTF">2018-10-30T15:33:00Z</dcterms:modified>
</cp:coreProperties>
</file>